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93" w:rsidRPr="00612D58" w:rsidRDefault="003D00D4" w:rsidP="003D00D4">
      <w:pPr>
        <w:jc w:val="center"/>
        <w:rPr>
          <w:rFonts w:ascii="Times New Roman" w:hAnsi="Times New Roman" w:cs="Times New Roman"/>
        </w:rPr>
      </w:pPr>
      <w:r w:rsidRPr="00612D58">
        <w:rPr>
          <w:rFonts w:ascii="Times New Roman" w:eastAsia="Times New Roman" w:hAnsi="Times New Roman" w:cs="Times New Roman"/>
          <w:b/>
          <w:bCs/>
          <w:noProof/>
          <w:lang w:eastAsia="ru-RU"/>
        </w:rPr>
        <w:drawing>
          <wp:inline distT="0" distB="0" distL="0" distR="0" wp14:anchorId="24BF5402" wp14:editId="5B068C98">
            <wp:extent cx="857250" cy="1000125"/>
            <wp:effectExtent l="0" t="0" r="0" b="9525"/>
            <wp:docPr id="4" name="Рисунок 4" descr="s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1000125"/>
                    </a:xfrm>
                    <a:prstGeom prst="rect">
                      <a:avLst/>
                    </a:prstGeom>
                    <a:noFill/>
                    <a:ln>
                      <a:noFill/>
                    </a:ln>
                  </pic:spPr>
                </pic:pic>
              </a:graphicData>
            </a:graphic>
          </wp:inline>
        </w:drawing>
      </w:r>
    </w:p>
    <w:p w:rsidR="00BE6ABF" w:rsidRPr="00612D58" w:rsidRDefault="00BE6ABF" w:rsidP="00BE6ABF">
      <w:pPr>
        <w:pStyle w:val="1"/>
        <w:ind w:right="140"/>
        <w:jc w:val="center"/>
        <w:rPr>
          <w:rFonts w:ascii="Times New Roman" w:eastAsia="Times New Roman" w:hAnsi="Times New Roman" w:cs="Times New Roman"/>
          <w:b w:val="0"/>
          <w:bCs w:val="0"/>
          <w:color w:val="auto"/>
          <w:sz w:val="22"/>
          <w:szCs w:val="22"/>
          <w:lang w:eastAsia="ru-RU"/>
        </w:rPr>
      </w:pPr>
    </w:p>
    <w:p w:rsidR="00BE6ABF" w:rsidRPr="00612D58" w:rsidRDefault="00BE6ABF" w:rsidP="00BE6ABF">
      <w:pPr>
        <w:keepNext/>
        <w:spacing w:after="0" w:line="240" w:lineRule="auto"/>
        <w:ind w:right="140"/>
        <w:jc w:val="center"/>
        <w:outlineLvl w:val="0"/>
        <w:rPr>
          <w:rFonts w:ascii="Times New Roman" w:eastAsia="Times New Roman" w:hAnsi="Times New Roman" w:cs="Times New Roman"/>
          <w:lang w:eastAsia="ru-RU"/>
        </w:rPr>
      </w:pPr>
    </w:p>
    <w:p w:rsidR="00BE6ABF" w:rsidRPr="00612D58" w:rsidRDefault="00BE6ABF" w:rsidP="00BE6ABF">
      <w:pPr>
        <w:keepNext/>
        <w:spacing w:after="0" w:line="240" w:lineRule="auto"/>
        <w:ind w:right="140"/>
        <w:jc w:val="center"/>
        <w:outlineLvl w:val="0"/>
        <w:rPr>
          <w:rFonts w:ascii="Times New Roman" w:eastAsia="Times New Roman" w:hAnsi="Times New Roman" w:cs="Times New Roman"/>
          <w:sz w:val="28"/>
          <w:szCs w:val="28"/>
          <w:lang w:eastAsia="ru-RU"/>
        </w:rPr>
      </w:pPr>
      <w:r w:rsidRPr="00612D58">
        <w:rPr>
          <w:rFonts w:ascii="Times New Roman" w:eastAsia="Times New Roman" w:hAnsi="Times New Roman" w:cs="Times New Roman"/>
          <w:sz w:val="28"/>
          <w:szCs w:val="28"/>
          <w:lang w:eastAsia="ru-RU"/>
        </w:rPr>
        <w:t>ПЕЧАТНОЕ СРЕДСТВО МАССОВОЙ ИНФОРМАЦИИ</w:t>
      </w:r>
    </w:p>
    <w:p w:rsidR="00BE6ABF" w:rsidRPr="00612D58"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612D58" w:rsidRDefault="00BE6ABF" w:rsidP="00E46E76">
      <w:pPr>
        <w:spacing w:after="0" w:line="240" w:lineRule="auto"/>
        <w:ind w:right="140"/>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sz w:val="28"/>
          <w:szCs w:val="28"/>
          <w:lang w:eastAsia="ru-RU"/>
        </w:rPr>
      </w:pPr>
    </w:p>
    <w:p w:rsidR="00443307" w:rsidRPr="00612D58" w:rsidRDefault="00443307" w:rsidP="00BE6ABF">
      <w:pPr>
        <w:spacing w:after="0" w:line="240" w:lineRule="auto"/>
        <w:ind w:right="140"/>
        <w:jc w:val="center"/>
        <w:rPr>
          <w:rFonts w:ascii="Times New Roman" w:eastAsia="Times New Roman" w:hAnsi="Times New Roman" w:cs="Times New Roman"/>
          <w:sz w:val="28"/>
          <w:szCs w:val="28"/>
          <w:lang w:eastAsia="ru-RU"/>
        </w:rPr>
      </w:pP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612D58">
        <w:rPr>
          <w:rFonts w:ascii="Times New Roman" w:eastAsia="Times New Roman" w:hAnsi="Times New Roman" w:cs="Times New Roman"/>
          <w:b/>
          <w:bCs/>
          <w:sz w:val="28"/>
          <w:szCs w:val="28"/>
          <w:lang w:eastAsia="ru-RU"/>
        </w:rPr>
        <w:t xml:space="preserve">ИНФОРМАЦИОННЫЙ БЮЛЛЕТЕНЬ </w:t>
      </w: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612D58">
        <w:rPr>
          <w:rFonts w:ascii="Times New Roman" w:eastAsia="Times New Roman" w:hAnsi="Times New Roman" w:cs="Times New Roman"/>
          <w:b/>
          <w:bCs/>
          <w:sz w:val="28"/>
          <w:szCs w:val="28"/>
          <w:lang w:eastAsia="ru-RU"/>
        </w:rPr>
        <w:t>МУНИЦИПАЛЬНОГО ОБРАЗОВАНИЯ –</w:t>
      </w: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612D58">
        <w:rPr>
          <w:rFonts w:ascii="Times New Roman" w:eastAsia="Times New Roman" w:hAnsi="Times New Roman" w:cs="Times New Roman"/>
          <w:b/>
          <w:bCs/>
          <w:sz w:val="28"/>
          <w:szCs w:val="28"/>
          <w:lang w:eastAsia="ru-RU"/>
        </w:rPr>
        <w:t xml:space="preserve">ШИЛОВСКИЙ МУНИЦИПАЛЬНЫЙ РАЙОН </w:t>
      </w: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612D58">
        <w:rPr>
          <w:rFonts w:ascii="Times New Roman" w:eastAsia="Times New Roman" w:hAnsi="Times New Roman" w:cs="Times New Roman"/>
          <w:b/>
          <w:bCs/>
          <w:sz w:val="28"/>
          <w:szCs w:val="28"/>
          <w:lang w:eastAsia="ru-RU"/>
        </w:rPr>
        <w:t>РЯЗАНСКОЙ ОБЛАСТИ</w:t>
      </w: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612D58">
        <w:rPr>
          <w:rFonts w:ascii="Times New Roman" w:eastAsia="Times New Roman" w:hAnsi="Times New Roman" w:cs="Times New Roman"/>
          <w:b/>
          <w:bCs/>
          <w:sz w:val="28"/>
          <w:szCs w:val="28"/>
          <w:lang w:eastAsia="ru-RU"/>
        </w:rPr>
        <w:t xml:space="preserve">(от </w:t>
      </w:r>
      <w:r w:rsidR="006205FA" w:rsidRPr="00612D58">
        <w:rPr>
          <w:rFonts w:ascii="Times New Roman" w:eastAsia="Times New Roman" w:hAnsi="Times New Roman" w:cs="Times New Roman"/>
          <w:b/>
          <w:bCs/>
          <w:sz w:val="28"/>
          <w:szCs w:val="28"/>
          <w:lang w:eastAsia="ru-RU"/>
        </w:rPr>
        <w:t>12.11</w:t>
      </w:r>
      <w:r w:rsidRPr="00612D58">
        <w:rPr>
          <w:rFonts w:ascii="Times New Roman" w:eastAsia="Times New Roman" w:hAnsi="Times New Roman" w:cs="Times New Roman"/>
          <w:b/>
          <w:bCs/>
          <w:sz w:val="28"/>
          <w:szCs w:val="28"/>
          <w:lang w:eastAsia="ru-RU"/>
        </w:rPr>
        <w:t xml:space="preserve">.2021 г. № </w:t>
      </w:r>
      <w:r w:rsidR="00654B6E" w:rsidRPr="00612D58">
        <w:rPr>
          <w:rFonts w:ascii="Times New Roman" w:eastAsia="Times New Roman" w:hAnsi="Times New Roman" w:cs="Times New Roman"/>
          <w:b/>
          <w:bCs/>
          <w:sz w:val="28"/>
          <w:szCs w:val="28"/>
          <w:lang w:eastAsia="ru-RU"/>
        </w:rPr>
        <w:t>4</w:t>
      </w:r>
      <w:r w:rsidR="006205FA" w:rsidRPr="00612D58">
        <w:rPr>
          <w:rFonts w:ascii="Times New Roman" w:eastAsia="Times New Roman" w:hAnsi="Times New Roman" w:cs="Times New Roman"/>
          <w:b/>
          <w:bCs/>
          <w:sz w:val="28"/>
          <w:szCs w:val="28"/>
          <w:lang w:eastAsia="ru-RU"/>
        </w:rPr>
        <w:t>1</w:t>
      </w:r>
      <w:r w:rsidRPr="00612D58">
        <w:rPr>
          <w:rFonts w:ascii="Times New Roman" w:eastAsia="Times New Roman" w:hAnsi="Times New Roman" w:cs="Times New Roman"/>
          <w:b/>
          <w:bCs/>
          <w:sz w:val="28"/>
          <w:szCs w:val="28"/>
          <w:lang w:eastAsia="ru-RU"/>
        </w:rPr>
        <w:t>)</w:t>
      </w: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BE6ABF" w:rsidRPr="00612D58" w:rsidRDefault="00BE6ABF" w:rsidP="00BE6ABF">
      <w:pPr>
        <w:spacing w:after="0" w:line="240" w:lineRule="auto"/>
        <w:ind w:right="140"/>
        <w:jc w:val="center"/>
        <w:rPr>
          <w:rFonts w:ascii="Times New Roman" w:eastAsia="Times New Roman" w:hAnsi="Times New Roman" w:cs="Times New Roman"/>
          <w:b/>
          <w:bCs/>
          <w:sz w:val="28"/>
          <w:szCs w:val="28"/>
          <w:lang w:eastAsia="ru-RU"/>
        </w:rPr>
      </w:pPr>
    </w:p>
    <w:p w:rsidR="00F87451" w:rsidRPr="00612D58" w:rsidRDefault="00F87451" w:rsidP="00BE6ABF">
      <w:pPr>
        <w:spacing w:after="0" w:line="240" w:lineRule="auto"/>
        <w:rPr>
          <w:rFonts w:ascii="Times New Roman" w:eastAsia="Times New Roman" w:hAnsi="Times New Roman" w:cs="Times New Roman"/>
          <w:sz w:val="28"/>
          <w:szCs w:val="28"/>
          <w:lang w:eastAsia="ru-RU"/>
        </w:rPr>
      </w:pPr>
    </w:p>
    <w:p w:rsidR="00BE6ABF" w:rsidRPr="00612D58"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
    <w:p w:rsidR="00BE6ABF" w:rsidRPr="00612D58" w:rsidRDefault="00BE6ABF" w:rsidP="00BE6ABF">
      <w:pPr>
        <w:keepNext/>
        <w:spacing w:after="0" w:line="240" w:lineRule="auto"/>
        <w:jc w:val="center"/>
        <w:outlineLvl w:val="1"/>
        <w:rPr>
          <w:rFonts w:ascii="Times New Roman" w:eastAsia="Times New Roman" w:hAnsi="Times New Roman" w:cs="Times New Roman"/>
          <w:bCs/>
          <w:sz w:val="28"/>
          <w:szCs w:val="28"/>
          <w:lang w:eastAsia="ru-RU"/>
        </w:rPr>
      </w:pPr>
      <w:proofErr w:type="spellStart"/>
      <w:r w:rsidRPr="00612D58">
        <w:rPr>
          <w:rFonts w:ascii="Times New Roman" w:eastAsia="Times New Roman" w:hAnsi="Times New Roman" w:cs="Times New Roman"/>
          <w:bCs/>
          <w:sz w:val="28"/>
          <w:szCs w:val="28"/>
          <w:lang w:eastAsia="ru-RU"/>
        </w:rPr>
        <w:t>р.п</w:t>
      </w:r>
      <w:proofErr w:type="spellEnd"/>
      <w:r w:rsidRPr="00612D58">
        <w:rPr>
          <w:rFonts w:ascii="Times New Roman" w:eastAsia="Times New Roman" w:hAnsi="Times New Roman" w:cs="Times New Roman"/>
          <w:bCs/>
          <w:sz w:val="28"/>
          <w:szCs w:val="28"/>
          <w:lang w:eastAsia="ru-RU"/>
        </w:rPr>
        <w:t>. Шилово</w:t>
      </w:r>
    </w:p>
    <w:p w:rsidR="00BE6ABF" w:rsidRPr="00612D58" w:rsidRDefault="00BE6ABF" w:rsidP="00BE6ABF">
      <w:pPr>
        <w:keepNext/>
        <w:spacing w:after="0" w:line="240" w:lineRule="auto"/>
        <w:jc w:val="center"/>
        <w:outlineLvl w:val="1"/>
        <w:rPr>
          <w:rFonts w:ascii="Times New Roman" w:eastAsia="Times New Roman" w:hAnsi="Times New Roman" w:cs="Times New Roman"/>
          <w:b/>
          <w:bCs/>
          <w:sz w:val="28"/>
          <w:szCs w:val="28"/>
          <w:lang w:eastAsia="ru-RU"/>
        </w:rPr>
      </w:pPr>
      <w:r w:rsidRPr="00612D58">
        <w:rPr>
          <w:rFonts w:ascii="Times New Roman" w:eastAsia="Times New Roman" w:hAnsi="Times New Roman" w:cs="Times New Roman"/>
          <w:bCs/>
          <w:sz w:val="28"/>
          <w:szCs w:val="28"/>
          <w:lang w:eastAsia="ru-RU"/>
        </w:rPr>
        <w:t>(издается с 25.12.2006 г.</w:t>
      </w:r>
      <w:r w:rsidRPr="00612D58">
        <w:rPr>
          <w:rFonts w:ascii="Times New Roman" w:eastAsia="Times New Roman" w:hAnsi="Times New Roman" w:cs="Times New Roman"/>
          <w:b/>
          <w:bCs/>
          <w:sz w:val="28"/>
          <w:szCs w:val="28"/>
          <w:lang w:eastAsia="ru-RU"/>
        </w:rPr>
        <w:t>)</w:t>
      </w:r>
    </w:p>
    <w:p w:rsidR="0041478D" w:rsidRPr="00612D58" w:rsidRDefault="0041478D" w:rsidP="000354B9">
      <w:pPr>
        <w:rPr>
          <w:rFonts w:ascii="Times New Roman" w:eastAsia="Times New Roman" w:hAnsi="Times New Roman" w:cs="Times New Roman"/>
          <w:lang w:eastAsia="ru-RU"/>
        </w:rPr>
      </w:pPr>
    </w:p>
    <w:p w:rsidR="00BE6ABF" w:rsidRPr="00612D58" w:rsidRDefault="00F87451" w:rsidP="00F87451">
      <w:pPr>
        <w:jc w:val="center"/>
        <w:rPr>
          <w:rFonts w:ascii="Times New Roman" w:eastAsia="Times New Roman" w:hAnsi="Times New Roman" w:cs="Times New Roman"/>
          <w:sz w:val="28"/>
          <w:szCs w:val="28"/>
          <w:lang w:eastAsia="ru-RU"/>
        </w:rPr>
      </w:pPr>
      <w:r w:rsidRPr="00612D58">
        <w:rPr>
          <w:rFonts w:ascii="Times New Roman" w:eastAsia="Times New Roman" w:hAnsi="Times New Roman" w:cs="Times New Roman"/>
          <w:sz w:val="28"/>
          <w:szCs w:val="28"/>
          <w:lang w:eastAsia="ru-RU"/>
        </w:rPr>
        <w:lastRenderedPageBreak/>
        <w:t>СОДЕРЖАНИЕ</w:t>
      </w:r>
    </w:p>
    <w:tbl>
      <w:tblPr>
        <w:tblW w:w="10207" w:type="dxa"/>
        <w:tblInd w:w="-176" w:type="dxa"/>
        <w:tblLook w:val="04A0" w:firstRow="1" w:lastRow="0" w:firstColumn="1" w:lastColumn="0" w:noHBand="0" w:noVBand="1"/>
      </w:tblPr>
      <w:tblGrid>
        <w:gridCol w:w="3567"/>
        <w:gridCol w:w="6640"/>
      </w:tblGrid>
      <w:tr w:rsidR="00BE6ABF" w:rsidRPr="00612D58" w:rsidTr="00EE1BC4">
        <w:trPr>
          <w:trHeight w:val="5318"/>
        </w:trPr>
        <w:tc>
          <w:tcPr>
            <w:tcW w:w="3567" w:type="dxa"/>
          </w:tcPr>
          <w:p w:rsidR="00612D58" w:rsidRDefault="00612D58" w:rsidP="006205FA">
            <w:pPr>
              <w:widowControl w:val="0"/>
              <w:spacing w:after="0" w:line="240" w:lineRule="auto"/>
              <w:jc w:val="center"/>
              <w:rPr>
                <w:rFonts w:ascii="Times New Roman" w:eastAsia="Times New Roman" w:hAnsi="Times New Roman" w:cs="Times New Roman"/>
                <w:snapToGrid w:val="0"/>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Решение Думы</w:t>
            </w:r>
          </w:p>
          <w:p w:rsidR="006205FA" w:rsidRPr="00612D58" w:rsidRDefault="006205FA" w:rsidP="006205FA">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от 28.10.2021 № 8/48</w:t>
            </w:r>
          </w:p>
          <w:p w:rsidR="006205FA" w:rsidRPr="00612D58" w:rsidRDefault="006205FA" w:rsidP="006205FA">
            <w:pPr>
              <w:widowControl w:val="0"/>
              <w:spacing w:after="0" w:line="240" w:lineRule="auto"/>
              <w:rPr>
                <w:rFonts w:ascii="Times New Roman" w:eastAsia="Times New Roman" w:hAnsi="Times New Roman" w:cs="Times New Roman"/>
                <w:b/>
                <w:snapToGrid w:val="0"/>
                <w:lang w:eastAsia="ru-RU"/>
              </w:rPr>
            </w:pPr>
          </w:p>
          <w:p w:rsidR="00612D58" w:rsidRDefault="00612D58" w:rsidP="006205FA">
            <w:pPr>
              <w:widowControl w:val="0"/>
              <w:spacing w:after="0" w:line="240" w:lineRule="auto"/>
              <w:jc w:val="center"/>
              <w:rPr>
                <w:rFonts w:ascii="Times New Roman" w:eastAsia="Times New Roman" w:hAnsi="Times New Roman" w:cs="Times New Roman"/>
                <w:snapToGrid w:val="0"/>
                <w:lang w:eastAsia="ru-RU"/>
              </w:rPr>
            </w:pPr>
          </w:p>
          <w:p w:rsidR="00612D58" w:rsidRDefault="00612D58" w:rsidP="006205FA">
            <w:pPr>
              <w:widowControl w:val="0"/>
              <w:spacing w:after="0" w:line="240" w:lineRule="auto"/>
              <w:jc w:val="center"/>
              <w:rPr>
                <w:rFonts w:ascii="Times New Roman" w:eastAsia="Times New Roman" w:hAnsi="Times New Roman" w:cs="Times New Roman"/>
                <w:snapToGrid w:val="0"/>
                <w:lang w:eastAsia="ru-RU"/>
              </w:rPr>
            </w:pPr>
          </w:p>
          <w:p w:rsidR="00612D58" w:rsidRDefault="00612D58" w:rsidP="006205FA">
            <w:pPr>
              <w:widowControl w:val="0"/>
              <w:spacing w:after="0" w:line="240" w:lineRule="auto"/>
              <w:jc w:val="center"/>
              <w:rPr>
                <w:rFonts w:ascii="Times New Roman" w:eastAsia="Times New Roman" w:hAnsi="Times New Roman" w:cs="Times New Roman"/>
                <w:snapToGrid w:val="0"/>
                <w:lang w:eastAsia="ru-RU"/>
              </w:rPr>
            </w:pPr>
          </w:p>
          <w:p w:rsidR="00612D58" w:rsidRDefault="00612D58" w:rsidP="006205FA">
            <w:pPr>
              <w:widowControl w:val="0"/>
              <w:spacing w:after="0" w:line="240" w:lineRule="auto"/>
              <w:jc w:val="center"/>
              <w:rPr>
                <w:rFonts w:ascii="Times New Roman" w:eastAsia="Times New Roman" w:hAnsi="Times New Roman" w:cs="Times New Roman"/>
                <w:snapToGrid w:val="0"/>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Решение Думы</w:t>
            </w:r>
          </w:p>
          <w:p w:rsidR="006205FA" w:rsidRPr="00612D58" w:rsidRDefault="006205FA" w:rsidP="006205FA">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от 28.10.2021 № 8/50</w:t>
            </w:r>
          </w:p>
          <w:p w:rsidR="006205FA" w:rsidRPr="00612D58" w:rsidRDefault="006205FA" w:rsidP="006205FA">
            <w:pPr>
              <w:widowControl w:val="0"/>
              <w:spacing w:after="0" w:line="240" w:lineRule="auto"/>
              <w:rPr>
                <w:rFonts w:ascii="Times New Roman" w:eastAsia="Times New Roman" w:hAnsi="Times New Roman" w:cs="Times New Roman"/>
                <w:b/>
                <w:snapToGrid w:val="0"/>
                <w:lang w:eastAsia="ru-RU"/>
              </w:rPr>
            </w:pPr>
          </w:p>
          <w:p w:rsidR="00612D58" w:rsidRDefault="00612D58" w:rsidP="006205FA">
            <w:pPr>
              <w:widowControl w:val="0"/>
              <w:spacing w:after="0" w:line="240" w:lineRule="auto"/>
              <w:jc w:val="center"/>
              <w:rPr>
                <w:rFonts w:ascii="Times New Roman" w:eastAsia="Times New Roman" w:hAnsi="Times New Roman" w:cs="Times New Roman"/>
                <w:snapToGrid w:val="0"/>
                <w:lang w:eastAsia="ru-RU"/>
              </w:rPr>
            </w:pPr>
          </w:p>
          <w:p w:rsidR="004D5176" w:rsidRDefault="004D5176" w:rsidP="006205FA">
            <w:pPr>
              <w:widowControl w:val="0"/>
              <w:spacing w:after="0" w:line="240" w:lineRule="auto"/>
              <w:jc w:val="center"/>
              <w:rPr>
                <w:rFonts w:ascii="Times New Roman" w:eastAsia="Times New Roman" w:hAnsi="Times New Roman" w:cs="Times New Roman"/>
                <w:snapToGrid w:val="0"/>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Решение Думы</w:t>
            </w:r>
          </w:p>
          <w:p w:rsidR="006205FA" w:rsidRPr="00612D58" w:rsidRDefault="006205FA" w:rsidP="006205FA">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от 28.10.2021 № 8/52</w:t>
            </w:r>
          </w:p>
          <w:p w:rsidR="006205FA" w:rsidRPr="00612D58" w:rsidRDefault="006205FA" w:rsidP="006205FA">
            <w:pPr>
              <w:widowControl w:val="0"/>
              <w:spacing w:after="0" w:line="240" w:lineRule="auto"/>
              <w:rPr>
                <w:rFonts w:ascii="Times New Roman" w:eastAsia="Times New Roman" w:hAnsi="Times New Roman" w:cs="Times New Roman"/>
                <w:b/>
                <w:snapToGrid w:val="0"/>
                <w:lang w:eastAsia="ru-RU"/>
              </w:rPr>
            </w:pPr>
          </w:p>
          <w:p w:rsidR="006205FA" w:rsidRPr="00612D58" w:rsidRDefault="006205FA" w:rsidP="006205FA">
            <w:pPr>
              <w:widowControl w:val="0"/>
              <w:spacing w:after="0" w:line="240" w:lineRule="auto"/>
              <w:rPr>
                <w:rFonts w:ascii="Times New Roman" w:eastAsia="Times New Roman" w:hAnsi="Times New Roman" w:cs="Times New Roman"/>
                <w:snapToGrid w:val="0"/>
                <w:lang w:eastAsia="ru-RU"/>
              </w:rPr>
            </w:pPr>
          </w:p>
          <w:p w:rsidR="006205FA" w:rsidRPr="00612D58" w:rsidRDefault="006205FA" w:rsidP="00BE6ABF">
            <w:pPr>
              <w:widowControl w:val="0"/>
              <w:spacing w:after="0" w:line="240" w:lineRule="auto"/>
              <w:jc w:val="center"/>
              <w:rPr>
                <w:rFonts w:ascii="Times New Roman" w:eastAsia="Times New Roman" w:hAnsi="Times New Roman" w:cs="Times New Roman"/>
                <w:snapToGrid w:val="0"/>
                <w:lang w:eastAsia="ru-RU"/>
              </w:rPr>
            </w:pPr>
          </w:p>
          <w:p w:rsidR="004D5176" w:rsidRDefault="004D5176" w:rsidP="00BE6ABF">
            <w:pPr>
              <w:widowControl w:val="0"/>
              <w:spacing w:after="0" w:line="240" w:lineRule="auto"/>
              <w:jc w:val="center"/>
              <w:rPr>
                <w:rFonts w:ascii="Times New Roman" w:eastAsia="Times New Roman" w:hAnsi="Times New Roman" w:cs="Times New Roman"/>
                <w:snapToGrid w:val="0"/>
                <w:lang w:eastAsia="ru-RU"/>
              </w:rPr>
            </w:pPr>
          </w:p>
          <w:p w:rsidR="00BE6ABF" w:rsidRPr="00612D58" w:rsidRDefault="00BE6ABF" w:rsidP="00BE6ABF">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Постановление</w:t>
            </w:r>
          </w:p>
          <w:p w:rsidR="00BE6ABF" w:rsidRPr="00612D58" w:rsidRDefault="00654B6E" w:rsidP="00BE6ABF">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BE6ABF" w:rsidRPr="00612D58" w:rsidRDefault="00BE6ABF"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612D58">
              <w:rPr>
                <w:rFonts w:ascii="Times New Roman" w:eastAsia="Times New Roman" w:hAnsi="Times New Roman" w:cs="Times New Roman"/>
                <w:snapToGrid w:val="0"/>
                <w:lang w:eastAsia="ru-RU"/>
              </w:rPr>
              <w:t xml:space="preserve">от </w:t>
            </w:r>
            <w:r w:rsidR="006205FA" w:rsidRPr="00612D58">
              <w:rPr>
                <w:rFonts w:ascii="Times New Roman" w:eastAsia="Times New Roman" w:hAnsi="Times New Roman" w:cs="Times New Roman"/>
                <w:snapToGrid w:val="0"/>
                <w:lang w:eastAsia="ru-RU"/>
              </w:rPr>
              <w:t>02.11</w:t>
            </w:r>
            <w:r w:rsidRPr="00612D58">
              <w:rPr>
                <w:rFonts w:ascii="Times New Roman" w:eastAsia="Times New Roman" w:hAnsi="Times New Roman" w:cs="Times New Roman"/>
                <w:snapToGrid w:val="0"/>
                <w:lang w:eastAsia="ru-RU"/>
              </w:rPr>
              <w:t xml:space="preserve">.2021 № </w:t>
            </w:r>
            <w:r w:rsidR="006205FA" w:rsidRPr="00612D58">
              <w:rPr>
                <w:rFonts w:ascii="Times New Roman" w:eastAsia="Times New Roman" w:hAnsi="Times New Roman" w:cs="Times New Roman"/>
                <w:snapToGrid w:val="0"/>
                <w:lang w:eastAsia="ru-RU"/>
              </w:rPr>
              <w:t>515</w:t>
            </w:r>
            <w:r w:rsidRPr="00612D58">
              <w:rPr>
                <w:rFonts w:ascii="Times New Roman" w:eastAsia="Times New Roman" w:hAnsi="Times New Roman" w:cs="Times New Roman"/>
                <w:snapToGrid w:val="0"/>
                <w:color w:val="FFFFFF"/>
                <w:lang w:eastAsia="ru-RU"/>
              </w:rPr>
              <w:t>э</w:t>
            </w:r>
          </w:p>
          <w:p w:rsidR="00654B6E" w:rsidRPr="00612D58" w:rsidRDefault="00654B6E"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654B6E" w:rsidRPr="00612D58" w:rsidRDefault="00654B6E" w:rsidP="00BE6ABF">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654B6E" w:rsidRPr="00612D58" w:rsidRDefault="00654B6E" w:rsidP="00623F15">
            <w:pPr>
              <w:widowControl w:val="0"/>
              <w:spacing w:after="0" w:line="240" w:lineRule="auto"/>
              <w:rPr>
                <w:rFonts w:ascii="Times New Roman" w:eastAsia="Times New Roman" w:hAnsi="Times New Roman" w:cs="Times New Roman"/>
                <w:snapToGrid w:val="0"/>
                <w:lang w:eastAsia="ru-RU"/>
              </w:rPr>
            </w:pPr>
          </w:p>
          <w:p w:rsidR="006205FA" w:rsidRPr="00612D58" w:rsidRDefault="006205FA" w:rsidP="00623F15">
            <w:pPr>
              <w:widowControl w:val="0"/>
              <w:spacing w:after="0" w:line="240" w:lineRule="auto"/>
              <w:rPr>
                <w:rFonts w:ascii="Times New Roman" w:eastAsia="Times New Roman" w:hAnsi="Times New Roman" w:cs="Times New Roman"/>
                <w:snapToGrid w:val="0"/>
                <w:lang w:eastAsia="ru-RU"/>
              </w:rPr>
            </w:pPr>
          </w:p>
          <w:p w:rsidR="00BF207F" w:rsidRPr="00612D58" w:rsidRDefault="00BF207F" w:rsidP="00654B6E">
            <w:pPr>
              <w:widowControl w:val="0"/>
              <w:spacing w:after="0" w:line="240" w:lineRule="auto"/>
              <w:jc w:val="center"/>
              <w:rPr>
                <w:rFonts w:ascii="Times New Roman" w:eastAsia="Times New Roman" w:hAnsi="Times New Roman" w:cs="Times New Roman"/>
                <w:snapToGrid w:val="0"/>
                <w:lang w:eastAsia="ru-RU"/>
              </w:rPr>
            </w:pPr>
          </w:p>
          <w:p w:rsidR="00654B6E" w:rsidRPr="00612D58" w:rsidRDefault="00443307" w:rsidP="00443307">
            <w:pPr>
              <w:widowControl w:val="0"/>
              <w:spacing w:after="0" w:line="240" w:lineRule="auto"/>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 xml:space="preserve">                 </w:t>
            </w:r>
            <w:r w:rsidR="00654B6E" w:rsidRPr="00612D58">
              <w:rPr>
                <w:rFonts w:ascii="Times New Roman" w:eastAsia="Times New Roman" w:hAnsi="Times New Roman" w:cs="Times New Roman"/>
                <w:snapToGrid w:val="0"/>
                <w:lang w:eastAsia="ru-RU"/>
              </w:rPr>
              <w:t>Постановление</w:t>
            </w:r>
          </w:p>
          <w:p w:rsidR="00654B6E" w:rsidRPr="00612D58" w:rsidRDefault="00654B6E" w:rsidP="00654B6E">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654B6E" w:rsidRPr="00612D58" w:rsidRDefault="00654B6E" w:rsidP="00654B6E">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 xml:space="preserve">от </w:t>
            </w:r>
            <w:r w:rsidR="006205FA" w:rsidRPr="00612D58">
              <w:rPr>
                <w:rFonts w:ascii="Times New Roman" w:eastAsia="Times New Roman" w:hAnsi="Times New Roman" w:cs="Times New Roman"/>
                <w:snapToGrid w:val="0"/>
                <w:lang w:eastAsia="ru-RU"/>
              </w:rPr>
              <w:t>02.11</w:t>
            </w:r>
            <w:r w:rsidRPr="00612D58">
              <w:rPr>
                <w:rFonts w:ascii="Times New Roman" w:eastAsia="Times New Roman" w:hAnsi="Times New Roman" w:cs="Times New Roman"/>
                <w:snapToGrid w:val="0"/>
                <w:lang w:eastAsia="ru-RU"/>
              </w:rPr>
              <w:t xml:space="preserve">.2021 № </w:t>
            </w:r>
            <w:r w:rsidR="006205FA" w:rsidRPr="00612D58">
              <w:rPr>
                <w:rFonts w:ascii="Times New Roman" w:eastAsia="Times New Roman" w:hAnsi="Times New Roman" w:cs="Times New Roman"/>
                <w:snapToGrid w:val="0"/>
                <w:lang w:eastAsia="ru-RU"/>
              </w:rPr>
              <w:t>518</w:t>
            </w:r>
          </w:p>
          <w:p w:rsidR="006205FA" w:rsidRPr="00612D58" w:rsidRDefault="006205FA" w:rsidP="00654B6E">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p>
          <w:p w:rsidR="001336CB" w:rsidRDefault="001336CB" w:rsidP="006205FA">
            <w:pPr>
              <w:widowControl w:val="0"/>
              <w:spacing w:after="0" w:line="240" w:lineRule="auto"/>
              <w:jc w:val="center"/>
              <w:rPr>
                <w:rFonts w:ascii="Times New Roman" w:eastAsia="Times New Roman" w:hAnsi="Times New Roman" w:cs="Times New Roman"/>
                <w:snapToGrid w:val="0"/>
                <w:lang w:eastAsia="ru-RU"/>
              </w:rPr>
            </w:pPr>
          </w:p>
          <w:p w:rsidR="001336CB" w:rsidRDefault="001336CB" w:rsidP="006205FA">
            <w:pPr>
              <w:widowControl w:val="0"/>
              <w:spacing w:after="0" w:line="240" w:lineRule="auto"/>
              <w:jc w:val="center"/>
              <w:rPr>
                <w:rFonts w:ascii="Times New Roman" w:eastAsia="Times New Roman" w:hAnsi="Times New Roman" w:cs="Times New Roman"/>
                <w:snapToGrid w:val="0"/>
                <w:lang w:eastAsia="ru-RU"/>
              </w:rPr>
            </w:pP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Постановление</w:t>
            </w:r>
          </w:p>
          <w:p w:rsidR="006205FA" w:rsidRPr="00612D58" w:rsidRDefault="006205FA" w:rsidP="006205FA">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6205FA" w:rsidRPr="00612D58" w:rsidRDefault="006205FA" w:rsidP="006205FA">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от 02.11.2021 № 522</w:t>
            </w:r>
          </w:p>
          <w:p w:rsidR="00654B6E" w:rsidRPr="00612D58" w:rsidRDefault="00654B6E" w:rsidP="006205FA">
            <w:pPr>
              <w:widowControl w:val="0"/>
              <w:tabs>
                <w:tab w:val="left" w:pos="3119"/>
                <w:tab w:val="left" w:pos="3261"/>
                <w:tab w:val="left" w:pos="6379"/>
                <w:tab w:val="left" w:pos="8463"/>
              </w:tabs>
              <w:spacing w:before="40" w:after="0" w:line="240" w:lineRule="auto"/>
              <w:rPr>
                <w:rFonts w:ascii="Times New Roman" w:eastAsia="Times New Roman" w:hAnsi="Times New Roman" w:cs="Times New Roman"/>
                <w:snapToGrid w:val="0"/>
                <w:color w:val="FFFFFF"/>
                <w:lang w:eastAsia="ru-RU"/>
              </w:rPr>
            </w:pPr>
          </w:p>
          <w:p w:rsidR="00E46E76" w:rsidRPr="00612D58" w:rsidRDefault="00E46E76" w:rsidP="001336CB">
            <w:pPr>
              <w:widowControl w:val="0"/>
              <w:spacing w:after="0" w:line="240" w:lineRule="auto"/>
              <w:rPr>
                <w:rFonts w:ascii="Times New Roman" w:eastAsia="Times New Roman" w:hAnsi="Times New Roman" w:cs="Times New Roman"/>
                <w:snapToGrid w:val="0"/>
                <w:lang w:eastAsia="ru-RU"/>
              </w:rPr>
            </w:pPr>
          </w:p>
          <w:p w:rsidR="00E46E76" w:rsidRPr="00612D58" w:rsidRDefault="00E46E76" w:rsidP="001336CB">
            <w:pPr>
              <w:widowControl w:val="0"/>
              <w:spacing w:after="0" w:line="240" w:lineRule="auto"/>
              <w:rPr>
                <w:rFonts w:ascii="Times New Roman" w:eastAsia="Times New Roman" w:hAnsi="Times New Roman" w:cs="Times New Roman"/>
                <w:b/>
                <w:snapToGrid w:val="0"/>
                <w:lang w:eastAsia="ru-RU"/>
              </w:rPr>
            </w:pPr>
          </w:p>
          <w:p w:rsidR="00623F15" w:rsidRPr="00612D58" w:rsidRDefault="00623F15" w:rsidP="00821183">
            <w:pPr>
              <w:widowControl w:val="0"/>
              <w:spacing w:after="0" w:line="240" w:lineRule="auto"/>
              <w:jc w:val="center"/>
              <w:rPr>
                <w:rFonts w:ascii="Times New Roman" w:eastAsia="Times New Roman" w:hAnsi="Times New Roman" w:cs="Times New Roman"/>
                <w:snapToGrid w:val="0"/>
                <w:lang w:eastAsia="ru-RU"/>
              </w:rPr>
            </w:pPr>
          </w:p>
          <w:p w:rsidR="001336CB" w:rsidRDefault="001336CB" w:rsidP="007D14B5">
            <w:pPr>
              <w:widowControl w:val="0"/>
              <w:spacing w:after="0" w:line="240" w:lineRule="auto"/>
              <w:jc w:val="center"/>
              <w:rPr>
                <w:rFonts w:ascii="Times New Roman" w:eastAsia="Times New Roman" w:hAnsi="Times New Roman" w:cs="Times New Roman"/>
                <w:snapToGrid w:val="0"/>
                <w:lang w:eastAsia="ru-RU"/>
              </w:rPr>
            </w:pPr>
          </w:p>
          <w:p w:rsidR="001336CB" w:rsidRDefault="001336CB" w:rsidP="007D14B5">
            <w:pPr>
              <w:widowControl w:val="0"/>
              <w:spacing w:after="0" w:line="240" w:lineRule="auto"/>
              <w:jc w:val="center"/>
              <w:rPr>
                <w:rFonts w:ascii="Times New Roman" w:eastAsia="Times New Roman" w:hAnsi="Times New Roman" w:cs="Times New Roman"/>
                <w:snapToGrid w:val="0"/>
                <w:lang w:eastAsia="ru-RU"/>
              </w:rPr>
            </w:pPr>
          </w:p>
          <w:p w:rsidR="007D14B5" w:rsidRPr="00612D58" w:rsidRDefault="007D14B5" w:rsidP="007D14B5">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Постановление</w:t>
            </w:r>
          </w:p>
          <w:p w:rsidR="007D14B5" w:rsidRPr="00612D58" w:rsidRDefault="007D14B5" w:rsidP="007D14B5">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7D14B5" w:rsidRPr="00612D58" w:rsidRDefault="007D14B5" w:rsidP="007D14B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612D58">
              <w:rPr>
                <w:rFonts w:ascii="Times New Roman" w:eastAsia="Times New Roman" w:hAnsi="Times New Roman" w:cs="Times New Roman"/>
                <w:snapToGrid w:val="0"/>
                <w:lang w:eastAsia="ru-RU"/>
              </w:rPr>
              <w:t xml:space="preserve">от </w:t>
            </w:r>
            <w:r w:rsidR="006205FA" w:rsidRPr="00612D58">
              <w:rPr>
                <w:rFonts w:ascii="Times New Roman" w:eastAsia="Times New Roman" w:hAnsi="Times New Roman" w:cs="Times New Roman"/>
                <w:snapToGrid w:val="0"/>
                <w:lang w:eastAsia="ru-RU"/>
              </w:rPr>
              <w:t>08</w:t>
            </w:r>
            <w:r w:rsidRPr="00612D58">
              <w:rPr>
                <w:rFonts w:ascii="Times New Roman" w:eastAsia="Times New Roman" w:hAnsi="Times New Roman" w:cs="Times New Roman"/>
                <w:snapToGrid w:val="0"/>
                <w:lang w:eastAsia="ru-RU"/>
              </w:rPr>
              <w:t>.1</w:t>
            </w:r>
            <w:r w:rsidR="006205FA" w:rsidRPr="00612D58">
              <w:rPr>
                <w:rFonts w:ascii="Times New Roman" w:eastAsia="Times New Roman" w:hAnsi="Times New Roman" w:cs="Times New Roman"/>
                <w:snapToGrid w:val="0"/>
                <w:lang w:eastAsia="ru-RU"/>
              </w:rPr>
              <w:t>1</w:t>
            </w:r>
            <w:r w:rsidRPr="00612D58">
              <w:rPr>
                <w:rFonts w:ascii="Times New Roman" w:eastAsia="Times New Roman" w:hAnsi="Times New Roman" w:cs="Times New Roman"/>
                <w:snapToGrid w:val="0"/>
                <w:lang w:eastAsia="ru-RU"/>
              </w:rPr>
              <w:t>.2021 № 5</w:t>
            </w:r>
            <w:r w:rsidR="006205FA" w:rsidRPr="00612D58">
              <w:rPr>
                <w:rFonts w:ascii="Times New Roman" w:eastAsia="Times New Roman" w:hAnsi="Times New Roman" w:cs="Times New Roman"/>
                <w:snapToGrid w:val="0"/>
                <w:lang w:eastAsia="ru-RU"/>
              </w:rPr>
              <w:t>24</w:t>
            </w:r>
          </w:p>
          <w:p w:rsidR="007D14B5" w:rsidRPr="00612D58" w:rsidRDefault="007D14B5" w:rsidP="00821183">
            <w:pPr>
              <w:widowControl w:val="0"/>
              <w:spacing w:after="0" w:line="240" w:lineRule="auto"/>
              <w:jc w:val="center"/>
              <w:rPr>
                <w:rFonts w:ascii="Times New Roman" w:eastAsia="Times New Roman" w:hAnsi="Times New Roman" w:cs="Times New Roman"/>
                <w:snapToGrid w:val="0"/>
                <w:lang w:eastAsia="ru-RU"/>
              </w:rPr>
            </w:pPr>
          </w:p>
          <w:p w:rsidR="007D14B5" w:rsidRPr="00612D58" w:rsidRDefault="007D14B5" w:rsidP="00821183">
            <w:pPr>
              <w:widowControl w:val="0"/>
              <w:spacing w:after="0" w:line="240" w:lineRule="auto"/>
              <w:jc w:val="center"/>
              <w:rPr>
                <w:rFonts w:ascii="Times New Roman" w:eastAsia="Times New Roman" w:hAnsi="Times New Roman" w:cs="Times New Roman"/>
                <w:snapToGrid w:val="0"/>
                <w:lang w:eastAsia="ru-RU"/>
              </w:rPr>
            </w:pPr>
          </w:p>
          <w:p w:rsidR="00F55024" w:rsidRPr="00612D58" w:rsidRDefault="00F55024" w:rsidP="00821183">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0354B9">
            <w:pPr>
              <w:widowControl w:val="0"/>
              <w:spacing w:after="0" w:line="240" w:lineRule="auto"/>
              <w:rPr>
                <w:rFonts w:ascii="Times New Roman" w:eastAsia="Times New Roman" w:hAnsi="Times New Roman" w:cs="Times New Roman"/>
                <w:snapToGrid w:val="0"/>
                <w:lang w:eastAsia="ru-RU"/>
              </w:rPr>
            </w:pPr>
          </w:p>
          <w:p w:rsidR="001336CB" w:rsidRPr="00612D58" w:rsidRDefault="001336CB" w:rsidP="001336CB">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Постановление</w:t>
            </w:r>
          </w:p>
          <w:p w:rsidR="001336CB" w:rsidRPr="00612D58" w:rsidRDefault="001336CB" w:rsidP="001336CB">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1336CB" w:rsidRPr="00612D58" w:rsidRDefault="001336CB" w:rsidP="001336CB">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612D58">
              <w:rPr>
                <w:rFonts w:ascii="Times New Roman" w:eastAsia="Times New Roman" w:hAnsi="Times New Roman" w:cs="Times New Roman"/>
                <w:snapToGrid w:val="0"/>
                <w:lang w:eastAsia="ru-RU"/>
              </w:rPr>
              <w:t>от 09.11.2021 № 5</w:t>
            </w:r>
            <w:r>
              <w:rPr>
                <w:rFonts w:ascii="Times New Roman" w:eastAsia="Times New Roman" w:hAnsi="Times New Roman" w:cs="Times New Roman"/>
                <w:snapToGrid w:val="0"/>
                <w:lang w:eastAsia="ru-RU"/>
              </w:rPr>
              <w:t>25</w:t>
            </w:r>
          </w:p>
          <w:p w:rsidR="000469CC" w:rsidRPr="00612D58" w:rsidRDefault="000469CC" w:rsidP="00821183">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7B1A8B">
            <w:pPr>
              <w:widowControl w:val="0"/>
              <w:spacing w:after="0" w:line="240" w:lineRule="auto"/>
              <w:rPr>
                <w:rFonts w:ascii="Times New Roman" w:eastAsia="Times New Roman" w:hAnsi="Times New Roman" w:cs="Times New Roman"/>
                <w:snapToGrid w:val="0"/>
                <w:lang w:eastAsia="ru-RU"/>
              </w:rPr>
            </w:pPr>
          </w:p>
          <w:p w:rsidR="00EE1BC4" w:rsidRDefault="00EE1BC4" w:rsidP="00821183">
            <w:pPr>
              <w:widowControl w:val="0"/>
              <w:spacing w:after="0" w:line="240" w:lineRule="auto"/>
              <w:jc w:val="center"/>
              <w:rPr>
                <w:rFonts w:ascii="Times New Roman" w:eastAsia="Times New Roman" w:hAnsi="Times New Roman" w:cs="Times New Roman"/>
                <w:snapToGrid w:val="0"/>
                <w:lang w:eastAsia="ru-RU"/>
              </w:rPr>
            </w:pPr>
          </w:p>
          <w:p w:rsidR="00EE1BC4" w:rsidRDefault="00EE1BC4" w:rsidP="00821183">
            <w:pPr>
              <w:widowControl w:val="0"/>
              <w:spacing w:after="0" w:line="240" w:lineRule="auto"/>
              <w:jc w:val="center"/>
              <w:rPr>
                <w:rFonts w:ascii="Times New Roman" w:eastAsia="Times New Roman" w:hAnsi="Times New Roman" w:cs="Times New Roman"/>
                <w:snapToGrid w:val="0"/>
                <w:lang w:eastAsia="ru-RU"/>
              </w:rPr>
            </w:pPr>
          </w:p>
          <w:p w:rsidR="00EE1BC4" w:rsidRDefault="00EE1BC4" w:rsidP="00FB61BC">
            <w:pPr>
              <w:widowControl w:val="0"/>
              <w:spacing w:after="0" w:line="240" w:lineRule="auto"/>
              <w:rPr>
                <w:rFonts w:ascii="Times New Roman" w:eastAsia="Times New Roman" w:hAnsi="Times New Roman" w:cs="Times New Roman"/>
                <w:snapToGrid w:val="0"/>
                <w:lang w:eastAsia="ru-RU"/>
              </w:rPr>
            </w:pPr>
          </w:p>
          <w:p w:rsidR="00821183" w:rsidRPr="00612D58" w:rsidRDefault="00821183" w:rsidP="00821183">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Постановление</w:t>
            </w:r>
          </w:p>
          <w:p w:rsidR="00821183" w:rsidRPr="00612D58" w:rsidRDefault="00821183" w:rsidP="00821183">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821183" w:rsidRPr="00612D58" w:rsidRDefault="00821183" w:rsidP="00821183">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612D58">
              <w:rPr>
                <w:rFonts w:ascii="Times New Roman" w:eastAsia="Times New Roman" w:hAnsi="Times New Roman" w:cs="Times New Roman"/>
                <w:snapToGrid w:val="0"/>
                <w:lang w:eastAsia="ru-RU"/>
              </w:rPr>
              <w:t xml:space="preserve">от </w:t>
            </w:r>
            <w:r w:rsidR="006205FA" w:rsidRPr="00612D58">
              <w:rPr>
                <w:rFonts w:ascii="Times New Roman" w:eastAsia="Times New Roman" w:hAnsi="Times New Roman" w:cs="Times New Roman"/>
                <w:snapToGrid w:val="0"/>
                <w:lang w:eastAsia="ru-RU"/>
              </w:rPr>
              <w:t>09</w:t>
            </w:r>
            <w:r w:rsidRPr="00612D58">
              <w:rPr>
                <w:rFonts w:ascii="Times New Roman" w:eastAsia="Times New Roman" w:hAnsi="Times New Roman" w:cs="Times New Roman"/>
                <w:snapToGrid w:val="0"/>
                <w:lang w:eastAsia="ru-RU"/>
              </w:rPr>
              <w:t>.1</w:t>
            </w:r>
            <w:r w:rsidR="006205FA" w:rsidRPr="00612D58">
              <w:rPr>
                <w:rFonts w:ascii="Times New Roman" w:eastAsia="Times New Roman" w:hAnsi="Times New Roman" w:cs="Times New Roman"/>
                <w:snapToGrid w:val="0"/>
                <w:lang w:eastAsia="ru-RU"/>
              </w:rPr>
              <w:t>1</w:t>
            </w:r>
            <w:r w:rsidRPr="00612D58">
              <w:rPr>
                <w:rFonts w:ascii="Times New Roman" w:eastAsia="Times New Roman" w:hAnsi="Times New Roman" w:cs="Times New Roman"/>
                <w:snapToGrid w:val="0"/>
                <w:lang w:eastAsia="ru-RU"/>
              </w:rPr>
              <w:t xml:space="preserve">.2021 № </w:t>
            </w:r>
            <w:r w:rsidR="00623F15" w:rsidRPr="00612D58">
              <w:rPr>
                <w:rFonts w:ascii="Times New Roman" w:eastAsia="Times New Roman" w:hAnsi="Times New Roman" w:cs="Times New Roman"/>
                <w:snapToGrid w:val="0"/>
                <w:lang w:eastAsia="ru-RU"/>
              </w:rPr>
              <w:t>5</w:t>
            </w:r>
            <w:r w:rsidR="006205FA" w:rsidRPr="00612D58">
              <w:rPr>
                <w:rFonts w:ascii="Times New Roman" w:eastAsia="Times New Roman" w:hAnsi="Times New Roman" w:cs="Times New Roman"/>
                <w:snapToGrid w:val="0"/>
                <w:lang w:eastAsia="ru-RU"/>
              </w:rPr>
              <w:t>26</w:t>
            </w:r>
          </w:p>
          <w:p w:rsidR="00E46E76" w:rsidRPr="00612D58" w:rsidRDefault="00E46E76" w:rsidP="00821183">
            <w:pPr>
              <w:widowControl w:val="0"/>
              <w:spacing w:after="0" w:line="240" w:lineRule="auto"/>
              <w:rPr>
                <w:rFonts w:ascii="Times New Roman" w:eastAsia="Times New Roman" w:hAnsi="Times New Roman" w:cs="Times New Roman"/>
                <w:b/>
                <w:snapToGrid w:val="0"/>
                <w:lang w:eastAsia="ru-RU"/>
              </w:rPr>
            </w:pPr>
          </w:p>
          <w:p w:rsidR="00EE1BC4" w:rsidRDefault="0041478D" w:rsidP="002A047D">
            <w:pPr>
              <w:widowControl w:val="0"/>
              <w:spacing w:after="0" w:line="240" w:lineRule="auto"/>
              <w:rPr>
                <w:rFonts w:ascii="Times New Roman" w:eastAsia="Times New Roman" w:hAnsi="Times New Roman" w:cs="Times New Roman"/>
                <w:b/>
                <w:snapToGrid w:val="0"/>
                <w:lang w:eastAsia="ru-RU"/>
              </w:rPr>
            </w:pPr>
            <w:r w:rsidRPr="00612D58">
              <w:rPr>
                <w:rFonts w:ascii="Times New Roman" w:eastAsia="Times New Roman" w:hAnsi="Times New Roman" w:cs="Times New Roman"/>
                <w:b/>
                <w:snapToGrid w:val="0"/>
                <w:lang w:eastAsia="ru-RU"/>
              </w:rPr>
              <w:t xml:space="preserve">                </w:t>
            </w:r>
          </w:p>
          <w:p w:rsidR="00FB61BC" w:rsidRDefault="00FB61BC" w:rsidP="002A047D">
            <w:pPr>
              <w:widowControl w:val="0"/>
              <w:spacing w:after="0" w:line="240" w:lineRule="auto"/>
              <w:rPr>
                <w:rFonts w:ascii="Times New Roman" w:eastAsia="Times New Roman" w:hAnsi="Times New Roman" w:cs="Times New Roman"/>
                <w:b/>
                <w:snapToGrid w:val="0"/>
                <w:lang w:eastAsia="ru-RU"/>
              </w:rPr>
            </w:pPr>
          </w:p>
          <w:p w:rsidR="00EE1BC4" w:rsidRPr="00612D58" w:rsidRDefault="00EE1BC4" w:rsidP="002A047D">
            <w:pPr>
              <w:widowControl w:val="0"/>
              <w:spacing w:after="0" w:line="240" w:lineRule="auto"/>
              <w:rPr>
                <w:rFonts w:ascii="Times New Roman" w:eastAsia="Times New Roman" w:hAnsi="Times New Roman" w:cs="Times New Roman"/>
                <w:b/>
                <w:snapToGrid w:val="0"/>
                <w:lang w:eastAsia="ru-RU"/>
              </w:rPr>
            </w:pPr>
          </w:p>
          <w:p w:rsidR="00623F15" w:rsidRPr="00612D58" w:rsidRDefault="0041478D" w:rsidP="002A047D">
            <w:pPr>
              <w:widowControl w:val="0"/>
              <w:spacing w:after="0" w:line="240" w:lineRule="auto"/>
              <w:rPr>
                <w:rFonts w:ascii="Times New Roman" w:eastAsia="Times New Roman" w:hAnsi="Times New Roman" w:cs="Times New Roman"/>
                <w:snapToGrid w:val="0"/>
                <w:lang w:eastAsia="ru-RU"/>
              </w:rPr>
            </w:pPr>
            <w:r w:rsidRPr="00612D58">
              <w:rPr>
                <w:rFonts w:ascii="Times New Roman" w:eastAsia="Times New Roman" w:hAnsi="Times New Roman" w:cs="Times New Roman"/>
                <w:b/>
                <w:snapToGrid w:val="0"/>
                <w:lang w:eastAsia="ru-RU"/>
              </w:rPr>
              <w:t xml:space="preserve">                </w:t>
            </w:r>
            <w:r w:rsidR="000469CC" w:rsidRPr="00612D58">
              <w:rPr>
                <w:rFonts w:ascii="Times New Roman" w:eastAsia="Times New Roman" w:hAnsi="Times New Roman" w:cs="Times New Roman"/>
                <w:snapToGrid w:val="0"/>
                <w:lang w:eastAsia="ru-RU"/>
              </w:rPr>
              <w:t xml:space="preserve"> </w:t>
            </w:r>
            <w:r w:rsidR="00623F15" w:rsidRPr="00612D58">
              <w:rPr>
                <w:rFonts w:ascii="Times New Roman" w:eastAsia="Times New Roman" w:hAnsi="Times New Roman" w:cs="Times New Roman"/>
                <w:snapToGrid w:val="0"/>
                <w:lang w:eastAsia="ru-RU"/>
              </w:rPr>
              <w:t>Постановление</w:t>
            </w:r>
          </w:p>
          <w:p w:rsidR="00623F15" w:rsidRPr="00612D58"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623F15" w:rsidRPr="00612D58"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color w:val="FFFFFF"/>
                <w:lang w:eastAsia="ru-RU"/>
              </w:rPr>
            </w:pPr>
            <w:r w:rsidRPr="00612D58">
              <w:rPr>
                <w:rFonts w:ascii="Times New Roman" w:eastAsia="Times New Roman" w:hAnsi="Times New Roman" w:cs="Times New Roman"/>
                <w:snapToGrid w:val="0"/>
                <w:lang w:eastAsia="ru-RU"/>
              </w:rPr>
              <w:t xml:space="preserve">от </w:t>
            </w:r>
            <w:r w:rsidR="0041478D" w:rsidRPr="00612D58">
              <w:rPr>
                <w:rFonts w:ascii="Times New Roman" w:eastAsia="Times New Roman" w:hAnsi="Times New Roman" w:cs="Times New Roman"/>
                <w:snapToGrid w:val="0"/>
                <w:lang w:eastAsia="ru-RU"/>
              </w:rPr>
              <w:t>11</w:t>
            </w:r>
            <w:r w:rsidR="006205FA" w:rsidRPr="00612D58">
              <w:rPr>
                <w:rFonts w:ascii="Times New Roman" w:eastAsia="Times New Roman" w:hAnsi="Times New Roman" w:cs="Times New Roman"/>
                <w:snapToGrid w:val="0"/>
                <w:lang w:eastAsia="ru-RU"/>
              </w:rPr>
              <w:t>.11</w:t>
            </w:r>
            <w:r w:rsidRPr="00612D58">
              <w:rPr>
                <w:rFonts w:ascii="Times New Roman" w:eastAsia="Times New Roman" w:hAnsi="Times New Roman" w:cs="Times New Roman"/>
                <w:snapToGrid w:val="0"/>
                <w:lang w:eastAsia="ru-RU"/>
              </w:rPr>
              <w:t>.2021 № 5</w:t>
            </w:r>
            <w:r w:rsidR="0041478D" w:rsidRPr="00612D58">
              <w:rPr>
                <w:rFonts w:ascii="Times New Roman" w:eastAsia="Times New Roman" w:hAnsi="Times New Roman" w:cs="Times New Roman"/>
                <w:snapToGrid w:val="0"/>
                <w:lang w:eastAsia="ru-RU"/>
              </w:rPr>
              <w:t>31</w:t>
            </w:r>
          </w:p>
          <w:p w:rsidR="00E46E76" w:rsidRPr="00612D58" w:rsidRDefault="00E46E76" w:rsidP="00623F15">
            <w:pPr>
              <w:widowControl w:val="0"/>
              <w:spacing w:after="0" w:line="240" w:lineRule="auto"/>
              <w:jc w:val="center"/>
              <w:rPr>
                <w:rFonts w:ascii="Times New Roman" w:eastAsia="Times New Roman" w:hAnsi="Times New Roman" w:cs="Times New Roman"/>
                <w:b/>
                <w:snapToGrid w:val="0"/>
                <w:lang w:eastAsia="ru-RU"/>
              </w:rPr>
            </w:pPr>
          </w:p>
          <w:p w:rsidR="00F87451" w:rsidRPr="00612D58" w:rsidRDefault="00F87451" w:rsidP="007B1A8B">
            <w:pPr>
              <w:widowControl w:val="0"/>
              <w:spacing w:after="0" w:line="240" w:lineRule="auto"/>
              <w:rPr>
                <w:rFonts w:ascii="Times New Roman" w:eastAsia="Times New Roman" w:hAnsi="Times New Roman" w:cs="Times New Roman"/>
                <w:snapToGrid w:val="0"/>
                <w:lang w:eastAsia="ru-RU"/>
              </w:rPr>
            </w:pPr>
          </w:p>
          <w:p w:rsidR="00FB61BC" w:rsidRDefault="00FB61BC" w:rsidP="00623F15">
            <w:pPr>
              <w:widowControl w:val="0"/>
              <w:spacing w:after="0" w:line="240" w:lineRule="auto"/>
              <w:jc w:val="center"/>
              <w:rPr>
                <w:rFonts w:ascii="Times New Roman" w:eastAsia="Times New Roman" w:hAnsi="Times New Roman" w:cs="Times New Roman"/>
                <w:snapToGrid w:val="0"/>
                <w:lang w:eastAsia="ru-RU"/>
              </w:rPr>
            </w:pPr>
          </w:p>
          <w:p w:rsidR="00623F15" w:rsidRPr="00612D58"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Постановление</w:t>
            </w:r>
          </w:p>
          <w:p w:rsidR="00623F15" w:rsidRPr="00612D58" w:rsidRDefault="00623F15" w:rsidP="00623F15">
            <w:pPr>
              <w:widowControl w:val="0"/>
              <w:spacing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администрации</w:t>
            </w:r>
          </w:p>
          <w:p w:rsidR="00623F15" w:rsidRPr="00612D58"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r w:rsidRPr="00612D58">
              <w:rPr>
                <w:rFonts w:ascii="Times New Roman" w:eastAsia="Times New Roman" w:hAnsi="Times New Roman" w:cs="Times New Roman"/>
                <w:snapToGrid w:val="0"/>
                <w:lang w:eastAsia="ru-RU"/>
              </w:rPr>
              <w:t xml:space="preserve">от </w:t>
            </w:r>
            <w:r w:rsidR="0041478D" w:rsidRPr="00612D58">
              <w:rPr>
                <w:rFonts w:ascii="Times New Roman" w:eastAsia="Times New Roman" w:hAnsi="Times New Roman" w:cs="Times New Roman"/>
                <w:snapToGrid w:val="0"/>
                <w:lang w:eastAsia="ru-RU"/>
              </w:rPr>
              <w:t>11</w:t>
            </w:r>
            <w:r w:rsidRPr="00612D58">
              <w:rPr>
                <w:rFonts w:ascii="Times New Roman" w:eastAsia="Times New Roman" w:hAnsi="Times New Roman" w:cs="Times New Roman"/>
                <w:snapToGrid w:val="0"/>
                <w:lang w:eastAsia="ru-RU"/>
              </w:rPr>
              <w:t>.1</w:t>
            </w:r>
            <w:r w:rsidR="0041478D" w:rsidRPr="00612D58">
              <w:rPr>
                <w:rFonts w:ascii="Times New Roman" w:eastAsia="Times New Roman" w:hAnsi="Times New Roman" w:cs="Times New Roman"/>
                <w:snapToGrid w:val="0"/>
                <w:lang w:eastAsia="ru-RU"/>
              </w:rPr>
              <w:t>1</w:t>
            </w:r>
            <w:r w:rsidRPr="00612D58">
              <w:rPr>
                <w:rFonts w:ascii="Times New Roman" w:eastAsia="Times New Roman" w:hAnsi="Times New Roman" w:cs="Times New Roman"/>
                <w:snapToGrid w:val="0"/>
                <w:lang w:eastAsia="ru-RU"/>
              </w:rPr>
              <w:t>.2021 № 5</w:t>
            </w:r>
            <w:r w:rsidR="0041478D" w:rsidRPr="00612D58">
              <w:rPr>
                <w:rFonts w:ascii="Times New Roman" w:eastAsia="Times New Roman" w:hAnsi="Times New Roman" w:cs="Times New Roman"/>
                <w:snapToGrid w:val="0"/>
                <w:lang w:eastAsia="ru-RU"/>
              </w:rPr>
              <w:t>32</w:t>
            </w:r>
          </w:p>
          <w:p w:rsidR="00623F15" w:rsidRPr="00612D58" w:rsidRDefault="00623F15" w:rsidP="00623F15">
            <w:pPr>
              <w:widowControl w:val="0"/>
              <w:tabs>
                <w:tab w:val="left" w:pos="3119"/>
                <w:tab w:val="left" w:pos="3261"/>
                <w:tab w:val="left" w:pos="6379"/>
                <w:tab w:val="left" w:pos="8463"/>
              </w:tabs>
              <w:spacing w:before="40" w:after="0" w:line="240" w:lineRule="auto"/>
              <w:jc w:val="center"/>
              <w:rPr>
                <w:rFonts w:ascii="Times New Roman" w:eastAsia="Times New Roman" w:hAnsi="Times New Roman" w:cs="Times New Roman"/>
                <w:snapToGrid w:val="0"/>
                <w:lang w:eastAsia="ru-RU"/>
              </w:rPr>
            </w:pPr>
          </w:p>
          <w:p w:rsidR="00F55024" w:rsidRPr="00612D58" w:rsidRDefault="00F55024" w:rsidP="00623F15">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623F15">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623F15">
            <w:pPr>
              <w:widowControl w:val="0"/>
              <w:spacing w:after="0" w:line="240" w:lineRule="auto"/>
              <w:jc w:val="center"/>
              <w:rPr>
                <w:rFonts w:ascii="Times New Roman" w:eastAsia="Times New Roman" w:hAnsi="Times New Roman" w:cs="Times New Roman"/>
                <w:snapToGrid w:val="0"/>
                <w:lang w:eastAsia="ru-RU"/>
              </w:rPr>
            </w:pPr>
          </w:p>
          <w:p w:rsidR="000469CC" w:rsidRPr="00612D58" w:rsidRDefault="000469CC" w:rsidP="00623F15">
            <w:pPr>
              <w:widowControl w:val="0"/>
              <w:spacing w:after="0" w:line="240" w:lineRule="auto"/>
              <w:jc w:val="center"/>
              <w:rPr>
                <w:rFonts w:ascii="Times New Roman" w:eastAsia="Times New Roman" w:hAnsi="Times New Roman" w:cs="Times New Roman"/>
                <w:snapToGrid w:val="0"/>
                <w:lang w:eastAsia="ru-RU"/>
              </w:rPr>
            </w:pPr>
          </w:p>
          <w:p w:rsidR="00E46E76" w:rsidRPr="00612D58"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612D58"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612D58"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E46E76" w:rsidRPr="00612D58" w:rsidRDefault="00E46E76" w:rsidP="00BE6ABF">
            <w:pPr>
              <w:widowControl w:val="0"/>
              <w:spacing w:after="0" w:line="240" w:lineRule="auto"/>
              <w:jc w:val="center"/>
              <w:rPr>
                <w:rFonts w:ascii="Times New Roman" w:eastAsia="Times New Roman" w:hAnsi="Times New Roman" w:cs="Times New Roman"/>
                <w:b/>
                <w:snapToGrid w:val="0"/>
                <w:lang w:eastAsia="ru-RU"/>
              </w:rPr>
            </w:pPr>
          </w:p>
          <w:p w:rsidR="00BE6ABF" w:rsidRPr="00612D58" w:rsidRDefault="00BE6ABF"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654B6E" w:rsidRPr="00612D58" w:rsidRDefault="00654B6E" w:rsidP="00BE6ABF">
            <w:pPr>
              <w:widowControl w:val="0"/>
              <w:spacing w:after="0" w:line="240" w:lineRule="auto"/>
              <w:jc w:val="center"/>
              <w:rPr>
                <w:rFonts w:ascii="Times New Roman" w:eastAsia="Times New Roman" w:hAnsi="Times New Roman" w:cs="Times New Roman"/>
                <w:b/>
                <w:snapToGrid w:val="0"/>
                <w:lang w:eastAsia="ru-RU"/>
              </w:rPr>
            </w:pPr>
          </w:p>
          <w:p w:rsidR="00BE6ABF" w:rsidRPr="00612D58" w:rsidRDefault="00BE6ABF" w:rsidP="00654B6E">
            <w:pPr>
              <w:widowControl w:val="0"/>
              <w:spacing w:after="0" w:line="240" w:lineRule="auto"/>
              <w:rPr>
                <w:rFonts w:ascii="Times New Roman" w:eastAsia="Times New Roman" w:hAnsi="Times New Roman" w:cs="Times New Roman"/>
                <w:b/>
                <w:snapToGrid w:val="0"/>
                <w:lang w:eastAsia="ru-RU"/>
              </w:rPr>
            </w:pPr>
          </w:p>
        </w:tc>
        <w:tc>
          <w:tcPr>
            <w:tcW w:w="6640" w:type="dxa"/>
          </w:tcPr>
          <w:p w:rsidR="00612D58" w:rsidRPr="00612D58" w:rsidRDefault="00612D58" w:rsidP="00612D58">
            <w:pPr>
              <w:pStyle w:val="ConsPlusTitle"/>
              <w:rPr>
                <w:rFonts w:ascii="Times New Roman" w:hAnsi="Times New Roman" w:cs="Times New Roman"/>
                <w:b w:val="0"/>
                <w:szCs w:val="22"/>
              </w:rPr>
            </w:pPr>
          </w:p>
          <w:p w:rsidR="00612D58" w:rsidRPr="00612D58" w:rsidRDefault="00612D58" w:rsidP="00612D58">
            <w:pPr>
              <w:pStyle w:val="ConsPlusTitle"/>
              <w:rPr>
                <w:rFonts w:ascii="Times New Roman" w:hAnsi="Times New Roman" w:cs="Times New Roman"/>
                <w:b w:val="0"/>
                <w:szCs w:val="22"/>
              </w:rPr>
            </w:pPr>
            <w:r w:rsidRPr="00612D58">
              <w:rPr>
                <w:rFonts w:ascii="Times New Roman" w:hAnsi="Times New Roman" w:cs="Times New Roman"/>
                <w:b w:val="0"/>
                <w:szCs w:val="22"/>
              </w:rPr>
              <w:t xml:space="preserve">Об утверждении Порядка проведения антикоррупционной экспертизы нормативных правовых актов и проектов нормативных правовых актов главы муниципального образования – Шиловский муниципальный район Рязанской области, Думы муниципального образования – Шиловский муниципальный район Рязанской области </w:t>
            </w:r>
          </w:p>
          <w:p w:rsidR="00BE6ABF" w:rsidRPr="00612D58" w:rsidRDefault="00BE6ABF" w:rsidP="00BE6ABF">
            <w:pPr>
              <w:widowControl w:val="0"/>
              <w:spacing w:after="0" w:line="240" w:lineRule="auto"/>
              <w:rPr>
                <w:rFonts w:ascii="Times New Roman" w:eastAsia="Courier New" w:hAnsi="Times New Roman" w:cs="Times New Roman"/>
                <w:color w:val="000000"/>
                <w:lang w:eastAsia="ru-RU"/>
              </w:rPr>
            </w:pPr>
          </w:p>
          <w:p w:rsidR="00612D58" w:rsidRPr="00612D58" w:rsidRDefault="00612D58" w:rsidP="00612D58">
            <w:pPr>
              <w:pStyle w:val="ConsPlusTitle"/>
              <w:rPr>
                <w:rFonts w:ascii="Times New Roman" w:hAnsi="Times New Roman" w:cs="Times New Roman"/>
                <w:b w:val="0"/>
                <w:szCs w:val="22"/>
              </w:rPr>
            </w:pPr>
            <w:r w:rsidRPr="00612D58">
              <w:rPr>
                <w:rFonts w:ascii="Times New Roman" w:hAnsi="Times New Roman" w:cs="Times New Roman"/>
                <w:b w:val="0"/>
                <w:szCs w:val="22"/>
              </w:rPr>
              <w:t>О принятии к осуществлению части полномочий городских и сельских</w:t>
            </w:r>
            <w:r>
              <w:rPr>
                <w:rFonts w:ascii="Times New Roman" w:hAnsi="Times New Roman" w:cs="Times New Roman"/>
                <w:b w:val="0"/>
                <w:szCs w:val="22"/>
              </w:rPr>
              <w:t xml:space="preserve"> </w:t>
            </w:r>
            <w:r w:rsidRPr="00612D58">
              <w:rPr>
                <w:rFonts w:ascii="Times New Roman" w:hAnsi="Times New Roman" w:cs="Times New Roman"/>
                <w:b w:val="0"/>
                <w:szCs w:val="22"/>
              </w:rPr>
              <w:t>поселений Шиловского муниципального района Рязанской области</w:t>
            </w:r>
          </w:p>
          <w:p w:rsidR="007D14B5" w:rsidRDefault="007D14B5" w:rsidP="00443307">
            <w:pPr>
              <w:rPr>
                <w:rFonts w:ascii="Times New Roman" w:eastAsia="Courier New" w:hAnsi="Times New Roman" w:cs="Times New Roman"/>
                <w:color w:val="000000"/>
                <w:lang w:eastAsia="ru-RU"/>
              </w:rPr>
            </w:pPr>
          </w:p>
          <w:p w:rsidR="006205FA" w:rsidRDefault="004D5176" w:rsidP="004D5176">
            <w:pPr>
              <w:pStyle w:val="af2"/>
              <w:rPr>
                <w:rFonts w:ascii="Times New Roman" w:hAnsi="Times New Roman" w:cs="Times New Roman"/>
              </w:rPr>
            </w:pPr>
            <w:r w:rsidRPr="00612D58">
              <w:rPr>
                <w:rFonts w:ascii="Times New Roman" w:hAnsi="Times New Roman" w:cs="Times New Roman"/>
                <w:bCs/>
              </w:rPr>
              <w:t xml:space="preserve">Об установлении размера стоимости движимого  имущества подлежащего учету в реестре муниципального имущества муниципального </w:t>
            </w:r>
            <w:r w:rsidRPr="00612D58">
              <w:rPr>
                <w:rFonts w:ascii="Times New Roman" w:hAnsi="Times New Roman" w:cs="Times New Roman"/>
              </w:rPr>
              <w:t>образования –</w:t>
            </w:r>
            <w:r>
              <w:rPr>
                <w:rFonts w:ascii="Times New Roman" w:hAnsi="Times New Roman" w:cs="Times New Roman"/>
              </w:rPr>
              <w:t xml:space="preserve"> </w:t>
            </w:r>
            <w:r w:rsidRPr="00612D58">
              <w:rPr>
                <w:rFonts w:ascii="Times New Roman" w:hAnsi="Times New Roman" w:cs="Times New Roman"/>
              </w:rPr>
              <w:t>Шиловский муниципальный район Рязанской области</w:t>
            </w:r>
          </w:p>
          <w:p w:rsidR="004D5176" w:rsidRDefault="004D5176" w:rsidP="004D5176">
            <w:pPr>
              <w:pStyle w:val="af2"/>
              <w:rPr>
                <w:rFonts w:ascii="Times New Roman" w:hAnsi="Times New Roman" w:cs="Times New Roman"/>
              </w:rPr>
            </w:pPr>
          </w:p>
          <w:p w:rsidR="004D5176" w:rsidRPr="00612D58" w:rsidRDefault="004D5176" w:rsidP="004D5176">
            <w:pPr>
              <w:pStyle w:val="af2"/>
              <w:rPr>
                <w:rFonts w:ascii="Times New Roman" w:hAnsi="Times New Roman" w:cs="Times New Roman"/>
              </w:rPr>
            </w:pPr>
          </w:p>
          <w:p w:rsidR="004D5176" w:rsidRPr="00612D58" w:rsidRDefault="004D5176" w:rsidP="004D5176">
            <w:pPr>
              <w:pStyle w:val="13"/>
              <w:jc w:val="left"/>
              <w:rPr>
                <w:sz w:val="22"/>
                <w:szCs w:val="22"/>
              </w:rPr>
            </w:pPr>
            <w:r w:rsidRPr="00612D58">
              <w:rPr>
                <w:sz w:val="22"/>
                <w:szCs w:val="22"/>
              </w:rPr>
              <w:t>О внесении изменений в постановление администрации муниципального образования - Шиловский муниципальный район Рязанской области</w:t>
            </w:r>
            <w:r>
              <w:rPr>
                <w:sz w:val="22"/>
                <w:szCs w:val="22"/>
              </w:rPr>
              <w:t xml:space="preserve"> </w:t>
            </w:r>
            <w:r w:rsidRPr="00612D58">
              <w:rPr>
                <w:sz w:val="22"/>
                <w:szCs w:val="22"/>
              </w:rPr>
              <w:t>от 07.11.2018  № 639 «Об утверждении муниципальной программы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p w:rsidR="000469CC" w:rsidRDefault="000469CC" w:rsidP="004D5176">
            <w:pPr>
              <w:spacing w:after="0" w:line="240" w:lineRule="auto"/>
              <w:rPr>
                <w:rFonts w:ascii="Times New Roman" w:eastAsia="Times New Roman" w:hAnsi="Times New Roman" w:cs="Times New Roman"/>
                <w:snapToGrid w:val="0"/>
                <w:lang w:eastAsia="ru-RU"/>
              </w:rPr>
            </w:pPr>
          </w:p>
          <w:p w:rsidR="001336CB" w:rsidRDefault="001336CB" w:rsidP="004D5176">
            <w:pPr>
              <w:spacing w:after="0" w:line="240" w:lineRule="auto"/>
              <w:rPr>
                <w:rFonts w:ascii="Times New Roman" w:eastAsia="Times New Roman" w:hAnsi="Times New Roman" w:cs="Times New Roman"/>
                <w:snapToGrid w:val="0"/>
                <w:lang w:eastAsia="ru-RU"/>
              </w:rPr>
            </w:pPr>
          </w:p>
          <w:p w:rsidR="001336CB" w:rsidRPr="00612D58" w:rsidRDefault="001336CB" w:rsidP="001336CB">
            <w:pPr>
              <w:pStyle w:val="ac"/>
              <w:jc w:val="left"/>
              <w:rPr>
                <w:sz w:val="22"/>
                <w:szCs w:val="22"/>
              </w:rPr>
            </w:pPr>
            <w:r w:rsidRPr="00612D58">
              <w:rPr>
                <w:sz w:val="22"/>
                <w:szCs w:val="22"/>
              </w:rPr>
              <w:t>О внесении изменений в постановление администрации муниципального образования – Шиловский муниципальный район Рязанской области от 02.11.2018 № 633 «Об утве</w:t>
            </w:r>
            <w:r>
              <w:rPr>
                <w:sz w:val="22"/>
                <w:szCs w:val="22"/>
              </w:rPr>
              <w:t xml:space="preserve">рждении муниципальной программы </w:t>
            </w:r>
            <w:r w:rsidRPr="00612D58">
              <w:rPr>
                <w:sz w:val="22"/>
                <w:szCs w:val="22"/>
              </w:rPr>
              <w:t>«Повышение эффективности управления муниципальным имуществом муниципального образования – Шиловский муниципальный район Рязанской области»</w:t>
            </w:r>
          </w:p>
          <w:p w:rsidR="001336CB" w:rsidRDefault="001336CB" w:rsidP="004D5176">
            <w:pPr>
              <w:spacing w:after="0" w:line="240" w:lineRule="auto"/>
              <w:rPr>
                <w:rFonts w:ascii="Times New Roman" w:eastAsia="Times New Roman" w:hAnsi="Times New Roman" w:cs="Times New Roman"/>
                <w:snapToGrid w:val="0"/>
                <w:lang w:eastAsia="ru-RU"/>
              </w:rPr>
            </w:pPr>
          </w:p>
          <w:p w:rsidR="001336CB" w:rsidRDefault="001336CB" w:rsidP="004D5176">
            <w:pPr>
              <w:spacing w:after="0" w:line="240" w:lineRule="auto"/>
              <w:rPr>
                <w:rFonts w:ascii="Times New Roman" w:eastAsia="Times New Roman" w:hAnsi="Times New Roman" w:cs="Times New Roman"/>
                <w:snapToGrid w:val="0"/>
                <w:lang w:eastAsia="ru-RU"/>
              </w:rPr>
            </w:pPr>
          </w:p>
          <w:p w:rsidR="001336CB" w:rsidRDefault="001336CB" w:rsidP="001336CB">
            <w:pPr>
              <w:pStyle w:val="13"/>
              <w:jc w:val="left"/>
              <w:rPr>
                <w:sz w:val="22"/>
                <w:szCs w:val="22"/>
              </w:rPr>
            </w:pPr>
            <w:r w:rsidRPr="00612D58">
              <w:rPr>
                <w:sz w:val="22"/>
                <w:szCs w:val="22"/>
              </w:rPr>
              <w:t>О внесении  изменений  в  постановление  администрации муниципального образования - Шиловский муници</w:t>
            </w:r>
            <w:r>
              <w:rPr>
                <w:sz w:val="22"/>
                <w:szCs w:val="22"/>
              </w:rPr>
              <w:t xml:space="preserve">пальный район Рязанской области </w:t>
            </w:r>
            <w:r w:rsidRPr="00612D58">
              <w:rPr>
                <w:sz w:val="22"/>
                <w:szCs w:val="22"/>
              </w:rPr>
              <w:t>от 13.11.2014 № 1046 «Об утверждении муниципальной программы Шиловского муниципального района Рязанской области</w:t>
            </w:r>
            <w:r>
              <w:rPr>
                <w:sz w:val="22"/>
                <w:szCs w:val="22"/>
              </w:rPr>
              <w:t xml:space="preserve"> «Развитие культуры и туризма»</w:t>
            </w:r>
          </w:p>
          <w:p w:rsidR="001336CB" w:rsidRPr="001336CB" w:rsidRDefault="001336CB" w:rsidP="001336CB">
            <w:pPr>
              <w:pStyle w:val="13"/>
              <w:jc w:val="left"/>
              <w:rPr>
                <w:sz w:val="22"/>
                <w:szCs w:val="22"/>
              </w:rPr>
            </w:pPr>
          </w:p>
          <w:p w:rsidR="001336CB" w:rsidRDefault="001336CB" w:rsidP="001336CB">
            <w:pPr>
              <w:pStyle w:val="23"/>
              <w:spacing w:after="0" w:line="240" w:lineRule="auto"/>
              <w:ind w:left="0"/>
              <w:rPr>
                <w:snapToGrid w:val="0"/>
                <w:sz w:val="22"/>
                <w:szCs w:val="22"/>
              </w:rPr>
            </w:pPr>
          </w:p>
          <w:p w:rsidR="001336CB" w:rsidRPr="00612D58" w:rsidRDefault="001336CB" w:rsidP="001336CB">
            <w:pPr>
              <w:pStyle w:val="23"/>
              <w:spacing w:after="0" w:line="240" w:lineRule="auto"/>
              <w:ind w:left="0"/>
              <w:rPr>
                <w:sz w:val="22"/>
                <w:szCs w:val="22"/>
              </w:rPr>
            </w:pPr>
          </w:p>
          <w:p w:rsidR="00EE1BC4" w:rsidRDefault="00EE1BC4" w:rsidP="001336CB">
            <w:pPr>
              <w:pStyle w:val="23"/>
              <w:spacing w:after="0" w:line="240" w:lineRule="auto"/>
              <w:ind w:left="0"/>
              <w:rPr>
                <w:sz w:val="22"/>
                <w:szCs w:val="22"/>
              </w:rPr>
            </w:pPr>
          </w:p>
          <w:p w:rsidR="001336CB" w:rsidRPr="00612D58" w:rsidRDefault="001336CB" w:rsidP="001336CB">
            <w:pPr>
              <w:pStyle w:val="23"/>
              <w:spacing w:after="0" w:line="240" w:lineRule="auto"/>
              <w:ind w:left="0"/>
              <w:rPr>
                <w:sz w:val="22"/>
                <w:szCs w:val="22"/>
              </w:rPr>
            </w:pPr>
            <w:r w:rsidRPr="00612D58">
              <w:rPr>
                <w:sz w:val="22"/>
                <w:szCs w:val="22"/>
              </w:rPr>
              <w:t>Об организации и проведен</w:t>
            </w:r>
            <w:proofErr w:type="gramStart"/>
            <w:r w:rsidRPr="00612D58">
              <w:rPr>
                <w:sz w:val="22"/>
                <w:szCs w:val="22"/>
              </w:rPr>
              <w:t>ии ау</w:t>
            </w:r>
            <w:proofErr w:type="gramEnd"/>
            <w:r w:rsidRPr="00612D58">
              <w:rPr>
                <w:sz w:val="22"/>
                <w:szCs w:val="22"/>
              </w:rPr>
              <w:t>кциона по продаже земельных участков, государственная собственность на которые не разграничена, с кадастровыми номерами 62:25:0040405:394, 62:25:0040619:356, 62:25:0040601:417</w:t>
            </w:r>
          </w:p>
          <w:p w:rsidR="001336CB" w:rsidRDefault="001336CB" w:rsidP="004D5176">
            <w:pPr>
              <w:spacing w:after="0" w:line="240" w:lineRule="auto"/>
              <w:rPr>
                <w:rFonts w:ascii="Times New Roman" w:eastAsia="Times New Roman" w:hAnsi="Times New Roman" w:cs="Times New Roman"/>
                <w:snapToGrid w:val="0"/>
                <w:lang w:eastAsia="ru-RU"/>
              </w:rPr>
            </w:pPr>
          </w:p>
          <w:p w:rsidR="00EE1BC4" w:rsidRDefault="00EE1BC4" w:rsidP="004D5176">
            <w:pPr>
              <w:spacing w:after="0" w:line="240" w:lineRule="auto"/>
              <w:rPr>
                <w:rFonts w:ascii="Times New Roman" w:eastAsia="Times New Roman" w:hAnsi="Times New Roman" w:cs="Times New Roman"/>
                <w:snapToGrid w:val="0"/>
                <w:lang w:eastAsia="ru-RU"/>
              </w:rPr>
            </w:pPr>
          </w:p>
          <w:p w:rsidR="00EE1BC4" w:rsidRDefault="00EE1BC4" w:rsidP="004D5176">
            <w:pPr>
              <w:spacing w:after="0" w:line="240" w:lineRule="auto"/>
              <w:rPr>
                <w:rFonts w:ascii="Times New Roman" w:eastAsia="Times New Roman" w:hAnsi="Times New Roman" w:cs="Times New Roman"/>
                <w:snapToGrid w:val="0"/>
                <w:lang w:eastAsia="ru-RU"/>
              </w:rPr>
            </w:pPr>
          </w:p>
          <w:p w:rsidR="00EE1BC4" w:rsidRDefault="00EE1BC4" w:rsidP="004D5176">
            <w:pPr>
              <w:spacing w:after="0" w:line="240" w:lineRule="auto"/>
              <w:rPr>
                <w:rFonts w:ascii="Times New Roman" w:eastAsia="Times New Roman" w:hAnsi="Times New Roman" w:cs="Times New Roman"/>
                <w:snapToGrid w:val="0"/>
                <w:lang w:eastAsia="ru-RU"/>
              </w:rPr>
            </w:pPr>
          </w:p>
          <w:p w:rsidR="00EE1BC4" w:rsidRDefault="00EE1BC4" w:rsidP="004D5176">
            <w:pPr>
              <w:spacing w:after="0" w:line="240" w:lineRule="auto"/>
              <w:rPr>
                <w:rFonts w:ascii="Times New Roman" w:eastAsia="Times New Roman" w:hAnsi="Times New Roman" w:cs="Times New Roman"/>
                <w:snapToGrid w:val="0"/>
                <w:lang w:eastAsia="ru-RU"/>
              </w:rPr>
            </w:pPr>
          </w:p>
          <w:p w:rsidR="00EE1BC4" w:rsidRPr="00612D58" w:rsidRDefault="00EE1BC4" w:rsidP="00EE1BC4">
            <w:pPr>
              <w:pStyle w:val="13"/>
              <w:jc w:val="left"/>
              <w:rPr>
                <w:sz w:val="22"/>
                <w:szCs w:val="22"/>
              </w:rPr>
            </w:pPr>
            <w:r w:rsidRPr="00612D58">
              <w:rPr>
                <w:sz w:val="22"/>
                <w:szCs w:val="22"/>
              </w:rPr>
              <w:t xml:space="preserve">О внесении изменений в постановление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w:t>
            </w:r>
            <w:r>
              <w:rPr>
                <w:sz w:val="22"/>
                <w:szCs w:val="22"/>
              </w:rPr>
              <w:t xml:space="preserve"> </w:t>
            </w:r>
            <w:r w:rsidRPr="00612D58">
              <w:rPr>
                <w:sz w:val="22"/>
                <w:szCs w:val="22"/>
              </w:rPr>
              <w:t xml:space="preserve"> «Социальная поддержка отдельных категорий граждан Шиловского муниципального района»</w:t>
            </w:r>
          </w:p>
          <w:p w:rsidR="00EE1BC4" w:rsidRDefault="00EE1BC4" w:rsidP="00EE1BC4">
            <w:pPr>
              <w:spacing w:after="0" w:line="240" w:lineRule="auto"/>
              <w:rPr>
                <w:rFonts w:ascii="Times New Roman" w:eastAsia="Calibri" w:hAnsi="Times New Roman" w:cs="Times New Roman"/>
              </w:rPr>
            </w:pPr>
          </w:p>
          <w:p w:rsidR="00FB61BC" w:rsidRDefault="00FB61BC" w:rsidP="00EE1BC4">
            <w:pPr>
              <w:spacing w:after="0" w:line="240" w:lineRule="auto"/>
              <w:rPr>
                <w:rFonts w:ascii="Times New Roman" w:eastAsia="Calibri" w:hAnsi="Times New Roman" w:cs="Times New Roman"/>
              </w:rPr>
            </w:pPr>
          </w:p>
          <w:p w:rsidR="00EE1BC4" w:rsidRPr="00EE1BC4" w:rsidRDefault="00EE1BC4" w:rsidP="00EE1BC4">
            <w:pPr>
              <w:spacing w:after="0" w:line="240" w:lineRule="auto"/>
              <w:rPr>
                <w:rFonts w:ascii="Times New Roman" w:eastAsia="Calibri" w:hAnsi="Times New Roman" w:cs="Times New Roman"/>
              </w:rPr>
            </w:pPr>
            <w:r w:rsidRPr="00EE1BC4">
              <w:rPr>
                <w:rFonts w:ascii="Times New Roman" w:eastAsia="Calibri" w:hAnsi="Times New Roman" w:cs="Times New Roman"/>
              </w:rPr>
              <w:t>О внесении изменений в постановление администрации муниципального образования – Шиловский муниципальный район Рязанской области от 28.12.2017  № 732 «Об утверждении муниципальной программы Шиловского муниципального района Рязанской области</w:t>
            </w:r>
            <w:r>
              <w:rPr>
                <w:rFonts w:ascii="Times New Roman" w:eastAsia="Calibri" w:hAnsi="Times New Roman" w:cs="Times New Roman"/>
              </w:rPr>
              <w:t xml:space="preserve"> </w:t>
            </w:r>
            <w:r w:rsidRPr="00EE1BC4">
              <w:rPr>
                <w:rFonts w:ascii="Times New Roman" w:eastAsia="Calibri" w:hAnsi="Times New Roman" w:cs="Times New Roman"/>
              </w:rPr>
              <w:t>«Развитие образования»</w:t>
            </w:r>
          </w:p>
          <w:p w:rsidR="00FB61BC" w:rsidRDefault="00FB61BC" w:rsidP="004D5176">
            <w:pPr>
              <w:spacing w:after="0" w:line="240" w:lineRule="auto"/>
              <w:rPr>
                <w:rFonts w:ascii="Times New Roman" w:eastAsia="Times New Roman" w:hAnsi="Times New Roman" w:cs="Times New Roman"/>
                <w:snapToGrid w:val="0"/>
                <w:lang w:eastAsia="ru-RU"/>
              </w:rPr>
            </w:pPr>
          </w:p>
          <w:p w:rsidR="00FB61BC" w:rsidRDefault="00FB61BC" w:rsidP="004D5176">
            <w:pPr>
              <w:spacing w:after="0" w:line="240" w:lineRule="auto"/>
              <w:rPr>
                <w:rFonts w:ascii="Times New Roman" w:eastAsia="Times New Roman" w:hAnsi="Times New Roman" w:cs="Times New Roman"/>
                <w:snapToGrid w:val="0"/>
                <w:lang w:eastAsia="ru-RU"/>
              </w:rPr>
            </w:pPr>
          </w:p>
          <w:p w:rsidR="00FB61BC" w:rsidRDefault="00FB61BC" w:rsidP="004D5176">
            <w:pPr>
              <w:spacing w:after="0" w:line="240" w:lineRule="auto"/>
              <w:rPr>
                <w:rFonts w:ascii="Times New Roman" w:eastAsia="Times New Roman" w:hAnsi="Times New Roman" w:cs="Times New Roman"/>
                <w:snapToGrid w:val="0"/>
                <w:lang w:eastAsia="ru-RU"/>
              </w:rPr>
            </w:pPr>
          </w:p>
          <w:p w:rsidR="00FB61BC" w:rsidRPr="00FB61BC" w:rsidRDefault="00FB61BC" w:rsidP="000354B9">
            <w:pPr>
              <w:spacing w:after="0"/>
              <w:rPr>
                <w:rFonts w:ascii="Times New Roman" w:hAnsi="Times New Roman" w:cs="Times New Roman"/>
              </w:rPr>
            </w:pPr>
            <w:r w:rsidRPr="007B74F1">
              <w:rPr>
                <w:rFonts w:ascii="Times New Roman" w:hAnsi="Times New Roman" w:cs="Times New Roman"/>
              </w:rPr>
              <w:t>Об  утверждении Программы приватизации муниципального имущества муниципального образования - Шиловский муниципальный район Рязанской области на 2022–2024 годы</w:t>
            </w:r>
          </w:p>
          <w:p w:rsidR="00FB61BC" w:rsidRDefault="00FB61BC" w:rsidP="004D5176">
            <w:pPr>
              <w:spacing w:after="0" w:line="240" w:lineRule="auto"/>
              <w:rPr>
                <w:rFonts w:ascii="Times New Roman" w:eastAsia="Times New Roman" w:hAnsi="Times New Roman" w:cs="Times New Roman"/>
                <w:snapToGrid w:val="0"/>
                <w:lang w:eastAsia="ru-RU"/>
              </w:rPr>
            </w:pPr>
          </w:p>
          <w:p w:rsidR="00FB61BC" w:rsidRDefault="00FB61BC" w:rsidP="004D5176">
            <w:pPr>
              <w:spacing w:after="0" w:line="240" w:lineRule="auto"/>
              <w:rPr>
                <w:rFonts w:ascii="Times New Roman" w:eastAsia="Times New Roman" w:hAnsi="Times New Roman" w:cs="Times New Roman"/>
                <w:snapToGrid w:val="0"/>
                <w:lang w:eastAsia="ru-RU"/>
              </w:rPr>
            </w:pPr>
          </w:p>
          <w:p w:rsidR="00FB61BC" w:rsidRPr="00FB61BC" w:rsidRDefault="00FB61BC" w:rsidP="00FB61BC">
            <w:pPr>
              <w:spacing w:after="0" w:line="240" w:lineRule="auto"/>
              <w:rPr>
                <w:rFonts w:ascii="Times New Roman" w:eastAsia="Times New Roman" w:hAnsi="Times New Roman" w:cs="Times New Roman"/>
              </w:rPr>
            </w:pPr>
            <w:r w:rsidRPr="00FB61BC">
              <w:rPr>
                <w:rFonts w:ascii="Times New Roman" w:eastAsia="Times New Roman" w:hAnsi="Times New Roman" w:cs="Times New Roman"/>
              </w:rPr>
              <w:t>Об утверждении административного регламента предоставления муниципальной услуги «Выдача разрешения на вступление в брак несовершеннолетним, достигшим возраста шестнадцати лет»</w:t>
            </w:r>
          </w:p>
          <w:p w:rsidR="00FB61BC" w:rsidRPr="00612D58" w:rsidRDefault="00FB61BC" w:rsidP="004D5176">
            <w:pPr>
              <w:spacing w:after="0" w:line="240" w:lineRule="auto"/>
              <w:rPr>
                <w:rFonts w:ascii="Times New Roman" w:eastAsia="Times New Roman" w:hAnsi="Times New Roman" w:cs="Times New Roman"/>
                <w:snapToGrid w:val="0"/>
                <w:lang w:eastAsia="ru-RU"/>
              </w:rPr>
            </w:pPr>
          </w:p>
        </w:tc>
      </w:tr>
    </w:tbl>
    <w:p w:rsidR="00443307" w:rsidRPr="00612D58" w:rsidRDefault="00443307" w:rsidP="00BF207F">
      <w:pPr>
        <w:pStyle w:val="FR1"/>
        <w:ind w:firstLine="0"/>
        <w:jc w:val="center"/>
        <w:rPr>
          <w:b/>
          <w:sz w:val="22"/>
          <w:szCs w:val="22"/>
        </w:rPr>
      </w:pPr>
    </w:p>
    <w:p w:rsidR="007D14B5" w:rsidRPr="00612D58" w:rsidRDefault="007D14B5" w:rsidP="00BF207F">
      <w:pPr>
        <w:pStyle w:val="FR1"/>
        <w:ind w:firstLine="0"/>
        <w:jc w:val="center"/>
        <w:rPr>
          <w:b/>
          <w:sz w:val="22"/>
          <w:szCs w:val="22"/>
        </w:rPr>
      </w:pPr>
    </w:p>
    <w:p w:rsidR="007D14B5" w:rsidRPr="00612D58" w:rsidRDefault="007D14B5" w:rsidP="00BF207F">
      <w:pPr>
        <w:pStyle w:val="FR1"/>
        <w:ind w:firstLine="0"/>
        <w:jc w:val="center"/>
        <w:rPr>
          <w:b/>
          <w:sz w:val="22"/>
          <w:szCs w:val="22"/>
        </w:rPr>
      </w:pPr>
    </w:p>
    <w:p w:rsidR="007D14B5" w:rsidRPr="00612D58" w:rsidRDefault="007D14B5" w:rsidP="00BF207F">
      <w:pPr>
        <w:pStyle w:val="FR1"/>
        <w:ind w:firstLine="0"/>
        <w:jc w:val="center"/>
        <w:rPr>
          <w:b/>
          <w:sz w:val="22"/>
          <w:szCs w:val="22"/>
        </w:rPr>
      </w:pPr>
    </w:p>
    <w:p w:rsidR="007D14B5" w:rsidRPr="00612D58" w:rsidRDefault="007D14B5" w:rsidP="00BF207F">
      <w:pPr>
        <w:pStyle w:val="FR1"/>
        <w:ind w:firstLine="0"/>
        <w:jc w:val="center"/>
        <w:rPr>
          <w:b/>
          <w:sz w:val="22"/>
          <w:szCs w:val="22"/>
        </w:rPr>
      </w:pPr>
    </w:p>
    <w:p w:rsidR="007D14B5" w:rsidRPr="00612D58" w:rsidRDefault="007D14B5" w:rsidP="00BF207F">
      <w:pPr>
        <w:pStyle w:val="FR1"/>
        <w:ind w:firstLine="0"/>
        <w:jc w:val="center"/>
        <w:rPr>
          <w:b/>
          <w:sz w:val="22"/>
          <w:szCs w:val="22"/>
        </w:rPr>
      </w:pPr>
    </w:p>
    <w:p w:rsidR="007D14B5" w:rsidRPr="00612D58" w:rsidRDefault="007D14B5" w:rsidP="00BF207F">
      <w:pPr>
        <w:pStyle w:val="FR1"/>
        <w:ind w:firstLine="0"/>
        <w:jc w:val="center"/>
        <w:rPr>
          <w:b/>
          <w:sz w:val="22"/>
          <w:szCs w:val="22"/>
        </w:rPr>
      </w:pPr>
    </w:p>
    <w:p w:rsidR="0041478D" w:rsidRPr="00612D58" w:rsidRDefault="0041478D" w:rsidP="00BF207F">
      <w:pPr>
        <w:pStyle w:val="FR1"/>
        <w:ind w:firstLine="0"/>
        <w:jc w:val="center"/>
        <w:rPr>
          <w:b/>
          <w:sz w:val="22"/>
          <w:szCs w:val="22"/>
        </w:rPr>
      </w:pPr>
    </w:p>
    <w:p w:rsidR="00612D58" w:rsidRPr="00612D58" w:rsidRDefault="00612D58" w:rsidP="00612D58">
      <w:pPr>
        <w:rPr>
          <w:lang w:eastAsia="ru-RU"/>
        </w:rPr>
      </w:pPr>
    </w:p>
    <w:p w:rsidR="00752BC5" w:rsidRPr="00612D58" w:rsidRDefault="00752BC5" w:rsidP="00752BC5">
      <w:pPr>
        <w:pStyle w:val="ConsPlusDocList"/>
        <w:jc w:val="center"/>
        <w:rPr>
          <w:rFonts w:ascii="Times New Roman" w:hAnsi="Times New Roman" w:cs="Times New Roman"/>
          <w:b/>
          <w:sz w:val="22"/>
          <w:szCs w:val="22"/>
        </w:rPr>
      </w:pPr>
      <w:r w:rsidRPr="00612D58">
        <w:rPr>
          <w:rFonts w:ascii="Times New Roman" w:hAnsi="Times New Roman" w:cs="Times New Roman"/>
          <w:b/>
          <w:sz w:val="22"/>
          <w:szCs w:val="22"/>
        </w:rPr>
        <w:lastRenderedPageBreak/>
        <w:t>Дума</w:t>
      </w:r>
    </w:p>
    <w:p w:rsidR="00752BC5" w:rsidRPr="00612D58" w:rsidRDefault="00752BC5" w:rsidP="00752BC5">
      <w:pPr>
        <w:pStyle w:val="FR1"/>
        <w:ind w:left="-540"/>
        <w:jc w:val="center"/>
        <w:rPr>
          <w:b/>
          <w:sz w:val="22"/>
          <w:szCs w:val="22"/>
        </w:rPr>
      </w:pPr>
      <w:r w:rsidRPr="00612D58">
        <w:rPr>
          <w:b/>
          <w:sz w:val="22"/>
          <w:szCs w:val="22"/>
        </w:rPr>
        <w:t>муниципального образования – Шиловский муниципальный район Рязанской области</w:t>
      </w:r>
    </w:p>
    <w:p w:rsidR="00752BC5" w:rsidRPr="00612D58" w:rsidRDefault="00752BC5" w:rsidP="00752BC5">
      <w:pPr>
        <w:pStyle w:val="FR1"/>
        <w:ind w:left="-540"/>
        <w:jc w:val="center"/>
        <w:rPr>
          <w:b/>
          <w:bCs/>
          <w:sz w:val="22"/>
          <w:szCs w:val="22"/>
        </w:rPr>
      </w:pPr>
    </w:p>
    <w:p w:rsidR="00752BC5" w:rsidRPr="00612D58" w:rsidRDefault="00752BC5" w:rsidP="00752BC5">
      <w:pPr>
        <w:pStyle w:val="FR1"/>
        <w:ind w:left="-540"/>
        <w:jc w:val="center"/>
        <w:rPr>
          <w:b/>
          <w:bCs/>
          <w:sz w:val="22"/>
          <w:szCs w:val="22"/>
        </w:rPr>
      </w:pPr>
    </w:p>
    <w:p w:rsidR="00752BC5" w:rsidRPr="00612D58" w:rsidRDefault="00752BC5" w:rsidP="00752BC5">
      <w:pPr>
        <w:pStyle w:val="FR1"/>
        <w:jc w:val="center"/>
        <w:rPr>
          <w:b/>
          <w:bCs/>
          <w:sz w:val="22"/>
          <w:szCs w:val="22"/>
        </w:rPr>
      </w:pPr>
      <w:proofErr w:type="gramStart"/>
      <w:r w:rsidRPr="00612D58">
        <w:rPr>
          <w:b/>
          <w:sz w:val="22"/>
          <w:szCs w:val="22"/>
        </w:rPr>
        <w:t>Р</w:t>
      </w:r>
      <w:proofErr w:type="gramEnd"/>
      <w:r w:rsidRPr="00612D58">
        <w:rPr>
          <w:b/>
          <w:sz w:val="22"/>
          <w:szCs w:val="22"/>
        </w:rPr>
        <w:t xml:space="preserve"> Е Ш Е Н И Е</w:t>
      </w:r>
    </w:p>
    <w:p w:rsidR="00752BC5" w:rsidRPr="00612D58" w:rsidRDefault="00752BC5" w:rsidP="00752BC5">
      <w:pPr>
        <w:pStyle w:val="FR1"/>
        <w:jc w:val="center"/>
        <w:rPr>
          <w:b/>
          <w:sz w:val="22"/>
          <w:szCs w:val="22"/>
          <w:u w:val="single"/>
        </w:rPr>
      </w:pPr>
      <w:r w:rsidRPr="00612D58">
        <w:rPr>
          <w:b/>
          <w:sz w:val="22"/>
          <w:szCs w:val="22"/>
          <w:u w:val="single"/>
        </w:rPr>
        <w:t>от 28 октября 2021г. № 8/48</w:t>
      </w:r>
    </w:p>
    <w:p w:rsidR="00752BC5" w:rsidRPr="00612D58" w:rsidRDefault="00752BC5" w:rsidP="00752BC5">
      <w:pPr>
        <w:pStyle w:val="ConsPlusTitle"/>
        <w:jc w:val="center"/>
        <w:rPr>
          <w:rFonts w:ascii="Times New Roman" w:hAnsi="Times New Roman" w:cs="Times New Roman"/>
          <w:b w:val="0"/>
          <w:szCs w:val="22"/>
        </w:rPr>
      </w:pPr>
    </w:p>
    <w:p w:rsidR="00752BC5" w:rsidRPr="00612D58" w:rsidRDefault="00752BC5" w:rsidP="00752BC5">
      <w:pPr>
        <w:pStyle w:val="ConsPlusTitle"/>
        <w:jc w:val="center"/>
        <w:rPr>
          <w:rFonts w:ascii="Times New Roman" w:hAnsi="Times New Roman" w:cs="Times New Roman"/>
          <w:b w:val="0"/>
          <w:szCs w:val="22"/>
        </w:rPr>
      </w:pPr>
      <w:r w:rsidRPr="00612D58">
        <w:rPr>
          <w:rFonts w:ascii="Times New Roman" w:hAnsi="Times New Roman" w:cs="Times New Roman"/>
          <w:b w:val="0"/>
          <w:szCs w:val="22"/>
        </w:rPr>
        <w:t xml:space="preserve">Об утверждении Порядка проведения антикоррупционной экспертизы нормативных правовых актов и проектов нормативных правовых актов главы муниципального образования – Шиловский муниципальный район Рязанской области, Думы муниципального образования – Шиловский муниципальный район Рязанской области </w:t>
      </w:r>
    </w:p>
    <w:p w:rsidR="00752BC5" w:rsidRPr="00612D58" w:rsidRDefault="00752BC5" w:rsidP="00752BC5">
      <w:pPr>
        <w:pStyle w:val="ConsPlusTitle"/>
        <w:jc w:val="center"/>
        <w:rPr>
          <w:rFonts w:ascii="Times New Roman" w:hAnsi="Times New Roman" w:cs="Times New Roman"/>
          <w:b w:val="0"/>
          <w:szCs w:val="22"/>
        </w:rPr>
      </w:pPr>
    </w:p>
    <w:p w:rsidR="00752BC5" w:rsidRPr="00612D58" w:rsidRDefault="00752BC5" w:rsidP="00612D58">
      <w:pPr>
        <w:pStyle w:val="ConsPlusTitle"/>
        <w:jc w:val="both"/>
        <w:rPr>
          <w:rFonts w:ascii="Times New Roman" w:hAnsi="Times New Roman" w:cs="Times New Roman"/>
          <w:szCs w:val="22"/>
        </w:rPr>
      </w:pPr>
    </w:p>
    <w:p w:rsidR="00752BC5" w:rsidRPr="00612D58" w:rsidRDefault="00752BC5" w:rsidP="00612D58">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  </w:t>
      </w:r>
      <w:proofErr w:type="gramStart"/>
      <w:r w:rsidRPr="00612D58">
        <w:rPr>
          <w:rFonts w:ascii="Times New Roman" w:hAnsi="Times New Roman" w:cs="Times New Roman"/>
          <w:szCs w:val="22"/>
        </w:rPr>
        <w:t xml:space="preserve">В соответствии с Федеральным </w:t>
      </w:r>
      <w:hyperlink r:id="rId10" w:history="1">
        <w:r w:rsidRPr="00612D58">
          <w:rPr>
            <w:rFonts w:ascii="Times New Roman" w:hAnsi="Times New Roman" w:cs="Times New Roman"/>
            <w:szCs w:val="22"/>
          </w:rPr>
          <w:t>законом</w:t>
        </w:r>
      </w:hyperlink>
      <w:r w:rsidRPr="00612D58">
        <w:rPr>
          <w:rFonts w:ascii="Times New Roman" w:hAnsi="Times New Roman" w:cs="Times New Roman"/>
          <w:szCs w:val="22"/>
        </w:rPr>
        <w:t xml:space="preserve"> от 17.07.2009 № 172-ФЗ «Об антикоррупционной экспертизе нормативных правовых актов и проектов нормативных правовых актов», Федеральным </w:t>
      </w:r>
      <w:hyperlink r:id="rId11" w:history="1">
        <w:r w:rsidRPr="00612D58">
          <w:rPr>
            <w:rFonts w:ascii="Times New Roman" w:hAnsi="Times New Roman" w:cs="Times New Roman"/>
            <w:szCs w:val="22"/>
          </w:rPr>
          <w:t>законом</w:t>
        </w:r>
      </w:hyperlink>
      <w:r w:rsidRPr="00612D58">
        <w:rPr>
          <w:rFonts w:ascii="Times New Roman" w:hAnsi="Times New Roman" w:cs="Times New Roman"/>
          <w:szCs w:val="22"/>
        </w:rPr>
        <w:t xml:space="preserve"> от 25.12.2008 № 273-ФЗ «О противодействии коррупции», </w:t>
      </w:r>
      <w:hyperlink r:id="rId12" w:history="1">
        <w:r w:rsidRPr="00612D58">
          <w:rPr>
            <w:rFonts w:ascii="Times New Roman" w:hAnsi="Times New Roman" w:cs="Times New Roman"/>
            <w:szCs w:val="22"/>
          </w:rPr>
          <w:t>Постановлением</w:t>
        </w:r>
      </w:hyperlink>
      <w:r w:rsidRPr="00612D58">
        <w:rPr>
          <w:rFonts w:ascii="Times New Roman" w:hAnsi="Times New Roman" w:cs="Times New Roman"/>
          <w:szCs w:val="22"/>
        </w:rPr>
        <w:t xml:space="preserve"> Правительства Российской Федерации от 26.02.2010 № 96 «Об антикоррупционной экспертизе нормативных правовых актов и проектов нормативных правовых актов», </w:t>
      </w:r>
      <w:hyperlink r:id="rId13" w:history="1">
        <w:r w:rsidRPr="00612D58">
          <w:rPr>
            <w:rFonts w:ascii="Times New Roman" w:hAnsi="Times New Roman" w:cs="Times New Roman"/>
            <w:szCs w:val="22"/>
          </w:rPr>
          <w:t>Законом</w:t>
        </w:r>
      </w:hyperlink>
      <w:r w:rsidRPr="00612D58">
        <w:rPr>
          <w:rFonts w:ascii="Times New Roman" w:hAnsi="Times New Roman" w:cs="Times New Roman"/>
          <w:szCs w:val="22"/>
        </w:rPr>
        <w:t xml:space="preserve"> Рязанской области от 28.12.2009 № 175-ОЗ «Об антикоррупционной экспертизе проектов нормативных правовых актов Рязанской области</w:t>
      </w:r>
      <w:proofErr w:type="gramEnd"/>
      <w:r w:rsidRPr="00612D58">
        <w:rPr>
          <w:rFonts w:ascii="Times New Roman" w:hAnsi="Times New Roman" w:cs="Times New Roman"/>
          <w:szCs w:val="22"/>
        </w:rPr>
        <w:t xml:space="preserve"> </w:t>
      </w:r>
      <w:proofErr w:type="gramStart"/>
      <w:r w:rsidRPr="00612D58">
        <w:rPr>
          <w:rFonts w:ascii="Times New Roman" w:hAnsi="Times New Roman" w:cs="Times New Roman"/>
          <w:szCs w:val="22"/>
        </w:rPr>
        <w:t xml:space="preserve">и нормативных правовых актов Рязанской области», решением Думы муниципального образования – Шиловский муниципальный район Рязанской области от 30.05.2019 № 5/40 «Об антикоррупционной экспертизе проектов нормативных правовых актов муниципального образования – Шиловский муниципальный район Рязанской области и нормативных правовых актов муниципального образования – Шиловский муниципальный район Рязанской области»,  руководствуясь </w:t>
      </w:r>
      <w:hyperlink r:id="rId14" w:history="1">
        <w:r w:rsidRPr="00612D58">
          <w:rPr>
            <w:rFonts w:ascii="Times New Roman" w:hAnsi="Times New Roman" w:cs="Times New Roman"/>
            <w:szCs w:val="22"/>
          </w:rPr>
          <w:t>Уставом</w:t>
        </w:r>
      </w:hyperlink>
      <w:r w:rsidRPr="00612D58">
        <w:rPr>
          <w:rFonts w:ascii="Times New Roman" w:hAnsi="Times New Roman" w:cs="Times New Roman"/>
          <w:szCs w:val="22"/>
        </w:rPr>
        <w:t xml:space="preserve"> муниципального образования – Шиловский муниципальный район Рязанской  области, Дума муниципального образования – Шиловский муниципальный район РЕШИЛА:</w:t>
      </w:r>
      <w:proofErr w:type="gramEnd"/>
    </w:p>
    <w:p w:rsidR="00752BC5" w:rsidRPr="00612D58" w:rsidRDefault="00752BC5" w:rsidP="00612D58">
      <w:pPr>
        <w:pStyle w:val="ConsPlusTitle"/>
        <w:jc w:val="both"/>
        <w:rPr>
          <w:rFonts w:ascii="Times New Roman" w:hAnsi="Times New Roman" w:cs="Times New Roman"/>
          <w:b w:val="0"/>
          <w:szCs w:val="22"/>
        </w:rPr>
      </w:pPr>
      <w:r w:rsidRPr="00612D58">
        <w:rPr>
          <w:rFonts w:ascii="Times New Roman" w:hAnsi="Times New Roman" w:cs="Times New Roman"/>
          <w:b w:val="0"/>
          <w:szCs w:val="22"/>
        </w:rPr>
        <w:t xml:space="preserve">         1. Утвердить Порядок проведения антикоррупционной экспертизы нормативных правовых актов и проектов нормативных правовых актов главы муниципального образования – Шиловский муниципальный район Рязанской области, Думы муниципального образования – Шиловский муниципальный район Рязанской области согласно приложению  к настоящему решению.</w:t>
      </w:r>
    </w:p>
    <w:p w:rsidR="00752BC5" w:rsidRPr="00612D58" w:rsidRDefault="00752BC5" w:rsidP="00612D58">
      <w:pPr>
        <w:pStyle w:val="ConsPlusTitle"/>
        <w:jc w:val="both"/>
        <w:rPr>
          <w:rFonts w:ascii="Times New Roman" w:hAnsi="Times New Roman" w:cs="Times New Roman"/>
          <w:b w:val="0"/>
          <w:szCs w:val="22"/>
        </w:rPr>
      </w:pPr>
      <w:r w:rsidRPr="00612D58">
        <w:rPr>
          <w:rFonts w:ascii="Times New Roman" w:hAnsi="Times New Roman" w:cs="Times New Roman"/>
          <w:b w:val="0"/>
          <w:szCs w:val="22"/>
        </w:rPr>
        <w:t xml:space="preserve">          2. Опубликовать настоящее решение в Информационном бюллетене муниципального образования – Шиловский муниципальный район Рязанской области.</w:t>
      </w:r>
    </w:p>
    <w:p w:rsidR="00752BC5" w:rsidRPr="00612D58" w:rsidRDefault="00752BC5" w:rsidP="00612D58">
      <w:pPr>
        <w:pStyle w:val="ConsPlusTitle"/>
        <w:jc w:val="both"/>
        <w:rPr>
          <w:rFonts w:ascii="Times New Roman" w:hAnsi="Times New Roman" w:cs="Times New Roman"/>
          <w:b w:val="0"/>
          <w:szCs w:val="22"/>
        </w:rPr>
      </w:pPr>
      <w:r w:rsidRPr="00612D58">
        <w:rPr>
          <w:rFonts w:ascii="Times New Roman" w:hAnsi="Times New Roman" w:cs="Times New Roman"/>
          <w:b w:val="0"/>
          <w:szCs w:val="22"/>
        </w:rPr>
        <w:t xml:space="preserve">           3.  Настоящее решение вступает в силу после его официального опубликования.</w:t>
      </w:r>
    </w:p>
    <w:p w:rsidR="00752BC5" w:rsidRPr="00612D58" w:rsidRDefault="00752BC5" w:rsidP="00612D58">
      <w:pPr>
        <w:pStyle w:val="ConsPlusTitle"/>
        <w:jc w:val="both"/>
        <w:rPr>
          <w:rFonts w:ascii="Times New Roman" w:hAnsi="Times New Roman" w:cs="Times New Roman"/>
          <w:b w:val="0"/>
          <w:szCs w:val="22"/>
        </w:rPr>
      </w:pPr>
    </w:p>
    <w:p w:rsidR="00752BC5" w:rsidRPr="00612D58" w:rsidRDefault="00752BC5" w:rsidP="00612D58">
      <w:pPr>
        <w:pStyle w:val="ConsPlusTitle"/>
        <w:jc w:val="both"/>
        <w:rPr>
          <w:rFonts w:ascii="Times New Roman" w:hAnsi="Times New Roman" w:cs="Times New Roman"/>
          <w:b w:val="0"/>
          <w:szCs w:val="22"/>
        </w:rPr>
      </w:pPr>
    </w:p>
    <w:p w:rsidR="00752BC5" w:rsidRPr="00612D58" w:rsidRDefault="00752BC5" w:rsidP="00612D58">
      <w:pPr>
        <w:pStyle w:val="ConsPlusNormal"/>
        <w:jc w:val="both"/>
        <w:rPr>
          <w:rFonts w:ascii="Times New Roman" w:hAnsi="Times New Roman" w:cs="Times New Roman"/>
          <w:szCs w:val="22"/>
        </w:rPr>
      </w:pPr>
      <w:r w:rsidRPr="00612D58">
        <w:rPr>
          <w:rFonts w:ascii="Times New Roman" w:hAnsi="Times New Roman" w:cs="Times New Roman"/>
          <w:szCs w:val="22"/>
        </w:rPr>
        <w:t>Глава муниципального образования –</w:t>
      </w:r>
    </w:p>
    <w:p w:rsidR="00752BC5" w:rsidRPr="00612D58" w:rsidRDefault="00752BC5" w:rsidP="00612D58">
      <w:pPr>
        <w:spacing w:after="0" w:line="240" w:lineRule="auto"/>
        <w:jc w:val="both"/>
        <w:rPr>
          <w:rFonts w:ascii="Times New Roman" w:hAnsi="Times New Roman" w:cs="Times New Roman"/>
        </w:rPr>
      </w:pPr>
      <w:r w:rsidRPr="00612D58">
        <w:rPr>
          <w:rFonts w:ascii="Times New Roman" w:hAnsi="Times New Roman" w:cs="Times New Roman"/>
        </w:rPr>
        <w:t>Шиловский муниципальный район</w:t>
      </w:r>
    </w:p>
    <w:p w:rsidR="00752BC5" w:rsidRPr="00612D58" w:rsidRDefault="00752BC5" w:rsidP="00612D58">
      <w:pPr>
        <w:pStyle w:val="ConsPlusNormal"/>
        <w:jc w:val="both"/>
        <w:rPr>
          <w:rFonts w:ascii="Times New Roman" w:hAnsi="Times New Roman" w:cs="Times New Roman"/>
          <w:szCs w:val="22"/>
        </w:rPr>
      </w:pPr>
      <w:r w:rsidRPr="00612D58">
        <w:rPr>
          <w:rFonts w:ascii="Times New Roman" w:hAnsi="Times New Roman" w:cs="Times New Roman"/>
          <w:szCs w:val="22"/>
        </w:rPr>
        <w:t xml:space="preserve">Рязанской области                                                                                      </w:t>
      </w:r>
      <w:r w:rsidR="00612D58">
        <w:rPr>
          <w:rFonts w:ascii="Times New Roman" w:hAnsi="Times New Roman" w:cs="Times New Roman"/>
          <w:szCs w:val="22"/>
        </w:rPr>
        <w:t xml:space="preserve">                             </w:t>
      </w:r>
      <w:r w:rsidRPr="00612D58">
        <w:rPr>
          <w:rFonts w:ascii="Times New Roman" w:hAnsi="Times New Roman" w:cs="Times New Roman"/>
          <w:szCs w:val="22"/>
        </w:rPr>
        <w:t xml:space="preserve">  Е.И. </w:t>
      </w:r>
      <w:proofErr w:type="spellStart"/>
      <w:r w:rsidRPr="00612D58">
        <w:rPr>
          <w:rFonts w:ascii="Times New Roman" w:hAnsi="Times New Roman" w:cs="Times New Roman"/>
          <w:szCs w:val="22"/>
        </w:rPr>
        <w:t>Синетова</w:t>
      </w:r>
      <w:proofErr w:type="spellEnd"/>
    </w:p>
    <w:p w:rsidR="00752BC5" w:rsidRPr="00612D58" w:rsidRDefault="00752BC5">
      <w:pPr>
        <w:pStyle w:val="ConsPlusNormal"/>
        <w:jc w:val="both"/>
        <w:rPr>
          <w:rFonts w:ascii="Times New Roman" w:hAnsi="Times New Roman" w:cs="Times New Roman"/>
          <w:szCs w:val="22"/>
        </w:rPr>
      </w:pPr>
    </w:p>
    <w:p w:rsidR="00752BC5" w:rsidRPr="00612D58" w:rsidRDefault="00752BC5">
      <w:pPr>
        <w:pStyle w:val="ConsPlusNormal"/>
        <w:jc w:val="both"/>
        <w:rPr>
          <w:rFonts w:ascii="Times New Roman" w:hAnsi="Times New Roman" w:cs="Times New Roman"/>
          <w:szCs w:val="22"/>
        </w:rPr>
      </w:pPr>
    </w:p>
    <w:p w:rsidR="00752BC5" w:rsidRPr="00612D58" w:rsidRDefault="00752BC5">
      <w:pPr>
        <w:pStyle w:val="ConsPlusNormal"/>
        <w:jc w:val="both"/>
        <w:rPr>
          <w:rFonts w:ascii="Times New Roman" w:hAnsi="Times New Roman" w:cs="Times New Roman"/>
          <w:szCs w:val="22"/>
        </w:rPr>
      </w:pPr>
    </w:p>
    <w:p w:rsidR="00752BC5" w:rsidRPr="00612D58" w:rsidRDefault="00612D58" w:rsidP="00612D58">
      <w:pPr>
        <w:tabs>
          <w:tab w:val="left" w:pos="1170"/>
        </w:tabs>
        <w:spacing w:after="0" w:line="240" w:lineRule="auto"/>
        <w:jc w:val="center"/>
        <w:rPr>
          <w:rFonts w:ascii="Times New Roman" w:hAnsi="Times New Roman" w:cs="Times New Roman"/>
        </w:rPr>
      </w:pPr>
      <w:r>
        <w:rPr>
          <w:rFonts w:ascii="Times New Roman" w:hAnsi="Times New Roman" w:cs="Times New Roman"/>
        </w:rPr>
        <w:t xml:space="preserve">                                                                 </w:t>
      </w:r>
      <w:r w:rsidR="00752BC5" w:rsidRPr="00612D58">
        <w:rPr>
          <w:rFonts w:ascii="Times New Roman" w:hAnsi="Times New Roman" w:cs="Times New Roman"/>
        </w:rPr>
        <w:t>Приложение  к решению Думы</w:t>
      </w:r>
    </w:p>
    <w:p w:rsidR="00752BC5" w:rsidRPr="00612D58" w:rsidRDefault="00612D58" w:rsidP="00612D58">
      <w:pPr>
        <w:tabs>
          <w:tab w:val="left" w:pos="1170"/>
        </w:tabs>
        <w:spacing w:after="0" w:line="240" w:lineRule="auto"/>
        <w:jc w:val="center"/>
        <w:rPr>
          <w:rFonts w:ascii="Times New Roman" w:hAnsi="Times New Roman" w:cs="Times New Roman"/>
        </w:rPr>
      </w:pPr>
      <w:r>
        <w:rPr>
          <w:rFonts w:ascii="Times New Roman" w:hAnsi="Times New Roman" w:cs="Times New Roman"/>
        </w:rPr>
        <w:t xml:space="preserve">                                                                 </w:t>
      </w:r>
      <w:r w:rsidR="00752BC5" w:rsidRPr="00612D58">
        <w:rPr>
          <w:rFonts w:ascii="Times New Roman" w:hAnsi="Times New Roman" w:cs="Times New Roman"/>
        </w:rPr>
        <w:t>муниципального образования -</w:t>
      </w:r>
    </w:p>
    <w:p w:rsidR="00752BC5" w:rsidRPr="00612D58" w:rsidRDefault="00612D58" w:rsidP="00612D58">
      <w:pPr>
        <w:tabs>
          <w:tab w:val="left" w:pos="1170"/>
        </w:tabs>
        <w:spacing w:after="0" w:line="240" w:lineRule="auto"/>
        <w:jc w:val="center"/>
        <w:rPr>
          <w:rFonts w:ascii="Times New Roman" w:hAnsi="Times New Roman" w:cs="Times New Roman"/>
        </w:rPr>
      </w:pPr>
      <w:r>
        <w:rPr>
          <w:rFonts w:ascii="Times New Roman" w:hAnsi="Times New Roman" w:cs="Times New Roman"/>
        </w:rPr>
        <w:t xml:space="preserve">                                                                       </w:t>
      </w:r>
      <w:r w:rsidR="00752BC5" w:rsidRPr="00612D58">
        <w:rPr>
          <w:rFonts w:ascii="Times New Roman" w:hAnsi="Times New Roman" w:cs="Times New Roman"/>
        </w:rPr>
        <w:t>Шиловский муниципальный район</w:t>
      </w:r>
    </w:p>
    <w:p w:rsidR="00752BC5" w:rsidRPr="00612D58" w:rsidRDefault="00612D58" w:rsidP="00612D58">
      <w:pPr>
        <w:tabs>
          <w:tab w:val="left" w:pos="1170"/>
        </w:tabs>
        <w:spacing w:after="0" w:line="240" w:lineRule="auto"/>
        <w:jc w:val="center"/>
        <w:rPr>
          <w:rFonts w:ascii="Times New Roman" w:hAnsi="Times New Roman" w:cs="Times New Roman"/>
        </w:rPr>
      </w:pPr>
      <w:r>
        <w:rPr>
          <w:rFonts w:ascii="Times New Roman" w:hAnsi="Times New Roman" w:cs="Times New Roman"/>
        </w:rPr>
        <w:t xml:space="preserve">                                            </w:t>
      </w:r>
      <w:r w:rsidR="00752BC5" w:rsidRPr="00612D58">
        <w:rPr>
          <w:rFonts w:ascii="Times New Roman" w:hAnsi="Times New Roman" w:cs="Times New Roman"/>
        </w:rPr>
        <w:t>Рязанской области</w:t>
      </w:r>
    </w:p>
    <w:p w:rsidR="00752BC5" w:rsidRPr="00612D58" w:rsidRDefault="00612D58" w:rsidP="00612D58">
      <w:pPr>
        <w:tabs>
          <w:tab w:val="left" w:pos="1170"/>
        </w:tabs>
        <w:spacing w:after="0" w:line="240" w:lineRule="auto"/>
        <w:jc w:val="center"/>
        <w:rPr>
          <w:rFonts w:ascii="Times New Roman" w:hAnsi="Times New Roman" w:cs="Times New Roman"/>
        </w:rPr>
      </w:pPr>
      <w:r>
        <w:rPr>
          <w:rFonts w:ascii="Times New Roman" w:hAnsi="Times New Roman" w:cs="Times New Roman"/>
        </w:rPr>
        <w:t xml:space="preserve">                                                                  </w:t>
      </w:r>
      <w:r w:rsidR="00752BC5" w:rsidRPr="00612D58">
        <w:rPr>
          <w:rFonts w:ascii="Times New Roman" w:hAnsi="Times New Roman" w:cs="Times New Roman"/>
        </w:rPr>
        <w:t>от  «28» октября 2021 г. № 8/48</w:t>
      </w:r>
    </w:p>
    <w:p w:rsidR="00752BC5" w:rsidRPr="00612D58" w:rsidRDefault="00752BC5" w:rsidP="00752BC5">
      <w:pPr>
        <w:pStyle w:val="ConsPlusNormal"/>
        <w:jc w:val="right"/>
        <w:rPr>
          <w:rFonts w:ascii="Times New Roman" w:hAnsi="Times New Roman" w:cs="Times New Roman"/>
          <w:szCs w:val="22"/>
        </w:rPr>
      </w:pPr>
      <w:r w:rsidRPr="00612D58">
        <w:rPr>
          <w:rFonts w:ascii="Times New Roman" w:hAnsi="Times New Roman" w:cs="Times New Roman"/>
          <w:szCs w:val="22"/>
        </w:rPr>
        <w:t xml:space="preserve">                                                                        </w:t>
      </w:r>
    </w:p>
    <w:p w:rsidR="00752BC5" w:rsidRPr="00612D58" w:rsidRDefault="00752BC5">
      <w:pPr>
        <w:pStyle w:val="ConsPlusTitle"/>
        <w:jc w:val="center"/>
        <w:rPr>
          <w:rFonts w:ascii="Times New Roman" w:hAnsi="Times New Roman" w:cs="Times New Roman"/>
          <w:szCs w:val="22"/>
        </w:rPr>
      </w:pPr>
      <w:bookmarkStart w:id="0" w:name="P39"/>
      <w:bookmarkEnd w:id="0"/>
      <w:r w:rsidRPr="00612D58">
        <w:rPr>
          <w:rFonts w:ascii="Times New Roman" w:hAnsi="Times New Roman" w:cs="Times New Roman"/>
          <w:b w:val="0"/>
          <w:szCs w:val="22"/>
        </w:rPr>
        <w:t xml:space="preserve">Порядок проведения антикоррупционной экспертизы нормативных правовых актов и проектов нормативных правовых актов главы муниципального образования – Шиловский муниципальный район Рязанской области, Думы муниципального образования – Шиловский муниципальный район Рязанской области </w:t>
      </w:r>
    </w:p>
    <w:p w:rsidR="00752BC5" w:rsidRPr="00612D58" w:rsidRDefault="00752BC5">
      <w:pPr>
        <w:pStyle w:val="ConsPlusNormal"/>
        <w:jc w:val="both"/>
        <w:rPr>
          <w:rFonts w:ascii="Times New Roman" w:hAnsi="Times New Roman" w:cs="Times New Roman"/>
          <w:szCs w:val="22"/>
        </w:rPr>
      </w:pPr>
    </w:p>
    <w:p w:rsidR="00752BC5" w:rsidRPr="00612D58" w:rsidRDefault="00752BC5">
      <w:pPr>
        <w:pStyle w:val="ConsPlusTitle"/>
        <w:jc w:val="center"/>
        <w:outlineLvl w:val="1"/>
        <w:rPr>
          <w:rFonts w:ascii="Times New Roman" w:hAnsi="Times New Roman" w:cs="Times New Roman"/>
          <w:szCs w:val="22"/>
        </w:rPr>
      </w:pPr>
      <w:r w:rsidRPr="00612D58">
        <w:rPr>
          <w:rFonts w:ascii="Times New Roman" w:hAnsi="Times New Roman" w:cs="Times New Roman"/>
          <w:szCs w:val="22"/>
        </w:rPr>
        <w:t>I. Общие положения</w:t>
      </w:r>
    </w:p>
    <w:p w:rsidR="00752BC5" w:rsidRPr="00612D58" w:rsidRDefault="00752BC5">
      <w:pPr>
        <w:pStyle w:val="ConsPlusNormal"/>
        <w:jc w:val="both"/>
        <w:rPr>
          <w:rFonts w:ascii="Times New Roman" w:hAnsi="Times New Roman" w:cs="Times New Roman"/>
          <w:szCs w:val="22"/>
        </w:rPr>
      </w:pP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1.1. Настоящий Порядок устанавливает правила проведения   антикоррупционной экспертизы </w:t>
      </w:r>
      <w:r w:rsidRPr="00612D58">
        <w:rPr>
          <w:rFonts w:ascii="Times New Roman" w:hAnsi="Times New Roman" w:cs="Times New Roman"/>
          <w:szCs w:val="22"/>
        </w:rPr>
        <w:lastRenderedPageBreak/>
        <w:t>нормативных правовых актов и проектов нормативных правовых актов, вносимых  главой муниципального образования – Шиловский муниципальный район Рязанской области (далее – глава Шиловского района), Думой муниципального образования – Шиловский муниципальный район Рязанской области (далее – Дума Шиловского района), иными субъектами правотворческой инициативы (далее – иные субъекты).</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1.2. Объектом антикоррупционной экспертизы являются нормативные правовые акты и проекты нормативных правовых актов главы Шиловского района, Думы Шиловского района, иных субъектов.</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1.3. Антикоррупционная экспертиза проводится в целях предупреждения включения в проекты нормативных правовых актов главы Шиловского района, Думы Шиловского района, иных субъектов положений, способствующих созданию условий для проявления коррупции, выявлению и устранению таких положений в действующих нормативных правовых актах главы Шиловского района, Думы Шиловского района, иных субъектов .</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1.4. </w:t>
      </w:r>
      <w:proofErr w:type="gramStart"/>
      <w:r w:rsidRPr="00612D58">
        <w:rPr>
          <w:rFonts w:ascii="Times New Roman" w:hAnsi="Times New Roman" w:cs="Times New Roman"/>
          <w:szCs w:val="22"/>
        </w:rPr>
        <w:t xml:space="preserve">В соответствии с Федеральным </w:t>
      </w:r>
      <w:hyperlink r:id="rId15" w:history="1">
        <w:r w:rsidRPr="00612D58">
          <w:rPr>
            <w:rFonts w:ascii="Times New Roman" w:hAnsi="Times New Roman" w:cs="Times New Roman"/>
            <w:szCs w:val="22"/>
          </w:rPr>
          <w:t>законом</w:t>
        </w:r>
      </w:hyperlink>
      <w:r w:rsidRPr="00612D58">
        <w:rPr>
          <w:rFonts w:ascii="Times New Roman" w:hAnsi="Times New Roman" w:cs="Times New Roman"/>
          <w:szCs w:val="22"/>
        </w:rPr>
        <w:t xml:space="preserve"> от 17 июля 2009 года № 172-ФЗ «Об антикоррупционной экспертизе нормативных правовых актов и проектов нормативных правовых актов» </w:t>
      </w:r>
      <w:proofErr w:type="spellStart"/>
      <w:r w:rsidRPr="00612D58">
        <w:rPr>
          <w:rFonts w:ascii="Times New Roman" w:hAnsi="Times New Roman" w:cs="Times New Roman"/>
          <w:szCs w:val="22"/>
        </w:rPr>
        <w:t>коррупциогенными</w:t>
      </w:r>
      <w:proofErr w:type="spellEnd"/>
      <w:r w:rsidRPr="00612D58">
        <w:rPr>
          <w:rFonts w:ascii="Times New Roman" w:hAnsi="Times New Roman" w:cs="Times New Roman"/>
          <w:szCs w:val="22"/>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612D58">
        <w:rPr>
          <w:rFonts w:ascii="Times New Roman" w:hAnsi="Times New Roman" w:cs="Times New Roman"/>
          <w:szCs w:val="22"/>
        </w:rPr>
        <w:t>правоприменителя</w:t>
      </w:r>
      <w:proofErr w:type="spellEnd"/>
      <w:r w:rsidRPr="00612D58">
        <w:rPr>
          <w:rFonts w:ascii="Times New Roman" w:hAnsi="Times New Roman" w:cs="Times New Roman"/>
          <w:szCs w:val="22"/>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w:t>
      </w:r>
      <w:proofErr w:type="gramEnd"/>
      <w:r w:rsidRPr="00612D58">
        <w:rPr>
          <w:rFonts w:ascii="Times New Roman" w:hAnsi="Times New Roman" w:cs="Times New Roman"/>
          <w:szCs w:val="22"/>
        </w:rPr>
        <w:t xml:space="preserve"> и организациям и тем самым создающие условия для проявления коррупции.</w:t>
      </w:r>
    </w:p>
    <w:p w:rsidR="00752BC5" w:rsidRPr="00612D58" w:rsidRDefault="00752BC5">
      <w:pPr>
        <w:pStyle w:val="ConsPlusNormal"/>
        <w:jc w:val="both"/>
        <w:rPr>
          <w:rFonts w:ascii="Times New Roman" w:hAnsi="Times New Roman" w:cs="Times New Roman"/>
          <w:szCs w:val="22"/>
        </w:rPr>
      </w:pPr>
    </w:p>
    <w:p w:rsidR="00752BC5" w:rsidRPr="00612D58" w:rsidRDefault="00752BC5">
      <w:pPr>
        <w:pStyle w:val="ConsPlusTitle"/>
        <w:jc w:val="center"/>
        <w:outlineLvl w:val="1"/>
        <w:rPr>
          <w:rFonts w:ascii="Times New Roman" w:hAnsi="Times New Roman" w:cs="Times New Roman"/>
          <w:szCs w:val="22"/>
        </w:rPr>
      </w:pPr>
      <w:r w:rsidRPr="00612D58">
        <w:rPr>
          <w:rFonts w:ascii="Times New Roman" w:hAnsi="Times New Roman" w:cs="Times New Roman"/>
          <w:szCs w:val="22"/>
        </w:rPr>
        <w:t xml:space="preserve">II. Порядок проведения </w:t>
      </w:r>
      <w:proofErr w:type="gramStart"/>
      <w:r w:rsidRPr="00612D58">
        <w:rPr>
          <w:rFonts w:ascii="Times New Roman" w:hAnsi="Times New Roman" w:cs="Times New Roman"/>
          <w:szCs w:val="22"/>
        </w:rPr>
        <w:t>антикоррупционной</w:t>
      </w:r>
      <w:proofErr w:type="gramEnd"/>
    </w:p>
    <w:p w:rsidR="00752BC5" w:rsidRPr="00612D58" w:rsidRDefault="00752BC5">
      <w:pPr>
        <w:pStyle w:val="ConsPlusTitle"/>
        <w:jc w:val="center"/>
        <w:rPr>
          <w:rFonts w:ascii="Times New Roman" w:hAnsi="Times New Roman" w:cs="Times New Roman"/>
          <w:szCs w:val="22"/>
        </w:rPr>
      </w:pPr>
      <w:r w:rsidRPr="00612D58">
        <w:rPr>
          <w:rFonts w:ascii="Times New Roman" w:hAnsi="Times New Roman" w:cs="Times New Roman"/>
          <w:szCs w:val="22"/>
        </w:rPr>
        <w:t>экспертизы проектов нормативных правовых актов</w:t>
      </w:r>
    </w:p>
    <w:p w:rsidR="00752BC5" w:rsidRPr="00612D58" w:rsidRDefault="00752BC5">
      <w:pPr>
        <w:pStyle w:val="ConsPlusNormal"/>
        <w:jc w:val="both"/>
        <w:rPr>
          <w:rFonts w:ascii="Times New Roman" w:hAnsi="Times New Roman" w:cs="Times New Roman"/>
          <w:szCs w:val="22"/>
        </w:rPr>
      </w:pP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2.1. </w:t>
      </w:r>
      <w:proofErr w:type="gramStart"/>
      <w:r w:rsidRPr="00612D58">
        <w:rPr>
          <w:rFonts w:ascii="Times New Roman" w:hAnsi="Times New Roman" w:cs="Times New Roman"/>
          <w:szCs w:val="22"/>
        </w:rPr>
        <w:t xml:space="preserve">Антикоррупционная экспертиза проектов нормативных правовых актов, внесенных в Думу Шиловского района, проводится аппаратом Думы Шиловского района в соответствии с </w:t>
      </w:r>
      <w:hyperlink r:id="rId16" w:history="1">
        <w:r w:rsidRPr="00612D58">
          <w:rPr>
            <w:rFonts w:ascii="Times New Roman" w:hAnsi="Times New Roman" w:cs="Times New Roman"/>
            <w:szCs w:val="22"/>
          </w:rPr>
          <w:t>Методикой</w:t>
        </w:r>
      </w:hyperlink>
      <w:r w:rsidRPr="00612D58">
        <w:rPr>
          <w:rFonts w:ascii="Times New Roman" w:hAnsi="Times New Roman" w:cs="Times New Roman"/>
          <w:szCs w:val="22"/>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настоящим Порядком.</w:t>
      </w:r>
      <w:proofErr w:type="gramEnd"/>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2.2.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 а также лица, имеющие специальные знания в соответствующей сфере правоотношений (эксперты).</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2.3. Результаты антикоррупционной экспертизы оформляются в соответствии с методикой, установленной Правительством Российской Федерации, и отражаются в </w:t>
      </w:r>
      <w:hyperlink w:anchor="P99" w:history="1">
        <w:r w:rsidRPr="00612D58">
          <w:rPr>
            <w:rFonts w:ascii="Times New Roman" w:hAnsi="Times New Roman" w:cs="Times New Roman"/>
            <w:szCs w:val="22"/>
          </w:rPr>
          <w:t>заключении</w:t>
        </w:r>
      </w:hyperlink>
      <w:r w:rsidRPr="00612D58">
        <w:rPr>
          <w:rFonts w:ascii="Times New Roman" w:hAnsi="Times New Roman" w:cs="Times New Roman"/>
          <w:szCs w:val="22"/>
        </w:rPr>
        <w:t xml:space="preserve"> по результатам проведения антикоррупционной экспертизы (далее - заключение) согласно приложению к настоящему Порядку.</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2.4. Заключение должно содержать указание на наличие либо отсутствие в рассматриваемом проекте нормативного правового акта </w:t>
      </w:r>
      <w:proofErr w:type="spellStart"/>
      <w:r w:rsidRPr="00612D58">
        <w:rPr>
          <w:rFonts w:ascii="Times New Roman" w:hAnsi="Times New Roman" w:cs="Times New Roman"/>
          <w:szCs w:val="22"/>
        </w:rPr>
        <w:t>коррупциогенных</w:t>
      </w:r>
      <w:proofErr w:type="spellEnd"/>
      <w:r w:rsidRPr="00612D58">
        <w:rPr>
          <w:rFonts w:ascii="Times New Roman" w:hAnsi="Times New Roman" w:cs="Times New Roman"/>
          <w:szCs w:val="22"/>
        </w:rPr>
        <w:t xml:space="preserve"> факторов.</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2.5. В случае выявления в проекте нормативного правового акта нормы, содержащей </w:t>
      </w:r>
      <w:proofErr w:type="spellStart"/>
      <w:r w:rsidRPr="00612D58">
        <w:rPr>
          <w:rFonts w:ascii="Times New Roman" w:hAnsi="Times New Roman" w:cs="Times New Roman"/>
          <w:szCs w:val="22"/>
        </w:rPr>
        <w:t>коррупциогенный</w:t>
      </w:r>
      <w:proofErr w:type="spellEnd"/>
      <w:r w:rsidRPr="00612D58">
        <w:rPr>
          <w:rFonts w:ascii="Times New Roman" w:hAnsi="Times New Roman" w:cs="Times New Roman"/>
          <w:szCs w:val="22"/>
        </w:rPr>
        <w:t xml:space="preserve"> фактор, в заключении указывается на необходимость ее изменения или исключения.</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2.6. Информация об отсутствии </w:t>
      </w:r>
      <w:proofErr w:type="spellStart"/>
      <w:r w:rsidRPr="00612D58">
        <w:rPr>
          <w:rFonts w:ascii="Times New Roman" w:hAnsi="Times New Roman" w:cs="Times New Roman"/>
          <w:szCs w:val="22"/>
        </w:rPr>
        <w:t>коррупциогенных</w:t>
      </w:r>
      <w:proofErr w:type="spellEnd"/>
      <w:r w:rsidRPr="00612D58">
        <w:rPr>
          <w:rFonts w:ascii="Times New Roman" w:hAnsi="Times New Roman" w:cs="Times New Roman"/>
          <w:szCs w:val="22"/>
        </w:rPr>
        <w:t xml:space="preserve"> факторов в заключени</w:t>
      </w:r>
      <w:proofErr w:type="gramStart"/>
      <w:r w:rsidRPr="00612D58">
        <w:rPr>
          <w:rFonts w:ascii="Times New Roman" w:hAnsi="Times New Roman" w:cs="Times New Roman"/>
          <w:szCs w:val="22"/>
        </w:rPr>
        <w:t>и</w:t>
      </w:r>
      <w:proofErr w:type="gramEnd"/>
      <w:r w:rsidRPr="00612D58">
        <w:rPr>
          <w:rFonts w:ascii="Times New Roman" w:hAnsi="Times New Roman" w:cs="Times New Roman"/>
          <w:szCs w:val="22"/>
        </w:rPr>
        <w:t xml:space="preserve"> означает, что нормы проекта нормативного правового акта проверены на их наличие и ни в одной из этих норм </w:t>
      </w:r>
      <w:proofErr w:type="spellStart"/>
      <w:r w:rsidRPr="00612D58">
        <w:rPr>
          <w:rFonts w:ascii="Times New Roman" w:hAnsi="Times New Roman" w:cs="Times New Roman"/>
          <w:szCs w:val="22"/>
        </w:rPr>
        <w:t>коррупциогенные</w:t>
      </w:r>
      <w:proofErr w:type="spellEnd"/>
      <w:r w:rsidRPr="00612D58">
        <w:rPr>
          <w:rFonts w:ascii="Times New Roman" w:hAnsi="Times New Roman" w:cs="Times New Roman"/>
          <w:szCs w:val="22"/>
        </w:rPr>
        <w:t xml:space="preserve"> факторы не выявлены.</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 xml:space="preserve">2.7. Заключения с указанием положений проекта нормативного правового акта, содержащих </w:t>
      </w:r>
      <w:proofErr w:type="spellStart"/>
      <w:r w:rsidRPr="00612D58">
        <w:rPr>
          <w:rFonts w:ascii="Times New Roman" w:hAnsi="Times New Roman" w:cs="Times New Roman"/>
          <w:szCs w:val="22"/>
        </w:rPr>
        <w:t>коррупциогенный</w:t>
      </w:r>
      <w:proofErr w:type="spellEnd"/>
      <w:r w:rsidRPr="00612D58">
        <w:rPr>
          <w:rFonts w:ascii="Times New Roman" w:hAnsi="Times New Roman" w:cs="Times New Roman"/>
          <w:szCs w:val="22"/>
        </w:rPr>
        <w:t xml:space="preserve"> фактор, выявленных при проведении антикоррупционной экспертизы, направляются главе Шиловского района для принятия решения, разработчику проекта нормативного правового акта с предложением доработать проект нормативного правового акта с целью устранения положений, способствующих созданию условий для проявления коррупции.</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Заключение на проект нормативного правового акта, способствующего созданию условий для проявления коррупции, носит рекомендательный характер, вместе с тем подлежит обязательному рассмотрению и устранению выявленных нарушений.</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2.8. Срок проведения антикоррупционной экспертизы проекта нормативного правового акта не может быть более 5 рабочих дней со дня поступления в аппарат Думы Шиловского района для проведения экспертизы.</w:t>
      </w:r>
    </w:p>
    <w:p w:rsidR="00752BC5" w:rsidRPr="00612D58" w:rsidRDefault="00752BC5">
      <w:pPr>
        <w:pStyle w:val="ConsPlusNormal"/>
        <w:jc w:val="both"/>
        <w:rPr>
          <w:rFonts w:ascii="Times New Roman" w:hAnsi="Times New Roman" w:cs="Times New Roman"/>
          <w:szCs w:val="22"/>
        </w:rPr>
      </w:pPr>
    </w:p>
    <w:p w:rsidR="00752BC5" w:rsidRPr="00612D58" w:rsidRDefault="00752BC5">
      <w:pPr>
        <w:pStyle w:val="ConsPlusTitle"/>
        <w:jc w:val="center"/>
        <w:outlineLvl w:val="1"/>
        <w:rPr>
          <w:rFonts w:ascii="Times New Roman" w:hAnsi="Times New Roman" w:cs="Times New Roman"/>
          <w:szCs w:val="22"/>
        </w:rPr>
      </w:pPr>
      <w:r w:rsidRPr="00612D58">
        <w:rPr>
          <w:rFonts w:ascii="Times New Roman" w:hAnsi="Times New Roman" w:cs="Times New Roman"/>
          <w:szCs w:val="22"/>
        </w:rPr>
        <w:t xml:space="preserve">III. Порядок проведения </w:t>
      </w:r>
      <w:proofErr w:type="gramStart"/>
      <w:r w:rsidRPr="00612D58">
        <w:rPr>
          <w:rFonts w:ascii="Times New Roman" w:hAnsi="Times New Roman" w:cs="Times New Roman"/>
          <w:szCs w:val="22"/>
        </w:rPr>
        <w:t>антикоррупционной</w:t>
      </w:r>
      <w:proofErr w:type="gramEnd"/>
    </w:p>
    <w:p w:rsidR="00752BC5" w:rsidRPr="00612D58" w:rsidRDefault="00752BC5">
      <w:pPr>
        <w:pStyle w:val="ConsPlusTitle"/>
        <w:jc w:val="center"/>
        <w:rPr>
          <w:rFonts w:ascii="Times New Roman" w:hAnsi="Times New Roman" w:cs="Times New Roman"/>
          <w:szCs w:val="22"/>
        </w:rPr>
      </w:pPr>
      <w:r w:rsidRPr="00612D58">
        <w:rPr>
          <w:rFonts w:ascii="Times New Roman" w:hAnsi="Times New Roman" w:cs="Times New Roman"/>
          <w:szCs w:val="22"/>
        </w:rPr>
        <w:t>экспертизы нормативных правовых актов</w:t>
      </w:r>
    </w:p>
    <w:p w:rsidR="00752BC5" w:rsidRPr="00612D58" w:rsidRDefault="00752BC5">
      <w:pPr>
        <w:pStyle w:val="ConsPlusNormal"/>
        <w:jc w:val="both"/>
        <w:rPr>
          <w:rFonts w:ascii="Times New Roman" w:hAnsi="Times New Roman" w:cs="Times New Roman"/>
          <w:szCs w:val="22"/>
        </w:rPr>
      </w:pP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3.1. Антикоррупционная экспертиза нормативных правовых актов    проводится аппаратом Думы Шиловского района в процессе мониторинга правовых актов, а также по решению главы Шиловского района.</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3.2. Срок проведения антикоррупционной экспертизы нормативных правовых актов не может быть более 10 рабочих дней. По решению главы Шиловского района срок проведения антикоррупционной экспертизы может быть продлен, но не более чем на 10 рабочих дней.</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3.3. В случае проведения антикоррупционной экспертизы нормативного правового акта по решению главы Шиловского района решение о ее проведении оформляется распоряжением главы Шиловского района по деятельности и должно содержать следующие сведения: наименование нормативного правового акта, срок проведения антикоррупционной экспертизы.</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3.4. Результаты антикоррупционной экспертизы оформляются в соответствии с методикой,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и отражаются в заключении.</w:t>
      </w:r>
    </w:p>
    <w:p w:rsidR="00752BC5" w:rsidRPr="00612D58" w:rsidRDefault="00752BC5" w:rsidP="00752BC5">
      <w:pPr>
        <w:pStyle w:val="ConsPlusNormal"/>
        <w:ind w:firstLine="540"/>
        <w:jc w:val="both"/>
        <w:rPr>
          <w:rFonts w:ascii="Times New Roman" w:hAnsi="Times New Roman" w:cs="Times New Roman"/>
          <w:szCs w:val="22"/>
        </w:rPr>
      </w:pPr>
      <w:r w:rsidRPr="00612D58">
        <w:rPr>
          <w:rFonts w:ascii="Times New Roman" w:hAnsi="Times New Roman" w:cs="Times New Roman"/>
          <w:szCs w:val="22"/>
        </w:rPr>
        <w:t>3.5. Заключение, содержащее результаты антикоррупционной экспертизы действующего нормативного правового акта, в случае выявления в нем коррупционных факторов направляется главе Шиловского района для решения вопроса о внесении изменений в действующий нормативный правовой акт либо его отмены.</w:t>
      </w:r>
    </w:p>
    <w:p w:rsidR="00752BC5" w:rsidRPr="00612D58" w:rsidRDefault="00752BC5">
      <w:pPr>
        <w:pStyle w:val="ConsPlusNormal"/>
        <w:jc w:val="both"/>
        <w:rPr>
          <w:rFonts w:ascii="Times New Roman" w:hAnsi="Times New Roman" w:cs="Times New Roman"/>
          <w:szCs w:val="22"/>
        </w:rPr>
      </w:pPr>
    </w:p>
    <w:p w:rsidR="00752BC5" w:rsidRPr="00612D58" w:rsidRDefault="00612D58">
      <w:pPr>
        <w:pStyle w:val="ConsPlusNormal"/>
        <w:jc w:val="both"/>
        <w:rPr>
          <w:rFonts w:ascii="Times New Roman" w:hAnsi="Times New Roman" w:cs="Times New Roman"/>
          <w:szCs w:val="22"/>
        </w:rPr>
      </w:pPr>
      <w:r>
        <w:rPr>
          <w:rFonts w:ascii="Times New Roman" w:hAnsi="Times New Roman" w:cs="Times New Roman"/>
          <w:szCs w:val="22"/>
        </w:rPr>
        <w:t xml:space="preserve"> </w:t>
      </w:r>
    </w:p>
    <w:p w:rsidR="00752BC5" w:rsidRPr="00612D58" w:rsidRDefault="00752BC5" w:rsidP="00752BC5">
      <w:pPr>
        <w:tabs>
          <w:tab w:val="left" w:pos="1170"/>
        </w:tabs>
        <w:spacing w:after="0" w:line="240" w:lineRule="auto"/>
        <w:rPr>
          <w:rFonts w:ascii="Times New Roman" w:eastAsia="Times New Roman" w:hAnsi="Times New Roman" w:cs="Times New Roman"/>
        </w:rPr>
      </w:pPr>
      <w:r w:rsidRPr="00612D58">
        <w:rPr>
          <w:rFonts w:ascii="Times New Roman" w:eastAsia="Times New Roman" w:hAnsi="Times New Roman" w:cs="Times New Roman"/>
        </w:rPr>
        <w:t xml:space="preserve">                                                  </w:t>
      </w:r>
      <w:r w:rsidR="00612D58">
        <w:rPr>
          <w:rFonts w:ascii="Times New Roman" w:eastAsia="Times New Roman" w:hAnsi="Times New Roman" w:cs="Times New Roman"/>
        </w:rPr>
        <w:t xml:space="preserve">                        </w:t>
      </w:r>
    </w:p>
    <w:p w:rsidR="00752BC5" w:rsidRPr="00612D58" w:rsidRDefault="00752BC5" w:rsidP="00752BC5">
      <w:pPr>
        <w:tabs>
          <w:tab w:val="left" w:pos="1170"/>
        </w:tabs>
        <w:spacing w:after="0" w:line="240" w:lineRule="auto"/>
        <w:rPr>
          <w:rFonts w:ascii="Times New Roman" w:eastAsia="Times New Roman" w:hAnsi="Times New Roman" w:cs="Times New Roman"/>
        </w:rPr>
      </w:pP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eastAsia="Times New Roman" w:hAnsi="Times New Roman" w:cs="Times New Roman"/>
        </w:rPr>
        <w:t xml:space="preserve">                                                                                 </w:t>
      </w:r>
      <w:r w:rsidR="004D5176">
        <w:rPr>
          <w:rFonts w:ascii="Times New Roman" w:eastAsia="Times New Roman" w:hAnsi="Times New Roman" w:cs="Times New Roman"/>
        </w:rPr>
        <w:t xml:space="preserve">                      </w:t>
      </w:r>
      <w:r w:rsidRPr="00612D58">
        <w:rPr>
          <w:rFonts w:ascii="Times New Roman" w:hAnsi="Times New Roman" w:cs="Times New Roman"/>
        </w:rPr>
        <w:t xml:space="preserve">Приложение  к  Порядку проведения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антикоррупционной экспертизы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нормативных правовых актов и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 проектов нормативных правовых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актов главы </w:t>
      </w:r>
      <w:proofErr w:type="gramStart"/>
      <w:r w:rsidRPr="00612D58">
        <w:rPr>
          <w:rFonts w:ascii="Times New Roman" w:hAnsi="Times New Roman" w:cs="Times New Roman"/>
        </w:rPr>
        <w:t>муниципального</w:t>
      </w:r>
      <w:proofErr w:type="gramEnd"/>
      <w:r w:rsidRPr="00612D58">
        <w:rPr>
          <w:rFonts w:ascii="Times New Roman" w:hAnsi="Times New Roman" w:cs="Times New Roman"/>
        </w:rPr>
        <w:t xml:space="preserve">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 образования – Шиловский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муниципальный район Рязанской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области, Думы </w:t>
      </w:r>
      <w:proofErr w:type="gramStart"/>
      <w:r w:rsidRPr="00612D58">
        <w:rPr>
          <w:rFonts w:ascii="Times New Roman" w:hAnsi="Times New Roman" w:cs="Times New Roman"/>
        </w:rPr>
        <w:t>муниципального</w:t>
      </w:r>
      <w:proofErr w:type="gramEnd"/>
      <w:r w:rsidRPr="00612D58">
        <w:rPr>
          <w:rFonts w:ascii="Times New Roman" w:hAnsi="Times New Roman" w:cs="Times New Roman"/>
        </w:rPr>
        <w:t xml:space="preserve">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 образования – Шиловский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 xml:space="preserve">муниципальный район Рязанской                        </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w:t>
      </w:r>
      <w:r w:rsidR="004D5176">
        <w:rPr>
          <w:rFonts w:ascii="Times New Roman" w:hAnsi="Times New Roman" w:cs="Times New Roman"/>
        </w:rPr>
        <w:t xml:space="preserve">                      </w:t>
      </w:r>
      <w:r w:rsidRPr="00612D58">
        <w:rPr>
          <w:rFonts w:ascii="Times New Roman" w:hAnsi="Times New Roman" w:cs="Times New Roman"/>
        </w:rPr>
        <w:t>области</w:t>
      </w:r>
    </w:p>
    <w:p w:rsidR="00752BC5" w:rsidRPr="00612D58" w:rsidRDefault="00752BC5" w:rsidP="00752BC5">
      <w:pPr>
        <w:tabs>
          <w:tab w:val="left" w:pos="1170"/>
        </w:tabs>
        <w:spacing w:after="0" w:line="240" w:lineRule="auto"/>
        <w:rPr>
          <w:rFonts w:ascii="Times New Roman" w:hAnsi="Times New Roman" w:cs="Times New Roman"/>
        </w:rPr>
      </w:pPr>
      <w:r w:rsidRPr="00612D58">
        <w:rPr>
          <w:rFonts w:ascii="Times New Roman" w:hAnsi="Times New Roman" w:cs="Times New Roman"/>
        </w:rPr>
        <w:t xml:space="preserve">                                                                                                                                Форма</w:t>
      </w:r>
    </w:p>
    <w:p w:rsidR="00752BC5" w:rsidRPr="00612D58" w:rsidRDefault="00752BC5" w:rsidP="00752BC5">
      <w:pPr>
        <w:pStyle w:val="ConsPlusNonformat"/>
        <w:jc w:val="center"/>
        <w:rPr>
          <w:rFonts w:ascii="Times New Roman" w:hAnsi="Times New Roman" w:cs="Times New Roman"/>
          <w:sz w:val="22"/>
          <w:szCs w:val="22"/>
        </w:rPr>
      </w:pPr>
      <w:bookmarkStart w:id="1" w:name="P99"/>
      <w:bookmarkEnd w:id="1"/>
      <w:r w:rsidRPr="00612D58">
        <w:rPr>
          <w:rFonts w:ascii="Times New Roman" w:hAnsi="Times New Roman" w:cs="Times New Roman"/>
          <w:sz w:val="22"/>
          <w:szCs w:val="22"/>
        </w:rPr>
        <w:t>ЗАКЛЮЧЕНИЕ</w:t>
      </w:r>
    </w:p>
    <w:p w:rsidR="00752BC5" w:rsidRPr="00612D58" w:rsidRDefault="00752BC5" w:rsidP="00752BC5">
      <w:pPr>
        <w:pStyle w:val="ConsPlusNonformat"/>
        <w:jc w:val="center"/>
        <w:rPr>
          <w:rFonts w:ascii="Times New Roman" w:hAnsi="Times New Roman" w:cs="Times New Roman"/>
          <w:sz w:val="22"/>
          <w:szCs w:val="22"/>
        </w:rPr>
      </w:pPr>
      <w:r w:rsidRPr="00612D58">
        <w:rPr>
          <w:rFonts w:ascii="Times New Roman" w:hAnsi="Times New Roman" w:cs="Times New Roman"/>
          <w:sz w:val="22"/>
          <w:szCs w:val="22"/>
        </w:rPr>
        <w:t>по результатам проведения антикоррупционной экспертизы</w:t>
      </w:r>
    </w:p>
    <w:p w:rsidR="00752BC5" w:rsidRPr="00612D58" w:rsidRDefault="00752BC5" w:rsidP="00752BC5">
      <w:pPr>
        <w:pStyle w:val="ConsPlusNonformat"/>
        <w:jc w:val="center"/>
        <w:rPr>
          <w:rFonts w:ascii="Times New Roman" w:hAnsi="Times New Roman" w:cs="Times New Roman"/>
          <w:sz w:val="22"/>
          <w:szCs w:val="22"/>
        </w:rPr>
      </w:pPr>
      <w:r w:rsidRPr="00612D58">
        <w:rPr>
          <w:rFonts w:ascii="Times New Roman" w:hAnsi="Times New Roman" w:cs="Times New Roman"/>
          <w:sz w:val="22"/>
          <w:szCs w:val="22"/>
        </w:rPr>
        <w:t>______________________________________________________</w:t>
      </w:r>
    </w:p>
    <w:p w:rsidR="00752BC5" w:rsidRPr="00612D58" w:rsidRDefault="00752BC5" w:rsidP="00752BC5">
      <w:pPr>
        <w:pStyle w:val="ConsPlusNonformat"/>
        <w:jc w:val="center"/>
        <w:rPr>
          <w:rFonts w:ascii="Times New Roman" w:hAnsi="Times New Roman" w:cs="Times New Roman"/>
          <w:sz w:val="22"/>
          <w:szCs w:val="22"/>
        </w:rPr>
      </w:pPr>
      <w:r w:rsidRPr="00612D58">
        <w:rPr>
          <w:rFonts w:ascii="Times New Roman" w:hAnsi="Times New Roman" w:cs="Times New Roman"/>
          <w:sz w:val="22"/>
          <w:szCs w:val="22"/>
        </w:rPr>
        <w:t>(наименование нормативного правового акта, проекта нормативного правового акта, проекта решения)</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        Аппаратом  Думы  муниципального  образования  -  Шиловский муниципальный район Рязанской области в соответствии с Федеральным </w:t>
      </w:r>
      <w:hyperlink r:id="rId17" w:history="1">
        <w:r w:rsidRPr="00612D58">
          <w:rPr>
            <w:rFonts w:ascii="Times New Roman" w:hAnsi="Times New Roman" w:cs="Times New Roman"/>
            <w:sz w:val="22"/>
            <w:szCs w:val="22"/>
          </w:rPr>
          <w:t>законом</w:t>
        </w:r>
      </w:hyperlink>
      <w:r w:rsidRPr="00612D58">
        <w:rPr>
          <w:rFonts w:ascii="Times New Roman" w:hAnsi="Times New Roman" w:cs="Times New Roman"/>
          <w:sz w:val="22"/>
          <w:szCs w:val="22"/>
        </w:rPr>
        <w:t xml:space="preserve"> от 17 июля 2009 г. № 172-ФЗ «Об антикоррупционной   экспертизе   нормативных   правовых  актов  и  проектов нормативных  правовых  актов»</w:t>
      </w:r>
      <w:proofErr w:type="gramStart"/>
      <w:r w:rsidRPr="00612D58">
        <w:rPr>
          <w:rFonts w:ascii="Times New Roman" w:hAnsi="Times New Roman" w:cs="Times New Roman"/>
          <w:sz w:val="22"/>
          <w:szCs w:val="22"/>
        </w:rPr>
        <w:t xml:space="preserve"> ,</w:t>
      </w:r>
      <w:proofErr w:type="gramEnd"/>
      <w:r w:rsidRPr="00612D58">
        <w:rPr>
          <w:rFonts w:ascii="Times New Roman" w:hAnsi="Times New Roman" w:cs="Times New Roman"/>
          <w:sz w:val="22"/>
          <w:szCs w:val="22"/>
        </w:rPr>
        <w:t xml:space="preserve">  Федеральным  </w:t>
      </w:r>
      <w:hyperlink r:id="rId18" w:history="1">
        <w:r w:rsidRPr="00612D58">
          <w:rPr>
            <w:rFonts w:ascii="Times New Roman" w:hAnsi="Times New Roman" w:cs="Times New Roman"/>
            <w:sz w:val="22"/>
            <w:szCs w:val="22"/>
          </w:rPr>
          <w:t>законом</w:t>
        </w:r>
      </w:hyperlink>
      <w:r w:rsidRPr="00612D58">
        <w:rPr>
          <w:rFonts w:ascii="Times New Roman" w:hAnsi="Times New Roman" w:cs="Times New Roman"/>
          <w:sz w:val="22"/>
          <w:szCs w:val="22"/>
        </w:rPr>
        <w:t xml:space="preserve">  от 25 декабря 2008 г. №  273-ФЗ    «О    противодействии    коррупции», решением Думы муниципального образования – Шиловский муниципальный район Рязанской области от 30.05.2019 № 5/40 «Об антикоррупционной экспертизе проектов нормативных </w:t>
      </w:r>
      <w:proofErr w:type="gramStart"/>
      <w:r w:rsidRPr="00612D58">
        <w:rPr>
          <w:rFonts w:ascii="Times New Roman" w:hAnsi="Times New Roman" w:cs="Times New Roman"/>
          <w:sz w:val="22"/>
          <w:szCs w:val="22"/>
        </w:rPr>
        <w:t xml:space="preserve">правовых актов муниципального образования – Шиловский муниципальный район Рязанской области и нормативных правовых актов муниципального образования – Шиловский муниципальный район Рязанской области»,  Правилами проведения антикоррупционной   экспертизы   нормативных   правовых  актов  и  проектов нормативных  правовых  актов,  утвержденными  </w:t>
      </w:r>
      <w:hyperlink r:id="rId19" w:history="1">
        <w:r w:rsidRPr="00612D58">
          <w:rPr>
            <w:rFonts w:ascii="Times New Roman" w:hAnsi="Times New Roman" w:cs="Times New Roman"/>
            <w:sz w:val="22"/>
            <w:szCs w:val="22"/>
          </w:rPr>
          <w:t>Постановлением</w:t>
        </w:r>
      </w:hyperlink>
      <w:r w:rsidRPr="00612D58">
        <w:rPr>
          <w:rFonts w:ascii="Times New Roman" w:hAnsi="Times New Roman" w:cs="Times New Roman"/>
          <w:sz w:val="22"/>
          <w:szCs w:val="22"/>
        </w:rPr>
        <w:t xml:space="preserve">  Правительства Российской    Федерации    от    26   февраля   2010 г.   № 96, проведена антикоррупционная  экспертиза  нормативного  правового  акта (проекта) главы муниципального образования – Шиловский муниципальный район Рязанской области, Думы муниципального</w:t>
      </w:r>
      <w:proofErr w:type="gramEnd"/>
      <w:r w:rsidRPr="00612D58">
        <w:rPr>
          <w:rFonts w:ascii="Times New Roman" w:hAnsi="Times New Roman" w:cs="Times New Roman"/>
          <w:sz w:val="22"/>
          <w:szCs w:val="22"/>
        </w:rPr>
        <w:t xml:space="preserve"> образования – Шиловский муниципальный район Рязанской области, иного субъекта правотворческой инициативы, указать </w:t>
      </w:r>
      <w:proofErr w:type="gramStart"/>
      <w:r w:rsidRPr="00612D58">
        <w:rPr>
          <w:rFonts w:ascii="Times New Roman" w:hAnsi="Times New Roman" w:cs="Times New Roman"/>
          <w:sz w:val="22"/>
          <w:szCs w:val="22"/>
        </w:rPr>
        <w:t>нужное</w:t>
      </w:r>
      <w:proofErr w:type="gramEnd"/>
      <w:r w:rsidRPr="00612D58">
        <w:rPr>
          <w:rFonts w:ascii="Times New Roman" w:hAnsi="Times New Roman" w:cs="Times New Roman"/>
          <w:sz w:val="22"/>
          <w:szCs w:val="22"/>
        </w:rPr>
        <w:t>) ________________________________________________________________________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________________________________________________________________________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________________________________________________________________________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в  целях  выявления  в  нем  </w:t>
      </w:r>
      <w:proofErr w:type="spellStart"/>
      <w:r w:rsidRPr="00612D58">
        <w:rPr>
          <w:rFonts w:ascii="Times New Roman" w:hAnsi="Times New Roman" w:cs="Times New Roman"/>
          <w:sz w:val="22"/>
          <w:szCs w:val="22"/>
        </w:rPr>
        <w:t>коррупциогенных</w:t>
      </w:r>
      <w:proofErr w:type="spellEnd"/>
      <w:r w:rsidR="004D5176">
        <w:rPr>
          <w:rFonts w:ascii="Times New Roman" w:hAnsi="Times New Roman" w:cs="Times New Roman"/>
          <w:sz w:val="22"/>
          <w:szCs w:val="22"/>
        </w:rPr>
        <w:t xml:space="preserve">  факторов  и  их  последующего </w:t>
      </w:r>
      <w:r w:rsidRPr="00612D58">
        <w:rPr>
          <w:rFonts w:ascii="Times New Roman" w:hAnsi="Times New Roman" w:cs="Times New Roman"/>
          <w:sz w:val="22"/>
          <w:szCs w:val="22"/>
        </w:rPr>
        <w:t>устранения.</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lastRenderedPageBreak/>
        <w:t xml:space="preserve">     В </w:t>
      </w:r>
      <w:proofErr w:type="gramStart"/>
      <w:r w:rsidRPr="00612D58">
        <w:rPr>
          <w:rFonts w:ascii="Times New Roman" w:hAnsi="Times New Roman" w:cs="Times New Roman"/>
          <w:sz w:val="22"/>
          <w:szCs w:val="22"/>
        </w:rPr>
        <w:t>представленном</w:t>
      </w:r>
      <w:proofErr w:type="gramEnd"/>
      <w:r w:rsidRPr="00612D58">
        <w:rPr>
          <w:rFonts w:ascii="Times New Roman" w:hAnsi="Times New Roman" w:cs="Times New Roman"/>
          <w:sz w:val="22"/>
          <w:szCs w:val="22"/>
        </w:rPr>
        <w:t xml:space="preserve"> 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________________________________________________________________________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(наименование нормативного правового акта, проекта нормативного правового акта, проекта решения)</w:t>
      </w:r>
    </w:p>
    <w:p w:rsidR="00752BC5" w:rsidRPr="00612D58" w:rsidRDefault="00752BC5" w:rsidP="00612D58">
      <w:pPr>
        <w:pStyle w:val="ConsPlusNonformat"/>
        <w:jc w:val="both"/>
        <w:rPr>
          <w:rFonts w:ascii="Times New Roman" w:hAnsi="Times New Roman" w:cs="Times New Roman"/>
          <w:sz w:val="22"/>
          <w:szCs w:val="22"/>
        </w:rPr>
      </w:pPr>
      <w:proofErr w:type="spellStart"/>
      <w:r w:rsidRPr="00612D58">
        <w:rPr>
          <w:rFonts w:ascii="Times New Roman" w:hAnsi="Times New Roman" w:cs="Times New Roman"/>
          <w:sz w:val="22"/>
          <w:szCs w:val="22"/>
        </w:rPr>
        <w:t>коррупциогенные</w:t>
      </w:r>
      <w:proofErr w:type="spellEnd"/>
      <w:r w:rsidRPr="00612D58">
        <w:rPr>
          <w:rFonts w:ascii="Times New Roman" w:hAnsi="Times New Roman" w:cs="Times New Roman"/>
          <w:sz w:val="22"/>
          <w:szCs w:val="22"/>
        </w:rPr>
        <w:t xml:space="preserve">  факторы  не  выявлены,  нор</w:t>
      </w:r>
      <w:r w:rsidR="004D5176">
        <w:rPr>
          <w:rFonts w:ascii="Times New Roman" w:hAnsi="Times New Roman" w:cs="Times New Roman"/>
          <w:sz w:val="22"/>
          <w:szCs w:val="22"/>
        </w:rPr>
        <w:t xml:space="preserve">мы  нормативного правового акта </w:t>
      </w:r>
      <w:r w:rsidRPr="00612D58">
        <w:rPr>
          <w:rFonts w:ascii="Times New Roman" w:hAnsi="Times New Roman" w:cs="Times New Roman"/>
          <w:sz w:val="22"/>
          <w:szCs w:val="22"/>
        </w:rPr>
        <w:t>соответствуют   нормам  федерального  законодательства  и  законодательства</w:t>
      </w:r>
      <w:r w:rsidR="004D5176">
        <w:rPr>
          <w:rFonts w:ascii="Times New Roman" w:hAnsi="Times New Roman" w:cs="Times New Roman"/>
          <w:sz w:val="22"/>
          <w:szCs w:val="22"/>
        </w:rPr>
        <w:t xml:space="preserve"> </w:t>
      </w:r>
      <w:r w:rsidRPr="00612D58">
        <w:rPr>
          <w:rFonts w:ascii="Times New Roman" w:hAnsi="Times New Roman" w:cs="Times New Roman"/>
          <w:sz w:val="22"/>
          <w:szCs w:val="22"/>
        </w:rPr>
        <w:t>Рязанской области, муниципальным правовым актам.</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         В </w:t>
      </w:r>
      <w:proofErr w:type="gramStart"/>
      <w:r w:rsidRPr="00612D58">
        <w:rPr>
          <w:rFonts w:ascii="Times New Roman" w:hAnsi="Times New Roman" w:cs="Times New Roman"/>
          <w:sz w:val="22"/>
          <w:szCs w:val="22"/>
        </w:rPr>
        <w:t>представленном</w:t>
      </w:r>
      <w:proofErr w:type="gramEnd"/>
      <w:r w:rsidRPr="00612D58">
        <w:rPr>
          <w:rFonts w:ascii="Times New Roman" w:hAnsi="Times New Roman" w:cs="Times New Roman"/>
          <w:sz w:val="22"/>
          <w:szCs w:val="22"/>
        </w:rPr>
        <w:t>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________________________________________________________________________ </w:t>
      </w:r>
      <w:r w:rsidR="004D5176">
        <w:rPr>
          <w:rFonts w:ascii="Times New Roman" w:hAnsi="Times New Roman" w:cs="Times New Roman"/>
          <w:sz w:val="22"/>
          <w:szCs w:val="22"/>
        </w:rPr>
        <w:t xml:space="preserve">                          </w:t>
      </w:r>
      <w:r w:rsidRPr="00612D58">
        <w:rPr>
          <w:rFonts w:ascii="Times New Roman" w:hAnsi="Times New Roman" w:cs="Times New Roman"/>
          <w:sz w:val="22"/>
          <w:szCs w:val="22"/>
        </w:rPr>
        <w:t>(наименование нормативного правового акта, проекта нормативного правового акта, проекта решения)</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выявлены  </w:t>
      </w:r>
      <w:proofErr w:type="spellStart"/>
      <w:r w:rsidRPr="00612D58">
        <w:rPr>
          <w:rFonts w:ascii="Times New Roman" w:hAnsi="Times New Roman" w:cs="Times New Roman"/>
          <w:sz w:val="22"/>
          <w:szCs w:val="22"/>
        </w:rPr>
        <w:t>коррупциогенные</w:t>
      </w:r>
      <w:proofErr w:type="spellEnd"/>
      <w:r w:rsidRPr="00612D58">
        <w:rPr>
          <w:rFonts w:ascii="Times New Roman" w:hAnsi="Times New Roman" w:cs="Times New Roman"/>
          <w:sz w:val="22"/>
          <w:szCs w:val="22"/>
        </w:rPr>
        <w:t xml:space="preserve">  факторы,  нормы  </w:t>
      </w:r>
      <w:r w:rsidR="004D5176">
        <w:rPr>
          <w:rFonts w:ascii="Times New Roman" w:hAnsi="Times New Roman" w:cs="Times New Roman"/>
          <w:sz w:val="22"/>
          <w:szCs w:val="22"/>
        </w:rPr>
        <w:t xml:space="preserve">нормативного  правового акта не </w:t>
      </w:r>
      <w:r w:rsidRPr="00612D58">
        <w:rPr>
          <w:rFonts w:ascii="Times New Roman" w:hAnsi="Times New Roman" w:cs="Times New Roman"/>
          <w:sz w:val="22"/>
          <w:szCs w:val="22"/>
        </w:rPr>
        <w:t>соответствуют   нормам  федерального  законо</w:t>
      </w:r>
      <w:r w:rsidR="004D5176">
        <w:rPr>
          <w:rFonts w:ascii="Times New Roman" w:hAnsi="Times New Roman" w:cs="Times New Roman"/>
          <w:sz w:val="22"/>
          <w:szCs w:val="22"/>
        </w:rPr>
        <w:t xml:space="preserve">дательства  и  законодательства </w:t>
      </w:r>
      <w:r w:rsidRPr="00612D58">
        <w:rPr>
          <w:rFonts w:ascii="Times New Roman" w:hAnsi="Times New Roman" w:cs="Times New Roman"/>
          <w:sz w:val="22"/>
          <w:szCs w:val="22"/>
        </w:rPr>
        <w:t>Рязанской области, муниципальным правовым актам.</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          В целях устранения выявленных </w:t>
      </w:r>
      <w:proofErr w:type="spellStart"/>
      <w:r w:rsidRPr="00612D58">
        <w:rPr>
          <w:rFonts w:ascii="Times New Roman" w:hAnsi="Times New Roman" w:cs="Times New Roman"/>
          <w:sz w:val="22"/>
          <w:szCs w:val="22"/>
        </w:rPr>
        <w:t>коррупциогенных</w:t>
      </w:r>
      <w:proofErr w:type="spellEnd"/>
      <w:r w:rsidRPr="00612D58">
        <w:rPr>
          <w:rFonts w:ascii="Times New Roman" w:hAnsi="Times New Roman" w:cs="Times New Roman"/>
          <w:sz w:val="22"/>
          <w:szCs w:val="22"/>
        </w:rPr>
        <w:t xml:space="preserve"> факторов предлагается</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________________________________________________________________________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________________________________________________________________________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(указывается способ устранения </w:t>
      </w:r>
      <w:proofErr w:type="spellStart"/>
      <w:r w:rsidRPr="00612D58">
        <w:rPr>
          <w:rFonts w:ascii="Times New Roman" w:hAnsi="Times New Roman" w:cs="Times New Roman"/>
          <w:sz w:val="22"/>
          <w:szCs w:val="22"/>
        </w:rPr>
        <w:t>коррупциогенных</w:t>
      </w:r>
      <w:proofErr w:type="spellEnd"/>
      <w:r w:rsidRPr="00612D58">
        <w:rPr>
          <w:rFonts w:ascii="Times New Roman" w:hAnsi="Times New Roman" w:cs="Times New Roman"/>
          <w:sz w:val="22"/>
          <w:szCs w:val="22"/>
        </w:rPr>
        <w:t xml:space="preserve"> факторов: исключение из текста документа, изложение его в другой редакции, внесение иных изменений в текст рассматриваемого документа либо в иной документ или иной способ)</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 ________________________     ___________     _____________________</w:t>
      </w:r>
    </w:p>
    <w:p w:rsidR="00752BC5" w:rsidRPr="00612D58" w:rsidRDefault="00752BC5" w:rsidP="00612D58">
      <w:pPr>
        <w:pStyle w:val="ConsPlusNonformat"/>
        <w:jc w:val="both"/>
        <w:rPr>
          <w:rFonts w:ascii="Times New Roman" w:hAnsi="Times New Roman" w:cs="Times New Roman"/>
          <w:sz w:val="22"/>
          <w:szCs w:val="22"/>
        </w:rPr>
      </w:pPr>
      <w:r w:rsidRPr="00612D58">
        <w:rPr>
          <w:rFonts w:ascii="Times New Roman" w:hAnsi="Times New Roman" w:cs="Times New Roman"/>
          <w:sz w:val="22"/>
          <w:szCs w:val="22"/>
        </w:rPr>
        <w:t xml:space="preserve">    (наименование должности)                      (подпись)                          (инициалы, фамилия)</w:t>
      </w:r>
    </w:p>
    <w:p w:rsidR="00752BC5" w:rsidRDefault="00752BC5" w:rsidP="00612D58">
      <w:pPr>
        <w:jc w:val="both"/>
        <w:rPr>
          <w:rFonts w:ascii="Times New Roman" w:hAnsi="Times New Roman" w:cs="Times New Roman"/>
        </w:rPr>
      </w:pPr>
    </w:p>
    <w:p w:rsidR="00612D58" w:rsidRPr="00612D58" w:rsidRDefault="00612D58" w:rsidP="00612D58">
      <w:pPr>
        <w:jc w:val="both"/>
        <w:rPr>
          <w:rFonts w:ascii="Times New Roman" w:hAnsi="Times New Roman" w:cs="Times New Roman"/>
        </w:rPr>
      </w:pPr>
    </w:p>
    <w:p w:rsidR="00752BC5" w:rsidRPr="00612D58" w:rsidRDefault="00752BC5" w:rsidP="00752BC5">
      <w:pPr>
        <w:pStyle w:val="ConsPlusDocList"/>
        <w:jc w:val="center"/>
        <w:rPr>
          <w:rFonts w:ascii="Times New Roman" w:hAnsi="Times New Roman" w:cs="Times New Roman"/>
          <w:b/>
          <w:sz w:val="22"/>
          <w:szCs w:val="22"/>
        </w:rPr>
      </w:pPr>
    </w:p>
    <w:p w:rsidR="00752BC5" w:rsidRPr="00612D58" w:rsidRDefault="00752BC5" w:rsidP="00612D58">
      <w:pPr>
        <w:pStyle w:val="ConsPlusDocList"/>
        <w:jc w:val="center"/>
        <w:rPr>
          <w:rFonts w:ascii="Times New Roman" w:hAnsi="Times New Roman" w:cs="Times New Roman"/>
          <w:b/>
          <w:sz w:val="22"/>
          <w:szCs w:val="22"/>
        </w:rPr>
      </w:pPr>
      <w:r w:rsidRPr="00612D58">
        <w:rPr>
          <w:rFonts w:ascii="Times New Roman" w:hAnsi="Times New Roman" w:cs="Times New Roman"/>
          <w:b/>
          <w:sz w:val="22"/>
          <w:szCs w:val="22"/>
        </w:rPr>
        <w:t>Дума</w:t>
      </w:r>
    </w:p>
    <w:p w:rsidR="00752BC5" w:rsidRPr="00612D58" w:rsidRDefault="00752BC5" w:rsidP="00612D58">
      <w:pPr>
        <w:pStyle w:val="FR1"/>
        <w:ind w:left="-540"/>
        <w:jc w:val="center"/>
        <w:rPr>
          <w:b/>
          <w:sz w:val="22"/>
          <w:szCs w:val="22"/>
        </w:rPr>
      </w:pPr>
      <w:r w:rsidRPr="00612D58">
        <w:rPr>
          <w:b/>
          <w:sz w:val="22"/>
          <w:szCs w:val="22"/>
        </w:rPr>
        <w:t>муниципального образования – Шиловский муниципальный район Рязанской области</w:t>
      </w:r>
    </w:p>
    <w:p w:rsidR="00752BC5" w:rsidRDefault="00752BC5" w:rsidP="00612D58">
      <w:pPr>
        <w:pStyle w:val="FR1"/>
        <w:ind w:left="-540"/>
        <w:jc w:val="center"/>
        <w:rPr>
          <w:b/>
          <w:bCs/>
          <w:sz w:val="22"/>
          <w:szCs w:val="22"/>
        </w:rPr>
      </w:pPr>
    </w:p>
    <w:p w:rsidR="004D5176" w:rsidRPr="00612D58" w:rsidRDefault="004D5176" w:rsidP="00612D58">
      <w:pPr>
        <w:pStyle w:val="FR1"/>
        <w:ind w:left="-540"/>
        <w:jc w:val="center"/>
        <w:rPr>
          <w:b/>
          <w:bCs/>
          <w:sz w:val="22"/>
          <w:szCs w:val="22"/>
        </w:rPr>
      </w:pPr>
    </w:p>
    <w:p w:rsidR="00752BC5" w:rsidRPr="00612D58" w:rsidRDefault="00752BC5" w:rsidP="00612D58">
      <w:pPr>
        <w:pStyle w:val="FR1"/>
        <w:jc w:val="center"/>
        <w:rPr>
          <w:b/>
          <w:bCs/>
          <w:sz w:val="22"/>
          <w:szCs w:val="22"/>
        </w:rPr>
      </w:pPr>
      <w:proofErr w:type="gramStart"/>
      <w:r w:rsidRPr="00612D58">
        <w:rPr>
          <w:b/>
          <w:sz w:val="22"/>
          <w:szCs w:val="22"/>
        </w:rPr>
        <w:t>Р</w:t>
      </w:r>
      <w:proofErr w:type="gramEnd"/>
      <w:r w:rsidRPr="00612D58">
        <w:rPr>
          <w:b/>
          <w:sz w:val="22"/>
          <w:szCs w:val="22"/>
        </w:rPr>
        <w:t xml:space="preserve"> Е Ш Е Н И Е</w:t>
      </w:r>
    </w:p>
    <w:p w:rsidR="00752BC5" w:rsidRPr="00612D58" w:rsidRDefault="00752BC5" w:rsidP="00612D58">
      <w:pPr>
        <w:pStyle w:val="FR1"/>
        <w:jc w:val="center"/>
        <w:rPr>
          <w:b/>
          <w:sz w:val="22"/>
          <w:szCs w:val="22"/>
          <w:u w:val="single"/>
        </w:rPr>
      </w:pPr>
      <w:r w:rsidRPr="00612D58">
        <w:rPr>
          <w:b/>
          <w:sz w:val="22"/>
          <w:szCs w:val="22"/>
          <w:u w:val="single"/>
        </w:rPr>
        <w:t>от 28 октября 2021г. № 8/50</w:t>
      </w:r>
    </w:p>
    <w:p w:rsidR="004D5176" w:rsidRPr="00612D58" w:rsidRDefault="004D5176" w:rsidP="00752BC5">
      <w:pPr>
        <w:pStyle w:val="ConsPlusTitle"/>
        <w:jc w:val="center"/>
        <w:rPr>
          <w:rFonts w:ascii="Times New Roman" w:hAnsi="Times New Roman" w:cs="Times New Roman"/>
          <w:szCs w:val="22"/>
        </w:rPr>
      </w:pPr>
    </w:p>
    <w:p w:rsidR="00752BC5" w:rsidRPr="00612D58" w:rsidRDefault="00752BC5" w:rsidP="00752BC5">
      <w:pPr>
        <w:pStyle w:val="ConsPlusTitle"/>
        <w:jc w:val="center"/>
        <w:rPr>
          <w:rFonts w:ascii="Times New Roman" w:hAnsi="Times New Roman" w:cs="Times New Roman"/>
          <w:b w:val="0"/>
          <w:szCs w:val="22"/>
        </w:rPr>
      </w:pPr>
      <w:r w:rsidRPr="00612D58">
        <w:rPr>
          <w:rFonts w:ascii="Times New Roman" w:hAnsi="Times New Roman" w:cs="Times New Roman"/>
          <w:b w:val="0"/>
          <w:szCs w:val="22"/>
        </w:rPr>
        <w:t>О принятии к осуществлению части полномочий городских и сельских</w:t>
      </w:r>
    </w:p>
    <w:p w:rsidR="00752BC5" w:rsidRPr="00612D58" w:rsidRDefault="00752BC5" w:rsidP="00752BC5">
      <w:pPr>
        <w:pStyle w:val="ConsPlusTitle"/>
        <w:jc w:val="center"/>
        <w:rPr>
          <w:rFonts w:ascii="Times New Roman" w:hAnsi="Times New Roman" w:cs="Times New Roman"/>
          <w:b w:val="0"/>
          <w:szCs w:val="22"/>
        </w:rPr>
      </w:pPr>
      <w:r w:rsidRPr="00612D58">
        <w:rPr>
          <w:rFonts w:ascii="Times New Roman" w:hAnsi="Times New Roman" w:cs="Times New Roman"/>
          <w:b w:val="0"/>
          <w:szCs w:val="22"/>
        </w:rPr>
        <w:t xml:space="preserve"> поселений Шиловского муниципального района Рязанской области</w:t>
      </w:r>
    </w:p>
    <w:p w:rsidR="00752BC5" w:rsidRDefault="00752BC5" w:rsidP="00752BC5">
      <w:pPr>
        <w:pStyle w:val="ConsPlusNormal"/>
        <w:jc w:val="both"/>
        <w:rPr>
          <w:rFonts w:ascii="Times New Roman" w:hAnsi="Times New Roman" w:cs="Times New Roman"/>
          <w:szCs w:val="22"/>
        </w:rPr>
      </w:pPr>
    </w:p>
    <w:p w:rsidR="004D5176" w:rsidRPr="00612D58" w:rsidRDefault="004D5176" w:rsidP="00752BC5">
      <w:pPr>
        <w:pStyle w:val="ConsPlusNormal"/>
        <w:jc w:val="both"/>
        <w:rPr>
          <w:rFonts w:ascii="Times New Roman" w:hAnsi="Times New Roman" w:cs="Times New Roman"/>
          <w:szCs w:val="22"/>
        </w:rPr>
      </w:pP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 xml:space="preserve">Рассмотрев обращения городских и  сельских поселений Шиловского муниципального района Рязанской области о принятии к осуществлению части полномочий,   руководствуясь  Федеральным  законом  от  6  октября  </w:t>
      </w:r>
      <w:smartTag w:uri="urn:schemas-microsoft-com:office:smarttags" w:element="metricconverter">
        <w:smartTagPr>
          <w:attr w:name="ProductID" w:val="2003 г"/>
        </w:smartTagPr>
        <w:r w:rsidRPr="00612D58">
          <w:rPr>
            <w:rFonts w:ascii="Times New Roman" w:hAnsi="Times New Roman" w:cs="Times New Roman"/>
            <w:szCs w:val="22"/>
          </w:rPr>
          <w:t>2003 г</w:t>
        </w:r>
      </w:smartTag>
      <w:r w:rsidRPr="00612D58">
        <w:rPr>
          <w:rFonts w:ascii="Times New Roman" w:hAnsi="Times New Roman" w:cs="Times New Roman"/>
          <w:szCs w:val="22"/>
        </w:rPr>
        <w:t xml:space="preserve">.   </w:t>
      </w:r>
    </w:p>
    <w:p w:rsidR="00752BC5" w:rsidRPr="00612D58" w:rsidRDefault="00752BC5" w:rsidP="00752BC5">
      <w:pPr>
        <w:pStyle w:val="ConsPlusNormal"/>
        <w:jc w:val="both"/>
        <w:rPr>
          <w:rFonts w:ascii="Times New Roman" w:hAnsi="Times New Roman" w:cs="Times New Roman"/>
          <w:szCs w:val="22"/>
        </w:rPr>
      </w:pPr>
      <w:r w:rsidRPr="00612D58">
        <w:rPr>
          <w:rFonts w:ascii="Times New Roman" w:hAnsi="Times New Roman" w:cs="Times New Roman"/>
          <w:szCs w:val="22"/>
        </w:rPr>
        <w:t xml:space="preserve"> № 131-ФЗ «Об общих принципах организации местного самоуправления в Российской Федерации», Бюджетным </w:t>
      </w:r>
      <w:hyperlink r:id="rId20" w:history="1">
        <w:r w:rsidRPr="00612D58">
          <w:rPr>
            <w:rFonts w:ascii="Times New Roman" w:hAnsi="Times New Roman" w:cs="Times New Roman"/>
            <w:szCs w:val="22"/>
          </w:rPr>
          <w:t>кодексом</w:t>
        </w:r>
      </w:hyperlink>
      <w:r w:rsidRPr="00612D58">
        <w:rPr>
          <w:rFonts w:ascii="Times New Roman" w:hAnsi="Times New Roman" w:cs="Times New Roman"/>
          <w:szCs w:val="22"/>
        </w:rPr>
        <w:t xml:space="preserve"> Российской Федерации, </w:t>
      </w:r>
      <w:hyperlink r:id="rId21" w:history="1">
        <w:r w:rsidRPr="00612D58">
          <w:rPr>
            <w:rFonts w:ascii="Times New Roman" w:hAnsi="Times New Roman" w:cs="Times New Roman"/>
            <w:szCs w:val="22"/>
          </w:rPr>
          <w:t>Уставом</w:t>
        </w:r>
      </w:hyperlink>
      <w:r w:rsidRPr="00612D58">
        <w:rPr>
          <w:rFonts w:ascii="Times New Roman" w:hAnsi="Times New Roman" w:cs="Times New Roman"/>
          <w:szCs w:val="22"/>
        </w:rPr>
        <w:t xml:space="preserve">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w:t>
      </w:r>
    </w:p>
    <w:p w:rsidR="00752BC5" w:rsidRPr="00612D58" w:rsidRDefault="00752BC5" w:rsidP="00752BC5">
      <w:pPr>
        <w:pStyle w:val="ConsPlusNormal"/>
        <w:ind w:firstLine="709"/>
        <w:jc w:val="both"/>
        <w:rPr>
          <w:rFonts w:ascii="Times New Roman" w:hAnsi="Times New Roman" w:cs="Times New Roman"/>
          <w:szCs w:val="22"/>
        </w:rPr>
      </w:pPr>
      <w:bookmarkStart w:id="2" w:name="Par11"/>
      <w:bookmarkEnd w:id="2"/>
      <w:r w:rsidRPr="00612D58">
        <w:rPr>
          <w:rFonts w:ascii="Times New Roman" w:hAnsi="Times New Roman" w:cs="Times New Roman"/>
          <w:szCs w:val="22"/>
        </w:rPr>
        <w:t>1. Принять к осуществлению муниципальным образованием – Шиловский муниципальный район Рязанской области на 2024 год:</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1) полномочия городских и сельских поселений:</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  составление и исполнение бюджета, осуществление контроля за его исполнением;</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   осуществление внешнего муниципального финансового контроля;</w:t>
      </w:r>
    </w:p>
    <w:p w:rsidR="00752BC5" w:rsidRPr="00612D58" w:rsidRDefault="00752BC5" w:rsidP="00752BC5">
      <w:pPr>
        <w:pStyle w:val="15"/>
        <w:ind w:firstLine="709"/>
        <w:jc w:val="both"/>
        <w:rPr>
          <w:rFonts w:ascii="Times New Roman" w:hAnsi="Times New Roman"/>
        </w:rPr>
      </w:pPr>
      <w:r w:rsidRPr="00612D58">
        <w:rPr>
          <w:rFonts w:ascii="Times New Roman" w:hAnsi="Times New Roman"/>
        </w:rPr>
        <w:t xml:space="preserve">-   организация </w:t>
      </w:r>
      <w:r w:rsidRPr="00612D58">
        <w:rPr>
          <w:rFonts w:ascii="Times New Roman" w:hAnsi="Times New Roman"/>
          <w:bCs/>
          <w:iCs/>
        </w:rPr>
        <w:t>ритуальных услуг;</w:t>
      </w:r>
    </w:p>
    <w:p w:rsidR="00752BC5" w:rsidRPr="00612D58" w:rsidRDefault="00752BC5" w:rsidP="00752BC5">
      <w:pPr>
        <w:pStyle w:val="15"/>
        <w:ind w:firstLine="709"/>
        <w:jc w:val="both"/>
        <w:rPr>
          <w:rFonts w:ascii="Times New Roman" w:hAnsi="Times New Roman"/>
          <w:bCs/>
        </w:rPr>
      </w:pPr>
      <w:r w:rsidRPr="00612D58">
        <w:rPr>
          <w:rFonts w:ascii="Times New Roman" w:hAnsi="Times New Roman"/>
          <w:bCs/>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2) полномочия сельских поселений:</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  создание условий для организации досуга и обеспечения жителей поселения услугами организаций культуры;</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bCs/>
          <w:szCs w:val="22"/>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Pr="00612D58">
        <w:rPr>
          <w:rFonts w:ascii="Times New Roman" w:hAnsi="Times New Roman" w:cs="Times New Roman"/>
          <w:bCs/>
          <w:szCs w:val="22"/>
        </w:rPr>
        <w:lastRenderedPageBreak/>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52BC5" w:rsidRPr="00612D58" w:rsidRDefault="00752BC5" w:rsidP="00752BC5">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3) полномочия городских поселений:</w:t>
      </w:r>
    </w:p>
    <w:p w:rsidR="00752BC5" w:rsidRPr="00612D58" w:rsidRDefault="00752BC5" w:rsidP="004D5176">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 организация библиотечного обслуживания населения, комплектование и обеспечение сохранности библиотечных фондов библиотек поселения;</w:t>
      </w:r>
    </w:p>
    <w:p w:rsidR="00752BC5" w:rsidRPr="00612D58" w:rsidRDefault="00752BC5" w:rsidP="004D5176">
      <w:pPr>
        <w:ind w:firstLine="709"/>
        <w:jc w:val="both"/>
        <w:rPr>
          <w:rFonts w:ascii="Times New Roman" w:hAnsi="Times New Roman" w:cs="Times New Roman"/>
        </w:rPr>
      </w:pPr>
      <w:r w:rsidRPr="00612D58">
        <w:rPr>
          <w:rFonts w:ascii="Times New Roman" w:hAnsi="Times New Roman" w:cs="Times New Roman"/>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52BC5" w:rsidRPr="00612D58" w:rsidRDefault="00752BC5" w:rsidP="004D5176">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2BC5" w:rsidRPr="00612D58" w:rsidRDefault="00752BC5" w:rsidP="004D5176">
      <w:pPr>
        <w:pStyle w:val="15"/>
        <w:ind w:firstLine="709"/>
        <w:jc w:val="both"/>
        <w:rPr>
          <w:rFonts w:ascii="Times New Roman" w:hAnsi="Times New Roman"/>
          <w:bCs/>
        </w:rPr>
      </w:pPr>
      <w:r w:rsidRPr="00612D58">
        <w:rPr>
          <w:rFonts w:ascii="Times New Roman" w:hAnsi="Times New Roman"/>
          <w:bCs/>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52BC5" w:rsidRPr="00612D58" w:rsidRDefault="00752BC5" w:rsidP="004D5176">
      <w:pPr>
        <w:pStyle w:val="ConsPlusNormal"/>
        <w:ind w:firstLine="709"/>
        <w:jc w:val="both"/>
        <w:rPr>
          <w:rFonts w:ascii="Times New Roman" w:hAnsi="Times New Roman" w:cs="Times New Roman"/>
          <w:szCs w:val="22"/>
        </w:rPr>
      </w:pPr>
      <w:r w:rsidRPr="00612D58">
        <w:rPr>
          <w:rFonts w:ascii="Times New Roman" w:hAnsi="Times New Roman" w:cs="Times New Roman"/>
          <w:szCs w:val="22"/>
        </w:rPr>
        <w:t>2. Настоящее решение вступает в силу с 1 января 2022 г.</w:t>
      </w:r>
    </w:p>
    <w:p w:rsidR="00752BC5" w:rsidRPr="00612D58" w:rsidRDefault="00752BC5" w:rsidP="00752BC5">
      <w:pPr>
        <w:pStyle w:val="ConsPlusNormal"/>
        <w:ind w:firstLine="709"/>
        <w:jc w:val="both"/>
        <w:rPr>
          <w:rFonts w:ascii="Times New Roman" w:hAnsi="Times New Roman" w:cs="Times New Roman"/>
          <w:szCs w:val="22"/>
        </w:rPr>
      </w:pPr>
    </w:p>
    <w:p w:rsidR="00752BC5" w:rsidRPr="00612D58" w:rsidRDefault="00752BC5" w:rsidP="00752BC5">
      <w:pPr>
        <w:pStyle w:val="ConsPlusNormal"/>
        <w:ind w:firstLine="709"/>
        <w:jc w:val="both"/>
        <w:rPr>
          <w:rFonts w:ascii="Times New Roman" w:hAnsi="Times New Roman" w:cs="Times New Roman"/>
          <w:szCs w:val="22"/>
        </w:rPr>
      </w:pPr>
    </w:p>
    <w:tbl>
      <w:tblPr>
        <w:tblW w:w="0" w:type="auto"/>
        <w:tblLook w:val="04A0" w:firstRow="1" w:lastRow="0" w:firstColumn="1" w:lastColumn="0" w:noHBand="0" w:noVBand="1"/>
      </w:tblPr>
      <w:tblGrid>
        <w:gridCol w:w="5848"/>
        <w:gridCol w:w="4325"/>
      </w:tblGrid>
      <w:tr w:rsidR="00752BC5" w:rsidRPr="00612D58" w:rsidTr="004D5176">
        <w:tc>
          <w:tcPr>
            <w:tcW w:w="5848" w:type="dxa"/>
          </w:tcPr>
          <w:p w:rsidR="00752BC5" w:rsidRPr="00612D58" w:rsidRDefault="00752BC5" w:rsidP="00752BC5">
            <w:pPr>
              <w:contextualSpacing/>
              <w:jc w:val="both"/>
              <w:rPr>
                <w:rFonts w:ascii="Times New Roman" w:hAnsi="Times New Roman" w:cs="Times New Roman"/>
              </w:rPr>
            </w:pPr>
            <w:r w:rsidRPr="00612D58">
              <w:rPr>
                <w:rFonts w:ascii="Times New Roman" w:hAnsi="Times New Roman" w:cs="Times New Roman"/>
              </w:rPr>
              <w:t xml:space="preserve">Глава муниципального образования – </w:t>
            </w:r>
          </w:p>
          <w:p w:rsidR="00752BC5" w:rsidRPr="00612D58" w:rsidRDefault="00752BC5" w:rsidP="00752BC5">
            <w:pPr>
              <w:contextualSpacing/>
              <w:jc w:val="both"/>
              <w:rPr>
                <w:rFonts w:ascii="Times New Roman" w:hAnsi="Times New Roman" w:cs="Times New Roman"/>
              </w:rPr>
            </w:pPr>
            <w:r w:rsidRPr="00612D58">
              <w:rPr>
                <w:rFonts w:ascii="Times New Roman" w:hAnsi="Times New Roman" w:cs="Times New Roman"/>
              </w:rPr>
              <w:t xml:space="preserve">Шиловский муниципальный район </w:t>
            </w:r>
          </w:p>
          <w:p w:rsidR="00752BC5" w:rsidRPr="00612D58" w:rsidRDefault="00752BC5" w:rsidP="00752BC5">
            <w:pPr>
              <w:contextualSpacing/>
              <w:jc w:val="both"/>
              <w:rPr>
                <w:rFonts w:ascii="Times New Roman" w:hAnsi="Times New Roman" w:cs="Times New Roman"/>
              </w:rPr>
            </w:pPr>
            <w:r w:rsidRPr="00612D58">
              <w:rPr>
                <w:rFonts w:ascii="Times New Roman" w:hAnsi="Times New Roman" w:cs="Times New Roman"/>
              </w:rPr>
              <w:t>Рязанской области</w:t>
            </w:r>
          </w:p>
        </w:tc>
        <w:tc>
          <w:tcPr>
            <w:tcW w:w="4325" w:type="dxa"/>
          </w:tcPr>
          <w:p w:rsidR="00752BC5" w:rsidRPr="00612D58" w:rsidRDefault="00752BC5" w:rsidP="00752BC5">
            <w:pPr>
              <w:contextualSpacing/>
              <w:jc w:val="right"/>
              <w:rPr>
                <w:rFonts w:ascii="Times New Roman" w:hAnsi="Times New Roman" w:cs="Times New Roman"/>
              </w:rPr>
            </w:pPr>
          </w:p>
          <w:p w:rsidR="00752BC5" w:rsidRPr="00612D58" w:rsidRDefault="00752BC5" w:rsidP="00752BC5">
            <w:pPr>
              <w:contextualSpacing/>
              <w:jc w:val="right"/>
              <w:rPr>
                <w:rFonts w:ascii="Times New Roman" w:hAnsi="Times New Roman" w:cs="Times New Roman"/>
              </w:rPr>
            </w:pPr>
          </w:p>
          <w:p w:rsidR="00752BC5" w:rsidRPr="00612D58" w:rsidRDefault="00752BC5" w:rsidP="00752BC5">
            <w:pPr>
              <w:contextualSpacing/>
              <w:jc w:val="right"/>
              <w:rPr>
                <w:rFonts w:ascii="Times New Roman" w:hAnsi="Times New Roman" w:cs="Times New Roman"/>
              </w:rPr>
            </w:pPr>
            <w:proofErr w:type="spellStart"/>
            <w:r w:rsidRPr="00612D58">
              <w:rPr>
                <w:rFonts w:ascii="Times New Roman" w:hAnsi="Times New Roman" w:cs="Times New Roman"/>
              </w:rPr>
              <w:t>Е.И.Синетова</w:t>
            </w:r>
            <w:proofErr w:type="spellEnd"/>
          </w:p>
          <w:p w:rsidR="00752BC5" w:rsidRPr="00612D58" w:rsidRDefault="00752BC5" w:rsidP="00752BC5">
            <w:pPr>
              <w:contextualSpacing/>
              <w:jc w:val="right"/>
              <w:rPr>
                <w:rFonts w:ascii="Times New Roman" w:hAnsi="Times New Roman" w:cs="Times New Roman"/>
              </w:rPr>
            </w:pPr>
          </w:p>
        </w:tc>
      </w:tr>
    </w:tbl>
    <w:p w:rsidR="00752BC5" w:rsidRPr="00612D58" w:rsidRDefault="004D5176" w:rsidP="00752BC5">
      <w:pPr>
        <w:suppressAutoHyphens/>
        <w:contextualSpacing/>
        <w:jc w:val="both"/>
        <w:rPr>
          <w:rFonts w:ascii="Times New Roman" w:hAnsi="Times New Roman" w:cs="Times New Roman"/>
          <w:lang w:bidi="en-US"/>
        </w:rPr>
        <w:sectPr w:rsidR="00752BC5" w:rsidRPr="00612D58" w:rsidSect="000354B9">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567" w:right="707" w:bottom="1134" w:left="1134" w:header="709" w:footer="709" w:gutter="0"/>
          <w:cols w:space="708"/>
          <w:titlePg/>
          <w:docGrid w:linePitch="360"/>
        </w:sectPr>
      </w:pPr>
      <w:r>
        <w:rPr>
          <w:rFonts w:ascii="Times New Roman" w:hAnsi="Times New Roman" w:cs="Times New Roman"/>
          <w:lang w:bidi="en-US"/>
        </w:rPr>
        <w:t xml:space="preserve">                     </w:t>
      </w:r>
    </w:p>
    <w:p w:rsidR="00752BC5" w:rsidRPr="004D5176" w:rsidRDefault="00752BC5" w:rsidP="004D5176">
      <w:pPr>
        <w:pStyle w:val="ConsPlusDocList"/>
        <w:jc w:val="center"/>
        <w:rPr>
          <w:rFonts w:ascii="Times New Roman" w:hAnsi="Times New Roman" w:cs="Times New Roman"/>
          <w:b/>
          <w:sz w:val="22"/>
          <w:szCs w:val="22"/>
        </w:rPr>
      </w:pPr>
      <w:r w:rsidRPr="004D5176">
        <w:rPr>
          <w:rFonts w:ascii="Times New Roman" w:hAnsi="Times New Roman" w:cs="Times New Roman"/>
          <w:b/>
          <w:sz w:val="22"/>
          <w:szCs w:val="22"/>
        </w:rPr>
        <w:lastRenderedPageBreak/>
        <w:t>Дума</w:t>
      </w:r>
    </w:p>
    <w:p w:rsidR="00752BC5" w:rsidRPr="004D5176" w:rsidRDefault="00752BC5" w:rsidP="004D5176">
      <w:pPr>
        <w:pStyle w:val="FR1"/>
        <w:ind w:left="-540"/>
        <w:jc w:val="center"/>
        <w:rPr>
          <w:b/>
          <w:sz w:val="22"/>
          <w:szCs w:val="22"/>
        </w:rPr>
      </w:pPr>
      <w:r w:rsidRPr="004D5176">
        <w:rPr>
          <w:b/>
          <w:sz w:val="22"/>
          <w:szCs w:val="22"/>
        </w:rPr>
        <w:t>муниципального образования – Шиловский муниципальный район Рязанской области</w:t>
      </w:r>
    </w:p>
    <w:p w:rsidR="00752BC5" w:rsidRDefault="00752BC5" w:rsidP="004D5176">
      <w:pPr>
        <w:pStyle w:val="FR1"/>
        <w:ind w:firstLine="0"/>
        <w:jc w:val="center"/>
        <w:rPr>
          <w:b/>
          <w:bCs/>
          <w:sz w:val="22"/>
          <w:szCs w:val="22"/>
        </w:rPr>
      </w:pPr>
    </w:p>
    <w:p w:rsidR="000F6500" w:rsidRPr="004D5176" w:rsidRDefault="000F6500" w:rsidP="004D5176">
      <w:pPr>
        <w:pStyle w:val="FR1"/>
        <w:ind w:firstLine="0"/>
        <w:jc w:val="center"/>
        <w:rPr>
          <w:b/>
          <w:bCs/>
          <w:sz w:val="22"/>
          <w:szCs w:val="22"/>
        </w:rPr>
      </w:pPr>
    </w:p>
    <w:p w:rsidR="00752BC5" w:rsidRPr="004D5176" w:rsidRDefault="00752BC5" w:rsidP="004D5176">
      <w:pPr>
        <w:pStyle w:val="FR1"/>
        <w:jc w:val="center"/>
        <w:rPr>
          <w:b/>
          <w:bCs/>
          <w:sz w:val="22"/>
          <w:szCs w:val="22"/>
        </w:rPr>
      </w:pPr>
      <w:r w:rsidRPr="004D5176">
        <w:rPr>
          <w:b/>
          <w:sz w:val="22"/>
          <w:szCs w:val="22"/>
        </w:rPr>
        <w:t>Р Е Ш Е Н И Е</w:t>
      </w:r>
    </w:p>
    <w:p w:rsidR="00752BC5" w:rsidRPr="004D5176" w:rsidRDefault="00752BC5" w:rsidP="004D5176">
      <w:pPr>
        <w:pStyle w:val="FR1"/>
        <w:jc w:val="center"/>
        <w:rPr>
          <w:b/>
          <w:sz w:val="22"/>
          <w:szCs w:val="22"/>
          <w:u w:val="single"/>
        </w:rPr>
      </w:pPr>
      <w:r w:rsidRPr="004D5176">
        <w:rPr>
          <w:b/>
          <w:sz w:val="22"/>
          <w:szCs w:val="22"/>
          <w:u w:val="single"/>
        </w:rPr>
        <w:t>от 28 октября 2021г. № 8/52</w:t>
      </w:r>
    </w:p>
    <w:p w:rsidR="00752BC5" w:rsidRPr="00612D58" w:rsidRDefault="00752BC5" w:rsidP="00752BC5">
      <w:pPr>
        <w:ind w:firstLine="567"/>
        <w:jc w:val="center"/>
        <w:rPr>
          <w:rFonts w:ascii="Times New Roman" w:hAnsi="Times New Roman" w:cs="Times New Roman"/>
        </w:rPr>
      </w:pPr>
    </w:p>
    <w:p w:rsidR="00752BC5" w:rsidRPr="00612D58" w:rsidRDefault="00752BC5" w:rsidP="00752BC5">
      <w:pPr>
        <w:pStyle w:val="af2"/>
        <w:jc w:val="center"/>
        <w:rPr>
          <w:rFonts w:ascii="Times New Roman" w:hAnsi="Times New Roman" w:cs="Times New Roman"/>
        </w:rPr>
      </w:pPr>
      <w:r w:rsidRPr="00612D58">
        <w:rPr>
          <w:rFonts w:ascii="Times New Roman" w:hAnsi="Times New Roman" w:cs="Times New Roman"/>
          <w:bCs/>
        </w:rPr>
        <w:t xml:space="preserve">Об установлении размера стоимости движимого  имущества подлежащего учету в реестре муниципального имущества муниципального </w:t>
      </w:r>
      <w:r w:rsidRPr="00612D58">
        <w:rPr>
          <w:rFonts w:ascii="Times New Roman" w:hAnsi="Times New Roman" w:cs="Times New Roman"/>
        </w:rPr>
        <w:t>образования –</w:t>
      </w:r>
      <w:r w:rsidR="004D5176">
        <w:rPr>
          <w:rFonts w:ascii="Times New Roman" w:hAnsi="Times New Roman" w:cs="Times New Roman"/>
        </w:rPr>
        <w:t xml:space="preserve"> </w:t>
      </w:r>
      <w:r w:rsidRPr="00612D58">
        <w:rPr>
          <w:rFonts w:ascii="Times New Roman" w:hAnsi="Times New Roman" w:cs="Times New Roman"/>
        </w:rPr>
        <w:t>Шиловский муниципальный район Рязанской области</w:t>
      </w:r>
    </w:p>
    <w:p w:rsidR="00752BC5" w:rsidRPr="00612D58" w:rsidRDefault="00752BC5" w:rsidP="004D5176">
      <w:pPr>
        <w:tabs>
          <w:tab w:val="left" w:pos="3686"/>
        </w:tabs>
        <w:jc w:val="both"/>
        <w:rPr>
          <w:rFonts w:ascii="Times New Roman" w:hAnsi="Times New Roman" w:cs="Times New Roman"/>
        </w:rPr>
      </w:pPr>
    </w:p>
    <w:p w:rsidR="00752BC5" w:rsidRPr="00612D58" w:rsidRDefault="00752BC5" w:rsidP="00752BC5">
      <w:pPr>
        <w:tabs>
          <w:tab w:val="left" w:pos="3686"/>
        </w:tabs>
        <w:ind w:firstLine="567"/>
        <w:jc w:val="both"/>
        <w:rPr>
          <w:rFonts w:ascii="Times New Roman" w:hAnsi="Times New Roman" w:cs="Times New Roman"/>
        </w:rPr>
      </w:pPr>
      <w:r w:rsidRPr="00612D58">
        <w:rPr>
          <w:rFonts w:ascii="Times New Roman" w:hAnsi="Times New Roman" w:cs="Times New Roman"/>
        </w:rPr>
        <w:t xml:space="preserve">В соответствии с  частью 5 статьи 51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руководствуясь Уставом муниципального образования – Шиловский муниципальный район Рязанской области, Дума муниципального образования – Шиловский  муниципальный район Рязанской области РЕШИЛА: </w:t>
      </w:r>
    </w:p>
    <w:p w:rsidR="00752BC5" w:rsidRPr="00612D58" w:rsidRDefault="00752BC5" w:rsidP="00752BC5">
      <w:pPr>
        <w:pStyle w:val="af2"/>
        <w:ind w:firstLine="567"/>
        <w:jc w:val="both"/>
        <w:rPr>
          <w:rFonts w:ascii="Times New Roman" w:hAnsi="Times New Roman" w:cs="Times New Roman"/>
        </w:rPr>
      </w:pPr>
      <w:r w:rsidRPr="00612D58">
        <w:rPr>
          <w:rFonts w:ascii="Times New Roman" w:hAnsi="Times New Roman" w:cs="Times New Roman"/>
        </w:rPr>
        <w:t xml:space="preserve">1. </w:t>
      </w:r>
      <w:r w:rsidRPr="00612D58">
        <w:rPr>
          <w:rFonts w:ascii="Times New Roman" w:hAnsi="Times New Roman" w:cs="Times New Roman"/>
          <w:bCs/>
        </w:rPr>
        <w:t xml:space="preserve">Установить первоначальную стоимость движимого имущества при превышении которого данное имущество подлежит учету  в реестре муниципального имущества </w:t>
      </w:r>
      <w:r w:rsidRPr="00612D58">
        <w:rPr>
          <w:rFonts w:ascii="Times New Roman" w:hAnsi="Times New Roman" w:cs="Times New Roman"/>
        </w:rPr>
        <w:t xml:space="preserve">муниципального образования – Шиловский  муниципальный район Рязанской области (далее – реестр) в размере 40000 (сорок тысяч) рублей 00 копеек, за исключением акций, долей (вкладов) в уставном (складочном) капитале хозяйственного общества или товарищества либо иного имущества, не относящегося к недвижимым и движимым вещам, которые подлежат учету в </w:t>
      </w:r>
      <w:r w:rsidRPr="00612D58">
        <w:rPr>
          <w:rFonts w:ascii="Times New Roman" w:hAnsi="Times New Roman" w:cs="Times New Roman"/>
          <w:bCs/>
        </w:rPr>
        <w:t xml:space="preserve">реестре </w:t>
      </w:r>
      <w:r w:rsidRPr="00612D58">
        <w:rPr>
          <w:rFonts w:ascii="Times New Roman" w:hAnsi="Times New Roman" w:cs="Times New Roman"/>
        </w:rPr>
        <w:t>независимо от их стоимости.</w:t>
      </w:r>
    </w:p>
    <w:p w:rsidR="00752BC5" w:rsidRPr="00612D58" w:rsidRDefault="00752BC5" w:rsidP="00752BC5">
      <w:pPr>
        <w:pStyle w:val="15"/>
        <w:ind w:firstLine="567"/>
        <w:jc w:val="both"/>
        <w:rPr>
          <w:rFonts w:ascii="Times New Roman" w:hAnsi="Times New Roman"/>
          <w:bCs/>
        </w:rPr>
      </w:pPr>
      <w:r w:rsidRPr="00612D58">
        <w:rPr>
          <w:rFonts w:ascii="Times New Roman" w:hAnsi="Times New Roman"/>
        </w:rPr>
        <w:t>2. Опубликовать настоящее решение в Информационном бюллетене муниципального образования – Шиловский муниципальный район Рязанской области.</w:t>
      </w:r>
      <w:r w:rsidRPr="00612D58">
        <w:rPr>
          <w:rFonts w:ascii="Times New Roman" w:hAnsi="Times New Roman"/>
          <w:bCs/>
        </w:rPr>
        <w:t xml:space="preserve"> </w:t>
      </w:r>
    </w:p>
    <w:p w:rsidR="00752BC5" w:rsidRPr="00612D58" w:rsidRDefault="00752BC5" w:rsidP="00752BC5">
      <w:pPr>
        <w:pStyle w:val="15"/>
        <w:ind w:firstLine="567"/>
        <w:jc w:val="both"/>
        <w:rPr>
          <w:rFonts w:ascii="Times New Roman" w:hAnsi="Times New Roman"/>
          <w:bCs/>
        </w:rPr>
      </w:pPr>
      <w:r w:rsidRPr="00612D58">
        <w:rPr>
          <w:rFonts w:ascii="Times New Roman" w:hAnsi="Times New Roman"/>
          <w:bCs/>
        </w:rPr>
        <w:t xml:space="preserve">3. Настоящее решение вступает в силу со дня официального  опубликования.   </w:t>
      </w:r>
    </w:p>
    <w:p w:rsidR="00752BC5" w:rsidRPr="00612D58" w:rsidRDefault="00752BC5" w:rsidP="00752BC5">
      <w:pPr>
        <w:pStyle w:val="15"/>
        <w:jc w:val="both"/>
        <w:rPr>
          <w:rFonts w:ascii="Times New Roman" w:hAnsi="Times New Roman"/>
        </w:rPr>
      </w:pPr>
    </w:p>
    <w:p w:rsidR="00752BC5" w:rsidRPr="00612D58" w:rsidRDefault="00752BC5" w:rsidP="004D5176">
      <w:pPr>
        <w:tabs>
          <w:tab w:val="left" w:pos="3686"/>
        </w:tabs>
        <w:rPr>
          <w:rFonts w:ascii="Times New Roman" w:hAnsi="Times New Roman" w:cs="Times New Roman"/>
        </w:rPr>
      </w:pPr>
      <w:r w:rsidRPr="00612D58">
        <w:rPr>
          <w:rFonts w:ascii="Times New Roman" w:hAnsi="Times New Roman" w:cs="Times New Roman"/>
        </w:rPr>
        <w:t>Глава</w:t>
      </w:r>
      <w:r w:rsidR="004D5176">
        <w:rPr>
          <w:rFonts w:ascii="Times New Roman" w:hAnsi="Times New Roman" w:cs="Times New Roman"/>
        </w:rPr>
        <w:t xml:space="preserve"> муниципального образования  –                                                                                                                       Шиловский муниципальный район                                                                                                                                                             </w:t>
      </w:r>
      <w:r w:rsidRPr="00612D58">
        <w:rPr>
          <w:rFonts w:ascii="Times New Roman" w:hAnsi="Times New Roman" w:cs="Times New Roman"/>
        </w:rPr>
        <w:t xml:space="preserve">Рязанской области                                                                                 </w:t>
      </w:r>
      <w:r w:rsidR="004D5176">
        <w:rPr>
          <w:rFonts w:ascii="Times New Roman" w:hAnsi="Times New Roman" w:cs="Times New Roman"/>
        </w:rPr>
        <w:t xml:space="preserve">                                     </w:t>
      </w:r>
      <w:r w:rsidRPr="00612D58">
        <w:rPr>
          <w:rFonts w:ascii="Times New Roman" w:hAnsi="Times New Roman" w:cs="Times New Roman"/>
        </w:rPr>
        <w:t xml:space="preserve">Е.И. </w:t>
      </w:r>
      <w:proofErr w:type="spellStart"/>
      <w:r w:rsidRPr="00612D58">
        <w:rPr>
          <w:rFonts w:ascii="Times New Roman" w:hAnsi="Times New Roman" w:cs="Times New Roman"/>
        </w:rPr>
        <w:t>Синетова</w:t>
      </w:r>
      <w:proofErr w:type="spellEnd"/>
      <w:r w:rsidRPr="00612D58">
        <w:rPr>
          <w:rFonts w:ascii="Times New Roman" w:hAnsi="Times New Roman" w:cs="Times New Roman"/>
        </w:rPr>
        <w:t xml:space="preserve">                </w:t>
      </w:r>
    </w:p>
    <w:p w:rsidR="00752BC5" w:rsidRPr="00612D58" w:rsidRDefault="004D5176" w:rsidP="004D5176">
      <w:pPr>
        <w:tabs>
          <w:tab w:val="left" w:pos="3686"/>
        </w:tabs>
        <w:ind w:firstLine="567"/>
        <w:jc w:val="both"/>
        <w:rPr>
          <w:rFonts w:ascii="Times New Roman" w:hAnsi="Times New Roman" w:cs="Times New Roman"/>
        </w:rPr>
      </w:pPr>
      <w:r>
        <w:rPr>
          <w:rFonts w:ascii="Times New Roman" w:hAnsi="Times New Roman" w:cs="Times New Roman"/>
        </w:rPr>
        <w:t xml:space="preserve">                               </w:t>
      </w:r>
    </w:p>
    <w:p w:rsidR="00752BC5" w:rsidRPr="00612D58" w:rsidRDefault="00752BC5" w:rsidP="00752BC5">
      <w:pPr>
        <w:pStyle w:val="FR1"/>
        <w:rPr>
          <w:sz w:val="22"/>
          <w:szCs w:val="22"/>
        </w:rPr>
      </w:pPr>
    </w:p>
    <w:p w:rsidR="00752BC5" w:rsidRPr="004D5176" w:rsidRDefault="00752BC5" w:rsidP="004D5176">
      <w:pPr>
        <w:pStyle w:val="FR1"/>
        <w:jc w:val="center"/>
        <w:rPr>
          <w:b/>
          <w:sz w:val="22"/>
          <w:szCs w:val="22"/>
        </w:rPr>
      </w:pPr>
      <w:r w:rsidRPr="004D5176">
        <w:rPr>
          <w:b/>
          <w:sz w:val="22"/>
          <w:szCs w:val="22"/>
        </w:rPr>
        <w:t>АДМИНИСТРАЦИЯ</w:t>
      </w:r>
    </w:p>
    <w:p w:rsidR="00752BC5" w:rsidRPr="004D5176" w:rsidRDefault="00752BC5" w:rsidP="004D5176">
      <w:pPr>
        <w:pStyle w:val="FR1"/>
        <w:jc w:val="center"/>
        <w:rPr>
          <w:b/>
          <w:sz w:val="22"/>
          <w:szCs w:val="22"/>
        </w:rPr>
      </w:pPr>
      <w:r w:rsidRPr="004D5176">
        <w:rPr>
          <w:b/>
          <w:sz w:val="22"/>
          <w:szCs w:val="22"/>
        </w:rPr>
        <w:t>муниципального образования – Шиловский муниципальный район Рязанской области</w:t>
      </w:r>
    </w:p>
    <w:p w:rsidR="00752BC5" w:rsidRPr="004D5176" w:rsidRDefault="00752BC5" w:rsidP="004D5176">
      <w:pPr>
        <w:pStyle w:val="FR1"/>
        <w:jc w:val="center"/>
        <w:rPr>
          <w:b/>
          <w:sz w:val="22"/>
          <w:szCs w:val="22"/>
          <w:u w:val="single"/>
        </w:rPr>
      </w:pPr>
    </w:p>
    <w:p w:rsidR="00752BC5" w:rsidRPr="004D5176" w:rsidRDefault="00752BC5" w:rsidP="004D5176">
      <w:pPr>
        <w:pStyle w:val="FR1"/>
        <w:jc w:val="center"/>
        <w:rPr>
          <w:b/>
          <w:sz w:val="22"/>
          <w:szCs w:val="22"/>
        </w:rPr>
      </w:pPr>
      <w:r w:rsidRPr="004D5176">
        <w:rPr>
          <w:b/>
          <w:sz w:val="22"/>
          <w:szCs w:val="22"/>
        </w:rPr>
        <w:t>ПОСТАНОВЛЕНИЕ</w:t>
      </w:r>
    </w:p>
    <w:p w:rsidR="00752BC5" w:rsidRPr="004D5176" w:rsidRDefault="00752BC5" w:rsidP="004D5176">
      <w:pPr>
        <w:pStyle w:val="FR1"/>
        <w:jc w:val="center"/>
        <w:rPr>
          <w:b/>
          <w:sz w:val="22"/>
          <w:szCs w:val="22"/>
        </w:rPr>
      </w:pPr>
    </w:p>
    <w:p w:rsidR="00752BC5" w:rsidRPr="004D5176" w:rsidRDefault="00752BC5" w:rsidP="004D5176">
      <w:pPr>
        <w:pStyle w:val="ac"/>
        <w:tabs>
          <w:tab w:val="left" w:pos="2640"/>
          <w:tab w:val="left" w:pos="3402"/>
          <w:tab w:val="center" w:pos="4819"/>
        </w:tabs>
        <w:rPr>
          <w:b/>
          <w:sz w:val="22"/>
          <w:szCs w:val="22"/>
        </w:rPr>
      </w:pPr>
      <w:r w:rsidRPr="004D5176">
        <w:rPr>
          <w:b/>
          <w:sz w:val="22"/>
          <w:szCs w:val="22"/>
        </w:rPr>
        <w:t>от 02.11.2021 № 515</w:t>
      </w:r>
    </w:p>
    <w:p w:rsidR="00752BC5" w:rsidRPr="00612D58" w:rsidRDefault="00752BC5" w:rsidP="004D5176">
      <w:pPr>
        <w:rPr>
          <w:rFonts w:ascii="Times New Roman" w:hAnsi="Times New Roman" w:cs="Times New Roman"/>
        </w:rPr>
      </w:pPr>
    </w:p>
    <w:p w:rsidR="00752BC5" w:rsidRPr="00612D58" w:rsidRDefault="00752BC5" w:rsidP="00752BC5">
      <w:pPr>
        <w:pStyle w:val="13"/>
        <w:rPr>
          <w:sz w:val="22"/>
          <w:szCs w:val="22"/>
        </w:rPr>
      </w:pPr>
      <w:permStart w:id="951855087" w:edGrp="everyone"/>
      <w:r w:rsidRPr="00612D58">
        <w:rPr>
          <w:sz w:val="22"/>
          <w:szCs w:val="22"/>
        </w:rPr>
        <w:t xml:space="preserve">О внесении изменений в постановление администрации муниципального </w:t>
      </w:r>
    </w:p>
    <w:p w:rsidR="00752BC5" w:rsidRPr="00612D58" w:rsidRDefault="00752BC5" w:rsidP="00752BC5">
      <w:pPr>
        <w:pStyle w:val="13"/>
        <w:rPr>
          <w:sz w:val="22"/>
          <w:szCs w:val="22"/>
        </w:rPr>
      </w:pPr>
      <w:r w:rsidRPr="00612D58">
        <w:rPr>
          <w:sz w:val="22"/>
          <w:szCs w:val="22"/>
        </w:rPr>
        <w:t>образования - Шиловский муниципальный район Рязанской области</w:t>
      </w:r>
    </w:p>
    <w:p w:rsidR="00752BC5" w:rsidRPr="00612D58" w:rsidRDefault="00752BC5" w:rsidP="004D5176">
      <w:pPr>
        <w:pStyle w:val="13"/>
        <w:rPr>
          <w:sz w:val="22"/>
          <w:szCs w:val="22"/>
        </w:rPr>
      </w:pPr>
      <w:r w:rsidRPr="00612D58">
        <w:rPr>
          <w:sz w:val="22"/>
          <w:szCs w:val="22"/>
        </w:rPr>
        <w:t>от 07.11.2018  № 639 «Об утверждении муниципальной программы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w:t>
      </w:r>
    </w:p>
    <w:p w:rsidR="00752BC5" w:rsidRPr="00612D58" w:rsidRDefault="00752BC5" w:rsidP="00752BC5">
      <w:pPr>
        <w:pStyle w:val="13"/>
        <w:rPr>
          <w:sz w:val="22"/>
          <w:szCs w:val="22"/>
        </w:rPr>
      </w:pPr>
    </w:p>
    <w:p w:rsidR="00752BC5" w:rsidRPr="00612D58" w:rsidRDefault="00752BC5" w:rsidP="00752BC5">
      <w:pPr>
        <w:pStyle w:val="13"/>
        <w:rPr>
          <w:sz w:val="22"/>
          <w:szCs w:val="22"/>
        </w:rPr>
      </w:pPr>
    </w:p>
    <w:p w:rsidR="00752BC5" w:rsidRPr="00612D58" w:rsidRDefault="00752BC5" w:rsidP="00752BC5">
      <w:pPr>
        <w:pStyle w:val="13"/>
        <w:rPr>
          <w:sz w:val="22"/>
          <w:szCs w:val="22"/>
        </w:rPr>
      </w:pPr>
    </w:p>
    <w:p w:rsidR="00752BC5" w:rsidRPr="00612D58" w:rsidRDefault="00752BC5" w:rsidP="00752BC5">
      <w:pPr>
        <w:widowControl w:val="0"/>
        <w:autoSpaceDE w:val="0"/>
        <w:autoSpaceDN w:val="0"/>
        <w:adjustRightInd w:val="0"/>
        <w:ind w:firstLine="709"/>
        <w:jc w:val="both"/>
        <w:rPr>
          <w:rFonts w:ascii="Times New Roman" w:hAnsi="Times New Roman" w:cs="Times New Roman"/>
        </w:rPr>
      </w:pPr>
      <w:permStart w:id="360986707" w:edGrp="everyone"/>
      <w:permEnd w:id="951855087"/>
      <w:r w:rsidRPr="00612D58">
        <w:rPr>
          <w:rFonts w:ascii="Times New Roman" w:hAnsi="Times New Roman" w:cs="Times New Roman"/>
        </w:rPr>
        <w:t>В целях уточнения мероприятий муниципальной программы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752BC5" w:rsidRPr="00612D58" w:rsidRDefault="00752BC5" w:rsidP="00752BC5">
      <w:pPr>
        <w:widowControl w:val="0"/>
        <w:autoSpaceDE w:val="0"/>
        <w:autoSpaceDN w:val="0"/>
        <w:adjustRightInd w:val="0"/>
        <w:ind w:firstLine="709"/>
        <w:jc w:val="both"/>
        <w:rPr>
          <w:rFonts w:ascii="Times New Roman" w:hAnsi="Times New Roman" w:cs="Times New Roman"/>
        </w:rPr>
      </w:pPr>
      <w:r w:rsidRPr="00612D58">
        <w:rPr>
          <w:rFonts w:ascii="Times New Roman" w:hAnsi="Times New Roman" w:cs="Times New Roman"/>
        </w:rPr>
        <w:t>1. Внести в приложение к постановлению администрации муниципального образования – Шиловский муниципальный район Рязанской области от 07.11.2018 № 639 «Об утверждении муниципальной программы Шиловского муниципального района Рязанской области «Обеспечение деятельности администрации муниципального образования – Шиловский муниципальный район Рязанской области» (в редакции постановлений администрации муниципального образования- Шиловский муниципальный район Рязанской области от 07.03.2019 № 119, от 17.09.2019 № 518, от 30.12.2019 № 872, от 21.04.2020 № 149, от 16.07.2020 № 294, от 14.09.2020 № 415, от 29.10.2020 № 467, от 17.11.2020 № 508, от  29.12.2020 № 591, от 26.02.2021 № 71, от 18.05.2021 № 180, от  30.06.2021  № 248, от 09.07.2021 № 265, от 24.08.2021 № 349, от 27.09.2021 № 405) (далее - Программа) следующие изменения:</w:t>
      </w:r>
    </w:p>
    <w:p w:rsidR="00752BC5" w:rsidRPr="00612D58" w:rsidRDefault="00752BC5" w:rsidP="00752BC5">
      <w:pPr>
        <w:widowControl w:val="0"/>
        <w:autoSpaceDE w:val="0"/>
        <w:autoSpaceDN w:val="0"/>
        <w:adjustRightInd w:val="0"/>
        <w:ind w:firstLine="540"/>
        <w:jc w:val="both"/>
        <w:rPr>
          <w:rFonts w:ascii="Times New Roman" w:hAnsi="Times New Roman" w:cs="Times New Roman"/>
        </w:rPr>
      </w:pPr>
      <w:r w:rsidRPr="00612D58">
        <w:rPr>
          <w:rFonts w:ascii="Times New Roman" w:hAnsi="Times New Roman" w:cs="Times New Roman"/>
        </w:rPr>
        <w:t>1) в паспорте Программы:</w:t>
      </w:r>
    </w:p>
    <w:p w:rsidR="00752BC5" w:rsidRPr="00612D58" w:rsidRDefault="00752BC5" w:rsidP="00752BC5">
      <w:pPr>
        <w:widowControl w:val="0"/>
        <w:autoSpaceDE w:val="0"/>
        <w:autoSpaceDN w:val="0"/>
        <w:adjustRightInd w:val="0"/>
        <w:ind w:firstLine="540"/>
        <w:jc w:val="both"/>
        <w:rPr>
          <w:rFonts w:ascii="Times New Roman" w:hAnsi="Times New Roman" w:cs="Times New Roman"/>
        </w:rPr>
      </w:pPr>
      <w:r w:rsidRPr="00612D58">
        <w:rPr>
          <w:rFonts w:ascii="Times New Roman" w:hAnsi="Times New Roman" w:cs="Times New Roman"/>
        </w:rPr>
        <w:t>- строку «Объемы финансирования Программы» изложить в следующей редакции:</w:t>
      </w:r>
    </w:p>
    <w:p w:rsidR="00752BC5" w:rsidRPr="00612D58" w:rsidRDefault="00752BC5" w:rsidP="00752BC5">
      <w:pPr>
        <w:widowControl w:val="0"/>
        <w:autoSpaceDE w:val="0"/>
        <w:autoSpaceDN w:val="0"/>
        <w:adjustRightInd w:val="0"/>
        <w:ind w:firstLine="540"/>
        <w:jc w:val="both"/>
        <w:rPr>
          <w:rFonts w:ascii="Times New Roman" w:hAnsi="Times New Roman" w:cs="Times New Roman"/>
        </w:rPr>
      </w:pPr>
      <w:r w:rsidRPr="00612D58">
        <w:rPr>
          <w:rFonts w:ascii="Times New Roman" w:hAnsi="Times New Roman" w:cs="Times New Roman"/>
        </w:rPr>
        <w:t>«</w:t>
      </w:r>
    </w:p>
    <w:tbl>
      <w:tblPr>
        <w:tblStyle w:val="a8"/>
        <w:tblW w:w="0" w:type="auto"/>
        <w:tblLook w:val="04A0" w:firstRow="1" w:lastRow="0" w:firstColumn="1" w:lastColumn="0" w:noHBand="0" w:noVBand="1"/>
      </w:tblPr>
      <w:tblGrid>
        <w:gridCol w:w="4077"/>
        <w:gridCol w:w="5777"/>
      </w:tblGrid>
      <w:tr w:rsidR="00752BC5" w:rsidRPr="00612D58" w:rsidTr="00752BC5">
        <w:tc>
          <w:tcPr>
            <w:tcW w:w="4077" w:type="dxa"/>
          </w:tcPr>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Объемы финансирования Программы</w:t>
            </w:r>
          </w:p>
        </w:tc>
        <w:tc>
          <w:tcPr>
            <w:tcW w:w="5777" w:type="dxa"/>
          </w:tcPr>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 xml:space="preserve">Общий объем финансирования Программы -  </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 xml:space="preserve">359 431 668 рублей 20 копеек </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 xml:space="preserve">- бюджет Шиловского муниципального района (далее - муниципальный бюджет) </w:t>
            </w:r>
            <w:r w:rsidRPr="00612D58">
              <w:rPr>
                <w:rFonts w:ascii="Times New Roman" w:hAnsi="Times New Roman" w:cs="Times New Roman"/>
                <w:b/>
              </w:rPr>
              <w:t>–</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359 431 668 рублей 20 копеек, в том числе по годам:</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2019 год -  48 468 996 рублей 38 копеек;</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2020 год -  64 515 268 рублей 57 копеек;</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2021 год -  63 435 781 рублей 12 копеек;</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2022 год -  60 858 484 рублей 13 копеек;</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2023 год -  61 076 569 рублей 00 копеек;</w:t>
            </w: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t>2024 год – 61 076 569 рублей 00 копеек.</w:t>
            </w:r>
          </w:p>
        </w:tc>
      </w:tr>
    </w:tbl>
    <w:p w:rsidR="00752BC5" w:rsidRPr="00612D58" w:rsidRDefault="00752BC5" w:rsidP="00752BC5">
      <w:pPr>
        <w:widowControl w:val="0"/>
        <w:autoSpaceDE w:val="0"/>
        <w:autoSpaceDN w:val="0"/>
        <w:adjustRightInd w:val="0"/>
        <w:ind w:firstLine="540"/>
        <w:jc w:val="both"/>
        <w:rPr>
          <w:rFonts w:ascii="Times New Roman" w:hAnsi="Times New Roman" w:cs="Times New Roman"/>
        </w:rPr>
      </w:pPr>
      <w:r w:rsidRPr="00612D58">
        <w:rPr>
          <w:rFonts w:ascii="Times New Roman" w:hAnsi="Times New Roman" w:cs="Times New Roman"/>
        </w:rPr>
        <w:t xml:space="preserve">                                                                                                                           »;</w:t>
      </w:r>
    </w:p>
    <w:p w:rsidR="00752BC5" w:rsidRPr="00612D58" w:rsidRDefault="00752BC5" w:rsidP="00752BC5">
      <w:pPr>
        <w:autoSpaceDE w:val="0"/>
        <w:autoSpaceDN w:val="0"/>
        <w:adjustRightInd w:val="0"/>
        <w:ind w:firstLine="708"/>
        <w:jc w:val="both"/>
        <w:outlineLvl w:val="0"/>
        <w:rPr>
          <w:rFonts w:ascii="Times New Roman" w:hAnsi="Times New Roman" w:cs="Times New Roman"/>
        </w:rPr>
      </w:pPr>
      <w:r w:rsidRPr="00612D58">
        <w:rPr>
          <w:rFonts w:ascii="Times New Roman" w:hAnsi="Times New Roman" w:cs="Times New Roman"/>
        </w:rPr>
        <w:t>2) раздел 5 «Ресурсное обеспечение Программы» изложить в следующей редакции:</w:t>
      </w:r>
    </w:p>
    <w:p w:rsidR="00752BC5" w:rsidRPr="00612D58" w:rsidRDefault="00752BC5" w:rsidP="00752BC5">
      <w:pPr>
        <w:pStyle w:val="af2"/>
        <w:jc w:val="center"/>
        <w:rPr>
          <w:rFonts w:ascii="Times New Roman" w:hAnsi="Times New Roman" w:cs="Times New Roman"/>
        </w:rPr>
      </w:pPr>
      <w:r w:rsidRPr="00612D58">
        <w:rPr>
          <w:rFonts w:ascii="Times New Roman" w:hAnsi="Times New Roman" w:cs="Times New Roman"/>
        </w:rPr>
        <w:t>«5. Ресурсное обеспечение Программы</w:t>
      </w:r>
    </w:p>
    <w:p w:rsidR="00752BC5" w:rsidRPr="00612D58" w:rsidRDefault="00752BC5" w:rsidP="00752BC5">
      <w:pPr>
        <w:pStyle w:val="af2"/>
        <w:jc w:val="center"/>
        <w:rPr>
          <w:rFonts w:ascii="Times New Roman" w:hAnsi="Times New Roman" w:cs="Times New Roman"/>
        </w:rPr>
      </w:pP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Финансирование Программы осуществляется за счет  местного бюджета. Объем финансирования составляет 359 431 668 рублей 20 копеек, в том числе по годам:</w:t>
      </w: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2019 год -  48 468 996 рублей 38 копеек;</w:t>
      </w: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2020 год -  64 515 268 рублей 57 копеек;</w:t>
      </w: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2021 год -  63 435 781 рублей 12 копеек;</w:t>
      </w: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2022 год -  60 858 484 рублей 13 копеек;</w:t>
      </w: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2023 год -  61 076 569 рублей 00 копеек;</w:t>
      </w:r>
    </w:p>
    <w:p w:rsidR="00752BC5" w:rsidRPr="00612D58" w:rsidRDefault="00752BC5" w:rsidP="00752BC5">
      <w:pPr>
        <w:pStyle w:val="af2"/>
        <w:ind w:firstLine="708"/>
        <w:rPr>
          <w:rFonts w:ascii="Times New Roman" w:hAnsi="Times New Roman" w:cs="Times New Roman"/>
        </w:rPr>
      </w:pPr>
      <w:r w:rsidRPr="00612D58">
        <w:rPr>
          <w:rFonts w:ascii="Times New Roman" w:hAnsi="Times New Roman" w:cs="Times New Roman"/>
        </w:rPr>
        <w:t>2024 год -  61 076 569 рублей 00 копеек.</w:t>
      </w:r>
    </w:p>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Объемы финансирования Программы носят прогнозный характер.»;</w:t>
      </w:r>
    </w:p>
    <w:p w:rsidR="00752BC5" w:rsidRPr="00612D58" w:rsidRDefault="00752BC5" w:rsidP="00752BC5">
      <w:pPr>
        <w:widowControl w:val="0"/>
        <w:autoSpaceDE w:val="0"/>
        <w:autoSpaceDN w:val="0"/>
        <w:adjustRightInd w:val="0"/>
        <w:ind w:firstLine="708"/>
        <w:jc w:val="both"/>
        <w:rPr>
          <w:rFonts w:ascii="Times New Roman" w:hAnsi="Times New Roman" w:cs="Times New Roman"/>
        </w:rPr>
      </w:pPr>
      <w:r w:rsidRPr="00612D58">
        <w:rPr>
          <w:rFonts w:ascii="Times New Roman" w:hAnsi="Times New Roman" w:cs="Times New Roman"/>
        </w:rPr>
        <w:t>3) раздел 6 «Система программных мероприятий» изложить в редакции согласно приложению к настоящему постановлению.</w:t>
      </w:r>
    </w:p>
    <w:p w:rsidR="00752BC5" w:rsidRPr="00612D58" w:rsidRDefault="00752BC5" w:rsidP="00752BC5">
      <w:pPr>
        <w:widowControl w:val="0"/>
        <w:autoSpaceDE w:val="0"/>
        <w:autoSpaceDN w:val="0"/>
        <w:adjustRightInd w:val="0"/>
        <w:ind w:firstLine="567"/>
        <w:jc w:val="both"/>
        <w:rPr>
          <w:rFonts w:ascii="Times New Roman" w:hAnsi="Times New Roman" w:cs="Times New Roman"/>
        </w:rPr>
      </w:pPr>
      <w:r w:rsidRPr="00612D58">
        <w:rPr>
          <w:rFonts w:ascii="Times New Roman" w:hAnsi="Times New Roman" w:cs="Times New Roman"/>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752BC5" w:rsidRPr="00612D58" w:rsidRDefault="00752BC5" w:rsidP="00752BC5">
      <w:pPr>
        <w:widowControl w:val="0"/>
        <w:autoSpaceDE w:val="0"/>
        <w:autoSpaceDN w:val="0"/>
        <w:adjustRightInd w:val="0"/>
        <w:ind w:firstLine="567"/>
        <w:jc w:val="both"/>
        <w:rPr>
          <w:rFonts w:ascii="Times New Roman" w:hAnsi="Times New Roman" w:cs="Times New Roman"/>
        </w:rPr>
      </w:pPr>
      <w:r w:rsidRPr="00612D58">
        <w:rPr>
          <w:rFonts w:ascii="Times New Roman" w:hAnsi="Times New Roman" w:cs="Times New Roman"/>
        </w:rPr>
        <w:lastRenderedPageBreak/>
        <w:t>3. Настоящее постановление вступает в силу после официального опубликования.</w:t>
      </w:r>
    </w:p>
    <w:p w:rsidR="00752BC5" w:rsidRPr="00612D58" w:rsidRDefault="00752BC5" w:rsidP="00752BC5">
      <w:pPr>
        <w:pStyle w:val="a7"/>
        <w:ind w:firstLine="567"/>
        <w:rPr>
          <w:sz w:val="22"/>
          <w:szCs w:val="22"/>
        </w:rPr>
      </w:pPr>
      <w:r w:rsidRPr="00612D58">
        <w:rPr>
          <w:sz w:val="22"/>
          <w:szCs w:val="22"/>
        </w:rPr>
        <w:t>4. Контроль за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Аксенову Е.В.</w:t>
      </w:r>
    </w:p>
    <w:permEnd w:id="360986707"/>
    <w:p w:rsidR="00752BC5" w:rsidRPr="00612D58" w:rsidRDefault="00752BC5" w:rsidP="00752BC5">
      <w:pPr>
        <w:pStyle w:val="a7"/>
        <w:ind w:firstLine="567"/>
        <w:rPr>
          <w:sz w:val="22"/>
          <w:szCs w:val="22"/>
        </w:rPr>
      </w:pPr>
    </w:p>
    <w:p w:rsidR="00752BC5" w:rsidRPr="00612D58" w:rsidRDefault="00752BC5" w:rsidP="00752BC5">
      <w:pPr>
        <w:pStyle w:val="a7"/>
        <w:ind w:firstLine="567"/>
        <w:rPr>
          <w:sz w:val="22"/>
          <w:szCs w:val="22"/>
        </w:rPr>
      </w:pPr>
    </w:p>
    <w:tbl>
      <w:tblPr>
        <w:tblW w:w="0" w:type="auto"/>
        <w:tblLook w:val="04A0" w:firstRow="1" w:lastRow="0" w:firstColumn="1" w:lastColumn="0" w:noHBand="0" w:noVBand="1"/>
      </w:tblPr>
      <w:tblGrid>
        <w:gridCol w:w="4956"/>
        <w:gridCol w:w="4899"/>
      </w:tblGrid>
      <w:tr w:rsidR="00752BC5" w:rsidRPr="00612D58" w:rsidTr="00752BC5">
        <w:tc>
          <w:tcPr>
            <w:tcW w:w="5149" w:type="dxa"/>
          </w:tcPr>
          <w:p w:rsidR="00752BC5" w:rsidRPr="00612D58" w:rsidRDefault="00752BC5" w:rsidP="00752BC5">
            <w:pPr>
              <w:rPr>
                <w:rFonts w:ascii="Times New Roman" w:hAnsi="Times New Roman" w:cs="Times New Roman"/>
              </w:rPr>
            </w:pPr>
            <w:permStart w:id="1367744318" w:edGrp="everyone"/>
            <w:r w:rsidRPr="00612D58">
              <w:rPr>
                <w:rFonts w:ascii="Times New Roman" w:hAnsi="Times New Roman" w:cs="Times New Roman"/>
              </w:rPr>
              <w:t>Глава</w:t>
            </w:r>
            <w:r w:rsidR="000F6500">
              <w:rPr>
                <w:rFonts w:ascii="Times New Roman" w:hAnsi="Times New Roman" w:cs="Times New Roman"/>
              </w:rPr>
              <w:t xml:space="preserve"> администрации                                                                                                              </w:t>
            </w:r>
            <w:r w:rsidRPr="00612D58">
              <w:rPr>
                <w:rFonts w:ascii="Times New Roman" w:hAnsi="Times New Roman" w:cs="Times New Roman"/>
              </w:rPr>
              <w:t>муниципального образования -</w:t>
            </w:r>
            <w:r w:rsidR="000F6500">
              <w:rPr>
                <w:rFonts w:ascii="Times New Roman" w:hAnsi="Times New Roman" w:cs="Times New Roman"/>
              </w:rPr>
              <w:t xml:space="preserve"> </w:t>
            </w:r>
            <w:r w:rsidRPr="00612D58">
              <w:rPr>
                <w:rFonts w:ascii="Times New Roman" w:hAnsi="Times New Roman" w:cs="Times New Roman"/>
              </w:rPr>
              <w:t>Шиловский муниципальный район Рязанской области</w:t>
            </w:r>
            <w:permEnd w:id="1367744318"/>
          </w:p>
        </w:tc>
        <w:tc>
          <w:tcPr>
            <w:tcW w:w="5132" w:type="dxa"/>
            <w:vAlign w:val="bottom"/>
          </w:tcPr>
          <w:p w:rsidR="00752BC5" w:rsidRPr="00612D58" w:rsidRDefault="00752BC5" w:rsidP="00752BC5">
            <w:pPr>
              <w:pStyle w:val="aa"/>
              <w:ind w:left="-42"/>
              <w:rPr>
                <w:color w:val="auto"/>
                <w:sz w:val="22"/>
                <w:szCs w:val="22"/>
              </w:rPr>
            </w:pPr>
            <w:r w:rsidRPr="00612D58">
              <w:rPr>
                <w:color w:val="auto"/>
                <w:sz w:val="22"/>
                <w:szCs w:val="22"/>
              </w:rPr>
              <w:t>В.В. Луканцов</w:t>
            </w:r>
          </w:p>
        </w:tc>
      </w:tr>
    </w:tbl>
    <w:p w:rsidR="00752BC5" w:rsidRPr="00612D58" w:rsidRDefault="00752BC5" w:rsidP="00752BC5">
      <w:pPr>
        <w:pStyle w:val="12"/>
        <w:rPr>
          <w:sz w:val="22"/>
          <w:szCs w:val="22"/>
        </w:rPr>
        <w:sectPr w:rsidR="00752BC5" w:rsidRPr="00612D58" w:rsidSect="00F9146E">
          <w:headerReference w:type="default" r:id="rId28"/>
          <w:headerReference w:type="first" r:id="rId29"/>
          <w:pgSz w:w="11906" w:h="16838" w:code="9"/>
          <w:pgMar w:top="567" w:right="566" w:bottom="1134" w:left="1701" w:header="709" w:footer="709" w:gutter="0"/>
          <w:cols w:space="708"/>
          <w:titlePg/>
          <w:docGrid w:linePitch="360"/>
        </w:sectPr>
      </w:pPr>
    </w:p>
    <w:p w:rsidR="00752BC5" w:rsidRPr="00612D58" w:rsidRDefault="00752BC5" w:rsidP="00752BC5">
      <w:pPr>
        <w:autoSpaceDE w:val="0"/>
        <w:autoSpaceDN w:val="0"/>
        <w:adjustRightInd w:val="0"/>
        <w:jc w:val="both"/>
        <w:outlineLvl w:val="0"/>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8"/>
        <w:gridCol w:w="5169"/>
        <w:gridCol w:w="5169"/>
      </w:tblGrid>
      <w:tr w:rsidR="00752BC5" w:rsidRPr="00612D58" w:rsidTr="00752BC5">
        <w:tc>
          <w:tcPr>
            <w:tcW w:w="5168" w:type="dxa"/>
          </w:tcPr>
          <w:p w:rsidR="00752BC5" w:rsidRPr="00612D58" w:rsidRDefault="00752BC5" w:rsidP="00752BC5">
            <w:pPr>
              <w:autoSpaceDE w:val="0"/>
              <w:autoSpaceDN w:val="0"/>
              <w:adjustRightInd w:val="0"/>
              <w:jc w:val="both"/>
              <w:outlineLvl w:val="0"/>
              <w:rPr>
                <w:rFonts w:ascii="Times New Roman" w:hAnsi="Times New Roman" w:cs="Times New Roman"/>
              </w:rPr>
            </w:pPr>
          </w:p>
        </w:tc>
        <w:tc>
          <w:tcPr>
            <w:tcW w:w="5169" w:type="dxa"/>
          </w:tcPr>
          <w:p w:rsidR="00752BC5" w:rsidRPr="00612D58" w:rsidRDefault="00752BC5" w:rsidP="00752BC5">
            <w:pPr>
              <w:autoSpaceDE w:val="0"/>
              <w:autoSpaceDN w:val="0"/>
              <w:adjustRightInd w:val="0"/>
              <w:jc w:val="both"/>
              <w:outlineLvl w:val="0"/>
              <w:rPr>
                <w:rFonts w:ascii="Times New Roman" w:hAnsi="Times New Roman" w:cs="Times New Roman"/>
              </w:rPr>
            </w:pPr>
          </w:p>
        </w:tc>
        <w:tc>
          <w:tcPr>
            <w:tcW w:w="5169" w:type="dxa"/>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Приложение                                                                                                                                                                     к постановлению администрации                                                                                                                                                                           муниципального образования –                                                                                                                                                                             Шиловский муниципальный район                                                                                                                                                                           Рязанской области                                                                                                                                                                              от  02.11.2021 № 515</w:t>
            </w:r>
          </w:p>
          <w:p w:rsidR="00752BC5" w:rsidRPr="00612D58" w:rsidRDefault="00752BC5" w:rsidP="00752BC5">
            <w:pPr>
              <w:pStyle w:val="af2"/>
              <w:rPr>
                <w:rFonts w:ascii="Times New Roman" w:hAnsi="Times New Roman" w:cs="Times New Roman"/>
              </w:rPr>
            </w:pPr>
          </w:p>
        </w:tc>
      </w:tr>
    </w:tbl>
    <w:p w:rsidR="00752BC5" w:rsidRPr="00612D58" w:rsidRDefault="00752BC5" w:rsidP="00752BC5">
      <w:pPr>
        <w:autoSpaceDE w:val="0"/>
        <w:autoSpaceDN w:val="0"/>
        <w:adjustRightInd w:val="0"/>
        <w:jc w:val="both"/>
        <w:outlineLvl w:val="0"/>
        <w:rPr>
          <w:rFonts w:ascii="Times New Roman" w:hAnsi="Times New Roman" w:cs="Times New Roman"/>
        </w:rPr>
      </w:pPr>
    </w:p>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«6. Система программных мероприятий</w:t>
      </w:r>
    </w:p>
    <w:p w:rsidR="00752BC5" w:rsidRPr="00612D58" w:rsidRDefault="00752BC5" w:rsidP="00752BC5">
      <w:pPr>
        <w:widowControl w:val="0"/>
        <w:autoSpaceDE w:val="0"/>
        <w:autoSpaceDN w:val="0"/>
        <w:adjustRightInd w:val="0"/>
        <w:jc w:val="center"/>
        <w:rPr>
          <w:rFonts w:ascii="Times New Roman" w:hAnsi="Times New Roman" w:cs="Times New Roman"/>
        </w:rPr>
      </w:pPr>
    </w:p>
    <w:tbl>
      <w:tblPr>
        <w:tblW w:w="151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75"/>
        <w:gridCol w:w="1302"/>
        <w:gridCol w:w="1172"/>
        <w:gridCol w:w="1303"/>
        <w:gridCol w:w="1171"/>
        <w:gridCol w:w="1042"/>
        <w:gridCol w:w="1042"/>
        <w:gridCol w:w="1042"/>
        <w:gridCol w:w="1172"/>
        <w:gridCol w:w="1042"/>
        <w:gridCol w:w="914"/>
        <w:gridCol w:w="2273"/>
      </w:tblGrid>
      <w:tr w:rsidR="00090181" w:rsidRPr="00612D58" w:rsidTr="00090181">
        <w:trPr>
          <w:trHeight w:val="685"/>
        </w:trPr>
        <w:tc>
          <w:tcPr>
            <w:tcW w:w="518" w:type="dxa"/>
            <w:vMerge w:val="restart"/>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w:t>
            </w:r>
          </w:p>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п/п</w:t>
            </w:r>
          </w:p>
        </w:tc>
        <w:tc>
          <w:tcPr>
            <w:tcW w:w="1175" w:type="dxa"/>
            <w:vMerge w:val="restart"/>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Программные мероприятия, обеспечивающие выполнение задачи</w:t>
            </w:r>
          </w:p>
        </w:tc>
        <w:tc>
          <w:tcPr>
            <w:tcW w:w="1302" w:type="dxa"/>
            <w:vMerge w:val="restart"/>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Главные распорядители</w:t>
            </w:r>
          </w:p>
        </w:tc>
        <w:tc>
          <w:tcPr>
            <w:tcW w:w="1172" w:type="dxa"/>
            <w:vMerge w:val="restart"/>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Исполнители</w:t>
            </w:r>
          </w:p>
        </w:tc>
        <w:tc>
          <w:tcPr>
            <w:tcW w:w="1303" w:type="dxa"/>
            <w:vMerge w:val="restart"/>
            <w:tcBorders>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 xml:space="preserve">Источник </w:t>
            </w:r>
            <w:proofErr w:type="spellStart"/>
            <w:r w:rsidRPr="00612D58">
              <w:rPr>
                <w:rFonts w:ascii="Times New Roman" w:hAnsi="Times New Roman" w:cs="Times New Roman"/>
              </w:rPr>
              <w:t>финансиро-вания</w:t>
            </w:r>
            <w:proofErr w:type="spellEnd"/>
          </w:p>
        </w:tc>
        <w:tc>
          <w:tcPr>
            <w:tcW w:w="7425" w:type="dxa"/>
            <w:gridSpan w:val="7"/>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Объем финансирования, руб.</w:t>
            </w:r>
          </w:p>
        </w:tc>
        <w:tc>
          <w:tcPr>
            <w:tcW w:w="2273" w:type="dxa"/>
            <w:vMerge w:val="restart"/>
            <w:tcBorders>
              <w:top w:val="single" w:sz="4" w:space="0" w:color="auto"/>
              <w:left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Ожидаемый результат</w:t>
            </w:r>
          </w:p>
        </w:tc>
      </w:tr>
      <w:tr w:rsidR="00090181" w:rsidRPr="00612D58" w:rsidTr="00090181">
        <w:trPr>
          <w:trHeight w:val="685"/>
        </w:trPr>
        <w:tc>
          <w:tcPr>
            <w:tcW w:w="518" w:type="dxa"/>
            <w:vMerge/>
          </w:tcPr>
          <w:p w:rsidR="00090181" w:rsidRPr="00612D58" w:rsidRDefault="00090181" w:rsidP="00752BC5">
            <w:pPr>
              <w:pStyle w:val="af2"/>
              <w:rPr>
                <w:rFonts w:ascii="Times New Roman" w:hAnsi="Times New Roman" w:cs="Times New Roman"/>
              </w:rPr>
            </w:pPr>
          </w:p>
        </w:tc>
        <w:tc>
          <w:tcPr>
            <w:tcW w:w="1175" w:type="dxa"/>
            <w:vMerge/>
          </w:tcPr>
          <w:p w:rsidR="00090181" w:rsidRPr="00612D58" w:rsidRDefault="00090181" w:rsidP="00752BC5">
            <w:pPr>
              <w:pStyle w:val="af2"/>
              <w:rPr>
                <w:rFonts w:ascii="Times New Roman" w:hAnsi="Times New Roman" w:cs="Times New Roman"/>
              </w:rPr>
            </w:pPr>
          </w:p>
        </w:tc>
        <w:tc>
          <w:tcPr>
            <w:tcW w:w="1302" w:type="dxa"/>
            <w:vMerge/>
          </w:tcPr>
          <w:p w:rsidR="00090181" w:rsidRPr="00612D58" w:rsidRDefault="00090181" w:rsidP="00752BC5">
            <w:pPr>
              <w:pStyle w:val="af2"/>
              <w:rPr>
                <w:rFonts w:ascii="Times New Roman" w:hAnsi="Times New Roman" w:cs="Times New Roman"/>
              </w:rPr>
            </w:pPr>
          </w:p>
        </w:tc>
        <w:tc>
          <w:tcPr>
            <w:tcW w:w="1172" w:type="dxa"/>
            <w:vMerge/>
          </w:tcPr>
          <w:p w:rsidR="00090181" w:rsidRPr="00612D58" w:rsidRDefault="00090181" w:rsidP="00752BC5">
            <w:pPr>
              <w:pStyle w:val="af2"/>
              <w:rPr>
                <w:rFonts w:ascii="Times New Roman" w:hAnsi="Times New Roman" w:cs="Times New Roman"/>
              </w:rPr>
            </w:pPr>
          </w:p>
        </w:tc>
        <w:tc>
          <w:tcPr>
            <w:tcW w:w="1303" w:type="dxa"/>
            <w:vMerge/>
            <w:tcBorders>
              <w:right w:val="single" w:sz="4" w:space="0" w:color="auto"/>
            </w:tcBorders>
          </w:tcPr>
          <w:p w:rsidR="00090181" w:rsidRPr="00612D58" w:rsidRDefault="00090181" w:rsidP="00752BC5">
            <w:pPr>
              <w:pStyle w:val="af2"/>
              <w:rPr>
                <w:rFonts w:ascii="Times New Roman" w:hAnsi="Times New Roman" w:cs="Times New Roman"/>
              </w:rPr>
            </w:pPr>
          </w:p>
        </w:tc>
        <w:tc>
          <w:tcPr>
            <w:tcW w:w="1171" w:type="dxa"/>
            <w:vMerge w:val="restart"/>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Всего</w:t>
            </w:r>
          </w:p>
        </w:tc>
        <w:tc>
          <w:tcPr>
            <w:tcW w:w="6254" w:type="dxa"/>
            <w:gridSpan w:val="6"/>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в том числе по годам</w:t>
            </w:r>
          </w:p>
        </w:tc>
        <w:tc>
          <w:tcPr>
            <w:tcW w:w="2273" w:type="dxa"/>
            <w:vMerge/>
            <w:tcBorders>
              <w:left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p>
        </w:tc>
      </w:tr>
      <w:tr w:rsidR="00090181" w:rsidRPr="00612D58" w:rsidTr="00090181">
        <w:trPr>
          <w:trHeight w:val="685"/>
        </w:trPr>
        <w:tc>
          <w:tcPr>
            <w:tcW w:w="518" w:type="dxa"/>
            <w:vMerge/>
          </w:tcPr>
          <w:p w:rsidR="00090181" w:rsidRPr="00612D58" w:rsidRDefault="00090181" w:rsidP="00752BC5">
            <w:pPr>
              <w:pStyle w:val="af2"/>
              <w:rPr>
                <w:rFonts w:ascii="Times New Roman" w:hAnsi="Times New Roman" w:cs="Times New Roman"/>
              </w:rPr>
            </w:pPr>
          </w:p>
        </w:tc>
        <w:tc>
          <w:tcPr>
            <w:tcW w:w="1175" w:type="dxa"/>
            <w:vMerge/>
          </w:tcPr>
          <w:p w:rsidR="00090181" w:rsidRPr="00612D58" w:rsidRDefault="00090181" w:rsidP="00752BC5">
            <w:pPr>
              <w:pStyle w:val="af2"/>
              <w:rPr>
                <w:rFonts w:ascii="Times New Roman" w:hAnsi="Times New Roman" w:cs="Times New Roman"/>
              </w:rPr>
            </w:pPr>
          </w:p>
        </w:tc>
        <w:tc>
          <w:tcPr>
            <w:tcW w:w="1302" w:type="dxa"/>
            <w:vMerge/>
          </w:tcPr>
          <w:p w:rsidR="00090181" w:rsidRPr="00612D58" w:rsidRDefault="00090181" w:rsidP="00752BC5">
            <w:pPr>
              <w:pStyle w:val="af2"/>
              <w:rPr>
                <w:rFonts w:ascii="Times New Roman" w:hAnsi="Times New Roman" w:cs="Times New Roman"/>
              </w:rPr>
            </w:pPr>
          </w:p>
        </w:tc>
        <w:tc>
          <w:tcPr>
            <w:tcW w:w="1172" w:type="dxa"/>
            <w:vMerge/>
          </w:tcPr>
          <w:p w:rsidR="00090181" w:rsidRPr="00612D58" w:rsidRDefault="00090181" w:rsidP="00752BC5">
            <w:pPr>
              <w:pStyle w:val="af2"/>
              <w:rPr>
                <w:rFonts w:ascii="Times New Roman" w:hAnsi="Times New Roman" w:cs="Times New Roman"/>
              </w:rPr>
            </w:pPr>
          </w:p>
        </w:tc>
        <w:tc>
          <w:tcPr>
            <w:tcW w:w="1303" w:type="dxa"/>
            <w:vMerge/>
            <w:tcBorders>
              <w:right w:val="single" w:sz="4" w:space="0" w:color="auto"/>
            </w:tcBorders>
          </w:tcPr>
          <w:p w:rsidR="00090181" w:rsidRPr="00612D58" w:rsidRDefault="00090181" w:rsidP="00752BC5">
            <w:pPr>
              <w:pStyle w:val="af2"/>
              <w:rPr>
                <w:rFonts w:ascii="Times New Roman" w:hAnsi="Times New Roman" w:cs="Times New Roman"/>
              </w:rPr>
            </w:pPr>
          </w:p>
        </w:tc>
        <w:tc>
          <w:tcPr>
            <w:tcW w:w="1171" w:type="dxa"/>
            <w:vMerge/>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2019</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2020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2021</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2022</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2023</w:t>
            </w:r>
          </w:p>
        </w:tc>
        <w:tc>
          <w:tcPr>
            <w:tcW w:w="914" w:type="dxa"/>
            <w:tcBorders>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2024</w:t>
            </w:r>
          </w:p>
        </w:tc>
        <w:tc>
          <w:tcPr>
            <w:tcW w:w="2273" w:type="dxa"/>
            <w:vMerge/>
            <w:tcBorders>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Задача 1. Обеспечение осуществления управленческих функций администрации </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240518497,32</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45069531,22</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40008979,10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39190812,0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38749725,00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38749725,00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38749725,00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both"/>
              <w:rPr>
                <w:rFonts w:ascii="Times New Roman" w:hAnsi="Times New Roman" w:cs="Times New Roman"/>
              </w:rPr>
            </w:pPr>
            <w:r w:rsidRPr="00612D58">
              <w:rPr>
                <w:rFonts w:ascii="Times New Roman" w:hAnsi="Times New Roman" w:cs="Times New Roman"/>
              </w:rPr>
              <w:t>Повышение эффективности деятельности администрации по реализации своих полномочий в целях повышения качества решения вопросов местного значения, исходя из интересов населения и хозяйствующих субъектов</w:t>
            </w: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1.1.</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Финансовое обеспечение деятельности главы администрации</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13320712,32</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2481381,32</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2648959,00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2805093,00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1795093,00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1795093,00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1795093,00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both"/>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1.2.</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Финансовое обеспечение деятельности администрации (аппарат управления)</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227197785,00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42588149,90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37360020,10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36385719,00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36954632,00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36954632,00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36954632,00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Задача 2. </w:t>
            </w:r>
          </w:p>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Осуществление прочих организационных вопросов администрации </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1722969,61</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284250,00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319350,00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408369,61</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237000,0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237000,0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237000,0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Рациональное использование средств местного бюджета на материально- техническое обеспечение деятельности</w:t>
            </w: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2.1.</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Проведение конкурса «Самый благоустроенный населенный пункт муниципа</w:t>
            </w:r>
            <w:r w:rsidRPr="00612D58">
              <w:rPr>
                <w:rFonts w:ascii="Times New Roman" w:hAnsi="Times New Roman" w:cs="Times New Roman"/>
              </w:rPr>
              <w:lastRenderedPageBreak/>
              <w:t>льного образования – Шиловский муниципальный район»</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279000,00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57000,00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24000,00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60000,00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60000,00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2.2.</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Осуществление взаимодействия с Ассоциацией «Совет муниципальных образований  Рязанской области» (членский взнос)</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300000,00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50000,00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50000,00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50000,00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2.3.</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Решение прочих организационных вопросов </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657350,00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91000,00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85350,00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271000,00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70000,00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70000,00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70000,00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2.4.</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Награждение Благодарностью, Благодарственным письмом, Почетной грамотой  </w:t>
            </w:r>
            <w:r w:rsidRPr="00612D58">
              <w:rPr>
                <w:rFonts w:ascii="Times New Roman" w:hAnsi="Times New Roman" w:cs="Times New Roman"/>
              </w:rPr>
              <w:lastRenderedPageBreak/>
              <w:t xml:space="preserve">главы администрации </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366619,61</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86250,00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46000,00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63369,61</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57000,00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57000,00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57000,00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2.5.</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Профессиональное обучение, повышение квалификации и стажировка муниципальных служащих</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120000,00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120000,0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t>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Задача 3. Обеспечение деятельности единой дежурно-диспетчерской службы администрации</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18882400,00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2937437,00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3136003,00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Повышение готовности администрации и служб района к реагированию на угрозу или возникновение чрезвычайных ситуаций</w:t>
            </w: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3.1.</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Финансовое обеспечение деятельности единой дежурно-диспетчер</w:t>
            </w:r>
            <w:r w:rsidRPr="00612D58">
              <w:rPr>
                <w:rFonts w:ascii="Times New Roman" w:hAnsi="Times New Roman" w:cs="Times New Roman"/>
              </w:rPr>
              <w:lastRenderedPageBreak/>
              <w:t>ской службы администрации</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18882400,00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2937437,00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3136003,00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3202240,00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18"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4.</w:t>
            </w:r>
          </w:p>
        </w:tc>
        <w:tc>
          <w:tcPr>
            <w:tcW w:w="1175"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Задача 4.</w:t>
            </w:r>
          </w:p>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Обеспечение 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30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Администрация </w:t>
            </w:r>
          </w:p>
        </w:tc>
        <w:tc>
          <w:tcPr>
            <w:tcW w:w="1172" w:type="dxa"/>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Центр по обеспечению деятельности администрации муниципального образования – Шиловский муниципальный район Рязанской области</w:t>
            </w:r>
          </w:p>
        </w:tc>
        <w:tc>
          <w:tcPr>
            <w:tcW w:w="1303" w:type="dxa"/>
            <w:tcBorders>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98307801,27</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177778,16</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21050936,47</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20634359,51</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18669519,13</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18887604,00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18887604,00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Оптимизация расходов на содержание администрации Шиловского муниципального района Рязанской области</w:t>
            </w:r>
          </w:p>
        </w:tc>
      </w:tr>
      <w:tr w:rsidR="00090181" w:rsidRPr="00612D58" w:rsidTr="00090181">
        <w:trPr>
          <w:trHeight w:val="685"/>
        </w:trPr>
        <w:tc>
          <w:tcPr>
            <w:tcW w:w="518" w:type="dxa"/>
            <w:tcBorders>
              <w:bottom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4.1.</w:t>
            </w:r>
          </w:p>
        </w:tc>
        <w:tc>
          <w:tcPr>
            <w:tcW w:w="1175" w:type="dxa"/>
            <w:tcBorders>
              <w:bottom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Финансовое обеспечение </w:t>
            </w:r>
            <w:r w:rsidRPr="00612D58">
              <w:rPr>
                <w:rFonts w:ascii="Times New Roman" w:hAnsi="Times New Roman" w:cs="Times New Roman"/>
              </w:rPr>
              <w:lastRenderedPageBreak/>
              <w:t>деятельности муниципального казенного учреждения «Центр по обеспечению деятельности администрации муниципального образования – Шиловский муниципальный район Рязанской области»</w:t>
            </w:r>
          </w:p>
        </w:tc>
        <w:tc>
          <w:tcPr>
            <w:tcW w:w="1302" w:type="dxa"/>
            <w:tcBorders>
              <w:bottom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 xml:space="preserve">Администрация </w:t>
            </w:r>
          </w:p>
        </w:tc>
        <w:tc>
          <w:tcPr>
            <w:tcW w:w="1172" w:type="dxa"/>
            <w:tcBorders>
              <w:bottom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Центр по обеспечению деятельно</w:t>
            </w:r>
            <w:r w:rsidRPr="00612D58">
              <w:rPr>
                <w:rFonts w:ascii="Times New Roman" w:hAnsi="Times New Roman" w:cs="Times New Roman"/>
              </w:rPr>
              <w:lastRenderedPageBreak/>
              <w:t>сти администрации муниципального образования – Шиловский муниципальный район Рязанской области</w:t>
            </w:r>
          </w:p>
        </w:tc>
        <w:tc>
          <w:tcPr>
            <w:tcW w:w="1303" w:type="dxa"/>
            <w:tcBorders>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lastRenderedPageBreak/>
              <w:t>Муниципальный бюджет</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98307801,27</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177778,16</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21050936,47</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20634359,51</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18669519,13</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18887604,00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18887604,00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470" w:type="dxa"/>
            <w:gridSpan w:val="5"/>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jc w:val="center"/>
              <w:rPr>
                <w:rFonts w:ascii="Times New Roman" w:hAnsi="Times New Roman" w:cs="Times New Roman"/>
              </w:rPr>
            </w:pPr>
            <w:r w:rsidRPr="00612D58">
              <w:rPr>
                <w:rFonts w:ascii="Times New Roman" w:hAnsi="Times New Roman" w:cs="Times New Roman"/>
              </w:rPr>
              <w:lastRenderedPageBreak/>
              <w:t>Всего по программе:</w:t>
            </w:r>
          </w:p>
        </w:tc>
        <w:tc>
          <w:tcPr>
            <w:tcW w:w="1171"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359431668,20</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48468996,38</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64515268,57</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63435781,12</w:t>
            </w:r>
          </w:p>
        </w:tc>
        <w:tc>
          <w:tcPr>
            <w:tcW w:w="117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60858484,13</w:t>
            </w:r>
          </w:p>
        </w:tc>
        <w:tc>
          <w:tcPr>
            <w:tcW w:w="1042"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61076569,00</w:t>
            </w:r>
          </w:p>
        </w:tc>
        <w:tc>
          <w:tcPr>
            <w:tcW w:w="914"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61076569,00</w:t>
            </w:r>
          </w:p>
        </w:tc>
        <w:tc>
          <w:tcPr>
            <w:tcW w:w="2273" w:type="dxa"/>
            <w:tcBorders>
              <w:top w:val="single" w:sz="4" w:space="0" w:color="auto"/>
              <w:left w:val="single" w:sz="4" w:space="0" w:color="auto"/>
              <w:bottom w:val="single" w:sz="4" w:space="0" w:color="auto"/>
              <w:right w:val="single" w:sz="4" w:space="0" w:color="auto"/>
            </w:tcBorders>
          </w:tcPr>
          <w:p w:rsidR="00090181" w:rsidRPr="00612D58" w:rsidRDefault="00090181" w:rsidP="00752BC5">
            <w:pPr>
              <w:pStyle w:val="af2"/>
              <w:rPr>
                <w:rFonts w:ascii="Times New Roman" w:hAnsi="Times New Roman" w:cs="Times New Roman"/>
              </w:rPr>
            </w:pPr>
          </w:p>
          <w:p w:rsidR="00090181" w:rsidRPr="00612D58" w:rsidRDefault="00090181" w:rsidP="00752BC5">
            <w:pPr>
              <w:pStyle w:val="af2"/>
              <w:rPr>
                <w:rFonts w:ascii="Times New Roman" w:hAnsi="Times New Roman" w:cs="Times New Roman"/>
              </w:rPr>
            </w:pPr>
          </w:p>
        </w:tc>
      </w:tr>
      <w:tr w:rsidR="00090181" w:rsidRPr="00612D58" w:rsidTr="00090181">
        <w:trPr>
          <w:trHeight w:val="685"/>
        </w:trPr>
        <w:tc>
          <w:tcPr>
            <w:tcW w:w="5470" w:type="dxa"/>
            <w:gridSpan w:val="5"/>
            <w:tcBorders>
              <w:top w:val="single" w:sz="4" w:space="0" w:color="auto"/>
              <w:left w:val="nil"/>
              <w:bottom w:val="nil"/>
              <w:right w:val="nil"/>
            </w:tcBorders>
          </w:tcPr>
          <w:p w:rsidR="00090181" w:rsidRPr="00612D58" w:rsidRDefault="00090181" w:rsidP="00752BC5">
            <w:pPr>
              <w:pStyle w:val="af2"/>
              <w:jc w:val="center"/>
              <w:rPr>
                <w:rFonts w:ascii="Times New Roman" w:hAnsi="Times New Roman" w:cs="Times New Roman"/>
              </w:rPr>
            </w:pPr>
          </w:p>
        </w:tc>
        <w:tc>
          <w:tcPr>
            <w:tcW w:w="1171"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1042"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1042"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1042"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1172"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1042"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914"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p>
        </w:tc>
        <w:tc>
          <w:tcPr>
            <w:tcW w:w="2273" w:type="dxa"/>
            <w:tcBorders>
              <w:top w:val="single" w:sz="4" w:space="0" w:color="auto"/>
              <w:left w:val="nil"/>
              <w:bottom w:val="nil"/>
              <w:right w:val="nil"/>
            </w:tcBorders>
          </w:tcPr>
          <w:p w:rsidR="00090181" w:rsidRPr="00612D58" w:rsidRDefault="00090181" w:rsidP="00752BC5">
            <w:pPr>
              <w:pStyle w:val="af2"/>
              <w:rPr>
                <w:rFonts w:ascii="Times New Roman" w:hAnsi="Times New Roman" w:cs="Times New Roman"/>
              </w:rPr>
            </w:pPr>
            <w:r w:rsidRPr="00612D58">
              <w:rPr>
                <w:rFonts w:ascii="Times New Roman" w:hAnsi="Times New Roman" w:cs="Times New Roman"/>
              </w:rPr>
              <w:t xml:space="preserve">                               ».</w:t>
            </w:r>
          </w:p>
        </w:tc>
      </w:tr>
    </w:tbl>
    <w:p w:rsidR="00752BC5" w:rsidRPr="00612D58" w:rsidRDefault="00752BC5" w:rsidP="000F6500">
      <w:pPr>
        <w:pStyle w:val="12"/>
        <w:tabs>
          <w:tab w:val="left" w:pos="1545"/>
        </w:tabs>
        <w:rPr>
          <w:sz w:val="22"/>
          <w:szCs w:val="22"/>
        </w:rPr>
        <w:sectPr w:rsidR="00752BC5" w:rsidRPr="00612D58" w:rsidSect="00752BC5">
          <w:pgSz w:w="16838" w:h="11906" w:orient="landscape" w:code="9"/>
          <w:pgMar w:top="851" w:right="414" w:bottom="567" w:left="1134" w:header="709" w:footer="709" w:gutter="0"/>
          <w:cols w:space="708"/>
          <w:titlePg/>
          <w:docGrid w:linePitch="381"/>
        </w:sectPr>
      </w:pPr>
    </w:p>
    <w:p w:rsidR="00752BC5" w:rsidRPr="00612D58" w:rsidRDefault="00752BC5" w:rsidP="00752BC5">
      <w:pPr>
        <w:rPr>
          <w:rFonts w:ascii="Times New Roman" w:hAnsi="Times New Roman" w:cs="Times New Roman"/>
        </w:rPr>
      </w:pPr>
    </w:p>
    <w:p w:rsidR="00752BC5" w:rsidRPr="000F6500" w:rsidRDefault="00752BC5" w:rsidP="000F6500">
      <w:pPr>
        <w:pStyle w:val="FR1"/>
        <w:jc w:val="center"/>
        <w:rPr>
          <w:b/>
          <w:sz w:val="22"/>
          <w:szCs w:val="22"/>
        </w:rPr>
      </w:pPr>
      <w:r w:rsidRPr="000F6500">
        <w:rPr>
          <w:b/>
          <w:sz w:val="22"/>
          <w:szCs w:val="22"/>
        </w:rPr>
        <w:t>АДМИНИСТРАЦИЯ</w:t>
      </w:r>
    </w:p>
    <w:p w:rsidR="00752BC5" w:rsidRPr="000F6500" w:rsidRDefault="00752BC5" w:rsidP="000F6500">
      <w:pPr>
        <w:pStyle w:val="FR1"/>
        <w:jc w:val="center"/>
        <w:rPr>
          <w:b/>
          <w:sz w:val="22"/>
          <w:szCs w:val="22"/>
        </w:rPr>
      </w:pPr>
      <w:r w:rsidRPr="000F6500">
        <w:rPr>
          <w:b/>
          <w:sz w:val="22"/>
          <w:szCs w:val="22"/>
        </w:rPr>
        <w:t>муниципального образования – Шиловский муниципальный район Рязанской области</w:t>
      </w:r>
    </w:p>
    <w:p w:rsidR="00752BC5" w:rsidRPr="000F6500" w:rsidRDefault="00752BC5" w:rsidP="000F6500">
      <w:pPr>
        <w:pStyle w:val="FR1"/>
        <w:jc w:val="center"/>
        <w:rPr>
          <w:b/>
          <w:sz w:val="22"/>
          <w:szCs w:val="22"/>
          <w:u w:val="single"/>
        </w:rPr>
      </w:pPr>
    </w:p>
    <w:p w:rsidR="00752BC5" w:rsidRPr="000F6500" w:rsidRDefault="00752BC5" w:rsidP="000F6500">
      <w:pPr>
        <w:pStyle w:val="FR1"/>
        <w:jc w:val="center"/>
        <w:rPr>
          <w:b/>
          <w:sz w:val="22"/>
          <w:szCs w:val="22"/>
        </w:rPr>
      </w:pPr>
      <w:r w:rsidRPr="000F6500">
        <w:rPr>
          <w:b/>
          <w:sz w:val="22"/>
          <w:szCs w:val="22"/>
        </w:rPr>
        <w:t>ПОСТАНОВЛЕНИЕ</w:t>
      </w:r>
    </w:p>
    <w:p w:rsidR="00752BC5" w:rsidRPr="000F6500" w:rsidRDefault="00752BC5" w:rsidP="000F6500">
      <w:pPr>
        <w:pStyle w:val="FR1"/>
        <w:jc w:val="center"/>
        <w:rPr>
          <w:b/>
          <w:sz w:val="22"/>
          <w:szCs w:val="22"/>
        </w:rPr>
      </w:pPr>
    </w:p>
    <w:p w:rsidR="00752BC5" w:rsidRPr="000F6500" w:rsidRDefault="00752BC5" w:rsidP="000F6500">
      <w:pPr>
        <w:pStyle w:val="ac"/>
        <w:rPr>
          <w:b/>
          <w:sz w:val="22"/>
          <w:szCs w:val="22"/>
          <w:u w:val="single"/>
        </w:rPr>
      </w:pPr>
      <w:r w:rsidRPr="000F6500">
        <w:rPr>
          <w:b/>
          <w:sz w:val="22"/>
          <w:szCs w:val="22"/>
        </w:rPr>
        <w:t>от 02.11.2021 № 518</w:t>
      </w:r>
    </w:p>
    <w:p w:rsidR="00752BC5" w:rsidRPr="000F6500" w:rsidRDefault="00752BC5" w:rsidP="000F6500">
      <w:pPr>
        <w:pStyle w:val="ac"/>
        <w:rPr>
          <w:b/>
          <w:sz w:val="22"/>
          <w:szCs w:val="22"/>
        </w:rPr>
      </w:pPr>
    </w:p>
    <w:p w:rsidR="00752BC5" w:rsidRPr="00612D58" w:rsidRDefault="00752BC5" w:rsidP="00752BC5">
      <w:pPr>
        <w:pStyle w:val="ac"/>
        <w:rPr>
          <w:sz w:val="22"/>
          <w:szCs w:val="22"/>
        </w:rPr>
      </w:pPr>
    </w:p>
    <w:p w:rsidR="00752BC5" w:rsidRPr="00612D58" w:rsidRDefault="00752BC5" w:rsidP="000F6500">
      <w:pPr>
        <w:pStyle w:val="ac"/>
        <w:rPr>
          <w:sz w:val="22"/>
          <w:szCs w:val="22"/>
        </w:rPr>
      </w:pPr>
      <w:r w:rsidRPr="00612D58">
        <w:rPr>
          <w:sz w:val="22"/>
          <w:szCs w:val="22"/>
        </w:rPr>
        <w:t>О внесении изменений в постановление администрации муниципального образования – Шиловский муниципальный район Рязанской области от 02.11.2018 № 633 «Об утверждении муниципальной программы «Повышение эффективности управления муниципальным имуществом муниципального образования – Шиловский муниципальный район Рязанской области»</w:t>
      </w:r>
    </w:p>
    <w:p w:rsidR="00752BC5" w:rsidRPr="00612D58" w:rsidRDefault="00752BC5" w:rsidP="00752BC5">
      <w:pPr>
        <w:pStyle w:val="23"/>
        <w:spacing w:after="0" w:line="240" w:lineRule="auto"/>
        <w:ind w:left="0" w:firstLine="720"/>
        <w:jc w:val="both"/>
        <w:rPr>
          <w:sz w:val="22"/>
          <w:szCs w:val="22"/>
        </w:rPr>
      </w:pPr>
    </w:p>
    <w:p w:rsidR="00752BC5" w:rsidRPr="00612D58" w:rsidRDefault="00752BC5" w:rsidP="00090181">
      <w:pPr>
        <w:pStyle w:val="23"/>
        <w:spacing w:after="0" w:line="240" w:lineRule="auto"/>
        <w:ind w:left="0"/>
        <w:jc w:val="both"/>
        <w:rPr>
          <w:sz w:val="22"/>
          <w:szCs w:val="22"/>
        </w:rPr>
      </w:pPr>
    </w:p>
    <w:p w:rsidR="00752BC5" w:rsidRPr="00612D58" w:rsidRDefault="00752BC5" w:rsidP="00752BC5">
      <w:pPr>
        <w:pStyle w:val="23"/>
        <w:spacing w:after="0" w:line="240" w:lineRule="auto"/>
        <w:ind w:left="0" w:firstLine="720"/>
        <w:jc w:val="both"/>
        <w:rPr>
          <w:sz w:val="22"/>
          <w:szCs w:val="22"/>
        </w:rPr>
      </w:pPr>
      <w:r w:rsidRPr="00612D58">
        <w:rPr>
          <w:sz w:val="22"/>
          <w:szCs w:val="22"/>
        </w:rPr>
        <w:t>В целях уточнения мероприятий муниципальной программы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 утвержденной постановлением администрации муниципального  образования – Шиловский муниципальный район  Рязанской области от 02.11.2018 № 633 «Об утверждении муниципальной  программы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752BC5" w:rsidRPr="00612D58" w:rsidRDefault="00752BC5" w:rsidP="00752BC5">
      <w:pPr>
        <w:pStyle w:val="23"/>
        <w:spacing w:after="0" w:line="240" w:lineRule="auto"/>
        <w:ind w:left="0" w:firstLine="720"/>
        <w:jc w:val="both"/>
        <w:rPr>
          <w:sz w:val="22"/>
          <w:szCs w:val="22"/>
        </w:rPr>
      </w:pPr>
      <w:r w:rsidRPr="00612D58">
        <w:rPr>
          <w:sz w:val="22"/>
          <w:szCs w:val="22"/>
        </w:rPr>
        <w:t>1. Внести в приложение к постановлению администрации муниципального образования – Шиловский муниципальный район  Рязанской области от 02.11.2018 № 633 «Об утверждении муниципальной  программы Шиловского муниципального района Рязанской области «Повышение эффективности управления муниципальным имуществом муниципального образования – Шиловский муниципальный район Рязанской области» (в редакции постановления администрации муниципального образования – Шиловский муниципальный район Рязанской области от 27.12.2019 № 853, от 03.11.2020 № 472, от 29.12.2021 № 596, от 01.04.2021 № 131) следующие изменения:</w:t>
      </w:r>
    </w:p>
    <w:p w:rsidR="00752BC5" w:rsidRPr="00612D58" w:rsidRDefault="00752BC5" w:rsidP="00752BC5">
      <w:pPr>
        <w:pStyle w:val="23"/>
        <w:spacing w:after="0" w:line="240" w:lineRule="auto"/>
        <w:ind w:left="0" w:firstLine="720"/>
        <w:jc w:val="both"/>
        <w:rPr>
          <w:sz w:val="22"/>
          <w:szCs w:val="22"/>
        </w:rPr>
      </w:pPr>
      <w:r w:rsidRPr="00612D58">
        <w:rPr>
          <w:sz w:val="22"/>
          <w:szCs w:val="22"/>
        </w:rPr>
        <w:t>1.1. В паспорте муниципальной Программы:</w:t>
      </w:r>
    </w:p>
    <w:p w:rsidR="00752BC5" w:rsidRPr="00612D58" w:rsidRDefault="00752BC5" w:rsidP="00752BC5">
      <w:pPr>
        <w:pStyle w:val="23"/>
        <w:spacing w:after="0" w:line="240" w:lineRule="auto"/>
        <w:ind w:left="0" w:firstLine="720"/>
        <w:jc w:val="both"/>
        <w:rPr>
          <w:sz w:val="22"/>
          <w:szCs w:val="22"/>
        </w:rPr>
      </w:pPr>
      <w:r w:rsidRPr="00612D58">
        <w:rPr>
          <w:sz w:val="22"/>
          <w:szCs w:val="22"/>
        </w:rPr>
        <w:t>1) в строке «Сроки и этапы реализации Программы» слова «2019 – 2023 годы» заменить словами «2019 – 2024 годы»;</w:t>
      </w:r>
    </w:p>
    <w:p w:rsidR="00752BC5" w:rsidRPr="00612D58" w:rsidRDefault="00752BC5" w:rsidP="00752BC5">
      <w:pPr>
        <w:pStyle w:val="23"/>
        <w:spacing w:after="0" w:line="240" w:lineRule="auto"/>
        <w:ind w:left="0" w:firstLine="720"/>
        <w:jc w:val="both"/>
        <w:rPr>
          <w:sz w:val="22"/>
          <w:szCs w:val="22"/>
        </w:rPr>
      </w:pPr>
      <w:r w:rsidRPr="00612D58">
        <w:rPr>
          <w:sz w:val="22"/>
          <w:szCs w:val="22"/>
        </w:rPr>
        <w:t>2) строку «Объемы и источники финансирования Программы» изложить в следующей редакции:</w:t>
      </w:r>
    </w:p>
    <w:p w:rsidR="00752BC5" w:rsidRPr="00612D58" w:rsidRDefault="00752BC5" w:rsidP="00752BC5">
      <w:pPr>
        <w:pStyle w:val="23"/>
        <w:spacing w:after="0" w:line="240" w:lineRule="auto"/>
        <w:ind w:left="0" w:firstLine="720"/>
        <w:jc w:val="both"/>
        <w:rPr>
          <w:sz w:val="22"/>
          <w:szCs w:val="22"/>
        </w:rPr>
      </w:pPr>
      <w:r w:rsidRPr="00612D58">
        <w:rPr>
          <w:sz w:val="22"/>
          <w:szCs w:val="22"/>
        </w:rPr>
        <w:t>«</w:t>
      </w: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26"/>
      </w:tblGrid>
      <w:tr w:rsidR="00752BC5" w:rsidRPr="00612D58">
        <w:tc>
          <w:tcPr>
            <w:tcW w:w="269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Объемы и источники финансирования Программы</w:t>
            </w:r>
          </w:p>
        </w:tc>
        <w:tc>
          <w:tcPr>
            <w:tcW w:w="7026"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Всего по Программе – 11 169 209 рублей 80 копеек:</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2019 год – 7 352 103 рубля 80 копеек за счет средств местного бюджета</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2020 год – 936 103 рублей за счет средств местного бюджета</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2021 год – 546 103 рублей за счет средств местного бюджета</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 xml:space="preserve">2022 год – 778 300 рублей за счет средств местного бюджета </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2023 год – 778 300 рублей за счет средств местного бюджета</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 xml:space="preserve">2024 год – 778 300 рублей за счет средств местного бюджета </w:t>
            </w:r>
          </w:p>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В ходе реализации мероприятий Программы объемы и источники финансового обеспечения будут уточняться</w:t>
            </w:r>
          </w:p>
        </w:tc>
      </w:tr>
    </w:tbl>
    <w:p w:rsidR="00752BC5" w:rsidRPr="00612D58" w:rsidRDefault="00752BC5" w:rsidP="00752BC5">
      <w:pPr>
        <w:pStyle w:val="23"/>
        <w:spacing w:after="0" w:line="240" w:lineRule="auto"/>
        <w:ind w:left="0" w:firstLine="720"/>
        <w:jc w:val="right"/>
        <w:rPr>
          <w:sz w:val="22"/>
          <w:szCs w:val="22"/>
        </w:rPr>
      </w:pPr>
      <w:r w:rsidRPr="00612D58">
        <w:rPr>
          <w:sz w:val="22"/>
          <w:szCs w:val="22"/>
        </w:rPr>
        <w:t>».</w:t>
      </w:r>
    </w:p>
    <w:p w:rsidR="00752BC5" w:rsidRPr="00612D58" w:rsidRDefault="00752BC5" w:rsidP="00752BC5">
      <w:pPr>
        <w:pStyle w:val="23"/>
        <w:spacing w:after="0" w:line="240" w:lineRule="auto"/>
        <w:ind w:left="0" w:firstLine="720"/>
        <w:jc w:val="both"/>
        <w:rPr>
          <w:sz w:val="22"/>
          <w:szCs w:val="22"/>
        </w:rPr>
      </w:pPr>
      <w:r w:rsidRPr="00612D58">
        <w:rPr>
          <w:sz w:val="22"/>
          <w:szCs w:val="22"/>
        </w:rPr>
        <w:t>1.2. В разделе 4 слова «2019 – 2023 годы» заменить словами «2019 – 2024 годы».</w:t>
      </w:r>
    </w:p>
    <w:p w:rsidR="00752BC5" w:rsidRPr="00612D58" w:rsidRDefault="00752BC5" w:rsidP="00752BC5">
      <w:pPr>
        <w:pStyle w:val="23"/>
        <w:spacing w:after="0" w:line="240" w:lineRule="auto"/>
        <w:ind w:left="0" w:firstLine="720"/>
        <w:jc w:val="both"/>
        <w:rPr>
          <w:sz w:val="22"/>
          <w:szCs w:val="22"/>
        </w:rPr>
      </w:pPr>
      <w:r w:rsidRPr="00612D58">
        <w:rPr>
          <w:sz w:val="22"/>
          <w:szCs w:val="22"/>
        </w:rPr>
        <w:t>1.3. Раздел 5 изложить в следующей редакции:</w:t>
      </w:r>
    </w:p>
    <w:p w:rsidR="00752BC5" w:rsidRPr="00612D58" w:rsidRDefault="00752BC5" w:rsidP="00752BC5">
      <w:pPr>
        <w:pStyle w:val="23"/>
        <w:spacing w:after="0" w:line="240" w:lineRule="auto"/>
        <w:ind w:left="0" w:firstLine="720"/>
        <w:jc w:val="both"/>
        <w:rPr>
          <w:sz w:val="22"/>
          <w:szCs w:val="22"/>
        </w:rPr>
      </w:pPr>
    </w:p>
    <w:p w:rsidR="00752BC5" w:rsidRPr="00612D58" w:rsidRDefault="00752BC5" w:rsidP="00752BC5">
      <w:pPr>
        <w:pStyle w:val="23"/>
        <w:spacing w:after="0" w:line="240" w:lineRule="auto"/>
        <w:ind w:left="0" w:firstLine="720"/>
        <w:jc w:val="center"/>
        <w:rPr>
          <w:sz w:val="22"/>
          <w:szCs w:val="22"/>
        </w:rPr>
      </w:pPr>
      <w:r w:rsidRPr="00612D58">
        <w:rPr>
          <w:sz w:val="22"/>
          <w:szCs w:val="22"/>
        </w:rPr>
        <w:t>«5. Ресурсное обеспечение Программы</w:t>
      </w:r>
    </w:p>
    <w:p w:rsidR="00752BC5" w:rsidRPr="00612D58" w:rsidRDefault="00752BC5" w:rsidP="00752BC5">
      <w:pPr>
        <w:pStyle w:val="23"/>
        <w:spacing w:after="0" w:line="240" w:lineRule="auto"/>
        <w:ind w:left="0" w:firstLine="720"/>
        <w:jc w:val="center"/>
        <w:rPr>
          <w:sz w:val="22"/>
          <w:szCs w:val="22"/>
        </w:rPr>
      </w:pPr>
    </w:p>
    <w:p w:rsidR="00752BC5" w:rsidRDefault="00752BC5" w:rsidP="00752BC5">
      <w:pPr>
        <w:pStyle w:val="23"/>
        <w:spacing w:after="0" w:line="240" w:lineRule="auto"/>
        <w:ind w:left="0" w:firstLine="720"/>
        <w:jc w:val="both"/>
        <w:rPr>
          <w:sz w:val="22"/>
          <w:szCs w:val="22"/>
        </w:rPr>
      </w:pPr>
      <w:r w:rsidRPr="00612D58">
        <w:rPr>
          <w:sz w:val="22"/>
          <w:szCs w:val="22"/>
        </w:rPr>
        <w:t>Главные распорядители, источники финансирования и объемы финансирования приведены в таблице:</w:t>
      </w:r>
    </w:p>
    <w:p w:rsidR="00090181" w:rsidRPr="00612D58" w:rsidRDefault="00090181" w:rsidP="00752BC5">
      <w:pPr>
        <w:pStyle w:val="23"/>
        <w:spacing w:after="0" w:line="240" w:lineRule="auto"/>
        <w:ind w:left="0" w:firstLine="720"/>
        <w:jc w:val="both"/>
        <w:rPr>
          <w:sz w:val="22"/>
          <w:szCs w:val="22"/>
        </w:rPr>
      </w:pPr>
    </w:p>
    <w:p w:rsidR="00752BC5" w:rsidRPr="00612D58" w:rsidRDefault="00752BC5" w:rsidP="00752BC5">
      <w:pPr>
        <w:pStyle w:val="23"/>
        <w:spacing w:after="0" w:line="240" w:lineRule="auto"/>
        <w:ind w:left="0" w:firstLine="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0"/>
        <w:gridCol w:w="1802"/>
        <w:gridCol w:w="1371"/>
        <w:gridCol w:w="1261"/>
        <w:gridCol w:w="903"/>
        <w:gridCol w:w="828"/>
        <w:gridCol w:w="828"/>
        <w:gridCol w:w="828"/>
        <w:gridCol w:w="703"/>
      </w:tblGrid>
      <w:tr w:rsidR="00752BC5" w:rsidRPr="00612D58" w:rsidTr="00090181">
        <w:tc>
          <w:tcPr>
            <w:tcW w:w="1790" w:type="dxa"/>
            <w:vMerge w:val="restart"/>
          </w:tcPr>
          <w:p w:rsidR="00752BC5" w:rsidRPr="00612D58" w:rsidRDefault="00752BC5" w:rsidP="00752BC5">
            <w:pPr>
              <w:pStyle w:val="23"/>
              <w:spacing w:after="0" w:line="240" w:lineRule="auto"/>
              <w:ind w:left="0"/>
              <w:jc w:val="both"/>
              <w:rPr>
                <w:sz w:val="22"/>
                <w:szCs w:val="22"/>
              </w:rPr>
            </w:pPr>
            <w:r w:rsidRPr="00612D58">
              <w:rPr>
                <w:sz w:val="22"/>
                <w:szCs w:val="22"/>
              </w:rPr>
              <w:t>Главные распорядители</w:t>
            </w:r>
          </w:p>
        </w:tc>
        <w:tc>
          <w:tcPr>
            <w:tcW w:w="1802" w:type="dxa"/>
            <w:vMerge w:val="restart"/>
          </w:tcPr>
          <w:p w:rsidR="00752BC5" w:rsidRPr="00612D58" w:rsidRDefault="00752BC5" w:rsidP="00752BC5">
            <w:pPr>
              <w:pStyle w:val="23"/>
              <w:spacing w:after="0" w:line="240" w:lineRule="auto"/>
              <w:ind w:left="0"/>
              <w:jc w:val="both"/>
              <w:rPr>
                <w:sz w:val="22"/>
                <w:szCs w:val="22"/>
              </w:rPr>
            </w:pPr>
            <w:r w:rsidRPr="00612D58">
              <w:rPr>
                <w:sz w:val="22"/>
                <w:szCs w:val="22"/>
              </w:rPr>
              <w:t>Источники финансирования</w:t>
            </w:r>
          </w:p>
        </w:tc>
        <w:tc>
          <w:tcPr>
            <w:tcW w:w="6722" w:type="dxa"/>
            <w:gridSpan w:val="7"/>
          </w:tcPr>
          <w:p w:rsidR="00752BC5" w:rsidRPr="00612D58" w:rsidRDefault="00752BC5" w:rsidP="00752BC5">
            <w:pPr>
              <w:pStyle w:val="23"/>
              <w:spacing w:after="0" w:line="240" w:lineRule="auto"/>
              <w:ind w:left="0"/>
              <w:jc w:val="center"/>
              <w:rPr>
                <w:sz w:val="22"/>
                <w:szCs w:val="22"/>
              </w:rPr>
            </w:pPr>
            <w:r w:rsidRPr="00612D58">
              <w:rPr>
                <w:sz w:val="22"/>
                <w:szCs w:val="22"/>
              </w:rPr>
              <w:t>Объемы финансирования</w:t>
            </w:r>
          </w:p>
        </w:tc>
      </w:tr>
      <w:tr w:rsidR="00752BC5" w:rsidRPr="00612D58" w:rsidTr="00090181">
        <w:tc>
          <w:tcPr>
            <w:tcW w:w="1790" w:type="dxa"/>
            <w:vMerge/>
          </w:tcPr>
          <w:p w:rsidR="00752BC5" w:rsidRPr="00612D58" w:rsidRDefault="00752BC5" w:rsidP="00752BC5">
            <w:pPr>
              <w:pStyle w:val="23"/>
              <w:spacing w:after="0" w:line="240" w:lineRule="auto"/>
              <w:ind w:left="0"/>
              <w:jc w:val="both"/>
              <w:rPr>
                <w:sz w:val="22"/>
                <w:szCs w:val="22"/>
              </w:rPr>
            </w:pPr>
          </w:p>
        </w:tc>
        <w:tc>
          <w:tcPr>
            <w:tcW w:w="1802" w:type="dxa"/>
            <w:vMerge/>
          </w:tcPr>
          <w:p w:rsidR="00752BC5" w:rsidRPr="00612D58" w:rsidRDefault="00752BC5" w:rsidP="00752BC5">
            <w:pPr>
              <w:pStyle w:val="23"/>
              <w:spacing w:after="0" w:line="240" w:lineRule="auto"/>
              <w:ind w:left="0"/>
              <w:jc w:val="both"/>
              <w:rPr>
                <w:sz w:val="22"/>
                <w:szCs w:val="22"/>
              </w:rPr>
            </w:pPr>
          </w:p>
        </w:tc>
        <w:tc>
          <w:tcPr>
            <w:tcW w:w="1371" w:type="dxa"/>
            <w:vMerge w:val="restart"/>
            <w:vAlign w:val="center"/>
          </w:tcPr>
          <w:p w:rsidR="00752BC5" w:rsidRPr="00612D58" w:rsidRDefault="00752BC5" w:rsidP="00752BC5">
            <w:pPr>
              <w:pStyle w:val="23"/>
              <w:spacing w:after="0" w:line="240" w:lineRule="auto"/>
              <w:ind w:left="0"/>
              <w:jc w:val="center"/>
              <w:rPr>
                <w:sz w:val="22"/>
                <w:szCs w:val="22"/>
              </w:rPr>
            </w:pPr>
            <w:r w:rsidRPr="00612D58">
              <w:rPr>
                <w:sz w:val="22"/>
                <w:szCs w:val="22"/>
              </w:rPr>
              <w:t>Всего</w:t>
            </w:r>
          </w:p>
        </w:tc>
        <w:tc>
          <w:tcPr>
            <w:tcW w:w="5351" w:type="dxa"/>
            <w:gridSpan w:val="6"/>
            <w:vAlign w:val="center"/>
          </w:tcPr>
          <w:p w:rsidR="00752BC5" w:rsidRPr="00612D58" w:rsidRDefault="00752BC5" w:rsidP="00752BC5">
            <w:pPr>
              <w:pStyle w:val="23"/>
              <w:spacing w:after="0" w:line="240" w:lineRule="auto"/>
              <w:ind w:left="0"/>
              <w:jc w:val="center"/>
              <w:rPr>
                <w:sz w:val="22"/>
                <w:szCs w:val="22"/>
              </w:rPr>
            </w:pPr>
            <w:r w:rsidRPr="00612D58">
              <w:rPr>
                <w:sz w:val="22"/>
                <w:szCs w:val="22"/>
              </w:rPr>
              <w:t>в том числе по годам</w:t>
            </w:r>
          </w:p>
        </w:tc>
      </w:tr>
      <w:tr w:rsidR="00752BC5" w:rsidRPr="00612D58" w:rsidTr="00090181">
        <w:tc>
          <w:tcPr>
            <w:tcW w:w="1790" w:type="dxa"/>
            <w:vMerge/>
          </w:tcPr>
          <w:p w:rsidR="00752BC5" w:rsidRPr="00612D58" w:rsidRDefault="00752BC5" w:rsidP="00752BC5">
            <w:pPr>
              <w:pStyle w:val="23"/>
              <w:spacing w:after="0" w:line="240" w:lineRule="auto"/>
              <w:ind w:left="0"/>
              <w:jc w:val="both"/>
              <w:rPr>
                <w:sz w:val="22"/>
                <w:szCs w:val="22"/>
              </w:rPr>
            </w:pPr>
          </w:p>
        </w:tc>
        <w:tc>
          <w:tcPr>
            <w:tcW w:w="1802" w:type="dxa"/>
            <w:vMerge/>
          </w:tcPr>
          <w:p w:rsidR="00752BC5" w:rsidRPr="00612D58" w:rsidRDefault="00752BC5" w:rsidP="00752BC5">
            <w:pPr>
              <w:pStyle w:val="23"/>
              <w:spacing w:after="0" w:line="240" w:lineRule="auto"/>
              <w:ind w:left="0"/>
              <w:jc w:val="both"/>
              <w:rPr>
                <w:sz w:val="22"/>
                <w:szCs w:val="22"/>
              </w:rPr>
            </w:pPr>
          </w:p>
        </w:tc>
        <w:tc>
          <w:tcPr>
            <w:tcW w:w="1371" w:type="dxa"/>
            <w:vMerge/>
          </w:tcPr>
          <w:p w:rsidR="00752BC5" w:rsidRPr="00612D58" w:rsidRDefault="00752BC5" w:rsidP="00752BC5">
            <w:pPr>
              <w:pStyle w:val="23"/>
              <w:spacing w:after="0" w:line="240" w:lineRule="auto"/>
              <w:ind w:left="0"/>
              <w:jc w:val="both"/>
              <w:rPr>
                <w:sz w:val="22"/>
                <w:szCs w:val="22"/>
              </w:rPr>
            </w:pPr>
          </w:p>
        </w:tc>
        <w:tc>
          <w:tcPr>
            <w:tcW w:w="1261" w:type="dxa"/>
          </w:tcPr>
          <w:p w:rsidR="00752BC5" w:rsidRPr="00612D58" w:rsidRDefault="00752BC5" w:rsidP="00752BC5">
            <w:pPr>
              <w:pStyle w:val="23"/>
              <w:spacing w:after="0" w:line="240" w:lineRule="auto"/>
              <w:ind w:left="0"/>
              <w:jc w:val="both"/>
              <w:rPr>
                <w:sz w:val="22"/>
                <w:szCs w:val="22"/>
              </w:rPr>
            </w:pPr>
            <w:r w:rsidRPr="00612D58">
              <w:rPr>
                <w:sz w:val="22"/>
                <w:szCs w:val="22"/>
              </w:rPr>
              <w:t>2019</w:t>
            </w:r>
          </w:p>
        </w:tc>
        <w:tc>
          <w:tcPr>
            <w:tcW w:w="903" w:type="dxa"/>
          </w:tcPr>
          <w:p w:rsidR="00752BC5" w:rsidRPr="00612D58" w:rsidRDefault="00752BC5" w:rsidP="00752BC5">
            <w:pPr>
              <w:pStyle w:val="23"/>
              <w:spacing w:after="0" w:line="240" w:lineRule="auto"/>
              <w:ind w:left="0"/>
              <w:jc w:val="both"/>
              <w:rPr>
                <w:sz w:val="22"/>
                <w:szCs w:val="22"/>
              </w:rPr>
            </w:pPr>
            <w:r w:rsidRPr="00612D58">
              <w:rPr>
                <w:sz w:val="22"/>
                <w:szCs w:val="22"/>
              </w:rPr>
              <w:t>2020</w:t>
            </w:r>
          </w:p>
        </w:tc>
        <w:tc>
          <w:tcPr>
            <w:tcW w:w="828" w:type="dxa"/>
          </w:tcPr>
          <w:p w:rsidR="00752BC5" w:rsidRPr="00612D58" w:rsidRDefault="00752BC5" w:rsidP="00752BC5">
            <w:pPr>
              <w:pStyle w:val="23"/>
              <w:spacing w:after="0" w:line="240" w:lineRule="auto"/>
              <w:ind w:left="0"/>
              <w:jc w:val="both"/>
              <w:rPr>
                <w:sz w:val="22"/>
                <w:szCs w:val="22"/>
              </w:rPr>
            </w:pPr>
            <w:r w:rsidRPr="00612D58">
              <w:rPr>
                <w:sz w:val="22"/>
                <w:szCs w:val="22"/>
              </w:rPr>
              <w:t>2021</w:t>
            </w:r>
          </w:p>
        </w:tc>
        <w:tc>
          <w:tcPr>
            <w:tcW w:w="828" w:type="dxa"/>
          </w:tcPr>
          <w:p w:rsidR="00752BC5" w:rsidRPr="00612D58" w:rsidRDefault="00752BC5" w:rsidP="00752BC5">
            <w:pPr>
              <w:pStyle w:val="23"/>
              <w:spacing w:after="0" w:line="240" w:lineRule="auto"/>
              <w:ind w:left="0"/>
              <w:jc w:val="both"/>
              <w:rPr>
                <w:sz w:val="22"/>
                <w:szCs w:val="22"/>
              </w:rPr>
            </w:pPr>
            <w:r w:rsidRPr="00612D58">
              <w:rPr>
                <w:sz w:val="22"/>
                <w:szCs w:val="22"/>
              </w:rPr>
              <w:t>2022</w:t>
            </w:r>
          </w:p>
        </w:tc>
        <w:tc>
          <w:tcPr>
            <w:tcW w:w="828" w:type="dxa"/>
          </w:tcPr>
          <w:p w:rsidR="00752BC5" w:rsidRPr="00612D58" w:rsidRDefault="00752BC5" w:rsidP="00752BC5">
            <w:pPr>
              <w:pStyle w:val="23"/>
              <w:spacing w:after="0" w:line="240" w:lineRule="auto"/>
              <w:ind w:left="0"/>
              <w:jc w:val="both"/>
              <w:rPr>
                <w:sz w:val="22"/>
                <w:szCs w:val="22"/>
              </w:rPr>
            </w:pPr>
            <w:r w:rsidRPr="00612D58">
              <w:rPr>
                <w:sz w:val="22"/>
                <w:szCs w:val="22"/>
              </w:rPr>
              <w:t>2023</w:t>
            </w:r>
          </w:p>
        </w:tc>
        <w:tc>
          <w:tcPr>
            <w:tcW w:w="703" w:type="dxa"/>
          </w:tcPr>
          <w:p w:rsidR="00752BC5" w:rsidRPr="00612D58" w:rsidRDefault="00752BC5" w:rsidP="00752BC5">
            <w:pPr>
              <w:pStyle w:val="23"/>
              <w:spacing w:after="0" w:line="240" w:lineRule="auto"/>
              <w:ind w:left="0"/>
              <w:jc w:val="both"/>
              <w:rPr>
                <w:sz w:val="22"/>
                <w:szCs w:val="22"/>
              </w:rPr>
            </w:pPr>
            <w:r w:rsidRPr="00612D58">
              <w:rPr>
                <w:sz w:val="22"/>
                <w:szCs w:val="22"/>
              </w:rPr>
              <w:t>2024</w:t>
            </w:r>
          </w:p>
        </w:tc>
      </w:tr>
      <w:tr w:rsidR="00752BC5" w:rsidRPr="00612D58" w:rsidTr="00090181">
        <w:tc>
          <w:tcPr>
            <w:tcW w:w="1790" w:type="dxa"/>
          </w:tcPr>
          <w:p w:rsidR="00752BC5" w:rsidRPr="00612D58" w:rsidRDefault="00752BC5" w:rsidP="00752BC5">
            <w:pPr>
              <w:pStyle w:val="23"/>
              <w:spacing w:after="0" w:line="240" w:lineRule="auto"/>
              <w:ind w:left="0"/>
              <w:jc w:val="both"/>
              <w:rPr>
                <w:sz w:val="22"/>
                <w:szCs w:val="22"/>
              </w:rPr>
            </w:pPr>
            <w:r w:rsidRPr="00612D58">
              <w:rPr>
                <w:sz w:val="22"/>
                <w:szCs w:val="22"/>
              </w:rPr>
              <w:t>Администрация муниципального образования - Шиловский муниципальный район Рязанской области</w:t>
            </w:r>
          </w:p>
        </w:tc>
        <w:tc>
          <w:tcPr>
            <w:tcW w:w="1802" w:type="dxa"/>
          </w:tcPr>
          <w:p w:rsidR="00752BC5" w:rsidRPr="00612D58" w:rsidRDefault="00752BC5" w:rsidP="00752BC5">
            <w:pPr>
              <w:pStyle w:val="23"/>
              <w:spacing w:after="0" w:line="240" w:lineRule="auto"/>
              <w:ind w:left="0"/>
              <w:jc w:val="both"/>
              <w:rPr>
                <w:sz w:val="22"/>
                <w:szCs w:val="22"/>
              </w:rPr>
            </w:pPr>
            <w:r w:rsidRPr="00612D58">
              <w:rPr>
                <w:sz w:val="22"/>
                <w:szCs w:val="22"/>
              </w:rPr>
              <w:t>Муниципальный бюджет</w:t>
            </w:r>
          </w:p>
        </w:tc>
        <w:tc>
          <w:tcPr>
            <w:tcW w:w="1371" w:type="dxa"/>
          </w:tcPr>
          <w:p w:rsidR="00752BC5" w:rsidRPr="00612D58" w:rsidRDefault="00752BC5" w:rsidP="00752BC5">
            <w:pPr>
              <w:pStyle w:val="23"/>
              <w:spacing w:after="0" w:line="240" w:lineRule="auto"/>
              <w:ind w:left="0"/>
              <w:jc w:val="both"/>
              <w:rPr>
                <w:sz w:val="22"/>
                <w:szCs w:val="22"/>
              </w:rPr>
            </w:pPr>
            <w:r w:rsidRPr="00612D58">
              <w:rPr>
                <w:sz w:val="22"/>
                <w:szCs w:val="22"/>
              </w:rPr>
              <w:t>11169209,80</w:t>
            </w:r>
          </w:p>
        </w:tc>
        <w:tc>
          <w:tcPr>
            <w:tcW w:w="1261" w:type="dxa"/>
          </w:tcPr>
          <w:p w:rsidR="00752BC5" w:rsidRPr="00612D58" w:rsidRDefault="00752BC5" w:rsidP="00752BC5">
            <w:pPr>
              <w:pStyle w:val="23"/>
              <w:spacing w:after="0" w:line="240" w:lineRule="auto"/>
              <w:ind w:left="0"/>
              <w:jc w:val="both"/>
              <w:rPr>
                <w:sz w:val="22"/>
                <w:szCs w:val="22"/>
              </w:rPr>
            </w:pPr>
            <w:r w:rsidRPr="00612D58">
              <w:rPr>
                <w:sz w:val="22"/>
                <w:szCs w:val="22"/>
              </w:rPr>
              <w:t>7352103,80</w:t>
            </w:r>
          </w:p>
        </w:tc>
        <w:tc>
          <w:tcPr>
            <w:tcW w:w="903" w:type="dxa"/>
          </w:tcPr>
          <w:p w:rsidR="00752BC5" w:rsidRPr="00612D58" w:rsidRDefault="00752BC5" w:rsidP="00752BC5">
            <w:pPr>
              <w:pStyle w:val="23"/>
              <w:spacing w:after="0" w:line="240" w:lineRule="auto"/>
              <w:ind w:left="0"/>
              <w:jc w:val="both"/>
              <w:rPr>
                <w:sz w:val="22"/>
                <w:szCs w:val="22"/>
              </w:rPr>
            </w:pPr>
            <w:r w:rsidRPr="00612D58">
              <w:rPr>
                <w:sz w:val="22"/>
                <w:szCs w:val="22"/>
              </w:rPr>
              <w:t>936 103</w:t>
            </w:r>
          </w:p>
        </w:tc>
        <w:tc>
          <w:tcPr>
            <w:tcW w:w="828" w:type="dxa"/>
          </w:tcPr>
          <w:p w:rsidR="00752BC5" w:rsidRPr="00612D58" w:rsidRDefault="00752BC5" w:rsidP="00752BC5">
            <w:pPr>
              <w:pStyle w:val="23"/>
              <w:spacing w:after="0" w:line="240" w:lineRule="auto"/>
              <w:ind w:left="0"/>
              <w:jc w:val="both"/>
              <w:rPr>
                <w:sz w:val="22"/>
                <w:szCs w:val="22"/>
              </w:rPr>
            </w:pPr>
            <w:r w:rsidRPr="00612D58">
              <w:rPr>
                <w:sz w:val="22"/>
                <w:szCs w:val="22"/>
              </w:rPr>
              <w:t>546 103</w:t>
            </w:r>
          </w:p>
        </w:tc>
        <w:tc>
          <w:tcPr>
            <w:tcW w:w="828" w:type="dxa"/>
          </w:tcPr>
          <w:p w:rsidR="00752BC5" w:rsidRPr="00612D58" w:rsidRDefault="00752BC5" w:rsidP="00752BC5">
            <w:pPr>
              <w:pStyle w:val="23"/>
              <w:spacing w:after="0" w:line="240" w:lineRule="auto"/>
              <w:ind w:left="0"/>
              <w:jc w:val="both"/>
              <w:rPr>
                <w:sz w:val="22"/>
                <w:szCs w:val="22"/>
              </w:rPr>
            </w:pPr>
            <w:r w:rsidRPr="00612D58">
              <w:rPr>
                <w:sz w:val="22"/>
                <w:szCs w:val="22"/>
              </w:rPr>
              <w:t>778 300</w:t>
            </w:r>
          </w:p>
        </w:tc>
        <w:tc>
          <w:tcPr>
            <w:tcW w:w="828" w:type="dxa"/>
          </w:tcPr>
          <w:p w:rsidR="00752BC5" w:rsidRPr="00612D58" w:rsidRDefault="00752BC5" w:rsidP="00752BC5">
            <w:pPr>
              <w:pStyle w:val="23"/>
              <w:spacing w:after="0" w:line="240" w:lineRule="auto"/>
              <w:ind w:left="0"/>
              <w:jc w:val="both"/>
              <w:rPr>
                <w:sz w:val="22"/>
                <w:szCs w:val="22"/>
              </w:rPr>
            </w:pPr>
            <w:r w:rsidRPr="00612D58">
              <w:rPr>
                <w:sz w:val="22"/>
                <w:szCs w:val="22"/>
              </w:rPr>
              <w:t>778 300</w:t>
            </w:r>
          </w:p>
        </w:tc>
        <w:tc>
          <w:tcPr>
            <w:tcW w:w="703" w:type="dxa"/>
          </w:tcPr>
          <w:p w:rsidR="00752BC5" w:rsidRPr="00612D58" w:rsidRDefault="00752BC5" w:rsidP="00752BC5">
            <w:pPr>
              <w:pStyle w:val="23"/>
              <w:spacing w:after="0" w:line="240" w:lineRule="auto"/>
              <w:ind w:left="0"/>
              <w:jc w:val="both"/>
              <w:rPr>
                <w:sz w:val="22"/>
                <w:szCs w:val="22"/>
              </w:rPr>
            </w:pPr>
            <w:r w:rsidRPr="00612D58">
              <w:rPr>
                <w:sz w:val="22"/>
                <w:szCs w:val="22"/>
              </w:rPr>
              <w:t>778 300</w:t>
            </w:r>
          </w:p>
        </w:tc>
      </w:tr>
    </w:tbl>
    <w:p w:rsidR="00752BC5" w:rsidRPr="00612D58" w:rsidRDefault="00752BC5" w:rsidP="00752BC5">
      <w:pPr>
        <w:pStyle w:val="23"/>
        <w:spacing w:after="0" w:line="240" w:lineRule="auto"/>
        <w:ind w:left="0" w:firstLine="720"/>
        <w:jc w:val="both"/>
        <w:rPr>
          <w:sz w:val="22"/>
          <w:szCs w:val="22"/>
        </w:rPr>
      </w:pPr>
    </w:p>
    <w:p w:rsidR="00752BC5" w:rsidRPr="00612D58" w:rsidRDefault="00752BC5" w:rsidP="00090181">
      <w:pPr>
        <w:pStyle w:val="23"/>
        <w:spacing w:after="0" w:line="240" w:lineRule="auto"/>
        <w:ind w:left="0" w:firstLine="720"/>
        <w:jc w:val="both"/>
        <w:rPr>
          <w:sz w:val="22"/>
          <w:szCs w:val="22"/>
        </w:rPr>
      </w:pPr>
      <w:r w:rsidRPr="00612D58">
        <w:rPr>
          <w:sz w:val="22"/>
          <w:szCs w:val="22"/>
        </w:rPr>
        <w:t>Объемы финансирования Программы носят прогнозный характер.».</w:t>
      </w:r>
    </w:p>
    <w:p w:rsidR="00752BC5" w:rsidRPr="00612D58" w:rsidRDefault="00752BC5" w:rsidP="00090181">
      <w:pPr>
        <w:pStyle w:val="23"/>
        <w:spacing w:after="0" w:line="240" w:lineRule="auto"/>
        <w:ind w:left="0" w:firstLine="720"/>
        <w:jc w:val="both"/>
        <w:rPr>
          <w:sz w:val="22"/>
          <w:szCs w:val="22"/>
        </w:rPr>
      </w:pPr>
      <w:r w:rsidRPr="00612D58">
        <w:rPr>
          <w:sz w:val="22"/>
          <w:szCs w:val="22"/>
        </w:rPr>
        <w:t>1.4. Раздел 6 изложить в редакции согласно приложению 1 к настоящему постановлению.</w:t>
      </w:r>
    </w:p>
    <w:p w:rsidR="00752BC5" w:rsidRPr="00612D58" w:rsidRDefault="00752BC5" w:rsidP="00090181">
      <w:pPr>
        <w:pStyle w:val="23"/>
        <w:spacing w:after="0" w:line="240" w:lineRule="auto"/>
        <w:ind w:left="0" w:firstLine="720"/>
        <w:jc w:val="both"/>
        <w:rPr>
          <w:sz w:val="22"/>
          <w:szCs w:val="22"/>
        </w:rPr>
      </w:pPr>
      <w:r w:rsidRPr="00612D58">
        <w:rPr>
          <w:sz w:val="22"/>
          <w:szCs w:val="22"/>
        </w:rPr>
        <w:t>1.5. Раздел 8 изложить в редакции  согласно приложения 2 к настоящему постановлению.</w:t>
      </w:r>
    </w:p>
    <w:p w:rsidR="00752BC5" w:rsidRPr="00612D58" w:rsidRDefault="00752BC5" w:rsidP="00090181">
      <w:pPr>
        <w:pStyle w:val="23"/>
        <w:spacing w:after="0" w:line="240" w:lineRule="auto"/>
        <w:ind w:left="0" w:firstLine="720"/>
        <w:jc w:val="both"/>
        <w:rPr>
          <w:sz w:val="22"/>
          <w:szCs w:val="22"/>
        </w:rPr>
      </w:pPr>
      <w:r w:rsidRPr="00612D58">
        <w:rPr>
          <w:sz w:val="22"/>
          <w:szCs w:val="22"/>
        </w:rPr>
        <w:t>2. Настоящее постановление вступает в силу с даты подписания и подлежит опубликованию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сети Интернет (</w:t>
      </w:r>
      <w:proofErr w:type="spellStart"/>
      <w:r w:rsidRPr="00612D58">
        <w:rPr>
          <w:sz w:val="22"/>
          <w:szCs w:val="22"/>
        </w:rPr>
        <w:t>shilovoadm</w:t>
      </w:r>
      <w:proofErr w:type="spellEnd"/>
      <w:r w:rsidRPr="00612D58">
        <w:rPr>
          <w:sz w:val="22"/>
          <w:szCs w:val="22"/>
        </w:rPr>
        <w:t>.</w:t>
      </w:r>
      <w:proofErr w:type="spellStart"/>
      <w:r w:rsidRPr="00612D58">
        <w:rPr>
          <w:sz w:val="22"/>
          <w:szCs w:val="22"/>
          <w:lang w:val="en-US"/>
        </w:rPr>
        <w:t>ryazangov</w:t>
      </w:r>
      <w:proofErr w:type="spellEnd"/>
      <w:r w:rsidRPr="00612D58">
        <w:rPr>
          <w:sz w:val="22"/>
          <w:szCs w:val="22"/>
        </w:rPr>
        <w:t>.</w:t>
      </w:r>
      <w:proofErr w:type="spellStart"/>
      <w:r w:rsidRPr="00612D58">
        <w:rPr>
          <w:sz w:val="22"/>
          <w:szCs w:val="22"/>
        </w:rPr>
        <w:t>ru</w:t>
      </w:r>
      <w:proofErr w:type="spellEnd"/>
      <w:r w:rsidRPr="00612D58">
        <w:rPr>
          <w:sz w:val="22"/>
          <w:szCs w:val="22"/>
        </w:rPr>
        <w:t>).</w:t>
      </w:r>
    </w:p>
    <w:p w:rsidR="00752BC5" w:rsidRPr="00612D58" w:rsidRDefault="00752BC5" w:rsidP="00090181">
      <w:pPr>
        <w:pStyle w:val="23"/>
        <w:spacing w:after="0" w:line="240" w:lineRule="auto"/>
        <w:ind w:left="0" w:firstLine="720"/>
        <w:jc w:val="both"/>
        <w:rPr>
          <w:sz w:val="22"/>
          <w:szCs w:val="22"/>
        </w:rPr>
      </w:pPr>
      <w:r w:rsidRPr="00612D58">
        <w:rPr>
          <w:sz w:val="22"/>
          <w:szCs w:val="22"/>
        </w:rPr>
        <w:t>3. Контроль за выполнением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Я.А. Ерошину.</w:t>
      </w:r>
    </w:p>
    <w:p w:rsidR="00752BC5" w:rsidRPr="00612D58" w:rsidRDefault="00752BC5" w:rsidP="00090181">
      <w:pPr>
        <w:pStyle w:val="23"/>
        <w:spacing w:after="0" w:line="240" w:lineRule="auto"/>
        <w:ind w:left="0" w:firstLine="720"/>
        <w:jc w:val="both"/>
        <w:rPr>
          <w:sz w:val="22"/>
          <w:szCs w:val="22"/>
        </w:rPr>
      </w:pPr>
    </w:p>
    <w:p w:rsidR="00752BC5" w:rsidRPr="00612D58" w:rsidRDefault="00752BC5" w:rsidP="00090181">
      <w:pPr>
        <w:pStyle w:val="23"/>
        <w:spacing w:after="0" w:line="240" w:lineRule="auto"/>
        <w:ind w:left="0" w:firstLine="720"/>
        <w:jc w:val="both"/>
        <w:rPr>
          <w:sz w:val="22"/>
          <w:szCs w:val="22"/>
        </w:rPr>
      </w:pPr>
    </w:p>
    <w:p w:rsidR="00752BC5" w:rsidRPr="00612D58" w:rsidRDefault="00752BC5" w:rsidP="00090181">
      <w:pPr>
        <w:pStyle w:val="23"/>
        <w:spacing w:after="0" w:line="240" w:lineRule="auto"/>
        <w:ind w:left="0"/>
        <w:jc w:val="both"/>
        <w:rPr>
          <w:sz w:val="22"/>
          <w:szCs w:val="22"/>
        </w:rPr>
      </w:pPr>
      <w:r w:rsidRPr="00612D58">
        <w:rPr>
          <w:sz w:val="22"/>
          <w:szCs w:val="22"/>
        </w:rPr>
        <w:t xml:space="preserve">Глава администрации </w:t>
      </w:r>
    </w:p>
    <w:p w:rsidR="00752BC5" w:rsidRPr="00612D58" w:rsidRDefault="00752BC5" w:rsidP="00090181">
      <w:pPr>
        <w:pStyle w:val="23"/>
        <w:spacing w:after="0" w:line="240" w:lineRule="auto"/>
        <w:ind w:left="0"/>
        <w:jc w:val="both"/>
        <w:rPr>
          <w:sz w:val="22"/>
          <w:szCs w:val="22"/>
        </w:rPr>
      </w:pPr>
      <w:r w:rsidRPr="00612D58">
        <w:rPr>
          <w:sz w:val="22"/>
          <w:szCs w:val="22"/>
        </w:rPr>
        <w:t xml:space="preserve">муниципального образования – </w:t>
      </w:r>
    </w:p>
    <w:p w:rsidR="00752BC5" w:rsidRPr="00612D58" w:rsidRDefault="00752BC5" w:rsidP="00090181">
      <w:pPr>
        <w:pStyle w:val="23"/>
        <w:spacing w:after="0" w:line="240" w:lineRule="auto"/>
        <w:ind w:left="0"/>
        <w:jc w:val="both"/>
        <w:rPr>
          <w:sz w:val="22"/>
          <w:szCs w:val="22"/>
        </w:rPr>
      </w:pPr>
      <w:r w:rsidRPr="00612D58">
        <w:rPr>
          <w:sz w:val="22"/>
          <w:szCs w:val="22"/>
        </w:rPr>
        <w:t xml:space="preserve">Шиловский муниципальный </w:t>
      </w:r>
    </w:p>
    <w:p w:rsidR="00752BC5" w:rsidRPr="00612D58" w:rsidRDefault="00752BC5" w:rsidP="00090181">
      <w:pPr>
        <w:pStyle w:val="23"/>
        <w:spacing w:after="0" w:line="240" w:lineRule="auto"/>
        <w:ind w:left="0"/>
        <w:jc w:val="both"/>
        <w:rPr>
          <w:sz w:val="22"/>
          <w:szCs w:val="22"/>
        </w:rPr>
      </w:pPr>
      <w:r w:rsidRPr="00612D58">
        <w:rPr>
          <w:sz w:val="22"/>
          <w:szCs w:val="22"/>
        </w:rPr>
        <w:t xml:space="preserve">район Рязанской области                                                                    </w:t>
      </w:r>
      <w:r w:rsidRPr="00612D58">
        <w:rPr>
          <w:sz w:val="22"/>
          <w:szCs w:val="22"/>
        </w:rPr>
        <w:tab/>
      </w:r>
      <w:r w:rsidR="00090181">
        <w:rPr>
          <w:sz w:val="22"/>
          <w:szCs w:val="22"/>
        </w:rPr>
        <w:t xml:space="preserve">                                      </w:t>
      </w:r>
      <w:r w:rsidRPr="00612D58">
        <w:rPr>
          <w:sz w:val="22"/>
          <w:szCs w:val="22"/>
        </w:rPr>
        <w:t>В.В. Луканцов</w:t>
      </w:r>
    </w:p>
    <w:p w:rsidR="00752BC5" w:rsidRPr="00612D58" w:rsidRDefault="00752BC5" w:rsidP="00752BC5">
      <w:pPr>
        <w:pStyle w:val="af2"/>
        <w:jc w:val="both"/>
        <w:rPr>
          <w:rFonts w:ascii="Times New Roman" w:hAnsi="Times New Roman" w:cs="Times New Roman"/>
        </w:rPr>
        <w:sectPr w:rsidR="00752BC5" w:rsidRPr="00612D58" w:rsidSect="00090181">
          <w:headerReference w:type="even" r:id="rId30"/>
          <w:type w:val="continuous"/>
          <w:pgSz w:w="11906" w:h="16838" w:code="9"/>
          <w:pgMar w:top="567" w:right="707" w:bottom="1134" w:left="1134" w:header="709" w:footer="709" w:gutter="0"/>
          <w:cols w:space="708"/>
          <w:titlePg/>
          <w:docGrid w:linePitch="360"/>
        </w:sectPr>
      </w:pPr>
    </w:p>
    <w:p w:rsidR="00752BC5" w:rsidRPr="00612D58" w:rsidRDefault="00752BC5" w:rsidP="00752BC5">
      <w:pPr>
        <w:pStyle w:val="af2"/>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pPr>
    </w:p>
    <w:p w:rsidR="00090181" w:rsidRDefault="00090181" w:rsidP="00752BC5">
      <w:pPr>
        <w:ind w:left="10206"/>
        <w:jc w:val="both"/>
        <w:rPr>
          <w:rFonts w:ascii="Times New Roman" w:hAnsi="Times New Roman" w:cs="Times New Roman"/>
        </w:rPr>
        <w:sectPr w:rsidR="00090181" w:rsidSect="00752BC5">
          <w:headerReference w:type="default" r:id="rId31"/>
          <w:type w:val="continuous"/>
          <w:pgSz w:w="11906" w:h="16838" w:code="9"/>
          <w:pgMar w:top="567" w:right="567" w:bottom="1134" w:left="1134" w:header="709" w:footer="709" w:gutter="0"/>
          <w:cols w:space="708"/>
          <w:titlePg/>
          <w:docGrid w:linePitch="360"/>
        </w:sectPr>
      </w:pPr>
    </w:p>
    <w:p w:rsidR="00752BC5" w:rsidRPr="00612D58" w:rsidRDefault="007B1A8B" w:rsidP="007B1A8B">
      <w:pPr>
        <w:ind w:left="10206"/>
        <w:rPr>
          <w:rFonts w:ascii="Times New Roman" w:hAnsi="Times New Roman" w:cs="Times New Roman"/>
        </w:rPr>
      </w:pPr>
      <w:r>
        <w:rPr>
          <w:rFonts w:ascii="Times New Roman" w:hAnsi="Times New Roman" w:cs="Times New Roman"/>
        </w:rPr>
        <w:lastRenderedPageBreak/>
        <w:t xml:space="preserve">Приложение 1                                                                                                       </w:t>
      </w:r>
      <w:r w:rsidR="00090181">
        <w:rPr>
          <w:rFonts w:ascii="Times New Roman" w:hAnsi="Times New Roman" w:cs="Times New Roman"/>
        </w:rPr>
        <w:t>к п</w:t>
      </w:r>
      <w:r w:rsidR="00752BC5" w:rsidRPr="00612D58">
        <w:rPr>
          <w:rFonts w:ascii="Times New Roman" w:hAnsi="Times New Roman" w:cs="Times New Roman"/>
        </w:rPr>
        <w:t>остановлению администрации муниципального образования – Шиловский муниципальный район от 02.11.2021 № 518</w:t>
      </w:r>
    </w:p>
    <w:p w:rsidR="00752BC5" w:rsidRPr="00612D58" w:rsidRDefault="00752BC5" w:rsidP="00752BC5">
      <w:pPr>
        <w:ind w:left="10206"/>
        <w:jc w:val="both"/>
        <w:rPr>
          <w:rFonts w:ascii="Times New Roman" w:hAnsi="Times New Roman" w:cs="Times New Roman"/>
        </w:rPr>
      </w:pPr>
    </w:p>
    <w:p w:rsidR="00752BC5" w:rsidRPr="00612D58" w:rsidRDefault="00752BC5" w:rsidP="00752BC5">
      <w:pPr>
        <w:pStyle w:val="af2"/>
        <w:jc w:val="center"/>
        <w:rPr>
          <w:rFonts w:ascii="Times New Roman" w:hAnsi="Times New Roman" w:cs="Times New Roman"/>
        </w:rPr>
      </w:pPr>
      <w:r w:rsidRPr="00612D58">
        <w:rPr>
          <w:rFonts w:ascii="Times New Roman" w:hAnsi="Times New Roman" w:cs="Times New Roman"/>
        </w:rPr>
        <w:t>«6. Система программных мероприятий</w:t>
      </w:r>
    </w:p>
    <w:p w:rsidR="00752BC5" w:rsidRPr="00612D58" w:rsidRDefault="00752BC5" w:rsidP="00752BC5">
      <w:pPr>
        <w:pStyle w:val="af2"/>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76"/>
        <w:gridCol w:w="1948"/>
        <w:gridCol w:w="1415"/>
        <w:gridCol w:w="1117"/>
        <w:gridCol w:w="1558"/>
        <w:gridCol w:w="1094"/>
        <w:gridCol w:w="1064"/>
        <w:gridCol w:w="1024"/>
        <w:gridCol w:w="877"/>
        <w:gridCol w:w="950"/>
        <w:gridCol w:w="950"/>
        <w:gridCol w:w="767"/>
        <w:gridCol w:w="1444"/>
      </w:tblGrid>
      <w:tr w:rsidR="00752BC5" w:rsidRPr="00612D58" w:rsidTr="00752BC5">
        <w:tc>
          <w:tcPr>
            <w:tcW w:w="476"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w:t>
            </w:r>
          </w:p>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п/п</w:t>
            </w:r>
          </w:p>
        </w:tc>
        <w:tc>
          <w:tcPr>
            <w:tcW w:w="194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Программные мероприятия, обеспечивающие выполнение задачи</w:t>
            </w:r>
          </w:p>
        </w:tc>
        <w:tc>
          <w:tcPr>
            <w:tcW w:w="1415"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Главные распорядители</w:t>
            </w:r>
          </w:p>
        </w:tc>
        <w:tc>
          <w:tcPr>
            <w:tcW w:w="1117"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Исполни-</w:t>
            </w:r>
            <w:proofErr w:type="spellStart"/>
            <w:r w:rsidRPr="00612D58">
              <w:rPr>
                <w:rFonts w:ascii="Times New Roman" w:hAnsi="Times New Roman" w:cs="Times New Roman"/>
              </w:rPr>
              <w:t>тели</w:t>
            </w:r>
            <w:proofErr w:type="spellEnd"/>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Источник финансирования</w:t>
            </w:r>
          </w:p>
        </w:tc>
        <w:tc>
          <w:tcPr>
            <w:tcW w:w="6726" w:type="dxa"/>
            <w:gridSpan w:val="7"/>
          </w:tcPr>
          <w:p w:rsidR="00752BC5" w:rsidRPr="00612D58" w:rsidRDefault="00752BC5" w:rsidP="00752BC5">
            <w:pPr>
              <w:pStyle w:val="af2"/>
              <w:jc w:val="both"/>
              <w:rPr>
                <w:rFonts w:ascii="Times New Roman" w:hAnsi="Times New Roman" w:cs="Times New Roman"/>
              </w:rPr>
            </w:pPr>
          </w:p>
        </w:tc>
        <w:tc>
          <w:tcPr>
            <w:tcW w:w="1444"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Ожидаемый результат</w:t>
            </w: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jc w:val="both"/>
              <w:rPr>
                <w:rFonts w:ascii="Times New Roman" w:hAnsi="Times New Roman" w:cs="Times New Roman"/>
              </w:rPr>
            </w:pPr>
          </w:p>
        </w:tc>
        <w:tc>
          <w:tcPr>
            <w:tcW w:w="1415" w:type="dxa"/>
            <w:vMerge/>
          </w:tcPr>
          <w:p w:rsidR="00752BC5" w:rsidRPr="00612D58" w:rsidRDefault="00752BC5" w:rsidP="00752BC5">
            <w:pPr>
              <w:pStyle w:val="af2"/>
              <w:jc w:val="both"/>
              <w:rPr>
                <w:rFonts w:ascii="Times New Roman" w:hAnsi="Times New Roman" w:cs="Times New Roman"/>
              </w:rPr>
            </w:pPr>
          </w:p>
        </w:tc>
        <w:tc>
          <w:tcPr>
            <w:tcW w:w="1117" w:type="dxa"/>
            <w:vMerge/>
          </w:tcPr>
          <w:p w:rsidR="00752BC5" w:rsidRPr="00612D58" w:rsidRDefault="00752BC5" w:rsidP="00752BC5">
            <w:pPr>
              <w:pStyle w:val="af2"/>
              <w:jc w:val="both"/>
              <w:rPr>
                <w:rFonts w:ascii="Times New Roman" w:hAnsi="Times New Roman" w:cs="Times New Roman"/>
              </w:rPr>
            </w:pP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всего</w:t>
            </w:r>
          </w:p>
        </w:tc>
        <w:tc>
          <w:tcPr>
            <w:tcW w:w="5632" w:type="dxa"/>
            <w:gridSpan w:val="6"/>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в том числе по годам</w:t>
            </w:r>
          </w:p>
        </w:tc>
        <w:tc>
          <w:tcPr>
            <w:tcW w:w="1444" w:type="dxa"/>
            <w:vMerge/>
          </w:tcPr>
          <w:p w:rsidR="00752BC5" w:rsidRPr="00612D58" w:rsidRDefault="00752BC5" w:rsidP="00752BC5">
            <w:pPr>
              <w:pStyle w:val="af2"/>
              <w:jc w:val="both"/>
              <w:rPr>
                <w:rFonts w:ascii="Times New Roman" w:hAnsi="Times New Roman" w:cs="Times New Roman"/>
              </w:rPr>
            </w:pP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jc w:val="both"/>
              <w:rPr>
                <w:rFonts w:ascii="Times New Roman" w:hAnsi="Times New Roman" w:cs="Times New Roman"/>
              </w:rPr>
            </w:pPr>
          </w:p>
        </w:tc>
        <w:tc>
          <w:tcPr>
            <w:tcW w:w="1415" w:type="dxa"/>
            <w:vMerge/>
          </w:tcPr>
          <w:p w:rsidR="00752BC5" w:rsidRPr="00612D58" w:rsidRDefault="00752BC5" w:rsidP="00752BC5">
            <w:pPr>
              <w:pStyle w:val="af2"/>
              <w:jc w:val="both"/>
              <w:rPr>
                <w:rFonts w:ascii="Times New Roman" w:hAnsi="Times New Roman" w:cs="Times New Roman"/>
              </w:rPr>
            </w:pPr>
          </w:p>
        </w:tc>
        <w:tc>
          <w:tcPr>
            <w:tcW w:w="1117" w:type="dxa"/>
            <w:vMerge/>
          </w:tcPr>
          <w:p w:rsidR="00752BC5" w:rsidRPr="00612D58" w:rsidRDefault="00752BC5" w:rsidP="00752BC5">
            <w:pPr>
              <w:pStyle w:val="af2"/>
              <w:jc w:val="both"/>
              <w:rPr>
                <w:rFonts w:ascii="Times New Roman" w:hAnsi="Times New Roman" w:cs="Times New Roman"/>
              </w:rPr>
            </w:pP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vMerge/>
          </w:tcPr>
          <w:p w:rsidR="00752BC5" w:rsidRPr="00612D58" w:rsidRDefault="00752BC5" w:rsidP="00752BC5">
            <w:pPr>
              <w:pStyle w:val="af2"/>
              <w:jc w:val="both"/>
              <w:rPr>
                <w:rFonts w:ascii="Times New Roman" w:hAnsi="Times New Roman" w:cs="Times New Roman"/>
              </w:rPr>
            </w:pP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2019</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2020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2021</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2022</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2023</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2024</w:t>
            </w:r>
          </w:p>
        </w:tc>
        <w:tc>
          <w:tcPr>
            <w:tcW w:w="1444" w:type="dxa"/>
            <w:vMerge/>
          </w:tcPr>
          <w:p w:rsidR="00752BC5" w:rsidRPr="00612D58" w:rsidRDefault="00752BC5" w:rsidP="00752BC5">
            <w:pPr>
              <w:pStyle w:val="af2"/>
              <w:jc w:val="both"/>
              <w:rPr>
                <w:rFonts w:ascii="Times New Roman" w:hAnsi="Times New Roman" w:cs="Times New Roman"/>
              </w:rPr>
            </w:pPr>
          </w:p>
        </w:tc>
      </w:tr>
      <w:tr w:rsidR="00752BC5" w:rsidRPr="00612D58" w:rsidTr="00752BC5">
        <w:tc>
          <w:tcPr>
            <w:tcW w:w="476"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w:t>
            </w:r>
          </w:p>
        </w:tc>
        <w:tc>
          <w:tcPr>
            <w:tcW w:w="1948" w:type="dxa"/>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Задача 1. Обеспечение осуществления управленческих функций Управления имущественных и земельных отношений</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5254196,61</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5254196,61</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Обеспечение выполнения не менее 90% целевых индикаторов</w:t>
            </w:r>
          </w:p>
        </w:tc>
      </w:tr>
      <w:tr w:rsidR="00752BC5" w:rsidRPr="00612D58" w:rsidTr="00752BC5">
        <w:tc>
          <w:tcPr>
            <w:tcW w:w="476"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1.1.</w:t>
            </w:r>
          </w:p>
        </w:tc>
        <w:tc>
          <w:tcPr>
            <w:tcW w:w="1948" w:type="dxa"/>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Финансовое обеспечение деятельности Управления имущественных и земельных отношений</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5254196,61</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5254196,61</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tcPr>
          <w:p w:rsidR="00752BC5" w:rsidRPr="00612D58" w:rsidRDefault="00752BC5" w:rsidP="00752BC5">
            <w:pPr>
              <w:pStyle w:val="af2"/>
              <w:jc w:val="both"/>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w:t>
            </w:r>
          </w:p>
        </w:tc>
        <w:tc>
          <w:tcPr>
            <w:tcW w:w="194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Задача 2.</w:t>
            </w:r>
          </w:p>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Проведение оценки муниципального имущества и земельных участков либо права аренды</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142 000</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142 000</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 xml:space="preserve">Проведение оценки в отношении не менее 10 объектов </w:t>
            </w:r>
            <w:proofErr w:type="spellStart"/>
            <w:r w:rsidRPr="00612D58">
              <w:rPr>
                <w:rFonts w:ascii="Times New Roman" w:hAnsi="Times New Roman" w:cs="Times New Roman"/>
              </w:rPr>
              <w:t>муни-ципальной</w:t>
            </w:r>
            <w:proofErr w:type="spellEnd"/>
            <w:r w:rsidRPr="00612D58">
              <w:rPr>
                <w:rFonts w:ascii="Times New Roman" w:hAnsi="Times New Roman" w:cs="Times New Roman"/>
              </w:rPr>
              <w:t xml:space="preserve"> собственност</w:t>
            </w:r>
            <w:r w:rsidRPr="00612D58">
              <w:rPr>
                <w:rFonts w:ascii="Times New Roman" w:hAnsi="Times New Roman" w:cs="Times New Roman"/>
              </w:rPr>
              <w:lastRenderedPageBreak/>
              <w:t>и</w:t>
            </w: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jc w:val="both"/>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500 000</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1444" w:type="dxa"/>
            <w:vMerge/>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lastRenderedPageBreak/>
              <w:t>2.1.</w:t>
            </w:r>
          </w:p>
        </w:tc>
        <w:tc>
          <w:tcPr>
            <w:tcW w:w="1948"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Финансирование услуг по оценке муниципального имущества и земельных участков либо права аренды</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142 000</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142 000</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vMerge/>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500 000</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1444" w:type="dxa"/>
            <w:vMerge/>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3.</w:t>
            </w:r>
          </w:p>
        </w:tc>
        <w:tc>
          <w:tcPr>
            <w:tcW w:w="1948"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 xml:space="preserve">Задача 3. Постановка на кадастровый учет границ населенных пунктов и объектов недвижимости в </w:t>
            </w:r>
            <w:proofErr w:type="spellStart"/>
            <w:r w:rsidRPr="00612D58">
              <w:rPr>
                <w:rFonts w:ascii="Times New Roman" w:hAnsi="Times New Roman" w:cs="Times New Roman"/>
              </w:rPr>
              <w:t>т.ч</w:t>
            </w:r>
            <w:proofErr w:type="spellEnd"/>
            <w:r w:rsidRPr="00612D58">
              <w:rPr>
                <w:rFonts w:ascii="Times New Roman" w:hAnsi="Times New Roman" w:cs="Times New Roman"/>
              </w:rPr>
              <w:t>. земельных участков, проведение экспертных работ</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1170687,13</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1170687,13</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Постановка на кадастровый учет не менее 25  объектов недвижимости</w:t>
            </w: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402 608,43</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2 608,43</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1444" w:type="dxa"/>
            <w:vMerge/>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3.1</w:t>
            </w:r>
          </w:p>
        </w:tc>
        <w:tc>
          <w:tcPr>
            <w:tcW w:w="1948"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 xml:space="preserve">Проведение работ по формированию и постановке на государственный кадастровый учет земельных участков, относящихся к собственности муниципального образования - Шиловский муниципальный район Рязанской области и государственной собственности которая не разграничена, </w:t>
            </w:r>
            <w:proofErr w:type="spellStart"/>
            <w:r w:rsidRPr="00612D58">
              <w:rPr>
                <w:rFonts w:ascii="Times New Roman" w:hAnsi="Times New Roman" w:cs="Times New Roman"/>
              </w:rPr>
              <w:lastRenderedPageBreak/>
              <w:t>топосъемке</w:t>
            </w:r>
            <w:proofErr w:type="spellEnd"/>
            <w:r w:rsidRPr="00612D58">
              <w:rPr>
                <w:rFonts w:ascii="Times New Roman" w:hAnsi="Times New Roman" w:cs="Times New Roman"/>
              </w:rPr>
              <w:t>, постановке на кадастровый учет объектов недвижимости, проведение геодезических, экспертных и иных работ, необходимых для осуществления муниципального земельного контроля</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lastRenderedPageBreak/>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1170687,13</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1170687,13</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402 608,43</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2 608,43</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100 000</w:t>
            </w:r>
          </w:p>
        </w:tc>
        <w:tc>
          <w:tcPr>
            <w:tcW w:w="1444" w:type="dxa"/>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lastRenderedPageBreak/>
              <w:t>4.</w:t>
            </w:r>
          </w:p>
        </w:tc>
        <w:tc>
          <w:tcPr>
            <w:tcW w:w="1948"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 xml:space="preserve">Задача 4. </w:t>
            </w:r>
          </w:p>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Содержание и капитальный ремонт муниципального имущества</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785 220,06</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785 220,06</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Оплата в полном объеме жилищно-коммунальных услуг нераспределенного имущества казны</w:t>
            </w: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p>
        </w:tc>
        <w:tc>
          <w:tcPr>
            <w:tcW w:w="1064" w:type="dxa"/>
          </w:tcPr>
          <w:p w:rsidR="00752BC5" w:rsidRPr="00612D58" w:rsidRDefault="00752BC5" w:rsidP="00752BC5">
            <w:pPr>
              <w:pStyle w:val="af2"/>
              <w:jc w:val="both"/>
              <w:rPr>
                <w:rFonts w:ascii="Times New Roman" w:hAnsi="Times New Roman" w:cs="Times New Roman"/>
              </w:rPr>
            </w:pP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704364,08</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494496</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578 300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578 300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578 300</w:t>
            </w:r>
          </w:p>
        </w:tc>
        <w:tc>
          <w:tcPr>
            <w:tcW w:w="1444" w:type="dxa"/>
            <w:vMerge/>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w:t>
            </w:r>
          </w:p>
        </w:tc>
        <w:tc>
          <w:tcPr>
            <w:tcW w:w="1948"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Плата за капитальный ремонт муниципального имущества</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371206,04</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371206,04</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vMerge w:val="restart"/>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p>
        </w:tc>
        <w:tc>
          <w:tcPr>
            <w:tcW w:w="1064" w:type="dxa"/>
          </w:tcPr>
          <w:p w:rsidR="00752BC5" w:rsidRPr="00612D58" w:rsidRDefault="00752BC5" w:rsidP="00752BC5">
            <w:pPr>
              <w:pStyle w:val="af2"/>
              <w:jc w:val="both"/>
              <w:rPr>
                <w:rFonts w:ascii="Times New Roman" w:hAnsi="Times New Roman" w:cs="Times New Roman"/>
              </w:rPr>
            </w:pP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626514,08</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416 646</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418 300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418 300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418 300</w:t>
            </w:r>
          </w:p>
        </w:tc>
        <w:tc>
          <w:tcPr>
            <w:tcW w:w="1444" w:type="dxa"/>
            <w:vMerge/>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4.2</w:t>
            </w:r>
          </w:p>
        </w:tc>
        <w:tc>
          <w:tcPr>
            <w:tcW w:w="1948" w:type="dxa"/>
            <w:vMerge w:val="restart"/>
          </w:tcPr>
          <w:p w:rsidR="00752BC5" w:rsidRPr="00612D58" w:rsidRDefault="00752BC5" w:rsidP="00752BC5">
            <w:pPr>
              <w:pStyle w:val="af2"/>
              <w:rPr>
                <w:rFonts w:ascii="Times New Roman" w:hAnsi="Times New Roman" w:cs="Times New Roman"/>
              </w:rPr>
            </w:pPr>
            <w:r w:rsidRPr="00612D58">
              <w:rPr>
                <w:rFonts w:ascii="Times New Roman" w:hAnsi="Times New Roman" w:cs="Times New Roman"/>
              </w:rPr>
              <w:t xml:space="preserve">Оплата поставки </w:t>
            </w:r>
            <w:proofErr w:type="spellStart"/>
            <w:r w:rsidRPr="00612D58">
              <w:rPr>
                <w:rFonts w:ascii="Times New Roman" w:hAnsi="Times New Roman" w:cs="Times New Roman"/>
              </w:rPr>
              <w:t>теплоэнергии</w:t>
            </w:r>
            <w:proofErr w:type="spellEnd"/>
            <w:r w:rsidRPr="00612D58">
              <w:rPr>
                <w:rFonts w:ascii="Times New Roman" w:hAnsi="Times New Roman" w:cs="Times New Roman"/>
              </w:rPr>
              <w:t xml:space="preserve"> имущества казны</w:t>
            </w: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УИЗО</w:t>
            </w:r>
          </w:p>
        </w:tc>
        <w:tc>
          <w:tcPr>
            <w:tcW w:w="1558" w:type="dxa"/>
            <w:vMerge w:val="restart"/>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 xml:space="preserve">Бюджет </w:t>
            </w:r>
          </w:p>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Шиловского</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муниципаль</w:t>
            </w:r>
            <w:proofErr w:type="spellEnd"/>
            <w:r w:rsidRPr="00612D58">
              <w:rPr>
                <w:rFonts w:ascii="Times New Roman" w:hAnsi="Times New Roman" w:cs="Times New Roman"/>
              </w:rPr>
              <w:t>-</w:t>
            </w:r>
          </w:p>
          <w:p w:rsidR="00752BC5" w:rsidRPr="00612D58" w:rsidRDefault="00752BC5" w:rsidP="00752BC5">
            <w:pPr>
              <w:pStyle w:val="af2"/>
              <w:jc w:val="both"/>
              <w:rPr>
                <w:rFonts w:ascii="Times New Roman" w:hAnsi="Times New Roman" w:cs="Times New Roman"/>
              </w:rPr>
            </w:pPr>
            <w:proofErr w:type="spellStart"/>
            <w:r w:rsidRPr="00612D58">
              <w:rPr>
                <w:rFonts w:ascii="Times New Roman" w:hAnsi="Times New Roman" w:cs="Times New Roman"/>
              </w:rPr>
              <w:t>ного</w:t>
            </w:r>
            <w:proofErr w:type="spellEnd"/>
            <w:r w:rsidRPr="00612D58">
              <w:rPr>
                <w:rFonts w:ascii="Times New Roman" w:hAnsi="Times New Roman" w:cs="Times New Roman"/>
              </w:rPr>
              <w:t xml:space="preserve"> района</w:t>
            </w:r>
          </w:p>
        </w:tc>
        <w:tc>
          <w:tcPr>
            <w:tcW w:w="109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414014,02</w:t>
            </w:r>
          </w:p>
        </w:tc>
        <w:tc>
          <w:tcPr>
            <w:tcW w:w="106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414014,02</w:t>
            </w: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0</w:t>
            </w:r>
          </w:p>
        </w:tc>
        <w:tc>
          <w:tcPr>
            <w:tcW w:w="1444" w:type="dxa"/>
            <w:vMerge w:val="restart"/>
          </w:tcPr>
          <w:p w:rsidR="00752BC5" w:rsidRPr="00612D58" w:rsidRDefault="00752BC5" w:rsidP="00752BC5">
            <w:pPr>
              <w:pStyle w:val="af2"/>
              <w:rPr>
                <w:rFonts w:ascii="Times New Roman" w:hAnsi="Times New Roman" w:cs="Times New Roman"/>
              </w:rPr>
            </w:pPr>
          </w:p>
        </w:tc>
      </w:tr>
      <w:tr w:rsidR="00752BC5" w:rsidRPr="00612D58" w:rsidTr="00752BC5">
        <w:tc>
          <w:tcPr>
            <w:tcW w:w="476" w:type="dxa"/>
            <w:vMerge/>
          </w:tcPr>
          <w:p w:rsidR="00752BC5" w:rsidRPr="00612D58" w:rsidRDefault="00752BC5" w:rsidP="00752BC5">
            <w:pPr>
              <w:pStyle w:val="af2"/>
              <w:jc w:val="both"/>
              <w:rPr>
                <w:rFonts w:ascii="Times New Roman" w:hAnsi="Times New Roman" w:cs="Times New Roman"/>
              </w:rPr>
            </w:pPr>
          </w:p>
        </w:tc>
        <w:tc>
          <w:tcPr>
            <w:tcW w:w="1948" w:type="dxa"/>
            <w:vMerge/>
          </w:tcPr>
          <w:p w:rsidR="00752BC5" w:rsidRPr="00612D58" w:rsidRDefault="00752BC5" w:rsidP="00752BC5">
            <w:pPr>
              <w:pStyle w:val="af2"/>
              <w:rPr>
                <w:rFonts w:ascii="Times New Roman" w:hAnsi="Times New Roman" w:cs="Times New Roman"/>
              </w:rPr>
            </w:pPr>
          </w:p>
        </w:tc>
        <w:tc>
          <w:tcPr>
            <w:tcW w:w="1415"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11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Администрация</w:t>
            </w:r>
          </w:p>
        </w:tc>
        <w:tc>
          <w:tcPr>
            <w:tcW w:w="1558" w:type="dxa"/>
            <w:vMerge/>
          </w:tcPr>
          <w:p w:rsidR="00752BC5" w:rsidRPr="00612D58" w:rsidRDefault="00752BC5" w:rsidP="00752BC5">
            <w:pPr>
              <w:pStyle w:val="af2"/>
              <w:jc w:val="both"/>
              <w:rPr>
                <w:rFonts w:ascii="Times New Roman" w:hAnsi="Times New Roman" w:cs="Times New Roman"/>
              </w:rPr>
            </w:pPr>
          </w:p>
        </w:tc>
        <w:tc>
          <w:tcPr>
            <w:tcW w:w="1094" w:type="dxa"/>
          </w:tcPr>
          <w:p w:rsidR="00752BC5" w:rsidRPr="00612D58" w:rsidRDefault="00752BC5" w:rsidP="00752BC5">
            <w:pPr>
              <w:pStyle w:val="af2"/>
              <w:jc w:val="both"/>
              <w:rPr>
                <w:rFonts w:ascii="Times New Roman" w:hAnsi="Times New Roman" w:cs="Times New Roman"/>
              </w:rPr>
            </w:pPr>
          </w:p>
        </w:tc>
        <w:tc>
          <w:tcPr>
            <w:tcW w:w="1064" w:type="dxa"/>
          </w:tcPr>
          <w:p w:rsidR="00752BC5" w:rsidRPr="00612D58" w:rsidRDefault="00752BC5" w:rsidP="00752BC5">
            <w:pPr>
              <w:pStyle w:val="af2"/>
              <w:jc w:val="both"/>
              <w:rPr>
                <w:rFonts w:ascii="Times New Roman" w:hAnsi="Times New Roman" w:cs="Times New Roman"/>
              </w:rPr>
            </w:pPr>
          </w:p>
        </w:tc>
        <w:tc>
          <w:tcPr>
            <w:tcW w:w="1024"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77 850</w:t>
            </w:r>
          </w:p>
        </w:tc>
        <w:tc>
          <w:tcPr>
            <w:tcW w:w="87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77 850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160 000</w:t>
            </w:r>
          </w:p>
        </w:tc>
        <w:tc>
          <w:tcPr>
            <w:tcW w:w="950"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160 000</w:t>
            </w:r>
          </w:p>
        </w:tc>
        <w:tc>
          <w:tcPr>
            <w:tcW w:w="767" w:type="dxa"/>
          </w:tcPr>
          <w:p w:rsidR="00752BC5" w:rsidRPr="00612D58" w:rsidRDefault="00752BC5" w:rsidP="00752BC5">
            <w:pPr>
              <w:pStyle w:val="af2"/>
              <w:jc w:val="both"/>
              <w:rPr>
                <w:rFonts w:ascii="Times New Roman" w:hAnsi="Times New Roman" w:cs="Times New Roman"/>
              </w:rPr>
            </w:pPr>
            <w:r w:rsidRPr="00612D58">
              <w:rPr>
                <w:rFonts w:ascii="Times New Roman" w:hAnsi="Times New Roman" w:cs="Times New Roman"/>
              </w:rPr>
              <w:t>160 000</w:t>
            </w:r>
          </w:p>
        </w:tc>
        <w:tc>
          <w:tcPr>
            <w:tcW w:w="1444" w:type="dxa"/>
            <w:vMerge/>
          </w:tcPr>
          <w:p w:rsidR="00752BC5" w:rsidRPr="00612D58" w:rsidRDefault="00752BC5" w:rsidP="00752BC5">
            <w:pPr>
              <w:pStyle w:val="af2"/>
              <w:rPr>
                <w:rFonts w:ascii="Times New Roman" w:hAnsi="Times New Roman" w:cs="Times New Roman"/>
              </w:rPr>
            </w:pPr>
          </w:p>
        </w:tc>
      </w:tr>
    </w:tbl>
    <w:p w:rsidR="00752BC5" w:rsidRPr="00612D58" w:rsidRDefault="00752BC5" w:rsidP="00752BC5">
      <w:pPr>
        <w:pStyle w:val="af2"/>
        <w:ind w:firstLine="567"/>
        <w:jc w:val="both"/>
        <w:rPr>
          <w:rFonts w:ascii="Times New Roman" w:hAnsi="Times New Roman" w:cs="Times New Roman"/>
        </w:rPr>
      </w:pPr>
    </w:p>
    <w:p w:rsidR="00752BC5" w:rsidRPr="00612D58" w:rsidRDefault="00752BC5" w:rsidP="00752BC5">
      <w:pPr>
        <w:pStyle w:val="af2"/>
        <w:ind w:firstLine="567"/>
        <w:jc w:val="both"/>
        <w:rPr>
          <w:rFonts w:ascii="Times New Roman" w:hAnsi="Times New Roman" w:cs="Times New Roman"/>
        </w:rPr>
      </w:pPr>
      <w:r w:rsidRPr="00612D58">
        <w:rPr>
          <w:rFonts w:ascii="Times New Roman" w:hAnsi="Times New Roman" w:cs="Times New Roman"/>
        </w:rPr>
        <w:t>*УИЗО – Управление имущественных и земельных отношений администрации муниципального образования – Шиловский муниципальный район Рязанской области</w:t>
      </w:r>
    </w:p>
    <w:p w:rsidR="00752BC5" w:rsidRPr="00612D58" w:rsidRDefault="00752BC5" w:rsidP="00752BC5">
      <w:pPr>
        <w:pStyle w:val="af2"/>
        <w:ind w:firstLine="567"/>
        <w:jc w:val="both"/>
        <w:rPr>
          <w:rFonts w:ascii="Times New Roman" w:hAnsi="Times New Roman" w:cs="Times New Roman"/>
        </w:rPr>
      </w:pPr>
      <w:r w:rsidRPr="00612D58">
        <w:rPr>
          <w:rFonts w:ascii="Times New Roman" w:hAnsi="Times New Roman" w:cs="Times New Roman"/>
        </w:rPr>
        <w:lastRenderedPageBreak/>
        <w:t>**Администрация – администрация муниципального образования – Шиловский муниципальный район Рязанской области (управление имущественных и земельных отношений)»</w:t>
      </w:r>
    </w:p>
    <w:p w:rsidR="007C78B9" w:rsidRDefault="007C78B9" w:rsidP="007C78B9">
      <w:pPr>
        <w:pStyle w:val="af2"/>
        <w:jc w:val="both"/>
        <w:rPr>
          <w:rFonts w:ascii="Times New Roman" w:hAnsi="Times New Roman" w:cs="Times New Roman"/>
        </w:rPr>
      </w:pPr>
    </w:p>
    <w:p w:rsidR="007C78B9" w:rsidRDefault="007C78B9" w:rsidP="007C78B9">
      <w:pPr>
        <w:pStyle w:val="af2"/>
        <w:jc w:val="both"/>
        <w:rPr>
          <w:rFonts w:ascii="Times New Roman" w:hAnsi="Times New Roman" w:cs="Times New Roman"/>
        </w:rPr>
      </w:pPr>
    </w:p>
    <w:p w:rsidR="007C78B9" w:rsidRDefault="007C78B9" w:rsidP="007C78B9">
      <w:pPr>
        <w:pStyle w:val="af2"/>
        <w:jc w:val="both"/>
        <w:rPr>
          <w:rFonts w:ascii="Times New Roman" w:hAnsi="Times New Roman" w:cs="Times New Roman"/>
        </w:rPr>
      </w:pPr>
    </w:p>
    <w:p w:rsidR="007C78B9" w:rsidRDefault="007C78B9" w:rsidP="007C78B9">
      <w:pPr>
        <w:pStyle w:val="af2"/>
        <w:jc w:val="both"/>
        <w:rPr>
          <w:rFonts w:ascii="Times New Roman" w:hAnsi="Times New Roman" w:cs="Times New Roman"/>
        </w:rPr>
      </w:pPr>
    </w:p>
    <w:p w:rsidR="007C78B9" w:rsidRDefault="007C78B9" w:rsidP="007C78B9">
      <w:pPr>
        <w:pStyle w:val="af2"/>
        <w:jc w:val="both"/>
        <w:rPr>
          <w:rFonts w:ascii="Times New Roman" w:hAnsi="Times New Roman" w:cs="Times New Roman"/>
        </w:rPr>
      </w:pPr>
    </w:p>
    <w:p w:rsidR="00752BC5" w:rsidRPr="00612D58" w:rsidRDefault="007C78B9" w:rsidP="007C78B9">
      <w:pPr>
        <w:pStyle w:val="af2"/>
        <w:jc w:val="both"/>
        <w:rPr>
          <w:rFonts w:ascii="Times New Roman" w:hAnsi="Times New Roman" w:cs="Times New Roman"/>
        </w:rPr>
      </w:pPr>
      <w:r>
        <w:rPr>
          <w:rFonts w:ascii="Times New Roman" w:hAnsi="Times New Roman" w:cs="Times New Roman"/>
        </w:rPr>
        <w:t xml:space="preserve">                                                                                                                                                                                    </w:t>
      </w:r>
      <w:r w:rsidR="00752BC5" w:rsidRPr="00612D58">
        <w:rPr>
          <w:rFonts w:ascii="Times New Roman" w:hAnsi="Times New Roman" w:cs="Times New Roman"/>
        </w:rPr>
        <w:t xml:space="preserve">Приложение 2 </w:t>
      </w:r>
    </w:p>
    <w:p w:rsidR="00752BC5" w:rsidRPr="00612D58" w:rsidRDefault="00090181" w:rsidP="007B1A8B">
      <w:pPr>
        <w:pStyle w:val="af2"/>
        <w:ind w:left="10206"/>
        <w:rPr>
          <w:rFonts w:ascii="Times New Roman" w:hAnsi="Times New Roman" w:cs="Times New Roman"/>
        </w:rPr>
      </w:pPr>
      <w:r>
        <w:rPr>
          <w:rFonts w:ascii="Times New Roman" w:hAnsi="Times New Roman" w:cs="Times New Roman"/>
        </w:rPr>
        <w:t>к п</w:t>
      </w:r>
      <w:r w:rsidR="00752BC5" w:rsidRPr="00612D58">
        <w:rPr>
          <w:rFonts w:ascii="Times New Roman" w:hAnsi="Times New Roman" w:cs="Times New Roman"/>
        </w:rPr>
        <w:t>остановлению администрации муниципального образования – Шиловский муниципальный район от 02.11.2021 № 518</w:t>
      </w:r>
    </w:p>
    <w:p w:rsidR="00752BC5" w:rsidRPr="00612D58" w:rsidRDefault="00752BC5" w:rsidP="00752BC5">
      <w:pPr>
        <w:pStyle w:val="af2"/>
        <w:ind w:firstLine="567"/>
        <w:jc w:val="both"/>
        <w:rPr>
          <w:rFonts w:ascii="Times New Roman" w:hAnsi="Times New Roman" w:cs="Times New Roman"/>
        </w:rPr>
      </w:pPr>
    </w:p>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«8. Целевые индикаторы эффективности исполнения Программы</w:t>
      </w:r>
    </w:p>
    <w:p w:rsidR="00752BC5" w:rsidRPr="00612D58" w:rsidRDefault="00752BC5" w:rsidP="00752BC5">
      <w:pPr>
        <w:widowControl w:val="0"/>
        <w:autoSpaceDE w:val="0"/>
        <w:autoSpaceDN w:val="0"/>
        <w:adjustRightInd w:val="0"/>
        <w:jc w:val="center"/>
        <w:outlineLvl w:val="1"/>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44"/>
        <w:gridCol w:w="1560"/>
        <w:gridCol w:w="2126"/>
        <w:gridCol w:w="850"/>
        <w:gridCol w:w="851"/>
        <w:gridCol w:w="850"/>
        <w:gridCol w:w="993"/>
        <w:gridCol w:w="850"/>
        <w:gridCol w:w="928"/>
      </w:tblGrid>
      <w:tr w:rsidR="00752BC5" w:rsidRPr="00612D58" w:rsidTr="00752BC5">
        <w:tc>
          <w:tcPr>
            <w:tcW w:w="534"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w:t>
            </w:r>
          </w:p>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п/п</w:t>
            </w:r>
          </w:p>
        </w:tc>
        <w:tc>
          <w:tcPr>
            <w:tcW w:w="5244"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Наименование целевых индикаторов</w:t>
            </w:r>
          </w:p>
        </w:tc>
        <w:tc>
          <w:tcPr>
            <w:tcW w:w="1560"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Единица измерения</w:t>
            </w:r>
          </w:p>
        </w:tc>
        <w:tc>
          <w:tcPr>
            <w:tcW w:w="2126"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2017</w:t>
            </w:r>
          </w:p>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(базовый год)</w:t>
            </w:r>
          </w:p>
        </w:tc>
        <w:tc>
          <w:tcPr>
            <w:tcW w:w="850"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2019</w:t>
            </w:r>
          </w:p>
        </w:tc>
        <w:tc>
          <w:tcPr>
            <w:tcW w:w="851"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2020</w:t>
            </w:r>
          </w:p>
        </w:tc>
        <w:tc>
          <w:tcPr>
            <w:tcW w:w="850"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2021</w:t>
            </w:r>
          </w:p>
        </w:tc>
        <w:tc>
          <w:tcPr>
            <w:tcW w:w="993"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2022</w:t>
            </w:r>
          </w:p>
        </w:tc>
        <w:tc>
          <w:tcPr>
            <w:tcW w:w="850"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2023</w:t>
            </w:r>
          </w:p>
        </w:tc>
        <w:tc>
          <w:tcPr>
            <w:tcW w:w="928"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2024</w:t>
            </w:r>
          </w:p>
        </w:tc>
      </w:tr>
      <w:tr w:rsidR="00752BC5" w:rsidRPr="00612D58" w:rsidTr="00752BC5">
        <w:tc>
          <w:tcPr>
            <w:tcW w:w="534"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1</w:t>
            </w:r>
          </w:p>
        </w:tc>
        <w:tc>
          <w:tcPr>
            <w:tcW w:w="5244"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2</w:t>
            </w:r>
          </w:p>
        </w:tc>
        <w:tc>
          <w:tcPr>
            <w:tcW w:w="1560"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3</w:t>
            </w:r>
          </w:p>
        </w:tc>
        <w:tc>
          <w:tcPr>
            <w:tcW w:w="2126"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4</w:t>
            </w:r>
          </w:p>
        </w:tc>
        <w:tc>
          <w:tcPr>
            <w:tcW w:w="850"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5</w:t>
            </w:r>
          </w:p>
        </w:tc>
        <w:tc>
          <w:tcPr>
            <w:tcW w:w="851"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6</w:t>
            </w:r>
          </w:p>
        </w:tc>
        <w:tc>
          <w:tcPr>
            <w:tcW w:w="850"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7</w:t>
            </w:r>
          </w:p>
        </w:tc>
        <w:tc>
          <w:tcPr>
            <w:tcW w:w="993"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8</w:t>
            </w:r>
          </w:p>
        </w:tc>
        <w:tc>
          <w:tcPr>
            <w:tcW w:w="850" w:type="dxa"/>
            <w:vAlign w:val="center"/>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9</w:t>
            </w:r>
          </w:p>
        </w:tc>
        <w:tc>
          <w:tcPr>
            <w:tcW w:w="928" w:type="dxa"/>
            <w:vAlign w:val="center"/>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w:t>
            </w:r>
          </w:p>
        </w:tc>
      </w:tr>
      <w:tr w:rsidR="00752BC5" w:rsidRPr="00612D58" w:rsidTr="00752BC5">
        <w:tc>
          <w:tcPr>
            <w:tcW w:w="534" w:type="dxa"/>
          </w:tcPr>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1.</w:t>
            </w:r>
          </w:p>
        </w:tc>
        <w:tc>
          <w:tcPr>
            <w:tcW w:w="5244" w:type="dxa"/>
          </w:tcPr>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Проведение оценки муниципального имущества и земельных участков либо права аренды</w:t>
            </w:r>
          </w:p>
        </w:tc>
        <w:tc>
          <w:tcPr>
            <w:tcW w:w="1560"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шт.</w:t>
            </w:r>
          </w:p>
        </w:tc>
        <w:tc>
          <w:tcPr>
            <w:tcW w:w="2126"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7</w:t>
            </w:r>
          </w:p>
        </w:tc>
        <w:tc>
          <w:tcPr>
            <w:tcW w:w="850"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w:t>
            </w:r>
          </w:p>
        </w:tc>
        <w:tc>
          <w:tcPr>
            <w:tcW w:w="851"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w:t>
            </w:r>
          </w:p>
        </w:tc>
        <w:tc>
          <w:tcPr>
            <w:tcW w:w="850"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3</w:t>
            </w:r>
          </w:p>
        </w:tc>
        <w:tc>
          <w:tcPr>
            <w:tcW w:w="993"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rPr>
            </w:pPr>
            <w:r w:rsidRPr="00612D58">
              <w:rPr>
                <w:rFonts w:ascii="Times New Roman" w:hAnsi="Times New Roman" w:cs="Times New Roman"/>
              </w:rPr>
              <w:t>3</w:t>
            </w:r>
          </w:p>
        </w:tc>
        <w:tc>
          <w:tcPr>
            <w:tcW w:w="850" w:type="dxa"/>
          </w:tcPr>
          <w:p w:rsidR="00752BC5" w:rsidRPr="00612D58" w:rsidRDefault="00752BC5" w:rsidP="00752BC5">
            <w:pPr>
              <w:widowControl w:val="0"/>
              <w:autoSpaceDE w:val="0"/>
              <w:autoSpaceDN w:val="0"/>
              <w:adjustRightInd w:val="0"/>
              <w:jc w:val="center"/>
              <w:outlineLvl w:val="1"/>
              <w:rPr>
                <w:rFonts w:ascii="Times New Roman" w:hAnsi="Times New Roman" w:cs="Times New Roman"/>
                <w:highlight w:val="yellow"/>
              </w:rPr>
            </w:pPr>
            <w:r w:rsidRPr="00612D58">
              <w:rPr>
                <w:rFonts w:ascii="Times New Roman" w:hAnsi="Times New Roman" w:cs="Times New Roman"/>
              </w:rPr>
              <w:t>4</w:t>
            </w:r>
          </w:p>
        </w:tc>
        <w:tc>
          <w:tcPr>
            <w:tcW w:w="92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4</w:t>
            </w:r>
          </w:p>
        </w:tc>
      </w:tr>
      <w:tr w:rsidR="00752BC5" w:rsidRPr="00612D58" w:rsidTr="00752BC5">
        <w:tc>
          <w:tcPr>
            <w:tcW w:w="534" w:type="dxa"/>
          </w:tcPr>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2.</w:t>
            </w:r>
          </w:p>
        </w:tc>
        <w:tc>
          <w:tcPr>
            <w:tcW w:w="5244" w:type="dxa"/>
          </w:tcPr>
          <w:p w:rsidR="00752BC5" w:rsidRPr="00612D58" w:rsidRDefault="00752BC5" w:rsidP="00752BC5">
            <w:pPr>
              <w:pStyle w:val="ConsPlusNormal"/>
              <w:rPr>
                <w:rFonts w:ascii="Times New Roman" w:hAnsi="Times New Roman" w:cs="Times New Roman"/>
                <w:szCs w:val="22"/>
              </w:rPr>
            </w:pPr>
            <w:r w:rsidRPr="00612D58">
              <w:rPr>
                <w:rFonts w:ascii="Times New Roman" w:hAnsi="Times New Roman" w:cs="Times New Roman"/>
                <w:szCs w:val="22"/>
              </w:rPr>
              <w:t>Постановка на кадастровый учет  объектов недвижимости</w:t>
            </w:r>
          </w:p>
        </w:tc>
        <w:tc>
          <w:tcPr>
            <w:tcW w:w="1560"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шт.</w:t>
            </w:r>
          </w:p>
        </w:tc>
        <w:tc>
          <w:tcPr>
            <w:tcW w:w="2126"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6</w:t>
            </w:r>
          </w:p>
        </w:tc>
        <w:tc>
          <w:tcPr>
            <w:tcW w:w="850"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w:t>
            </w:r>
          </w:p>
        </w:tc>
        <w:tc>
          <w:tcPr>
            <w:tcW w:w="851"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w:t>
            </w:r>
          </w:p>
        </w:tc>
        <w:tc>
          <w:tcPr>
            <w:tcW w:w="850"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8</w:t>
            </w:r>
          </w:p>
        </w:tc>
        <w:tc>
          <w:tcPr>
            <w:tcW w:w="993"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8</w:t>
            </w:r>
          </w:p>
        </w:tc>
        <w:tc>
          <w:tcPr>
            <w:tcW w:w="850" w:type="dxa"/>
          </w:tcPr>
          <w:p w:rsidR="00752BC5" w:rsidRPr="00612D58" w:rsidRDefault="00752BC5" w:rsidP="00752BC5">
            <w:pPr>
              <w:pStyle w:val="ConsPlusNormal"/>
              <w:jc w:val="center"/>
              <w:rPr>
                <w:rFonts w:ascii="Times New Roman" w:hAnsi="Times New Roman" w:cs="Times New Roman"/>
                <w:szCs w:val="22"/>
              </w:rPr>
            </w:pPr>
            <w:r w:rsidRPr="00612D58">
              <w:rPr>
                <w:rFonts w:ascii="Times New Roman" w:hAnsi="Times New Roman" w:cs="Times New Roman"/>
                <w:szCs w:val="22"/>
              </w:rPr>
              <w:t>9</w:t>
            </w:r>
          </w:p>
        </w:tc>
        <w:tc>
          <w:tcPr>
            <w:tcW w:w="92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9</w:t>
            </w:r>
          </w:p>
        </w:tc>
      </w:tr>
    </w:tbl>
    <w:p w:rsidR="00752BC5" w:rsidRPr="00612D58" w:rsidRDefault="00752BC5" w:rsidP="00752BC5">
      <w:pPr>
        <w:jc w:val="right"/>
        <w:rPr>
          <w:rFonts w:ascii="Times New Roman" w:hAnsi="Times New Roman" w:cs="Times New Roman"/>
        </w:rPr>
      </w:pPr>
      <w:r w:rsidRPr="00612D58">
        <w:rPr>
          <w:rFonts w:ascii="Times New Roman" w:hAnsi="Times New Roman" w:cs="Times New Roman"/>
        </w:rPr>
        <w:t>»</w:t>
      </w:r>
    </w:p>
    <w:p w:rsidR="00752BC5" w:rsidRPr="00612D58" w:rsidRDefault="00752BC5" w:rsidP="00752BC5">
      <w:pPr>
        <w:rPr>
          <w:rFonts w:ascii="Times New Roman" w:hAnsi="Times New Roman" w:cs="Times New Roman"/>
        </w:rPr>
      </w:pPr>
    </w:p>
    <w:p w:rsidR="00752BC5" w:rsidRPr="00612D58" w:rsidRDefault="00752BC5" w:rsidP="00752BC5">
      <w:pPr>
        <w:rPr>
          <w:rFonts w:ascii="Times New Roman" w:hAnsi="Times New Roman" w:cs="Times New Roman"/>
        </w:rPr>
      </w:pPr>
    </w:p>
    <w:p w:rsidR="00752BC5" w:rsidRPr="00612D58" w:rsidRDefault="00752BC5" w:rsidP="00752BC5">
      <w:pPr>
        <w:rPr>
          <w:rFonts w:ascii="Times New Roman" w:hAnsi="Times New Roman" w:cs="Times New Roman"/>
        </w:rPr>
      </w:pPr>
    </w:p>
    <w:p w:rsidR="00090181" w:rsidRDefault="00090181" w:rsidP="00752BC5">
      <w:pPr>
        <w:pStyle w:val="FR1"/>
        <w:tabs>
          <w:tab w:val="left" w:pos="709"/>
          <w:tab w:val="left" w:pos="2977"/>
          <w:tab w:val="left" w:pos="3119"/>
          <w:tab w:val="left" w:pos="3402"/>
          <w:tab w:val="left" w:pos="5529"/>
        </w:tabs>
        <w:rPr>
          <w:sz w:val="22"/>
          <w:szCs w:val="22"/>
        </w:rPr>
        <w:sectPr w:rsidR="00090181" w:rsidSect="007B1A8B">
          <w:type w:val="continuous"/>
          <w:pgSz w:w="16838" w:h="11906" w:orient="landscape" w:code="9"/>
          <w:pgMar w:top="567" w:right="1134" w:bottom="851" w:left="851" w:header="709" w:footer="709" w:gutter="0"/>
          <w:cols w:space="708"/>
          <w:titlePg/>
          <w:docGrid w:linePitch="360"/>
        </w:sectPr>
      </w:pPr>
    </w:p>
    <w:p w:rsidR="00752BC5" w:rsidRPr="00612D58" w:rsidRDefault="00752BC5" w:rsidP="00752BC5">
      <w:pPr>
        <w:pStyle w:val="FR1"/>
        <w:tabs>
          <w:tab w:val="left" w:pos="709"/>
          <w:tab w:val="left" w:pos="2977"/>
          <w:tab w:val="left" w:pos="3119"/>
          <w:tab w:val="left" w:pos="3402"/>
          <w:tab w:val="left" w:pos="5529"/>
        </w:tabs>
        <w:rPr>
          <w:sz w:val="22"/>
          <w:szCs w:val="22"/>
        </w:rPr>
      </w:pPr>
    </w:p>
    <w:p w:rsidR="00752BC5" w:rsidRPr="00090181" w:rsidRDefault="00752BC5" w:rsidP="00090181">
      <w:pPr>
        <w:pStyle w:val="FR1"/>
        <w:tabs>
          <w:tab w:val="left" w:pos="709"/>
          <w:tab w:val="left" w:pos="2977"/>
          <w:tab w:val="left" w:pos="3119"/>
          <w:tab w:val="left" w:pos="3402"/>
          <w:tab w:val="left" w:pos="5529"/>
        </w:tabs>
        <w:jc w:val="center"/>
        <w:rPr>
          <w:b/>
          <w:sz w:val="22"/>
          <w:szCs w:val="22"/>
        </w:rPr>
      </w:pPr>
      <w:r w:rsidRPr="00090181">
        <w:rPr>
          <w:b/>
          <w:sz w:val="22"/>
          <w:szCs w:val="22"/>
        </w:rPr>
        <w:t>АДМИНИСТРАЦИЯ</w:t>
      </w:r>
    </w:p>
    <w:p w:rsidR="00752BC5" w:rsidRPr="00090181" w:rsidRDefault="00752BC5" w:rsidP="00090181">
      <w:pPr>
        <w:pStyle w:val="FR1"/>
        <w:ind w:right="-141"/>
        <w:jc w:val="center"/>
        <w:rPr>
          <w:b/>
          <w:sz w:val="22"/>
          <w:szCs w:val="22"/>
        </w:rPr>
      </w:pPr>
      <w:r w:rsidRPr="00090181">
        <w:rPr>
          <w:b/>
          <w:sz w:val="22"/>
          <w:szCs w:val="22"/>
        </w:rPr>
        <w:t>муниципального образования – Шиловский муниципальный район Рязанской области</w:t>
      </w:r>
    </w:p>
    <w:p w:rsidR="00090181" w:rsidRDefault="00090181" w:rsidP="00090181">
      <w:pPr>
        <w:pStyle w:val="FR1"/>
        <w:tabs>
          <w:tab w:val="left" w:pos="3119"/>
          <w:tab w:val="left" w:pos="3402"/>
        </w:tabs>
        <w:jc w:val="center"/>
        <w:rPr>
          <w:b/>
          <w:sz w:val="22"/>
          <w:szCs w:val="22"/>
        </w:rPr>
      </w:pPr>
    </w:p>
    <w:p w:rsidR="00752BC5" w:rsidRPr="00090181" w:rsidRDefault="00752BC5" w:rsidP="00090181">
      <w:pPr>
        <w:pStyle w:val="FR1"/>
        <w:tabs>
          <w:tab w:val="left" w:pos="3119"/>
          <w:tab w:val="left" w:pos="3402"/>
        </w:tabs>
        <w:jc w:val="center"/>
        <w:rPr>
          <w:b/>
          <w:sz w:val="22"/>
          <w:szCs w:val="22"/>
        </w:rPr>
      </w:pPr>
      <w:r w:rsidRPr="00090181">
        <w:rPr>
          <w:b/>
          <w:sz w:val="22"/>
          <w:szCs w:val="22"/>
        </w:rPr>
        <w:t>ПОСТАНОВЛЕНИЕ</w:t>
      </w:r>
    </w:p>
    <w:p w:rsidR="00752BC5" w:rsidRPr="00090181" w:rsidRDefault="00752BC5" w:rsidP="00090181">
      <w:pPr>
        <w:pStyle w:val="13"/>
        <w:rPr>
          <w:b/>
          <w:sz w:val="22"/>
          <w:szCs w:val="22"/>
        </w:rPr>
      </w:pPr>
    </w:p>
    <w:p w:rsidR="00752BC5" w:rsidRPr="00090181" w:rsidRDefault="00752BC5" w:rsidP="00090181">
      <w:pPr>
        <w:tabs>
          <w:tab w:val="left" w:pos="709"/>
          <w:tab w:val="left" w:pos="3402"/>
          <w:tab w:val="left" w:pos="3544"/>
          <w:tab w:val="left" w:pos="5387"/>
          <w:tab w:val="left" w:pos="5954"/>
          <w:tab w:val="left" w:pos="6237"/>
          <w:tab w:val="left" w:pos="6379"/>
        </w:tabs>
        <w:spacing w:line="240" w:lineRule="auto"/>
        <w:jc w:val="center"/>
        <w:rPr>
          <w:rFonts w:ascii="Times New Roman" w:hAnsi="Times New Roman" w:cs="Times New Roman"/>
          <w:b/>
        </w:rPr>
      </w:pPr>
      <w:r w:rsidRPr="00090181">
        <w:rPr>
          <w:rFonts w:ascii="Times New Roman" w:hAnsi="Times New Roman" w:cs="Times New Roman"/>
          <w:b/>
        </w:rPr>
        <w:t>от 02.11</w:t>
      </w:r>
      <w:r w:rsidR="00090181" w:rsidRPr="00090181">
        <w:rPr>
          <w:rFonts w:ascii="Times New Roman" w:hAnsi="Times New Roman" w:cs="Times New Roman"/>
          <w:b/>
        </w:rPr>
        <w:t>.</w:t>
      </w:r>
      <w:r w:rsidRPr="00090181">
        <w:rPr>
          <w:rFonts w:ascii="Times New Roman" w:hAnsi="Times New Roman" w:cs="Times New Roman"/>
          <w:b/>
        </w:rPr>
        <w:t>2021  № 522</w:t>
      </w:r>
    </w:p>
    <w:p w:rsidR="00752BC5" w:rsidRPr="00612D58" w:rsidRDefault="00752BC5" w:rsidP="001336CB">
      <w:pPr>
        <w:pStyle w:val="13"/>
        <w:rPr>
          <w:sz w:val="22"/>
          <w:szCs w:val="22"/>
        </w:rPr>
      </w:pPr>
      <w:r w:rsidRPr="00612D58">
        <w:rPr>
          <w:sz w:val="22"/>
          <w:szCs w:val="22"/>
        </w:rPr>
        <w:t>О внесении  изменений  в  постановление  администрации муниципального образования - Шиловский муници</w:t>
      </w:r>
      <w:r w:rsidR="001336CB">
        <w:rPr>
          <w:sz w:val="22"/>
          <w:szCs w:val="22"/>
        </w:rPr>
        <w:t xml:space="preserve">пальный район Рязанской области </w:t>
      </w:r>
      <w:r w:rsidRPr="00612D58">
        <w:rPr>
          <w:sz w:val="22"/>
          <w:szCs w:val="22"/>
        </w:rPr>
        <w:t>от 13.11.2014 № 1046 «Об утверждении муниципальной программы Шиловского муниципального района Рязанской области</w:t>
      </w:r>
    </w:p>
    <w:p w:rsidR="00752BC5" w:rsidRPr="00612D58" w:rsidRDefault="00752BC5" w:rsidP="00090181">
      <w:pPr>
        <w:pStyle w:val="13"/>
        <w:rPr>
          <w:sz w:val="22"/>
          <w:szCs w:val="22"/>
        </w:rPr>
      </w:pPr>
      <w:r w:rsidRPr="00612D58">
        <w:rPr>
          <w:sz w:val="22"/>
          <w:szCs w:val="22"/>
        </w:rPr>
        <w:t>«Развитие культуры и туризма»</w:t>
      </w:r>
    </w:p>
    <w:p w:rsidR="00752BC5" w:rsidRPr="00612D58" w:rsidRDefault="00752BC5" w:rsidP="00752BC5">
      <w:pPr>
        <w:pStyle w:val="13"/>
        <w:jc w:val="left"/>
        <w:rPr>
          <w:sz w:val="22"/>
          <w:szCs w:val="22"/>
        </w:rPr>
      </w:pPr>
    </w:p>
    <w:p w:rsidR="00752BC5" w:rsidRPr="00612D58" w:rsidRDefault="00752BC5" w:rsidP="001336CB">
      <w:pPr>
        <w:pStyle w:val="13"/>
        <w:tabs>
          <w:tab w:val="left" w:pos="709"/>
        </w:tabs>
        <w:jc w:val="both"/>
        <w:rPr>
          <w:sz w:val="22"/>
          <w:szCs w:val="22"/>
        </w:rPr>
      </w:pPr>
      <w:r w:rsidRPr="00612D58">
        <w:rPr>
          <w:sz w:val="22"/>
          <w:szCs w:val="22"/>
        </w:rPr>
        <w:t xml:space="preserve">         В целях уточнения   мероприятий  муниципальной программы Шиловского муниципального района Рязанской области «Развитие культуры и туризма», утвержденной постановлением администрации муниципального образования – Шиловский муниципальный район Рязанской области от 13.11.2014 № 1046  «Об утверждении муниципальной программы Шиловского муниципального района Рязанской области «Развитие культуры и туризма»,  администрация муниципального образования – Шиловский муниципальный район Рязанской области  постановляет:</w:t>
      </w:r>
    </w:p>
    <w:p w:rsidR="00752BC5" w:rsidRPr="00612D58" w:rsidRDefault="00752BC5" w:rsidP="001336CB">
      <w:pPr>
        <w:pStyle w:val="a7"/>
        <w:tabs>
          <w:tab w:val="left" w:pos="709"/>
          <w:tab w:val="left" w:pos="5387"/>
          <w:tab w:val="left" w:pos="5529"/>
          <w:tab w:val="left" w:pos="5812"/>
        </w:tabs>
        <w:ind w:right="-1" w:firstLine="0"/>
        <w:rPr>
          <w:sz w:val="22"/>
          <w:szCs w:val="22"/>
        </w:rPr>
      </w:pPr>
      <w:r w:rsidRPr="00612D58">
        <w:rPr>
          <w:sz w:val="22"/>
          <w:szCs w:val="22"/>
        </w:rPr>
        <w:t xml:space="preserve">         1. Внести  в приложение к постановлению  администрации  муниципального  образования - Шиловский муниципальный  район  Рязанской  области  от 13.11.2014  № 1046 «Об  утверждении  муниципальной  программы Шиловского муниципального района Рязанской области «Развитие культуры и туризма» (в редакции постановлений администрации муниципального образования - Шиловский муниципальный район Рязанской области от 21.05.2015 № 395, 14.08.2015 № 516, 28.08.2015 № 524, 01.12.2015 № 681, 17.12.2015 № 712, 25.07.2016 № 291, 24.08.2016 № 340, 14.11.2016 № 471, 30.12.2016 № 564, 21.03.2017 № 136, 14.04.2017 № 200, 08.06.2017 № 281, 01.08.2017 № 392, 28.08.2017 № 456, 27.09.2017 № 525, 19.10.2017 № 570, 01.02.2018 № 63, 25.06.2018 № 313, 16.07.2018 № 351, 03.09.2018 № 463, 23.10.2018 № 604, 21.12.2018 № 761, 24.12.2018 № 805, 23.01.2019 № 41, 27.05.2019 № 305, 30.09.2019 № 547, 30.10.2019 № 670, 23.12.2019 № 832, 09.01.2020 № 1, 21.04.2020 № 148, 20.05.2020 № 187, 22.06.2020 № 253, 23.06.2020  № 254, 24.07.2020 № 310 а, 17.08.2020 № 347, 23.09.2020 № 428, 08.12.2020  № 545, 21.12.2020  № 564, 11.03.2021 № 93, 15.06.2021 № 235, 12.07.2021  № 267, 16.08.2021  № 329, 17.08.2021 № 334, 06.09.2021 № 367, 27.09.2021 № 404,18.10.2021 № 490) (далее - Программа) следующие изменения:          </w:t>
      </w:r>
    </w:p>
    <w:p w:rsidR="00752BC5" w:rsidRPr="00612D58" w:rsidRDefault="00752BC5" w:rsidP="001336CB">
      <w:pPr>
        <w:pStyle w:val="a7"/>
        <w:tabs>
          <w:tab w:val="left" w:pos="709"/>
          <w:tab w:val="left" w:pos="5387"/>
          <w:tab w:val="left" w:pos="5529"/>
          <w:tab w:val="left" w:pos="5812"/>
        </w:tabs>
        <w:ind w:firstLine="0"/>
        <w:rPr>
          <w:sz w:val="22"/>
          <w:szCs w:val="22"/>
        </w:rPr>
      </w:pPr>
      <w:r w:rsidRPr="00612D58">
        <w:rPr>
          <w:sz w:val="22"/>
          <w:szCs w:val="22"/>
        </w:rPr>
        <w:t xml:space="preserve">         1) в таблице «Система программных мероприятий подпрограммы  «Развитие культуры» приложения  к подпрограмме 2 «Развитие культуры»: </w:t>
      </w:r>
    </w:p>
    <w:p w:rsidR="00752BC5" w:rsidRPr="00612D58" w:rsidRDefault="00752BC5" w:rsidP="001336CB">
      <w:pPr>
        <w:pStyle w:val="a7"/>
        <w:tabs>
          <w:tab w:val="left" w:pos="709"/>
          <w:tab w:val="left" w:pos="5387"/>
          <w:tab w:val="left" w:pos="5529"/>
          <w:tab w:val="left" w:pos="5812"/>
        </w:tabs>
        <w:ind w:firstLine="0"/>
        <w:rPr>
          <w:sz w:val="22"/>
          <w:szCs w:val="22"/>
        </w:rPr>
      </w:pPr>
      <w:r w:rsidRPr="00612D58">
        <w:rPr>
          <w:sz w:val="22"/>
          <w:szCs w:val="22"/>
        </w:rPr>
        <w:t xml:space="preserve">         а) строку 1 изложить в следующей редакции:</w:t>
      </w:r>
    </w:p>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850"/>
        <w:gridCol w:w="567"/>
        <w:gridCol w:w="709"/>
        <w:gridCol w:w="567"/>
        <w:gridCol w:w="567"/>
        <w:gridCol w:w="567"/>
        <w:gridCol w:w="567"/>
        <w:gridCol w:w="567"/>
        <w:gridCol w:w="567"/>
        <w:gridCol w:w="425"/>
        <w:gridCol w:w="425"/>
        <w:gridCol w:w="567"/>
        <w:gridCol w:w="426"/>
        <w:gridCol w:w="431"/>
        <w:gridCol w:w="425"/>
        <w:gridCol w:w="1270"/>
      </w:tblGrid>
      <w:tr w:rsidR="00752BC5" w:rsidRPr="00612D58" w:rsidTr="00752BC5">
        <w:trPr>
          <w:trHeight w:val="152"/>
        </w:trPr>
        <w:tc>
          <w:tcPr>
            <w:tcW w:w="284"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36" w:right="-108" w:firstLine="3"/>
              <w:rPr>
                <w:rFonts w:ascii="Times New Roman" w:hAnsi="Times New Roman" w:cs="Times New Roman"/>
              </w:rPr>
            </w:pPr>
            <w:r w:rsidRPr="00612D58">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9" w:right="-105" w:firstLine="1"/>
              <w:rPr>
                <w:rFonts w:ascii="Times New Roman" w:hAnsi="Times New Roman" w:cs="Times New Roman"/>
              </w:rPr>
            </w:pPr>
            <w:r w:rsidRPr="00612D58">
              <w:rPr>
                <w:rFonts w:ascii="Times New Roman" w:hAnsi="Times New Roman" w:cs="Times New Roman"/>
              </w:rPr>
              <w:t>Задача 1. Предоставление детям   дополнительного образования в  учреждениях, реализующих дополнительные образовательные программы</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rPr>
                <w:rFonts w:ascii="Times New Roman" w:hAnsi="Times New Roman" w:cs="Times New Roman"/>
              </w:rPr>
            </w:pPr>
            <w:r w:rsidRPr="00612D58">
              <w:rPr>
                <w:rFonts w:ascii="Times New Roman" w:hAnsi="Times New Roman" w:cs="Times New Roman"/>
              </w:rPr>
              <w:t>Отдел культуры</w:t>
            </w:r>
          </w:p>
        </w:tc>
        <w:tc>
          <w:tcPr>
            <w:tcW w:w="709" w:type="dxa"/>
            <w:tcBorders>
              <w:top w:val="single" w:sz="4" w:space="0" w:color="auto"/>
              <w:left w:val="single" w:sz="4" w:space="0" w:color="auto"/>
              <w:bottom w:val="single" w:sz="4" w:space="0" w:color="auto"/>
              <w:right w:val="single" w:sz="4" w:space="0" w:color="auto"/>
            </w:tcBorders>
            <w:hideMark/>
          </w:tcPr>
          <w:p w:rsidR="00752BC5" w:rsidRPr="00612D58" w:rsidRDefault="00EE7E87" w:rsidP="00EE7E87">
            <w:pPr>
              <w:spacing w:after="0" w:line="240" w:lineRule="auto"/>
              <w:ind w:left="-111" w:right="-108"/>
              <w:rPr>
                <w:rFonts w:ascii="Times New Roman" w:hAnsi="Times New Roman" w:cs="Times New Roman"/>
                <w:color w:val="000000"/>
                <w:spacing w:val="-6"/>
              </w:rPr>
            </w:pPr>
            <w:r>
              <w:rPr>
                <w:rFonts w:ascii="Times New Roman" w:hAnsi="Times New Roman" w:cs="Times New Roman"/>
                <w:color w:val="000000"/>
                <w:spacing w:val="-6"/>
              </w:rPr>
              <w:t>«</w:t>
            </w:r>
            <w:proofErr w:type="spellStart"/>
            <w:r>
              <w:rPr>
                <w:rFonts w:ascii="Times New Roman" w:hAnsi="Times New Roman" w:cs="Times New Roman"/>
                <w:color w:val="000000"/>
                <w:spacing w:val="-6"/>
              </w:rPr>
              <w:t>Лесновс</w:t>
            </w:r>
            <w:r w:rsidR="00752BC5" w:rsidRPr="00612D58">
              <w:rPr>
                <w:rFonts w:ascii="Times New Roman" w:hAnsi="Times New Roman" w:cs="Times New Roman"/>
                <w:color w:val="000000"/>
                <w:spacing w:val="-6"/>
              </w:rPr>
              <w:t>кая</w:t>
            </w:r>
            <w:proofErr w:type="spellEnd"/>
            <w:r w:rsidR="00752BC5" w:rsidRPr="00612D58">
              <w:rPr>
                <w:rFonts w:ascii="Times New Roman" w:hAnsi="Times New Roman" w:cs="Times New Roman"/>
                <w:color w:val="000000"/>
                <w:spacing w:val="-6"/>
              </w:rPr>
              <w:t xml:space="preserve"> ДШИ «Парус»;</w:t>
            </w:r>
          </w:p>
          <w:p w:rsidR="00752BC5" w:rsidRPr="00612D58" w:rsidRDefault="00EE7E87" w:rsidP="00EE7E87">
            <w:pPr>
              <w:spacing w:after="0" w:line="240" w:lineRule="auto"/>
              <w:ind w:left="-111" w:right="-108"/>
              <w:rPr>
                <w:rFonts w:ascii="Times New Roman" w:hAnsi="Times New Roman" w:cs="Times New Roman"/>
                <w:color w:val="000000"/>
                <w:spacing w:val="-6"/>
              </w:rPr>
            </w:pPr>
            <w:r>
              <w:rPr>
                <w:rFonts w:ascii="Times New Roman" w:hAnsi="Times New Roman" w:cs="Times New Roman"/>
                <w:color w:val="000000"/>
                <w:spacing w:val="-6"/>
              </w:rPr>
              <w:t>«Шиловс</w:t>
            </w:r>
            <w:r w:rsidR="00752BC5" w:rsidRPr="00612D58">
              <w:rPr>
                <w:rFonts w:ascii="Times New Roman" w:hAnsi="Times New Roman" w:cs="Times New Roman"/>
                <w:color w:val="000000"/>
                <w:spacing w:val="-6"/>
              </w:rPr>
              <w:t>кая ДШИ»;</w:t>
            </w:r>
          </w:p>
          <w:p w:rsidR="00752BC5" w:rsidRPr="00612D58" w:rsidRDefault="00EE7E87" w:rsidP="00EE7E87">
            <w:pPr>
              <w:spacing w:after="0" w:line="240" w:lineRule="auto"/>
              <w:ind w:left="-111" w:right="-108"/>
              <w:rPr>
                <w:rFonts w:ascii="Times New Roman" w:hAnsi="Times New Roman" w:cs="Times New Roman"/>
                <w:color w:val="000000"/>
                <w:spacing w:val="-6"/>
              </w:rPr>
            </w:pPr>
            <w:r>
              <w:rPr>
                <w:rFonts w:ascii="Times New Roman" w:hAnsi="Times New Roman" w:cs="Times New Roman"/>
                <w:color w:val="000000"/>
                <w:spacing w:val="-6"/>
              </w:rPr>
              <w:t>«</w:t>
            </w:r>
            <w:proofErr w:type="spellStart"/>
            <w:r>
              <w:rPr>
                <w:rFonts w:ascii="Times New Roman" w:hAnsi="Times New Roman" w:cs="Times New Roman"/>
                <w:color w:val="000000"/>
                <w:spacing w:val="-6"/>
              </w:rPr>
              <w:t>Ерахтурс</w:t>
            </w:r>
            <w:r w:rsidR="00752BC5" w:rsidRPr="00612D58">
              <w:rPr>
                <w:rFonts w:ascii="Times New Roman" w:hAnsi="Times New Roman" w:cs="Times New Roman"/>
                <w:color w:val="000000"/>
                <w:spacing w:val="-6"/>
              </w:rPr>
              <w:t>кая</w:t>
            </w:r>
            <w:proofErr w:type="spellEnd"/>
            <w:r w:rsidR="00752BC5" w:rsidRPr="00612D58">
              <w:rPr>
                <w:rFonts w:ascii="Times New Roman" w:hAnsi="Times New Roman" w:cs="Times New Roman"/>
                <w:color w:val="000000"/>
                <w:spacing w:val="-6"/>
              </w:rPr>
              <w:t xml:space="preserve"> ДМШ»</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26"/>
              <w:rPr>
                <w:rFonts w:ascii="Times New Roman" w:hAnsi="Times New Roman" w:cs="Times New Roman"/>
              </w:rPr>
            </w:pPr>
            <w:r w:rsidRPr="00612D58">
              <w:rPr>
                <w:rFonts w:ascii="Times New Roman" w:hAnsi="Times New Roman" w:cs="Times New Roman"/>
              </w:rPr>
              <w:t>Бюджет района</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35"/>
              <w:jc w:val="center"/>
              <w:rPr>
                <w:rFonts w:ascii="Times New Roman" w:hAnsi="Times New Roman" w:cs="Times New Roman"/>
                <w:spacing w:val="-2"/>
              </w:rPr>
            </w:pPr>
            <w:r w:rsidRPr="00612D58">
              <w:rPr>
                <w:rFonts w:ascii="Times New Roman" w:hAnsi="Times New Roman" w:cs="Times New Roman"/>
                <w:spacing w:val="-2"/>
              </w:rPr>
              <w:t>23</w:t>
            </w:r>
          </w:p>
          <w:p w:rsidR="00752BC5" w:rsidRPr="00612D58" w:rsidRDefault="00752BC5" w:rsidP="00752BC5">
            <w:pPr>
              <w:spacing w:after="0" w:line="240" w:lineRule="auto"/>
              <w:ind w:left="-108" w:right="-135"/>
              <w:jc w:val="center"/>
              <w:rPr>
                <w:rFonts w:ascii="Times New Roman" w:hAnsi="Times New Roman" w:cs="Times New Roman"/>
                <w:spacing w:val="-2"/>
              </w:rPr>
            </w:pPr>
            <w:r w:rsidRPr="00612D58">
              <w:rPr>
                <w:rFonts w:ascii="Times New Roman" w:hAnsi="Times New Roman" w:cs="Times New Roman"/>
                <w:spacing w:val="-2"/>
              </w:rPr>
              <w:t>11</w:t>
            </w:r>
          </w:p>
          <w:p w:rsidR="00752BC5" w:rsidRPr="00612D58" w:rsidRDefault="00752BC5" w:rsidP="00752BC5">
            <w:pPr>
              <w:spacing w:after="0" w:line="240" w:lineRule="auto"/>
              <w:ind w:left="-108" w:right="-135"/>
              <w:jc w:val="center"/>
              <w:rPr>
                <w:rFonts w:ascii="Times New Roman" w:hAnsi="Times New Roman" w:cs="Times New Roman"/>
                <w:spacing w:val="-2"/>
              </w:rPr>
            </w:pPr>
            <w:r w:rsidRPr="00612D58">
              <w:rPr>
                <w:rFonts w:ascii="Times New Roman" w:hAnsi="Times New Roman" w:cs="Times New Roman"/>
                <w:spacing w:val="-2"/>
              </w:rPr>
              <w:t>32</w:t>
            </w:r>
          </w:p>
          <w:p w:rsidR="00752BC5" w:rsidRPr="00612D58" w:rsidRDefault="00752BC5" w:rsidP="00752BC5">
            <w:pPr>
              <w:spacing w:after="0" w:line="240" w:lineRule="auto"/>
              <w:ind w:left="-108" w:right="-135"/>
              <w:jc w:val="center"/>
              <w:rPr>
                <w:rFonts w:ascii="Times New Roman" w:hAnsi="Times New Roman" w:cs="Times New Roman"/>
                <w:spacing w:val="-2"/>
              </w:rPr>
            </w:pPr>
            <w:r w:rsidRPr="00612D58">
              <w:rPr>
                <w:rFonts w:ascii="Times New Roman" w:hAnsi="Times New Roman" w:cs="Times New Roman"/>
                <w:spacing w:val="-2"/>
              </w:rPr>
              <w:t>11</w:t>
            </w:r>
          </w:p>
          <w:p w:rsidR="00752BC5" w:rsidRPr="00612D58" w:rsidRDefault="00752BC5" w:rsidP="00752BC5">
            <w:pPr>
              <w:spacing w:after="0" w:line="240" w:lineRule="auto"/>
              <w:ind w:left="-108" w:right="-135"/>
              <w:jc w:val="center"/>
              <w:rPr>
                <w:rFonts w:ascii="Times New Roman" w:hAnsi="Times New Roman" w:cs="Times New Roman"/>
                <w:spacing w:val="-2"/>
              </w:rPr>
            </w:pPr>
            <w:r w:rsidRPr="00612D58">
              <w:rPr>
                <w:rFonts w:ascii="Times New Roman" w:hAnsi="Times New Roman" w:cs="Times New Roman"/>
                <w:spacing w:val="-2"/>
              </w:rPr>
              <w:t>8,3</w:t>
            </w:r>
          </w:p>
          <w:p w:rsidR="00752BC5" w:rsidRPr="00612D58" w:rsidRDefault="00752BC5" w:rsidP="00752BC5">
            <w:pPr>
              <w:spacing w:after="0" w:line="240" w:lineRule="auto"/>
              <w:ind w:left="-108" w:right="-135"/>
              <w:jc w:val="center"/>
              <w:rPr>
                <w:rFonts w:ascii="Times New Roman" w:hAnsi="Times New Roman" w:cs="Times New Roman"/>
                <w:spacing w:val="-2"/>
              </w:rPr>
            </w:pPr>
            <w:r w:rsidRPr="00612D58">
              <w:rPr>
                <w:rFonts w:ascii="Times New Roman" w:hAnsi="Times New Roman" w:cs="Times New Roman"/>
                <w:spacing w:val="-2"/>
              </w:rPr>
              <w:t>5</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81" w:right="-108"/>
              <w:jc w:val="center"/>
              <w:rPr>
                <w:rFonts w:ascii="Times New Roman" w:hAnsi="Times New Roman" w:cs="Times New Roman"/>
                <w:spacing w:val="-2"/>
              </w:rPr>
            </w:pPr>
            <w:r w:rsidRPr="00612D58">
              <w:rPr>
                <w:rFonts w:ascii="Times New Roman" w:hAnsi="Times New Roman" w:cs="Times New Roman"/>
                <w:spacing w:val="-2"/>
              </w:rPr>
              <w:t>22</w:t>
            </w:r>
          </w:p>
          <w:p w:rsidR="00752BC5" w:rsidRPr="00612D58" w:rsidRDefault="00752BC5" w:rsidP="00752BC5">
            <w:pPr>
              <w:spacing w:after="0" w:line="240" w:lineRule="auto"/>
              <w:ind w:left="-81" w:right="-108"/>
              <w:jc w:val="center"/>
              <w:rPr>
                <w:rFonts w:ascii="Times New Roman" w:hAnsi="Times New Roman" w:cs="Times New Roman"/>
                <w:spacing w:val="-2"/>
              </w:rPr>
            </w:pPr>
            <w:r w:rsidRPr="00612D58">
              <w:rPr>
                <w:rFonts w:ascii="Times New Roman" w:hAnsi="Times New Roman" w:cs="Times New Roman"/>
                <w:spacing w:val="-2"/>
              </w:rPr>
              <w:t>33</w:t>
            </w:r>
          </w:p>
          <w:p w:rsidR="00752BC5" w:rsidRPr="00612D58" w:rsidRDefault="00752BC5" w:rsidP="00752BC5">
            <w:pPr>
              <w:spacing w:after="0" w:line="240" w:lineRule="auto"/>
              <w:ind w:left="-81" w:right="-108"/>
              <w:jc w:val="center"/>
              <w:rPr>
                <w:rFonts w:ascii="Times New Roman" w:hAnsi="Times New Roman" w:cs="Times New Roman"/>
                <w:spacing w:val="-2"/>
              </w:rPr>
            </w:pPr>
            <w:r w:rsidRPr="00612D58">
              <w:rPr>
                <w:rFonts w:ascii="Times New Roman" w:hAnsi="Times New Roman" w:cs="Times New Roman"/>
                <w:spacing w:val="-2"/>
              </w:rPr>
              <w:t>09</w:t>
            </w:r>
          </w:p>
          <w:p w:rsidR="00752BC5" w:rsidRPr="00612D58" w:rsidRDefault="00752BC5" w:rsidP="00752BC5">
            <w:pPr>
              <w:spacing w:after="0" w:line="240" w:lineRule="auto"/>
              <w:ind w:left="-81" w:right="-108"/>
              <w:jc w:val="center"/>
              <w:rPr>
                <w:rFonts w:ascii="Times New Roman" w:hAnsi="Times New Roman" w:cs="Times New Roman"/>
                <w:spacing w:val="-2"/>
              </w:rPr>
            </w:pPr>
            <w:r w:rsidRPr="00612D58">
              <w:rPr>
                <w:rFonts w:ascii="Times New Roman" w:hAnsi="Times New Roman" w:cs="Times New Roman"/>
                <w:spacing w:val="-2"/>
              </w:rPr>
              <w:t>53,</w:t>
            </w:r>
          </w:p>
          <w:p w:rsidR="00752BC5" w:rsidRPr="00612D58" w:rsidRDefault="00752BC5" w:rsidP="00752BC5">
            <w:pPr>
              <w:spacing w:after="0" w:line="240" w:lineRule="auto"/>
              <w:ind w:left="-81" w:right="-108"/>
              <w:jc w:val="center"/>
              <w:rPr>
                <w:rFonts w:ascii="Times New Roman" w:hAnsi="Times New Roman" w:cs="Times New Roman"/>
                <w:spacing w:val="-2"/>
              </w:rPr>
            </w:pPr>
            <w:r w:rsidRPr="00612D58">
              <w:rPr>
                <w:rFonts w:ascii="Times New Roman" w:hAnsi="Times New Roman" w:cs="Times New Roman"/>
                <w:spacing w:val="-2"/>
              </w:rPr>
              <w:t>13</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83"/>
              <w:jc w:val="center"/>
              <w:rPr>
                <w:rFonts w:ascii="Times New Roman" w:hAnsi="Times New Roman" w:cs="Times New Roman"/>
                <w:spacing w:val="-2"/>
              </w:rPr>
            </w:pPr>
            <w:r w:rsidRPr="00612D58">
              <w:rPr>
                <w:rFonts w:ascii="Times New Roman" w:hAnsi="Times New Roman" w:cs="Times New Roman"/>
                <w:spacing w:val="-2"/>
              </w:rPr>
              <w:t>215</w:t>
            </w:r>
          </w:p>
          <w:p w:rsidR="00752BC5" w:rsidRPr="00612D58" w:rsidRDefault="00752BC5" w:rsidP="00752BC5">
            <w:pPr>
              <w:spacing w:after="0" w:line="240" w:lineRule="auto"/>
              <w:ind w:left="-108" w:right="-83"/>
              <w:jc w:val="center"/>
              <w:rPr>
                <w:rFonts w:ascii="Times New Roman" w:hAnsi="Times New Roman" w:cs="Times New Roman"/>
                <w:spacing w:val="-2"/>
              </w:rPr>
            </w:pPr>
            <w:r w:rsidRPr="00612D58">
              <w:rPr>
                <w:rFonts w:ascii="Times New Roman" w:hAnsi="Times New Roman" w:cs="Times New Roman"/>
                <w:spacing w:val="-2"/>
              </w:rPr>
              <w:t>770</w:t>
            </w:r>
          </w:p>
          <w:p w:rsidR="00752BC5" w:rsidRPr="00612D58" w:rsidRDefault="00752BC5" w:rsidP="00752BC5">
            <w:pPr>
              <w:spacing w:after="0" w:line="240" w:lineRule="auto"/>
              <w:ind w:left="-108" w:right="-83"/>
              <w:jc w:val="center"/>
              <w:rPr>
                <w:rFonts w:ascii="Times New Roman" w:hAnsi="Times New Roman" w:cs="Times New Roman"/>
                <w:spacing w:val="-2"/>
              </w:rPr>
            </w:pPr>
            <w:r w:rsidRPr="00612D58">
              <w:rPr>
                <w:rFonts w:ascii="Times New Roman" w:hAnsi="Times New Roman" w:cs="Times New Roman"/>
                <w:spacing w:val="-2"/>
              </w:rPr>
              <w:t>00,</w:t>
            </w:r>
          </w:p>
          <w:p w:rsidR="00752BC5" w:rsidRPr="00612D58" w:rsidRDefault="00752BC5" w:rsidP="00752BC5">
            <w:pPr>
              <w:spacing w:after="0" w:line="240" w:lineRule="auto"/>
              <w:ind w:left="-108" w:right="-83"/>
              <w:jc w:val="center"/>
              <w:rPr>
                <w:rFonts w:ascii="Times New Roman" w:hAnsi="Times New Roman" w:cs="Times New Roman"/>
                <w:spacing w:val="-2"/>
              </w:rPr>
            </w:pPr>
            <w:r w:rsidRPr="00612D58">
              <w:rPr>
                <w:rFonts w:ascii="Times New Roman" w:hAnsi="Times New Roman" w:cs="Times New Roman"/>
                <w:spacing w:val="-2"/>
              </w:rPr>
              <w:t>00</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33" w:right="-108"/>
              <w:jc w:val="center"/>
              <w:rPr>
                <w:rFonts w:ascii="Times New Roman" w:hAnsi="Times New Roman" w:cs="Times New Roman"/>
                <w:spacing w:val="-2"/>
              </w:rPr>
            </w:pPr>
            <w:r w:rsidRPr="00612D58">
              <w:rPr>
                <w:rFonts w:ascii="Times New Roman" w:hAnsi="Times New Roman" w:cs="Times New Roman"/>
                <w:spacing w:val="-2"/>
              </w:rPr>
              <w:t>20</w:t>
            </w:r>
          </w:p>
          <w:p w:rsidR="00752BC5" w:rsidRPr="00612D58" w:rsidRDefault="00752BC5" w:rsidP="00752BC5">
            <w:pPr>
              <w:spacing w:after="0" w:line="240" w:lineRule="auto"/>
              <w:ind w:left="-133" w:right="-108"/>
              <w:jc w:val="center"/>
              <w:rPr>
                <w:rFonts w:ascii="Times New Roman" w:hAnsi="Times New Roman" w:cs="Times New Roman"/>
                <w:spacing w:val="-2"/>
              </w:rPr>
            </w:pPr>
            <w:r w:rsidRPr="00612D58">
              <w:rPr>
                <w:rFonts w:ascii="Times New Roman" w:hAnsi="Times New Roman" w:cs="Times New Roman"/>
                <w:spacing w:val="-2"/>
              </w:rPr>
              <w:t>34</w:t>
            </w:r>
          </w:p>
          <w:p w:rsidR="00752BC5" w:rsidRPr="00612D58" w:rsidRDefault="00752BC5" w:rsidP="00752BC5">
            <w:pPr>
              <w:spacing w:after="0" w:line="240" w:lineRule="auto"/>
              <w:ind w:left="-133" w:right="-108"/>
              <w:jc w:val="center"/>
              <w:rPr>
                <w:rFonts w:ascii="Times New Roman" w:hAnsi="Times New Roman" w:cs="Times New Roman"/>
                <w:spacing w:val="-2"/>
              </w:rPr>
            </w:pPr>
            <w:r w:rsidRPr="00612D58">
              <w:rPr>
                <w:rFonts w:ascii="Times New Roman" w:hAnsi="Times New Roman" w:cs="Times New Roman"/>
                <w:spacing w:val="-2"/>
              </w:rPr>
              <w:t>40</w:t>
            </w:r>
          </w:p>
          <w:p w:rsidR="00752BC5" w:rsidRPr="00612D58" w:rsidRDefault="00752BC5" w:rsidP="00752BC5">
            <w:pPr>
              <w:spacing w:after="0" w:line="240" w:lineRule="auto"/>
              <w:ind w:left="-133" w:right="-108"/>
              <w:jc w:val="center"/>
              <w:rPr>
                <w:rFonts w:ascii="Times New Roman" w:hAnsi="Times New Roman" w:cs="Times New Roman"/>
                <w:spacing w:val="-2"/>
              </w:rPr>
            </w:pPr>
            <w:r w:rsidRPr="00612D58">
              <w:rPr>
                <w:rFonts w:ascii="Times New Roman" w:hAnsi="Times New Roman" w:cs="Times New Roman"/>
                <w:spacing w:val="-2"/>
              </w:rPr>
              <w:t>00,</w:t>
            </w:r>
          </w:p>
          <w:p w:rsidR="00752BC5" w:rsidRPr="00612D58" w:rsidRDefault="00752BC5" w:rsidP="00752BC5">
            <w:pPr>
              <w:spacing w:after="0" w:line="240" w:lineRule="auto"/>
              <w:ind w:left="-133" w:right="-108"/>
              <w:jc w:val="center"/>
              <w:rPr>
                <w:rFonts w:ascii="Times New Roman" w:hAnsi="Times New Roman" w:cs="Times New Roman"/>
                <w:spacing w:val="-2"/>
              </w:rPr>
            </w:pPr>
            <w:r w:rsidRPr="00612D58">
              <w:rPr>
                <w:rFonts w:ascii="Times New Roman" w:hAnsi="Times New Roman" w:cs="Times New Roman"/>
                <w:spacing w:val="-2"/>
              </w:rPr>
              <w:t>00</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rPr>
                <w:rFonts w:ascii="Times New Roman" w:hAnsi="Times New Roman" w:cs="Times New Roman"/>
                <w:spacing w:val="-2"/>
              </w:rPr>
            </w:pPr>
            <w:r w:rsidRPr="00612D58">
              <w:rPr>
                <w:rFonts w:ascii="Times New Roman" w:hAnsi="Times New Roman" w:cs="Times New Roman"/>
                <w:spacing w:val="-2"/>
              </w:rPr>
              <w:t>22805129,00</w:t>
            </w:r>
          </w:p>
        </w:tc>
        <w:tc>
          <w:tcPr>
            <w:tcW w:w="425"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23</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99</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17</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37,</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01</w:t>
            </w:r>
          </w:p>
        </w:tc>
        <w:tc>
          <w:tcPr>
            <w:tcW w:w="425"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24</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46</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32</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11,</w:t>
            </w:r>
          </w:p>
          <w:p w:rsidR="00752BC5" w:rsidRPr="00612D58" w:rsidRDefault="00752BC5" w:rsidP="00752BC5">
            <w:pPr>
              <w:spacing w:after="0" w:line="240" w:lineRule="auto"/>
              <w:ind w:left="-108" w:right="-108"/>
              <w:rPr>
                <w:rFonts w:ascii="Times New Roman" w:hAnsi="Times New Roman" w:cs="Times New Roman"/>
                <w:spacing w:val="-2"/>
              </w:rPr>
            </w:pPr>
            <w:r w:rsidRPr="00612D58">
              <w:rPr>
                <w:rFonts w:ascii="Times New Roman" w:hAnsi="Times New Roman" w:cs="Times New Roman"/>
                <w:spacing w:val="-2"/>
              </w:rPr>
              <w:t>23</w:t>
            </w:r>
          </w:p>
          <w:p w:rsidR="00752BC5" w:rsidRPr="00612D58" w:rsidRDefault="00752BC5" w:rsidP="00752BC5">
            <w:pPr>
              <w:spacing w:after="0" w:line="240" w:lineRule="auto"/>
              <w:ind w:right="-79"/>
              <w:rPr>
                <w:rFonts w:ascii="Times New Roman" w:hAnsi="Times New Roman" w:cs="Times New Roman"/>
                <w:spacing w:val="-2"/>
              </w:rPr>
            </w:pP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rPr>
                <w:rFonts w:ascii="Times New Roman" w:hAnsi="Times New Roman" w:cs="Times New Roman"/>
                <w:spacing w:val="-2"/>
              </w:rPr>
            </w:pPr>
            <w:r w:rsidRPr="00612D58">
              <w:rPr>
                <w:rFonts w:ascii="Times New Roman" w:hAnsi="Times New Roman" w:cs="Times New Roman"/>
                <w:spacing w:val="-2"/>
              </w:rPr>
              <w:t>24323212,98</w:t>
            </w:r>
          </w:p>
        </w:tc>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13"/>
              <w:rPr>
                <w:rFonts w:ascii="Times New Roman" w:hAnsi="Times New Roman" w:cs="Times New Roman"/>
                <w:spacing w:val="-2"/>
              </w:rPr>
            </w:pPr>
            <w:r w:rsidRPr="00612D58">
              <w:rPr>
                <w:rFonts w:ascii="Times New Roman" w:hAnsi="Times New Roman" w:cs="Times New Roman"/>
                <w:spacing w:val="-2"/>
              </w:rPr>
              <w:t>23</w:t>
            </w:r>
          </w:p>
          <w:p w:rsidR="00752BC5" w:rsidRPr="00612D58" w:rsidRDefault="00752BC5" w:rsidP="00752BC5">
            <w:pPr>
              <w:spacing w:after="0" w:line="240" w:lineRule="auto"/>
              <w:ind w:left="-108" w:right="-113"/>
              <w:rPr>
                <w:rFonts w:ascii="Times New Roman" w:hAnsi="Times New Roman" w:cs="Times New Roman"/>
                <w:spacing w:val="-2"/>
              </w:rPr>
            </w:pPr>
            <w:r w:rsidRPr="00612D58">
              <w:rPr>
                <w:rFonts w:ascii="Times New Roman" w:hAnsi="Times New Roman" w:cs="Times New Roman"/>
                <w:spacing w:val="-2"/>
              </w:rPr>
              <w:t>76</w:t>
            </w:r>
          </w:p>
          <w:p w:rsidR="00752BC5" w:rsidRPr="00612D58" w:rsidRDefault="00752BC5" w:rsidP="00752BC5">
            <w:pPr>
              <w:spacing w:after="0" w:line="240" w:lineRule="auto"/>
              <w:ind w:left="-108" w:right="-113"/>
              <w:rPr>
                <w:rFonts w:ascii="Times New Roman" w:hAnsi="Times New Roman" w:cs="Times New Roman"/>
                <w:spacing w:val="-2"/>
              </w:rPr>
            </w:pPr>
            <w:r w:rsidRPr="00612D58">
              <w:rPr>
                <w:rFonts w:ascii="Times New Roman" w:hAnsi="Times New Roman" w:cs="Times New Roman"/>
                <w:spacing w:val="-2"/>
              </w:rPr>
              <w:t>56</w:t>
            </w:r>
          </w:p>
          <w:p w:rsidR="00752BC5" w:rsidRPr="00612D58" w:rsidRDefault="00752BC5" w:rsidP="00752BC5">
            <w:pPr>
              <w:spacing w:after="0" w:line="240" w:lineRule="auto"/>
              <w:ind w:left="-108" w:right="-113"/>
              <w:rPr>
                <w:rFonts w:ascii="Times New Roman" w:hAnsi="Times New Roman" w:cs="Times New Roman"/>
                <w:spacing w:val="-2"/>
              </w:rPr>
            </w:pPr>
            <w:r w:rsidRPr="00612D58">
              <w:rPr>
                <w:rFonts w:ascii="Times New Roman" w:hAnsi="Times New Roman" w:cs="Times New Roman"/>
                <w:spacing w:val="-2"/>
              </w:rPr>
              <w:t>25,</w:t>
            </w:r>
          </w:p>
          <w:p w:rsidR="00752BC5" w:rsidRPr="00612D58" w:rsidRDefault="00752BC5" w:rsidP="00752BC5">
            <w:pPr>
              <w:spacing w:after="0" w:line="240" w:lineRule="auto"/>
              <w:ind w:left="-108" w:right="-113"/>
              <w:rPr>
                <w:rFonts w:ascii="Times New Roman" w:hAnsi="Times New Roman" w:cs="Times New Roman"/>
                <w:spacing w:val="-2"/>
              </w:rPr>
            </w:pPr>
            <w:r w:rsidRPr="00612D58">
              <w:rPr>
                <w:rFonts w:ascii="Times New Roman" w:hAnsi="Times New Roman" w:cs="Times New Roman"/>
                <w:spacing w:val="-2"/>
              </w:rPr>
              <w:t>00</w:t>
            </w:r>
          </w:p>
        </w:tc>
        <w:tc>
          <w:tcPr>
            <w:tcW w:w="431"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right="-101"/>
              <w:rPr>
                <w:rFonts w:ascii="Times New Roman" w:hAnsi="Times New Roman" w:cs="Times New Roman"/>
              </w:rPr>
            </w:pPr>
            <w:r w:rsidRPr="00612D58">
              <w:rPr>
                <w:rFonts w:ascii="Times New Roman" w:hAnsi="Times New Roman" w:cs="Times New Roman"/>
              </w:rPr>
              <w:t>23765625,00</w:t>
            </w: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7"/>
              <w:rPr>
                <w:rFonts w:ascii="Times New Roman" w:hAnsi="Times New Roman" w:cs="Times New Roman"/>
              </w:rPr>
            </w:pPr>
            <w:r w:rsidRPr="00612D58">
              <w:rPr>
                <w:rFonts w:ascii="Times New Roman" w:hAnsi="Times New Roman" w:cs="Times New Roman"/>
              </w:rPr>
              <w:t>23</w:t>
            </w:r>
          </w:p>
          <w:p w:rsidR="00752BC5" w:rsidRPr="00612D58" w:rsidRDefault="00752BC5" w:rsidP="00752BC5">
            <w:pPr>
              <w:spacing w:after="0" w:line="240" w:lineRule="auto"/>
              <w:ind w:left="-115" w:right="-101" w:firstLine="7"/>
              <w:rPr>
                <w:rFonts w:ascii="Times New Roman" w:hAnsi="Times New Roman" w:cs="Times New Roman"/>
              </w:rPr>
            </w:pPr>
            <w:r w:rsidRPr="00612D58">
              <w:rPr>
                <w:rFonts w:ascii="Times New Roman" w:hAnsi="Times New Roman" w:cs="Times New Roman"/>
              </w:rPr>
              <w:t>76</w:t>
            </w:r>
          </w:p>
          <w:p w:rsidR="00752BC5" w:rsidRPr="00612D58" w:rsidRDefault="00752BC5" w:rsidP="00752BC5">
            <w:pPr>
              <w:spacing w:after="0" w:line="240" w:lineRule="auto"/>
              <w:ind w:left="-115" w:right="-101" w:firstLine="7"/>
              <w:rPr>
                <w:rFonts w:ascii="Times New Roman" w:hAnsi="Times New Roman" w:cs="Times New Roman"/>
              </w:rPr>
            </w:pPr>
            <w:r w:rsidRPr="00612D58">
              <w:rPr>
                <w:rFonts w:ascii="Times New Roman" w:hAnsi="Times New Roman" w:cs="Times New Roman"/>
              </w:rPr>
              <w:t>56</w:t>
            </w:r>
          </w:p>
          <w:p w:rsidR="00752BC5" w:rsidRPr="00612D58" w:rsidRDefault="00752BC5" w:rsidP="00752BC5">
            <w:pPr>
              <w:spacing w:after="0" w:line="240" w:lineRule="auto"/>
              <w:ind w:left="-115" w:right="-101" w:firstLine="7"/>
              <w:rPr>
                <w:rFonts w:ascii="Times New Roman" w:hAnsi="Times New Roman" w:cs="Times New Roman"/>
              </w:rPr>
            </w:pPr>
            <w:r w:rsidRPr="00612D58">
              <w:rPr>
                <w:rFonts w:ascii="Times New Roman" w:hAnsi="Times New Roman" w:cs="Times New Roman"/>
              </w:rPr>
              <w:t>25,</w:t>
            </w:r>
          </w:p>
          <w:p w:rsidR="00752BC5" w:rsidRPr="00612D58" w:rsidRDefault="00752BC5" w:rsidP="00752BC5">
            <w:pPr>
              <w:spacing w:after="0" w:line="240" w:lineRule="auto"/>
              <w:ind w:left="-115" w:right="-101" w:firstLine="7"/>
              <w:rPr>
                <w:rFonts w:ascii="Times New Roman" w:hAnsi="Times New Roman" w:cs="Times New Roman"/>
              </w:rPr>
            </w:pPr>
            <w:r w:rsidRPr="00612D58">
              <w:rPr>
                <w:rFonts w:ascii="Times New Roman" w:hAnsi="Times New Roman" w:cs="Times New Roman"/>
              </w:rPr>
              <w:t>00</w:t>
            </w:r>
          </w:p>
        </w:tc>
        <w:tc>
          <w:tcPr>
            <w:tcW w:w="1270"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14" w:right="-101"/>
              <w:rPr>
                <w:rFonts w:ascii="Times New Roman" w:hAnsi="Times New Roman" w:cs="Times New Roman"/>
              </w:rPr>
            </w:pPr>
            <w:r w:rsidRPr="00612D58">
              <w:rPr>
                <w:rFonts w:ascii="Times New Roman" w:hAnsi="Times New Roman" w:cs="Times New Roman"/>
              </w:rPr>
              <w:t>Увеличение доли детей, охваченных программами дополнительного образования детей  в  сфере культуры   в общей численности детей и молодежи в возрасте 5-18 лет- 20 %.</w:t>
            </w:r>
          </w:p>
        </w:tc>
      </w:tr>
    </w:tbl>
    <w:p w:rsidR="00752BC5" w:rsidRPr="00612D58" w:rsidRDefault="00752BC5" w:rsidP="00752BC5">
      <w:pPr>
        <w:pStyle w:val="a7"/>
        <w:tabs>
          <w:tab w:val="left" w:pos="0"/>
        </w:tabs>
        <w:ind w:right="-567" w:firstLine="0"/>
        <w:rPr>
          <w:sz w:val="22"/>
          <w:szCs w:val="22"/>
        </w:rPr>
      </w:pPr>
      <w:r w:rsidRPr="00612D58">
        <w:rPr>
          <w:sz w:val="22"/>
          <w:szCs w:val="22"/>
        </w:rPr>
        <w:t xml:space="preserve">                                                                                                                                </w:t>
      </w:r>
      <w:r w:rsidR="009866F8">
        <w:rPr>
          <w:sz w:val="22"/>
          <w:szCs w:val="22"/>
        </w:rPr>
        <w:t xml:space="preserve">                              </w:t>
      </w:r>
      <w:r w:rsidRPr="00612D58">
        <w:rPr>
          <w:sz w:val="22"/>
          <w:szCs w:val="22"/>
        </w:rPr>
        <w:t>»;</w:t>
      </w:r>
    </w:p>
    <w:p w:rsidR="00752BC5" w:rsidRPr="00612D58" w:rsidRDefault="00752BC5" w:rsidP="00752BC5">
      <w:pPr>
        <w:pStyle w:val="a7"/>
        <w:tabs>
          <w:tab w:val="left" w:pos="5387"/>
          <w:tab w:val="left" w:pos="5529"/>
          <w:tab w:val="left" w:pos="5812"/>
        </w:tabs>
        <w:ind w:firstLine="0"/>
        <w:rPr>
          <w:sz w:val="22"/>
          <w:szCs w:val="22"/>
        </w:rPr>
      </w:pPr>
      <w:r w:rsidRPr="00612D58">
        <w:rPr>
          <w:sz w:val="22"/>
          <w:szCs w:val="22"/>
        </w:rPr>
        <w:lastRenderedPageBreak/>
        <w:t xml:space="preserve">         б)  строку 1.3   изложить в следующей редакции:</w:t>
      </w:r>
    </w:p>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709"/>
        <w:gridCol w:w="992"/>
        <w:gridCol w:w="283"/>
        <w:gridCol w:w="567"/>
        <w:gridCol w:w="567"/>
        <w:gridCol w:w="567"/>
        <w:gridCol w:w="426"/>
        <w:gridCol w:w="567"/>
        <w:gridCol w:w="426"/>
        <w:gridCol w:w="426"/>
        <w:gridCol w:w="424"/>
        <w:gridCol w:w="425"/>
        <w:gridCol w:w="567"/>
        <w:gridCol w:w="567"/>
        <w:gridCol w:w="425"/>
      </w:tblGrid>
      <w:tr w:rsidR="00752BC5" w:rsidRPr="00612D58" w:rsidTr="00752BC5">
        <w:trPr>
          <w:trHeight w:val="74"/>
        </w:trPr>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firstLine="3"/>
              <w:rPr>
                <w:rFonts w:ascii="Times New Roman" w:hAnsi="Times New Roman" w:cs="Times New Roman"/>
                <w:color w:val="000000"/>
                <w:spacing w:val="-2"/>
              </w:rPr>
            </w:pPr>
            <w:r w:rsidRPr="00612D58">
              <w:rPr>
                <w:rFonts w:ascii="Times New Roman" w:hAnsi="Times New Roman" w:cs="Times New Roman"/>
                <w:color w:val="000000"/>
                <w:spacing w:val="-2"/>
              </w:rPr>
              <w:t>1.3.</w:t>
            </w:r>
          </w:p>
        </w:tc>
        <w:tc>
          <w:tcPr>
            <w:tcW w:w="141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9" w:right="-105" w:firstLine="1"/>
              <w:rPr>
                <w:rFonts w:ascii="Times New Roman" w:hAnsi="Times New Roman" w:cs="Times New Roman"/>
              </w:rPr>
            </w:pPr>
            <w:r w:rsidRPr="00612D58">
              <w:rPr>
                <w:rFonts w:ascii="Times New Roman" w:hAnsi="Times New Roman" w:cs="Times New Roman"/>
              </w:rPr>
              <w:t xml:space="preserve">Субсидия на выполнение услуги по реализации дополнительных  </w:t>
            </w:r>
            <w:proofErr w:type="spellStart"/>
            <w:r w:rsidRPr="00612D58">
              <w:rPr>
                <w:rFonts w:ascii="Times New Roman" w:hAnsi="Times New Roman" w:cs="Times New Roman"/>
              </w:rPr>
              <w:t>общераз</w:t>
            </w:r>
            <w:proofErr w:type="spellEnd"/>
          </w:p>
          <w:p w:rsidR="00752BC5" w:rsidRPr="00612D58" w:rsidRDefault="00752BC5" w:rsidP="00752BC5">
            <w:pPr>
              <w:spacing w:after="0" w:line="240" w:lineRule="auto"/>
              <w:ind w:left="-109" w:right="-105" w:firstLine="1"/>
              <w:rPr>
                <w:rFonts w:ascii="Times New Roman" w:hAnsi="Times New Roman" w:cs="Times New Roman"/>
              </w:rPr>
            </w:pPr>
            <w:proofErr w:type="spellStart"/>
            <w:r w:rsidRPr="00612D58">
              <w:rPr>
                <w:rFonts w:ascii="Times New Roman" w:hAnsi="Times New Roman" w:cs="Times New Roman"/>
              </w:rPr>
              <w:t>вивающих</w:t>
            </w:r>
            <w:proofErr w:type="spellEnd"/>
            <w:r w:rsidRPr="00612D58">
              <w:rPr>
                <w:rFonts w:ascii="Times New Roman" w:hAnsi="Times New Roman" w:cs="Times New Roman"/>
              </w:rPr>
              <w:t xml:space="preserve"> </w:t>
            </w:r>
            <w:proofErr w:type="spellStart"/>
            <w:r w:rsidRPr="00612D58">
              <w:rPr>
                <w:rFonts w:ascii="Times New Roman" w:hAnsi="Times New Roman" w:cs="Times New Roman"/>
              </w:rPr>
              <w:t>общеобразователь</w:t>
            </w:r>
            <w:proofErr w:type="spellEnd"/>
          </w:p>
          <w:p w:rsidR="00752BC5" w:rsidRPr="00612D58" w:rsidRDefault="00752BC5" w:rsidP="00752BC5">
            <w:pPr>
              <w:spacing w:after="0" w:line="240" w:lineRule="auto"/>
              <w:ind w:left="-109" w:right="-105" w:firstLine="1"/>
              <w:rPr>
                <w:rFonts w:ascii="Times New Roman" w:hAnsi="Times New Roman" w:cs="Times New Roman"/>
              </w:rPr>
            </w:pPr>
            <w:proofErr w:type="spellStart"/>
            <w:r w:rsidRPr="00612D58">
              <w:rPr>
                <w:rFonts w:ascii="Times New Roman" w:hAnsi="Times New Roman" w:cs="Times New Roman"/>
              </w:rPr>
              <w:t>ных</w:t>
            </w:r>
            <w:proofErr w:type="spellEnd"/>
            <w:r w:rsidRPr="00612D58">
              <w:rPr>
                <w:rFonts w:ascii="Times New Roman" w:hAnsi="Times New Roman" w:cs="Times New Roman"/>
              </w:rPr>
              <w:t xml:space="preserve">  программ в области искусств</w:t>
            </w:r>
          </w:p>
          <w:p w:rsidR="00752BC5" w:rsidRPr="00612D58" w:rsidRDefault="00752BC5" w:rsidP="00752BC5">
            <w:pPr>
              <w:spacing w:after="0" w:line="240" w:lineRule="auto"/>
              <w:ind w:left="-109" w:right="-105"/>
              <w:rPr>
                <w:rFonts w:ascii="Times New Roman" w:hAnsi="Times New Roman" w:cs="Times New Roman"/>
                <w:color w:val="000000"/>
                <w:spacing w:val="-2"/>
              </w:rPr>
            </w:pPr>
            <w:r w:rsidRPr="00612D58">
              <w:rPr>
                <w:rFonts w:ascii="Times New Roman" w:hAnsi="Times New Roman" w:cs="Times New Roman"/>
              </w:rPr>
              <w:t>(муниципальное задание)</w:t>
            </w:r>
          </w:p>
        </w:tc>
        <w:tc>
          <w:tcPr>
            <w:tcW w:w="709"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Отдел культ</w:t>
            </w:r>
          </w:p>
          <w:p w:rsidR="00752BC5" w:rsidRPr="00612D58" w:rsidRDefault="00752BC5" w:rsidP="00752BC5">
            <w:pPr>
              <w:spacing w:after="0" w:line="240" w:lineRule="auto"/>
              <w:ind w:left="-108" w:right="-108"/>
              <w:jc w:val="center"/>
              <w:rPr>
                <w:rFonts w:ascii="Times New Roman" w:hAnsi="Times New Roman" w:cs="Times New Roman"/>
                <w:color w:val="000000"/>
                <w:spacing w:val="-2"/>
              </w:rPr>
            </w:pPr>
            <w:proofErr w:type="spellStart"/>
            <w:r w:rsidRPr="00612D58">
              <w:rPr>
                <w:rFonts w:ascii="Times New Roman" w:hAnsi="Times New Roman" w:cs="Times New Roman"/>
              </w:rPr>
              <w:t>уры</w:t>
            </w:r>
            <w:proofErr w:type="spellEnd"/>
          </w:p>
        </w:tc>
        <w:tc>
          <w:tcPr>
            <w:tcW w:w="992"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1" w:right="-108"/>
              <w:rPr>
                <w:rFonts w:ascii="Times New Roman" w:hAnsi="Times New Roman" w:cs="Times New Roman"/>
                <w:color w:val="000000"/>
                <w:spacing w:val="-6"/>
              </w:rPr>
            </w:pPr>
            <w:r w:rsidRPr="00612D58">
              <w:rPr>
                <w:rFonts w:ascii="Times New Roman" w:hAnsi="Times New Roman" w:cs="Times New Roman"/>
                <w:color w:val="000000"/>
                <w:spacing w:val="-6"/>
              </w:rPr>
              <w:t>«</w:t>
            </w:r>
            <w:proofErr w:type="spellStart"/>
            <w:r w:rsidRPr="00612D58">
              <w:rPr>
                <w:rFonts w:ascii="Times New Roman" w:hAnsi="Times New Roman" w:cs="Times New Roman"/>
                <w:color w:val="000000"/>
                <w:spacing w:val="-6"/>
              </w:rPr>
              <w:t>Лесновская</w:t>
            </w:r>
            <w:proofErr w:type="spellEnd"/>
            <w:r w:rsidRPr="00612D58">
              <w:rPr>
                <w:rFonts w:ascii="Times New Roman" w:hAnsi="Times New Roman" w:cs="Times New Roman"/>
                <w:color w:val="000000"/>
                <w:spacing w:val="-6"/>
              </w:rPr>
              <w:t xml:space="preserve"> ДШИ «Парус»;</w:t>
            </w:r>
          </w:p>
          <w:p w:rsidR="00752BC5" w:rsidRPr="00612D58" w:rsidRDefault="00752BC5" w:rsidP="00752BC5">
            <w:pPr>
              <w:spacing w:after="0" w:line="240" w:lineRule="auto"/>
              <w:ind w:left="-111" w:right="-108"/>
              <w:rPr>
                <w:rFonts w:ascii="Times New Roman" w:hAnsi="Times New Roman" w:cs="Times New Roman"/>
                <w:color w:val="000000"/>
                <w:spacing w:val="-6"/>
              </w:rPr>
            </w:pPr>
            <w:r w:rsidRPr="00612D58">
              <w:rPr>
                <w:rFonts w:ascii="Times New Roman" w:hAnsi="Times New Roman" w:cs="Times New Roman"/>
                <w:color w:val="000000"/>
                <w:spacing w:val="-6"/>
              </w:rPr>
              <w:t xml:space="preserve">  «Шиловская ДШИ»;</w:t>
            </w:r>
          </w:p>
          <w:p w:rsidR="00752BC5" w:rsidRPr="00612D58" w:rsidRDefault="00752BC5" w:rsidP="00752BC5">
            <w:pPr>
              <w:spacing w:after="0" w:line="240" w:lineRule="auto"/>
              <w:ind w:left="-111" w:right="-108"/>
              <w:rPr>
                <w:rFonts w:ascii="Times New Roman" w:hAnsi="Times New Roman" w:cs="Times New Roman"/>
                <w:color w:val="000000"/>
                <w:spacing w:val="-6"/>
              </w:rPr>
            </w:pPr>
          </w:p>
          <w:p w:rsidR="00752BC5" w:rsidRPr="00612D58" w:rsidRDefault="00752BC5" w:rsidP="00752BC5">
            <w:pPr>
              <w:spacing w:after="0" w:line="240" w:lineRule="auto"/>
              <w:ind w:left="-111" w:right="-108"/>
              <w:rPr>
                <w:rFonts w:ascii="Times New Roman" w:hAnsi="Times New Roman" w:cs="Times New Roman"/>
                <w:color w:val="000000"/>
                <w:spacing w:val="-6"/>
              </w:rPr>
            </w:pPr>
            <w:r w:rsidRPr="00612D58">
              <w:rPr>
                <w:rFonts w:ascii="Times New Roman" w:hAnsi="Times New Roman" w:cs="Times New Roman"/>
                <w:color w:val="000000"/>
                <w:spacing w:val="-6"/>
              </w:rPr>
              <w:t>«</w:t>
            </w:r>
            <w:proofErr w:type="spellStart"/>
            <w:r w:rsidRPr="00612D58">
              <w:rPr>
                <w:rFonts w:ascii="Times New Roman" w:hAnsi="Times New Roman" w:cs="Times New Roman"/>
                <w:color w:val="000000"/>
                <w:spacing w:val="-6"/>
              </w:rPr>
              <w:t>Ерахтурс</w:t>
            </w:r>
            <w:proofErr w:type="spellEnd"/>
          </w:p>
          <w:p w:rsidR="00752BC5" w:rsidRPr="00612D58" w:rsidRDefault="00752BC5" w:rsidP="00752BC5">
            <w:pPr>
              <w:spacing w:after="0" w:line="240" w:lineRule="auto"/>
              <w:ind w:left="-111" w:right="-108"/>
              <w:rPr>
                <w:rFonts w:ascii="Times New Roman" w:hAnsi="Times New Roman" w:cs="Times New Roman"/>
                <w:color w:val="000000"/>
                <w:spacing w:val="-6"/>
              </w:rPr>
            </w:pPr>
            <w:r w:rsidRPr="00612D58">
              <w:rPr>
                <w:rFonts w:ascii="Times New Roman" w:hAnsi="Times New Roman" w:cs="Times New Roman"/>
                <w:color w:val="000000"/>
                <w:spacing w:val="-6"/>
              </w:rPr>
              <w:t>кая  ДМШ»</w:t>
            </w:r>
          </w:p>
        </w:tc>
        <w:tc>
          <w:tcPr>
            <w:tcW w:w="283"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spacing w:val="-2"/>
              </w:rPr>
              <w:t>59</w:t>
            </w:r>
          </w:p>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spacing w:val="-2"/>
              </w:rPr>
              <w:t>27</w:t>
            </w:r>
          </w:p>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spacing w:val="-2"/>
              </w:rPr>
              <w:t>07</w:t>
            </w:r>
          </w:p>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spacing w:val="-2"/>
              </w:rPr>
              <w:t>44,</w:t>
            </w:r>
          </w:p>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spacing w:val="-2"/>
              </w:rPr>
              <w:t>07</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14"/>
              <w:jc w:val="center"/>
              <w:rPr>
                <w:rFonts w:ascii="Times New Roman" w:hAnsi="Times New Roman" w:cs="Times New Roman"/>
                <w:spacing w:val="-2"/>
              </w:rPr>
            </w:pPr>
            <w:r w:rsidRPr="00612D58">
              <w:rPr>
                <w:rFonts w:ascii="Times New Roman" w:hAnsi="Times New Roman" w:cs="Times New Roman"/>
                <w:spacing w:val="-2"/>
              </w:rPr>
              <w:t>100</w:t>
            </w:r>
          </w:p>
          <w:p w:rsidR="00752BC5" w:rsidRPr="00612D58" w:rsidRDefault="00752BC5" w:rsidP="00752BC5">
            <w:pPr>
              <w:spacing w:after="0" w:line="240" w:lineRule="auto"/>
              <w:ind w:left="-108" w:right="-114"/>
              <w:jc w:val="center"/>
              <w:rPr>
                <w:rFonts w:ascii="Times New Roman" w:hAnsi="Times New Roman" w:cs="Times New Roman"/>
                <w:spacing w:val="-2"/>
              </w:rPr>
            </w:pPr>
            <w:r w:rsidRPr="00612D58">
              <w:rPr>
                <w:rFonts w:ascii="Times New Roman" w:hAnsi="Times New Roman" w:cs="Times New Roman"/>
                <w:spacing w:val="-2"/>
              </w:rPr>
              <w:t>263</w:t>
            </w:r>
          </w:p>
          <w:p w:rsidR="00752BC5" w:rsidRPr="00612D58" w:rsidRDefault="00752BC5" w:rsidP="00752BC5">
            <w:pPr>
              <w:spacing w:after="0" w:line="240" w:lineRule="auto"/>
              <w:ind w:left="-108" w:right="-114"/>
              <w:jc w:val="center"/>
              <w:rPr>
                <w:rFonts w:ascii="Times New Roman" w:hAnsi="Times New Roman" w:cs="Times New Roman"/>
                <w:spacing w:val="-2"/>
              </w:rPr>
            </w:pPr>
            <w:r w:rsidRPr="00612D58">
              <w:rPr>
                <w:rFonts w:ascii="Times New Roman" w:hAnsi="Times New Roman" w:cs="Times New Roman"/>
                <w:spacing w:val="-2"/>
              </w:rPr>
              <w:t>09,</w:t>
            </w:r>
          </w:p>
          <w:p w:rsidR="00752BC5" w:rsidRPr="00612D58" w:rsidRDefault="00752BC5" w:rsidP="00752BC5">
            <w:pPr>
              <w:spacing w:after="0" w:line="240" w:lineRule="auto"/>
              <w:ind w:left="-108" w:right="-114"/>
              <w:jc w:val="center"/>
              <w:rPr>
                <w:rFonts w:ascii="Times New Roman" w:hAnsi="Times New Roman" w:cs="Times New Roman"/>
                <w:spacing w:val="-2"/>
              </w:rPr>
            </w:pPr>
            <w:r w:rsidRPr="00612D58">
              <w:rPr>
                <w:rFonts w:ascii="Times New Roman" w:hAnsi="Times New Roman" w:cs="Times New Roman"/>
                <w:spacing w:val="-2"/>
              </w:rPr>
              <w:t>85</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rPr>
            </w:pPr>
            <w:r w:rsidRPr="00612D58">
              <w:rPr>
                <w:rFonts w:ascii="Times New Roman" w:hAnsi="Times New Roman" w:cs="Times New Roman"/>
              </w:rPr>
              <w:t>50757</w:t>
            </w:r>
          </w:p>
          <w:p w:rsidR="00752BC5" w:rsidRPr="00612D58" w:rsidRDefault="00752BC5" w:rsidP="00752BC5">
            <w:pPr>
              <w:spacing w:after="0" w:line="240" w:lineRule="auto"/>
              <w:jc w:val="center"/>
              <w:rPr>
                <w:rFonts w:ascii="Times New Roman" w:hAnsi="Times New Roman" w:cs="Times New Roman"/>
              </w:rPr>
            </w:pPr>
            <w:r w:rsidRPr="00612D58">
              <w:rPr>
                <w:rFonts w:ascii="Times New Roman" w:hAnsi="Times New Roman" w:cs="Times New Roman"/>
              </w:rPr>
              <w:t>00,00</w:t>
            </w:r>
          </w:p>
        </w:tc>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spacing w:val="-2"/>
              </w:rPr>
              <w:t>4862100,00</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rPr>
                <w:rFonts w:ascii="Times New Roman" w:hAnsi="Times New Roman" w:cs="Times New Roman"/>
              </w:rPr>
            </w:pPr>
            <w:r w:rsidRPr="00612D58">
              <w:rPr>
                <w:rFonts w:ascii="Times New Roman" w:hAnsi="Times New Roman" w:cs="Times New Roman"/>
              </w:rPr>
              <w:t>5011561,00</w:t>
            </w:r>
          </w:p>
        </w:tc>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rPr>
                <w:rFonts w:ascii="Times New Roman" w:hAnsi="Times New Roman" w:cs="Times New Roman"/>
              </w:rPr>
            </w:pPr>
            <w:r w:rsidRPr="00612D58">
              <w:rPr>
                <w:rFonts w:ascii="Times New Roman" w:hAnsi="Times New Roman" w:cs="Times New Roman"/>
              </w:rPr>
              <w:t>57</w:t>
            </w:r>
          </w:p>
          <w:p w:rsidR="00752BC5" w:rsidRPr="00612D58" w:rsidRDefault="00752BC5" w:rsidP="00752BC5">
            <w:pPr>
              <w:spacing w:after="0" w:line="240" w:lineRule="auto"/>
              <w:ind w:left="-108" w:right="-108"/>
              <w:rPr>
                <w:rFonts w:ascii="Times New Roman" w:hAnsi="Times New Roman" w:cs="Times New Roman"/>
              </w:rPr>
            </w:pPr>
            <w:r w:rsidRPr="00612D58">
              <w:rPr>
                <w:rFonts w:ascii="Times New Roman" w:hAnsi="Times New Roman" w:cs="Times New Roman"/>
              </w:rPr>
              <w:t>60</w:t>
            </w:r>
          </w:p>
          <w:p w:rsidR="00752BC5" w:rsidRPr="00612D58" w:rsidRDefault="00752BC5" w:rsidP="00752BC5">
            <w:pPr>
              <w:spacing w:after="0" w:line="240" w:lineRule="auto"/>
              <w:ind w:left="-108" w:right="-108"/>
              <w:rPr>
                <w:rFonts w:ascii="Times New Roman" w:hAnsi="Times New Roman" w:cs="Times New Roman"/>
              </w:rPr>
            </w:pPr>
            <w:r w:rsidRPr="00612D58">
              <w:rPr>
                <w:rFonts w:ascii="Times New Roman" w:hAnsi="Times New Roman" w:cs="Times New Roman"/>
              </w:rPr>
              <w:t>35</w:t>
            </w:r>
          </w:p>
          <w:p w:rsidR="00752BC5" w:rsidRPr="00612D58" w:rsidRDefault="00752BC5" w:rsidP="00752BC5">
            <w:pPr>
              <w:spacing w:after="0" w:line="240" w:lineRule="auto"/>
              <w:ind w:left="-108" w:right="-108"/>
              <w:rPr>
                <w:rFonts w:ascii="Times New Roman" w:hAnsi="Times New Roman" w:cs="Times New Roman"/>
              </w:rPr>
            </w:pPr>
            <w:r w:rsidRPr="00612D58">
              <w:rPr>
                <w:rFonts w:ascii="Times New Roman" w:hAnsi="Times New Roman" w:cs="Times New Roman"/>
              </w:rPr>
              <w:t>7,</w:t>
            </w:r>
          </w:p>
          <w:p w:rsidR="00752BC5" w:rsidRPr="00612D58" w:rsidRDefault="00752BC5" w:rsidP="00752BC5">
            <w:pPr>
              <w:spacing w:after="0" w:line="240" w:lineRule="auto"/>
              <w:ind w:left="-108" w:right="-108"/>
              <w:rPr>
                <w:rFonts w:ascii="Times New Roman" w:hAnsi="Times New Roman" w:cs="Times New Roman"/>
              </w:rPr>
            </w:pPr>
            <w:r w:rsidRPr="00612D58">
              <w:rPr>
                <w:rFonts w:ascii="Times New Roman" w:hAnsi="Times New Roman" w:cs="Times New Roman"/>
              </w:rPr>
              <w:t>01</w:t>
            </w:r>
          </w:p>
        </w:tc>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45</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00</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37</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2,2</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3</w:t>
            </w:r>
          </w:p>
        </w:tc>
        <w:tc>
          <w:tcPr>
            <w:tcW w:w="424"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9" w:right="-107"/>
              <w:jc w:val="center"/>
              <w:rPr>
                <w:rFonts w:ascii="Times New Roman" w:hAnsi="Times New Roman" w:cs="Times New Roman"/>
              </w:rPr>
            </w:pPr>
            <w:r w:rsidRPr="00612D58">
              <w:rPr>
                <w:rFonts w:ascii="Times New Roman" w:hAnsi="Times New Roman" w:cs="Times New Roman"/>
              </w:rPr>
              <w:t>58</w:t>
            </w:r>
          </w:p>
          <w:p w:rsidR="00752BC5" w:rsidRPr="00612D58" w:rsidRDefault="00752BC5" w:rsidP="00752BC5">
            <w:pPr>
              <w:spacing w:after="0" w:line="240" w:lineRule="auto"/>
              <w:ind w:left="-109" w:right="-107"/>
              <w:jc w:val="center"/>
              <w:rPr>
                <w:rFonts w:ascii="Times New Roman" w:hAnsi="Times New Roman" w:cs="Times New Roman"/>
              </w:rPr>
            </w:pPr>
            <w:r w:rsidRPr="00612D58">
              <w:rPr>
                <w:rFonts w:ascii="Times New Roman" w:hAnsi="Times New Roman" w:cs="Times New Roman"/>
              </w:rPr>
              <w:t>84</w:t>
            </w:r>
          </w:p>
          <w:p w:rsidR="00752BC5" w:rsidRPr="00612D58" w:rsidRDefault="00752BC5" w:rsidP="00752BC5">
            <w:pPr>
              <w:spacing w:after="0" w:line="240" w:lineRule="auto"/>
              <w:ind w:left="-109" w:right="-107"/>
              <w:jc w:val="center"/>
              <w:rPr>
                <w:rFonts w:ascii="Times New Roman" w:hAnsi="Times New Roman" w:cs="Times New Roman"/>
              </w:rPr>
            </w:pPr>
            <w:r w:rsidRPr="00612D58">
              <w:rPr>
                <w:rFonts w:ascii="Times New Roman" w:hAnsi="Times New Roman" w:cs="Times New Roman"/>
              </w:rPr>
              <w:t>09</w:t>
            </w:r>
          </w:p>
          <w:p w:rsidR="00752BC5" w:rsidRPr="00612D58" w:rsidRDefault="00752BC5" w:rsidP="00752BC5">
            <w:pPr>
              <w:spacing w:after="0" w:line="240" w:lineRule="auto"/>
              <w:ind w:left="-109" w:right="-107"/>
              <w:jc w:val="center"/>
              <w:rPr>
                <w:rFonts w:ascii="Times New Roman" w:hAnsi="Times New Roman" w:cs="Times New Roman"/>
              </w:rPr>
            </w:pPr>
            <w:r w:rsidRPr="00612D58">
              <w:rPr>
                <w:rFonts w:ascii="Times New Roman" w:hAnsi="Times New Roman" w:cs="Times New Roman"/>
              </w:rPr>
              <w:t>0,9</w:t>
            </w:r>
          </w:p>
          <w:p w:rsidR="00752BC5" w:rsidRPr="00612D58" w:rsidRDefault="00752BC5" w:rsidP="00752BC5">
            <w:pPr>
              <w:spacing w:after="0" w:line="240" w:lineRule="auto"/>
              <w:ind w:left="-109" w:right="-107"/>
              <w:jc w:val="center"/>
              <w:rPr>
                <w:rFonts w:ascii="Times New Roman" w:hAnsi="Times New Roman" w:cs="Times New Roman"/>
              </w:rPr>
            </w:pPr>
            <w:r w:rsidRPr="00612D58">
              <w:rPr>
                <w:rFonts w:ascii="Times New Roman" w:hAnsi="Times New Roman" w:cs="Times New Roman"/>
              </w:rPr>
              <w:t>8</w:t>
            </w:r>
          </w:p>
        </w:tc>
        <w:tc>
          <w:tcPr>
            <w:tcW w:w="425"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57</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16</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75</w:t>
            </w:r>
          </w:p>
          <w:p w:rsidR="00752BC5" w:rsidRPr="00612D58" w:rsidRDefault="00752BC5" w:rsidP="00752BC5">
            <w:pPr>
              <w:spacing w:after="0" w:line="240" w:lineRule="auto"/>
              <w:ind w:left="-108" w:right="-108"/>
              <w:jc w:val="center"/>
              <w:rPr>
                <w:rFonts w:ascii="Times New Roman" w:hAnsi="Times New Roman" w:cs="Times New Roman"/>
              </w:rPr>
            </w:pPr>
            <w:r w:rsidRPr="00612D58">
              <w:rPr>
                <w:rFonts w:ascii="Times New Roman" w:hAnsi="Times New Roman" w:cs="Times New Roman"/>
              </w:rPr>
              <w:t>1,0</w:t>
            </w:r>
          </w:p>
          <w:p w:rsidR="00752BC5" w:rsidRPr="00612D58" w:rsidRDefault="00752BC5" w:rsidP="00752BC5">
            <w:pPr>
              <w:spacing w:after="0" w:line="240" w:lineRule="auto"/>
              <w:ind w:left="-108" w:right="-108"/>
              <w:jc w:val="center"/>
              <w:rPr>
                <w:rFonts w:ascii="Times New Roman" w:hAnsi="Times New Roman" w:cs="Times New Roman"/>
                <w:spacing w:val="-2"/>
              </w:rPr>
            </w:pPr>
            <w:r w:rsidRPr="00612D58">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spacing w:val="-2"/>
              </w:rPr>
            </w:pPr>
            <w:r w:rsidRPr="00612D58">
              <w:rPr>
                <w:rFonts w:ascii="Times New Roman" w:hAnsi="Times New Roman" w:cs="Times New Roman"/>
                <w:spacing w:val="-2"/>
              </w:rPr>
              <w:t>57167</w:t>
            </w:r>
          </w:p>
          <w:p w:rsidR="00752BC5" w:rsidRPr="00612D58" w:rsidRDefault="00752BC5" w:rsidP="00752BC5">
            <w:pPr>
              <w:spacing w:after="0" w:line="240" w:lineRule="auto"/>
              <w:ind w:left="-115" w:right="-101" w:firstLine="115"/>
              <w:jc w:val="center"/>
              <w:rPr>
                <w:rFonts w:ascii="Times New Roman" w:hAnsi="Times New Roman" w:cs="Times New Roman"/>
                <w:spacing w:val="-2"/>
              </w:rPr>
            </w:pPr>
            <w:r w:rsidRPr="00612D58">
              <w:rPr>
                <w:rFonts w:ascii="Times New Roman" w:hAnsi="Times New Roman" w:cs="Times New Roman"/>
                <w:spacing w:val="-2"/>
              </w:rPr>
              <w:t>51,</w:t>
            </w:r>
          </w:p>
          <w:p w:rsidR="00752BC5" w:rsidRPr="00612D58" w:rsidRDefault="00752BC5" w:rsidP="00752BC5">
            <w:pPr>
              <w:spacing w:after="0" w:line="240" w:lineRule="auto"/>
              <w:ind w:left="-115" w:right="-101" w:firstLine="115"/>
              <w:jc w:val="center"/>
              <w:rPr>
                <w:rFonts w:ascii="Times New Roman" w:hAnsi="Times New Roman" w:cs="Times New Roman"/>
                <w:spacing w:val="-2"/>
              </w:rPr>
            </w:pPr>
            <w:r w:rsidRPr="00612D58">
              <w:rPr>
                <w:rFonts w:ascii="Times New Roman" w:hAnsi="Times New Roman" w:cs="Times New Roman"/>
                <w:spacing w:val="-2"/>
              </w:rPr>
              <w:t>00</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spacing w:val="-2"/>
              </w:rPr>
            </w:pPr>
            <w:r w:rsidRPr="00612D58">
              <w:rPr>
                <w:rFonts w:ascii="Times New Roman" w:hAnsi="Times New Roman" w:cs="Times New Roman"/>
                <w:spacing w:val="-2"/>
              </w:rPr>
              <w:t>57</w:t>
            </w:r>
          </w:p>
          <w:p w:rsidR="00752BC5" w:rsidRPr="00612D58" w:rsidRDefault="00752BC5" w:rsidP="00752BC5">
            <w:pPr>
              <w:spacing w:after="0" w:line="240" w:lineRule="auto"/>
              <w:ind w:left="-115" w:right="-101" w:firstLine="115"/>
              <w:jc w:val="center"/>
              <w:rPr>
                <w:rFonts w:ascii="Times New Roman" w:hAnsi="Times New Roman" w:cs="Times New Roman"/>
                <w:spacing w:val="-2"/>
              </w:rPr>
            </w:pPr>
            <w:r w:rsidRPr="00612D58">
              <w:rPr>
                <w:rFonts w:ascii="Times New Roman" w:hAnsi="Times New Roman" w:cs="Times New Roman"/>
                <w:spacing w:val="-2"/>
              </w:rPr>
              <w:t>167</w:t>
            </w:r>
          </w:p>
          <w:p w:rsidR="00752BC5" w:rsidRPr="00612D58" w:rsidRDefault="00752BC5" w:rsidP="00752BC5">
            <w:pPr>
              <w:spacing w:after="0" w:line="240" w:lineRule="auto"/>
              <w:ind w:left="-115" w:right="-101" w:firstLine="115"/>
              <w:rPr>
                <w:rFonts w:ascii="Times New Roman" w:hAnsi="Times New Roman" w:cs="Times New Roman"/>
                <w:spacing w:val="-2"/>
              </w:rPr>
            </w:pPr>
            <w:r w:rsidRPr="00612D58">
              <w:rPr>
                <w:rFonts w:ascii="Times New Roman" w:hAnsi="Times New Roman" w:cs="Times New Roman"/>
                <w:spacing w:val="-2"/>
              </w:rPr>
              <w:t>51,</w:t>
            </w:r>
          </w:p>
          <w:p w:rsidR="00752BC5" w:rsidRPr="00612D58" w:rsidRDefault="00752BC5" w:rsidP="00752BC5">
            <w:pPr>
              <w:spacing w:after="0" w:line="240" w:lineRule="auto"/>
              <w:ind w:left="-115" w:right="-101" w:firstLine="115"/>
              <w:rPr>
                <w:rFonts w:ascii="Times New Roman" w:hAnsi="Times New Roman" w:cs="Times New Roman"/>
                <w:spacing w:val="-2"/>
              </w:rPr>
            </w:pPr>
            <w:r w:rsidRPr="00612D58">
              <w:rPr>
                <w:rFonts w:ascii="Times New Roman" w:hAnsi="Times New Roman" w:cs="Times New Roman"/>
                <w:spacing w:val="-2"/>
              </w:rPr>
              <w:t>00</w:t>
            </w: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spacing w:val="-2"/>
              </w:rPr>
            </w:pPr>
          </w:p>
        </w:tc>
      </w:tr>
    </w:tbl>
    <w:p w:rsidR="00752BC5" w:rsidRPr="00612D58" w:rsidRDefault="00752BC5" w:rsidP="00752BC5">
      <w:pPr>
        <w:pStyle w:val="a7"/>
        <w:tabs>
          <w:tab w:val="left" w:pos="-1134"/>
        </w:tabs>
        <w:ind w:right="-567" w:firstLine="0"/>
        <w:rPr>
          <w:sz w:val="22"/>
          <w:szCs w:val="22"/>
        </w:rPr>
      </w:pPr>
      <w:r w:rsidRPr="00612D58">
        <w:rPr>
          <w:sz w:val="22"/>
          <w:szCs w:val="22"/>
        </w:rPr>
        <w:t xml:space="preserve">                                                                                                                                »;</w:t>
      </w:r>
    </w:p>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в) строку 11   изложить в следующей редакции:</w:t>
      </w:r>
    </w:p>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567"/>
        <w:gridCol w:w="708"/>
        <w:gridCol w:w="567"/>
        <w:gridCol w:w="567"/>
        <w:gridCol w:w="426"/>
        <w:gridCol w:w="425"/>
        <w:gridCol w:w="709"/>
        <w:gridCol w:w="567"/>
        <w:gridCol w:w="567"/>
        <w:gridCol w:w="567"/>
        <w:gridCol w:w="567"/>
        <w:gridCol w:w="567"/>
        <w:gridCol w:w="283"/>
        <w:gridCol w:w="284"/>
        <w:gridCol w:w="850"/>
      </w:tblGrid>
      <w:tr w:rsidR="00752BC5" w:rsidRPr="00612D58" w:rsidTr="00752BC5">
        <w:trPr>
          <w:trHeight w:val="152"/>
        </w:trPr>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rPr>
                <w:rFonts w:ascii="Times New Roman" w:hAnsi="Times New Roman" w:cs="Times New Roman"/>
                <w:color w:val="000000"/>
                <w:spacing w:val="-2"/>
              </w:rPr>
            </w:pPr>
            <w:r w:rsidRPr="00612D58">
              <w:rPr>
                <w:rFonts w:ascii="Times New Roman" w:hAnsi="Times New Roman" w:cs="Times New Roman"/>
                <w:color w:val="000000"/>
                <w:spacing w:val="-2"/>
              </w:rPr>
              <w:t>11.</w:t>
            </w:r>
          </w:p>
        </w:tc>
        <w:tc>
          <w:tcPr>
            <w:tcW w:w="1134"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widowControl w:val="0"/>
              <w:autoSpaceDE w:val="0"/>
              <w:autoSpaceDN w:val="0"/>
              <w:adjustRightInd w:val="0"/>
              <w:spacing w:after="0" w:line="240" w:lineRule="auto"/>
              <w:ind w:left="-109" w:right="-105" w:firstLine="1"/>
              <w:outlineLvl w:val="0"/>
              <w:rPr>
                <w:rFonts w:ascii="Times New Roman" w:hAnsi="Times New Roman" w:cs="Times New Roman"/>
              </w:rPr>
            </w:pPr>
            <w:r w:rsidRPr="00612D58">
              <w:rPr>
                <w:rFonts w:ascii="Times New Roman" w:hAnsi="Times New Roman" w:cs="Times New Roman"/>
              </w:rPr>
              <w:t>Задача 11  Повышение заработной платы отдельным категориям работников муниципальных учреждений дополнительного образования детей в сфере культуры в соответствии с указами Президента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hd w:val="clear" w:color="auto" w:fill="FFFFFF"/>
              <w:spacing w:after="0" w:line="240" w:lineRule="auto"/>
              <w:jc w:val="both"/>
              <w:rPr>
                <w:rFonts w:ascii="Times New Roman" w:hAnsi="Times New Roman" w:cs="Times New Roman"/>
              </w:rPr>
            </w:pPr>
            <w:r w:rsidRPr="00612D58">
              <w:rPr>
                <w:rFonts w:ascii="Times New Roman" w:hAnsi="Times New Roman" w:cs="Times New Roman"/>
              </w:rPr>
              <w:t>Отдел культуры</w:t>
            </w:r>
          </w:p>
        </w:tc>
        <w:tc>
          <w:tcPr>
            <w:tcW w:w="708"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hd w:val="clear" w:color="auto" w:fill="FFFFFF"/>
              <w:spacing w:after="0" w:line="240" w:lineRule="auto"/>
              <w:jc w:val="both"/>
              <w:rPr>
                <w:rFonts w:ascii="Times New Roman" w:hAnsi="Times New Roman" w:cs="Times New Roman"/>
              </w:rPr>
            </w:pPr>
            <w:r w:rsidRPr="00612D58">
              <w:rPr>
                <w:rFonts w:ascii="Times New Roman" w:hAnsi="Times New Roman" w:cs="Times New Roman"/>
              </w:rPr>
              <w:t>МБУ ДО</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08" w:right="-108"/>
              <w:jc w:val="both"/>
              <w:rPr>
                <w:rFonts w:ascii="Times New Roman" w:hAnsi="Times New Roman" w:cs="Times New Roman"/>
              </w:rPr>
            </w:pPr>
            <w:r w:rsidRPr="00612D58">
              <w:rPr>
                <w:rFonts w:ascii="Times New Roman" w:hAnsi="Times New Roman" w:cs="Times New Roman"/>
              </w:rPr>
              <w:t>Областной бюджет</w:t>
            </w:r>
          </w:p>
          <w:p w:rsidR="00752BC5" w:rsidRPr="00612D58" w:rsidRDefault="00752BC5" w:rsidP="00752BC5">
            <w:pPr>
              <w:spacing w:after="0" w:line="240" w:lineRule="auto"/>
              <w:ind w:left="-108" w:right="-108"/>
              <w:jc w:val="both"/>
              <w:rPr>
                <w:rFonts w:ascii="Times New Roman" w:hAnsi="Times New Roman" w:cs="Times New Roman"/>
              </w:rPr>
            </w:pPr>
          </w:p>
          <w:p w:rsidR="00752BC5" w:rsidRPr="00612D58" w:rsidRDefault="00752BC5" w:rsidP="00752BC5">
            <w:pPr>
              <w:spacing w:after="0" w:line="240" w:lineRule="auto"/>
              <w:ind w:left="-108" w:right="-108"/>
              <w:jc w:val="both"/>
              <w:rPr>
                <w:rFonts w:ascii="Times New Roman" w:hAnsi="Times New Roman" w:cs="Times New Roman"/>
              </w:rPr>
            </w:pPr>
          </w:p>
          <w:p w:rsidR="00752BC5" w:rsidRPr="00612D58" w:rsidRDefault="00752BC5" w:rsidP="00752BC5">
            <w:pPr>
              <w:spacing w:after="0" w:line="240" w:lineRule="auto"/>
              <w:ind w:left="-108" w:right="-108"/>
              <w:jc w:val="both"/>
              <w:rPr>
                <w:rFonts w:ascii="Times New Roman" w:hAnsi="Times New Roman" w:cs="Times New Roman"/>
              </w:rPr>
            </w:pPr>
          </w:p>
          <w:p w:rsidR="00752BC5" w:rsidRPr="00612D58" w:rsidRDefault="00752BC5" w:rsidP="00752BC5">
            <w:pPr>
              <w:spacing w:after="0" w:line="240" w:lineRule="auto"/>
              <w:ind w:left="-108" w:right="-108"/>
              <w:jc w:val="both"/>
              <w:rPr>
                <w:rFonts w:ascii="Times New Roman" w:hAnsi="Times New Roman" w:cs="Times New Roman"/>
              </w:rPr>
            </w:pPr>
            <w:r w:rsidRPr="00612D58">
              <w:rPr>
                <w:rFonts w:ascii="Times New Roman" w:hAnsi="Times New Roman" w:cs="Times New Roman"/>
              </w:rPr>
              <w:t>Бюджет района</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9204150,32</w:t>
            </w: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650476,51</w:t>
            </w:r>
          </w:p>
        </w:tc>
        <w:tc>
          <w:tcPr>
            <w:tcW w:w="426"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w:t>
            </w:r>
          </w:p>
        </w:tc>
        <w:tc>
          <w:tcPr>
            <w:tcW w:w="425"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w:t>
            </w:r>
          </w:p>
        </w:tc>
        <w:tc>
          <w:tcPr>
            <w:tcW w:w="709"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35</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630</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40,</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00</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3135712,40</w:t>
            </w: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578739,00</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1629302,37</w:t>
            </w:r>
          </w:p>
          <w:p w:rsidR="00752BC5" w:rsidRPr="00612D58" w:rsidRDefault="00752BC5" w:rsidP="00752BC5">
            <w:pPr>
              <w:spacing w:after="0" w:line="240" w:lineRule="auto"/>
              <w:rPr>
                <w:rFonts w:ascii="Times New Roman" w:hAnsi="Times New Roman" w:cs="Times New Roman"/>
                <w:i/>
                <w:color w:val="000000"/>
                <w:spacing w:val="-2"/>
              </w:rPr>
            </w:pPr>
          </w:p>
          <w:p w:rsidR="00752BC5" w:rsidRPr="00612D58" w:rsidRDefault="00752BC5" w:rsidP="00752BC5">
            <w:pPr>
              <w:spacing w:after="0" w:line="240" w:lineRule="auto"/>
              <w:rPr>
                <w:rFonts w:ascii="Times New Roman" w:hAnsi="Times New Roman" w:cs="Times New Roman"/>
                <w:i/>
                <w:color w:val="000000"/>
                <w:spacing w:val="-2"/>
              </w:rPr>
            </w:pPr>
          </w:p>
          <w:p w:rsidR="00752BC5" w:rsidRPr="00612D58" w:rsidRDefault="00752BC5" w:rsidP="00752BC5">
            <w:pPr>
              <w:spacing w:after="0" w:line="240" w:lineRule="auto"/>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40000,00</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876095,55</w:t>
            </w: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rPr>
                <w:rFonts w:ascii="Times New Roman" w:hAnsi="Times New Roman" w:cs="Times New Roman"/>
                <w:i/>
                <w:color w:val="000000"/>
                <w:spacing w:val="-2"/>
              </w:rPr>
            </w:pPr>
          </w:p>
          <w:p w:rsidR="00752BC5" w:rsidRPr="00612D58" w:rsidRDefault="00752BC5" w:rsidP="00752BC5">
            <w:pPr>
              <w:spacing w:after="0" w:line="240" w:lineRule="auto"/>
              <w:rPr>
                <w:rFonts w:ascii="Times New Roman" w:hAnsi="Times New Roman" w:cs="Times New Roman"/>
                <w:i/>
                <w:color w:val="000000"/>
                <w:spacing w:val="-2"/>
              </w:rPr>
            </w:pPr>
          </w:p>
          <w:p w:rsidR="00752BC5" w:rsidRPr="00612D58" w:rsidRDefault="00752BC5" w:rsidP="00752BC5">
            <w:pPr>
              <w:spacing w:after="0" w:line="240" w:lineRule="auto"/>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8849,45</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i/>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23158,06</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i/>
                <w:color w:val="000000"/>
                <w:spacing w:val="-2"/>
              </w:rPr>
            </w:pPr>
            <w:r w:rsidRPr="00612D58">
              <w:rPr>
                <w:rFonts w:ascii="Times New Roman" w:hAnsi="Times New Roman" w:cs="Times New Roman"/>
                <w:i/>
                <w:color w:val="000000"/>
                <w:spacing w:val="-2"/>
              </w:rPr>
              <w:t>-</w:t>
            </w:r>
          </w:p>
        </w:tc>
        <w:tc>
          <w:tcPr>
            <w:tcW w:w="283"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both"/>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15" w:right="-101" w:firstLine="7"/>
              <w:rPr>
                <w:rFonts w:ascii="Times New Roman" w:hAnsi="Times New Roman" w:cs="Times New Roman"/>
                <w:i/>
                <w:color w:val="000000"/>
                <w:spacing w:val="-2"/>
              </w:rPr>
            </w:pPr>
            <w:r w:rsidRPr="00612D58">
              <w:rPr>
                <w:rFonts w:ascii="Times New Roman" w:hAnsi="Times New Roman" w:cs="Times New Roman"/>
              </w:rPr>
              <w:t>Обеспечение среднемесячной заработной платы отдельным категориям  работников учреждений дополнительного  образования  детей в сфере культуры  в соответствии с указами Президента Российской Федерации-31959 руб.10 коп.</w:t>
            </w:r>
          </w:p>
        </w:tc>
      </w:tr>
    </w:tbl>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w:t>
      </w:r>
      <w:r w:rsidR="001336CB">
        <w:rPr>
          <w:sz w:val="22"/>
          <w:szCs w:val="22"/>
        </w:rPr>
        <w:t xml:space="preserve">                             </w:t>
      </w:r>
      <w:r w:rsidRPr="00612D58">
        <w:rPr>
          <w:sz w:val="22"/>
          <w:szCs w:val="22"/>
        </w:rPr>
        <w:t>»;</w:t>
      </w:r>
    </w:p>
    <w:p w:rsidR="00752BC5" w:rsidRDefault="00752BC5" w:rsidP="00752BC5">
      <w:pPr>
        <w:pStyle w:val="a7"/>
        <w:tabs>
          <w:tab w:val="left" w:pos="709"/>
          <w:tab w:val="left" w:pos="5387"/>
          <w:tab w:val="left" w:pos="5529"/>
          <w:tab w:val="left" w:pos="5812"/>
        </w:tabs>
        <w:ind w:right="-566" w:firstLine="0"/>
        <w:rPr>
          <w:sz w:val="22"/>
          <w:szCs w:val="22"/>
        </w:rPr>
      </w:pPr>
      <w:r w:rsidRPr="00612D58">
        <w:rPr>
          <w:sz w:val="22"/>
          <w:szCs w:val="22"/>
        </w:rPr>
        <w:t xml:space="preserve">         г) строку 11.2   изложить в следующей редакции:</w:t>
      </w:r>
    </w:p>
    <w:p w:rsidR="001336CB" w:rsidRPr="00612D58" w:rsidRDefault="001336CB" w:rsidP="00752BC5">
      <w:pPr>
        <w:pStyle w:val="a7"/>
        <w:tabs>
          <w:tab w:val="left" w:pos="709"/>
          <w:tab w:val="left" w:pos="5387"/>
          <w:tab w:val="left" w:pos="5529"/>
          <w:tab w:val="left" w:pos="5812"/>
        </w:tabs>
        <w:ind w:right="-566" w:firstLine="0"/>
        <w:rPr>
          <w:sz w:val="22"/>
          <w:szCs w:val="22"/>
        </w:rPr>
      </w:pPr>
    </w:p>
    <w:p w:rsidR="001336CB"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w:t>
      </w:r>
    </w:p>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84"/>
        <w:gridCol w:w="1133"/>
        <w:gridCol w:w="709"/>
        <w:gridCol w:w="567"/>
        <w:gridCol w:w="426"/>
        <w:gridCol w:w="425"/>
        <w:gridCol w:w="425"/>
        <w:gridCol w:w="425"/>
        <w:gridCol w:w="567"/>
        <w:gridCol w:w="567"/>
        <w:gridCol w:w="709"/>
        <w:gridCol w:w="425"/>
        <w:gridCol w:w="284"/>
        <w:gridCol w:w="425"/>
        <w:gridCol w:w="425"/>
      </w:tblGrid>
      <w:tr w:rsidR="00752BC5" w:rsidRPr="00612D58" w:rsidTr="00752BC5">
        <w:trPr>
          <w:trHeight w:val="152"/>
        </w:trPr>
        <w:tc>
          <w:tcPr>
            <w:tcW w:w="567" w:type="dxa"/>
            <w:vMerge w:val="restart"/>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rPr>
                <w:rFonts w:ascii="Times New Roman" w:hAnsi="Times New Roman" w:cs="Times New Roman"/>
                <w:color w:val="000000"/>
                <w:spacing w:val="-2"/>
              </w:rPr>
            </w:pPr>
            <w:r w:rsidRPr="00612D58">
              <w:rPr>
                <w:rFonts w:ascii="Times New Roman" w:hAnsi="Times New Roman" w:cs="Times New Roman"/>
                <w:color w:val="000000"/>
                <w:spacing w:val="-2"/>
              </w:rPr>
              <w:t>11.2.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widowControl w:val="0"/>
              <w:autoSpaceDE w:val="0"/>
              <w:autoSpaceDN w:val="0"/>
              <w:adjustRightInd w:val="0"/>
              <w:spacing w:after="0" w:line="240" w:lineRule="auto"/>
              <w:ind w:left="-109" w:right="-105" w:firstLine="1"/>
              <w:outlineLvl w:val="0"/>
              <w:rPr>
                <w:rFonts w:ascii="Times New Roman" w:hAnsi="Times New Roman" w:cs="Times New Roman"/>
              </w:rPr>
            </w:pPr>
            <w:r w:rsidRPr="00612D58">
              <w:rPr>
                <w:rFonts w:ascii="Times New Roman" w:hAnsi="Times New Roman" w:cs="Times New Roman"/>
              </w:rPr>
              <w:t>Поддержание достигнутых уровней заработной платы, определенных указом Президента РФ, отдельных категорий работников муниципальных учреждений дополнительного образования детей в сфере культуры</w:t>
            </w: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hd w:val="clear" w:color="auto" w:fill="FFFFFF"/>
              <w:spacing w:after="0" w:line="240" w:lineRule="auto"/>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hd w:val="clear" w:color="auto" w:fill="FFFFFF"/>
              <w:spacing w:after="0" w:line="240" w:lineRule="auto"/>
              <w:ind w:left="-111" w:right="-110"/>
              <w:jc w:val="both"/>
              <w:rPr>
                <w:rFonts w:ascii="Times New Roman" w:hAnsi="Times New Roman" w:cs="Times New Roman"/>
              </w:rPr>
            </w:pPr>
            <w:r w:rsidRPr="00612D58">
              <w:rPr>
                <w:rFonts w:ascii="Times New Roman" w:hAnsi="Times New Roman" w:cs="Times New Roman"/>
              </w:rPr>
              <w:t>«</w:t>
            </w:r>
            <w:proofErr w:type="spellStart"/>
            <w:r w:rsidRPr="00612D58">
              <w:rPr>
                <w:rFonts w:ascii="Times New Roman" w:hAnsi="Times New Roman" w:cs="Times New Roman"/>
              </w:rPr>
              <w:t>Лесновс</w:t>
            </w:r>
            <w:proofErr w:type="spellEnd"/>
          </w:p>
          <w:p w:rsidR="00752BC5" w:rsidRPr="00612D58" w:rsidRDefault="00752BC5" w:rsidP="00752BC5">
            <w:pPr>
              <w:shd w:val="clear" w:color="auto" w:fill="FFFFFF"/>
              <w:spacing w:after="0" w:line="240" w:lineRule="auto"/>
              <w:ind w:left="-111" w:right="-110"/>
              <w:jc w:val="both"/>
              <w:rPr>
                <w:rFonts w:ascii="Times New Roman" w:hAnsi="Times New Roman" w:cs="Times New Roman"/>
              </w:rPr>
            </w:pPr>
            <w:r w:rsidRPr="00612D58">
              <w:rPr>
                <w:rFonts w:ascii="Times New Roman" w:hAnsi="Times New Roman" w:cs="Times New Roman"/>
              </w:rPr>
              <w:t>кая ДШИ «Парус»</w:t>
            </w:r>
          </w:p>
          <w:p w:rsidR="00752BC5" w:rsidRPr="00612D58" w:rsidRDefault="00752BC5" w:rsidP="00752BC5">
            <w:pPr>
              <w:shd w:val="clear" w:color="auto" w:fill="FFFFFF"/>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08"/>
              <w:jc w:val="both"/>
              <w:rPr>
                <w:rFonts w:ascii="Times New Roman" w:hAnsi="Times New Roman" w:cs="Times New Roman"/>
              </w:rPr>
            </w:pPr>
            <w:r w:rsidRPr="00612D58">
              <w:rPr>
                <w:rFonts w:ascii="Times New Roman" w:hAnsi="Times New Roman" w:cs="Times New Roman"/>
              </w:rPr>
              <w:t>Бюджет района</w:t>
            </w:r>
          </w:p>
          <w:p w:rsidR="00752BC5" w:rsidRPr="00612D58" w:rsidRDefault="00752BC5" w:rsidP="00752BC5">
            <w:pPr>
              <w:spacing w:after="0" w:line="240" w:lineRule="auto"/>
              <w:ind w:left="-108"/>
              <w:jc w:val="both"/>
              <w:rPr>
                <w:rFonts w:ascii="Times New Roman" w:hAnsi="Times New Roman" w:cs="Times New Roman"/>
              </w:rPr>
            </w:pPr>
          </w:p>
          <w:p w:rsidR="00752BC5" w:rsidRPr="00612D58" w:rsidRDefault="00752BC5" w:rsidP="00752BC5">
            <w:pPr>
              <w:spacing w:after="0" w:line="240" w:lineRule="auto"/>
              <w:ind w:left="-108"/>
              <w:jc w:val="both"/>
              <w:rPr>
                <w:rFonts w:ascii="Times New Roman" w:hAnsi="Times New Roman" w:cs="Times New Roman"/>
              </w:rPr>
            </w:pPr>
          </w:p>
          <w:p w:rsidR="00752BC5" w:rsidRPr="00612D58" w:rsidRDefault="00752BC5" w:rsidP="00752BC5">
            <w:pPr>
              <w:spacing w:after="0" w:line="240" w:lineRule="auto"/>
              <w:ind w:left="-108"/>
              <w:jc w:val="both"/>
              <w:rPr>
                <w:rFonts w:ascii="Times New Roman" w:hAnsi="Times New Roman" w:cs="Times New Roman"/>
              </w:rPr>
            </w:pPr>
            <w:r w:rsidRPr="00612D58">
              <w:rPr>
                <w:rFonts w:ascii="Times New Roman" w:hAnsi="Times New Roman" w:cs="Times New Roman"/>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62007,51</w:t>
            </w: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129716</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5,55</w:t>
            </w:r>
          </w:p>
        </w:tc>
        <w:tc>
          <w:tcPr>
            <w:tcW w:w="426"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30</w:t>
            </w:r>
          </w:p>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00</w:t>
            </w:r>
          </w:p>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0,</w:t>
            </w:r>
          </w:p>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00</w:t>
            </w: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421070,</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00</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88</w:t>
            </w:r>
          </w:p>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49,</w:t>
            </w:r>
          </w:p>
          <w:p w:rsidR="00752BC5" w:rsidRPr="00612D58" w:rsidRDefault="00752BC5" w:rsidP="00752BC5">
            <w:pPr>
              <w:spacing w:after="0" w:line="240" w:lineRule="auto"/>
              <w:ind w:left="-108" w:right="-108"/>
              <w:jc w:val="center"/>
              <w:rPr>
                <w:rFonts w:ascii="Times New Roman" w:hAnsi="Times New Roman" w:cs="Times New Roman"/>
                <w:color w:val="000000"/>
                <w:spacing w:val="-2"/>
              </w:rPr>
            </w:pPr>
            <w:r w:rsidRPr="00612D58">
              <w:rPr>
                <w:rFonts w:ascii="Times New Roman" w:hAnsi="Times New Roman" w:cs="Times New Roman"/>
                <w:color w:val="000000"/>
                <w:spacing w:val="-2"/>
              </w:rPr>
              <w:t>45</w:t>
            </w: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876095,55</w:t>
            </w:r>
          </w:p>
        </w:tc>
        <w:tc>
          <w:tcPr>
            <w:tcW w:w="70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23</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15</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8,0</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6</w:t>
            </w: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r>
      <w:tr w:rsidR="00752BC5" w:rsidRPr="00612D58" w:rsidTr="00752BC5">
        <w:trPr>
          <w:trHeight w:val="182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2BC5" w:rsidRPr="00612D58" w:rsidRDefault="00752BC5" w:rsidP="00752BC5">
            <w:pPr>
              <w:spacing w:after="0" w:line="240" w:lineRule="auto"/>
              <w:rPr>
                <w:rFonts w:ascii="Times New Roman" w:hAnsi="Times New Roman" w:cs="Times New Roman"/>
                <w:color w:val="000000"/>
                <w:spacing w:val="-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2BC5" w:rsidRPr="00612D58" w:rsidRDefault="00752BC5" w:rsidP="00752BC5">
            <w:pPr>
              <w:spacing w:after="0" w:line="240" w:lineRule="auto"/>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hd w:val="clear" w:color="auto" w:fill="FFFFFF"/>
              <w:spacing w:after="0" w:line="240" w:lineRule="auto"/>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hd w:val="clear" w:color="auto" w:fill="FFFFFF"/>
              <w:spacing w:after="0" w:line="240" w:lineRule="auto"/>
              <w:ind w:left="-111" w:right="-108"/>
              <w:jc w:val="both"/>
              <w:rPr>
                <w:rFonts w:ascii="Times New Roman" w:hAnsi="Times New Roman" w:cs="Times New Roman"/>
              </w:rPr>
            </w:pPr>
            <w:r w:rsidRPr="00612D58">
              <w:rPr>
                <w:rFonts w:ascii="Times New Roman" w:hAnsi="Times New Roman" w:cs="Times New Roman"/>
              </w:rPr>
              <w:t>«</w:t>
            </w:r>
            <w:proofErr w:type="spellStart"/>
            <w:r w:rsidRPr="00612D58">
              <w:rPr>
                <w:rFonts w:ascii="Times New Roman" w:hAnsi="Times New Roman" w:cs="Times New Roman"/>
              </w:rPr>
              <w:t>Шиловс</w:t>
            </w:r>
            <w:proofErr w:type="spellEnd"/>
          </w:p>
          <w:p w:rsidR="00752BC5" w:rsidRPr="00612D58" w:rsidRDefault="00752BC5" w:rsidP="00752BC5">
            <w:pPr>
              <w:shd w:val="clear" w:color="auto" w:fill="FFFFFF"/>
              <w:spacing w:after="0" w:line="240" w:lineRule="auto"/>
              <w:ind w:left="-111" w:right="-108"/>
              <w:jc w:val="both"/>
              <w:rPr>
                <w:rFonts w:ascii="Times New Roman" w:hAnsi="Times New Roman" w:cs="Times New Roman"/>
              </w:rPr>
            </w:pPr>
            <w:r w:rsidRPr="00612D58">
              <w:rPr>
                <w:rFonts w:ascii="Times New Roman" w:hAnsi="Times New Roman" w:cs="Times New Roman"/>
              </w:rPr>
              <w:t>кая ДШИ»</w:t>
            </w:r>
          </w:p>
        </w:tc>
        <w:tc>
          <w:tcPr>
            <w:tcW w:w="709"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firstLine="108"/>
              <w:jc w:val="both"/>
              <w:rPr>
                <w:rFonts w:ascii="Times New Roman" w:hAnsi="Times New Roman" w:cs="Times New Roman"/>
              </w:rPr>
            </w:pPr>
            <w:r w:rsidRPr="00612D58">
              <w:rPr>
                <w:rFonts w:ascii="Times New Roman" w:hAnsi="Times New Roman" w:cs="Times New Roman"/>
              </w:rPr>
              <w:t>Бюджет района</w:t>
            </w:r>
          </w:p>
          <w:p w:rsidR="00752BC5" w:rsidRPr="00612D58" w:rsidRDefault="00752BC5" w:rsidP="00752BC5">
            <w:pPr>
              <w:spacing w:after="0" w:line="240" w:lineRule="auto"/>
              <w:ind w:right="-108"/>
              <w:jc w:val="both"/>
              <w:rPr>
                <w:rFonts w:ascii="Times New Roman" w:hAnsi="Times New Roman" w:cs="Times New Roman"/>
              </w:rPr>
            </w:pPr>
          </w:p>
          <w:p w:rsidR="00752BC5" w:rsidRPr="00612D58" w:rsidRDefault="00752BC5" w:rsidP="00752BC5">
            <w:pPr>
              <w:spacing w:after="0" w:line="240" w:lineRule="auto"/>
              <w:ind w:left="-108" w:right="-108"/>
              <w:jc w:val="both"/>
              <w:rPr>
                <w:rFonts w:ascii="Times New Roman" w:hAnsi="Times New Roman" w:cs="Times New Roman"/>
              </w:rPr>
            </w:pPr>
            <w:r w:rsidRPr="00612D58">
              <w:rPr>
                <w:rFonts w:ascii="Times New Roman" w:hAnsi="Times New Roman" w:cs="Times New Roman"/>
              </w:rPr>
              <w:t>Областной бюджет</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10000,00</w:t>
            </w:r>
          </w:p>
          <w:p w:rsidR="00752BC5" w:rsidRPr="00612D58" w:rsidRDefault="00752BC5" w:rsidP="00752BC5">
            <w:pPr>
              <w:spacing w:after="0" w:line="240" w:lineRule="auto"/>
              <w:jc w:val="center"/>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109105</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2,37</w:t>
            </w:r>
          </w:p>
        </w:tc>
        <w:tc>
          <w:tcPr>
            <w:tcW w:w="426"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10000,00</w:t>
            </w:r>
          </w:p>
          <w:p w:rsidR="00752BC5" w:rsidRPr="00612D58" w:rsidRDefault="00752BC5" w:rsidP="00752BC5">
            <w:pPr>
              <w:spacing w:after="0" w:line="240" w:lineRule="auto"/>
              <w:rPr>
                <w:rFonts w:ascii="Times New Roman" w:hAnsi="Times New Roman" w:cs="Times New Roman"/>
                <w:color w:val="000000"/>
                <w:spacing w:val="-2"/>
              </w:rPr>
            </w:pP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109105</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2,37</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r>
      <w:tr w:rsidR="00752BC5" w:rsidRPr="00612D58" w:rsidTr="00752BC5">
        <w:trPr>
          <w:trHeight w:val="93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52BC5" w:rsidRPr="00612D58" w:rsidRDefault="00752BC5" w:rsidP="00752BC5">
            <w:pPr>
              <w:spacing w:after="0" w:line="240" w:lineRule="auto"/>
              <w:rPr>
                <w:rFonts w:ascii="Times New Roman" w:hAnsi="Times New Roman" w:cs="Times New Roman"/>
                <w:color w:val="000000"/>
                <w:spacing w:val="-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52BC5" w:rsidRPr="00612D58" w:rsidRDefault="00752BC5" w:rsidP="00752BC5">
            <w:pPr>
              <w:spacing w:after="0" w:line="240" w:lineRule="auto"/>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hd w:val="clear" w:color="auto" w:fill="FFFFFF"/>
              <w:spacing w:after="0" w:line="240" w:lineRule="auto"/>
              <w:jc w:val="both"/>
              <w:rPr>
                <w:rFonts w:ascii="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hd w:val="clear" w:color="auto" w:fill="FFFFFF"/>
              <w:spacing w:after="0" w:line="240" w:lineRule="auto"/>
              <w:ind w:left="-108"/>
              <w:jc w:val="both"/>
              <w:rPr>
                <w:rFonts w:ascii="Times New Roman" w:hAnsi="Times New Roman" w:cs="Times New Roman"/>
              </w:rPr>
            </w:pPr>
            <w:r w:rsidRPr="00612D58">
              <w:rPr>
                <w:rFonts w:ascii="Times New Roman" w:hAnsi="Times New Roman" w:cs="Times New Roman"/>
              </w:rPr>
              <w:t>«</w:t>
            </w:r>
            <w:proofErr w:type="spellStart"/>
            <w:r w:rsidRPr="00612D58">
              <w:rPr>
                <w:rFonts w:ascii="Times New Roman" w:hAnsi="Times New Roman" w:cs="Times New Roman"/>
              </w:rPr>
              <w:t>Ерахтурская</w:t>
            </w:r>
            <w:proofErr w:type="spellEnd"/>
            <w:r w:rsidRPr="00612D58">
              <w:rPr>
                <w:rFonts w:ascii="Times New Roman" w:hAnsi="Times New Roman" w:cs="Times New Roman"/>
              </w:rPr>
              <w:t xml:space="preserve"> ДМШ»</w:t>
            </w:r>
          </w:p>
        </w:tc>
        <w:tc>
          <w:tcPr>
            <w:tcW w:w="709"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ind w:left="-108" w:right="-108"/>
              <w:jc w:val="both"/>
              <w:rPr>
                <w:rFonts w:ascii="Times New Roman" w:hAnsi="Times New Roman" w:cs="Times New Roman"/>
              </w:rPr>
            </w:pPr>
            <w:r w:rsidRPr="00612D58">
              <w:rPr>
                <w:rFonts w:ascii="Times New Roman" w:hAnsi="Times New Roman" w:cs="Times New Roman"/>
              </w:rPr>
              <w:t>Областной бюджет</w:t>
            </w: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117180,</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00</w:t>
            </w:r>
          </w:p>
        </w:tc>
        <w:tc>
          <w:tcPr>
            <w:tcW w:w="426"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567" w:type="dxa"/>
            <w:tcBorders>
              <w:top w:val="single" w:sz="4" w:space="0" w:color="auto"/>
              <w:left w:val="single" w:sz="4" w:space="0" w:color="auto"/>
              <w:bottom w:val="single" w:sz="4" w:space="0" w:color="auto"/>
              <w:right w:val="single" w:sz="4" w:space="0" w:color="auto"/>
            </w:tcBorders>
            <w:hideMark/>
          </w:tcPr>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117180,</w:t>
            </w:r>
          </w:p>
          <w:p w:rsidR="00752BC5" w:rsidRPr="00612D58" w:rsidRDefault="00752BC5" w:rsidP="00752BC5">
            <w:pPr>
              <w:spacing w:after="0" w:line="240" w:lineRule="auto"/>
              <w:jc w:val="center"/>
              <w:rPr>
                <w:rFonts w:ascii="Times New Roman" w:hAnsi="Times New Roman" w:cs="Times New Roman"/>
                <w:color w:val="000000"/>
                <w:spacing w:val="-2"/>
              </w:rPr>
            </w:pPr>
            <w:r w:rsidRPr="00612D58">
              <w:rPr>
                <w:rFonts w:ascii="Times New Roman" w:hAnsi="Times New Roman" w:cs="Times New Roman"/>
                <w:color w:val="000000"/>
                <w:spacing w:val="-2"/>
              </w:rPr>
              <w:t>00</w:t>
            </w:r>
          </w:p>
        </w:tc>
        <w:tc>
          <w:tcPr>
            <w:tcW w:w="567"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70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jc w:val="center"/>
              <w:rPr>
                <w:rFonts w:ascii="Times New Roman" w:hAnsi="Times New Roman" w:cs="Times New Roman"/>
                <w:color w:val="000000"/>
                <w:spacing w:val="-2"/>
              </w:rPr>
            </w:pPr>
          </w:p>
        </w:tc>
        <w:tc>
          <w:tcPr>
            <w:tcW w:w="284"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pacing w:after="0" w:line="240" w:lineRule="auto"/>
              <w:ind w:left="-115" w:right="-101" w:firstLine="115"/>
              <w:jc w:val="center"/>
              <w:rPr>
                <w:rFonts w:ascii="Times New Roman" w:hAnsi="Times New Roman" w:cs="Times New Roman"/>
              </w:rPr>
            </w:pPr>
          </w:p>
        </w:tc>
      </w:tr>
    </w:tbl>
    <w:p w:rsidR="00752BC5" w:rsidRPr="00612D58" w:rsidRDefault="00752BC5" w:rsidP="00752BC5">
      <w:pPr>
        <w:pStyle w:val="a7"/>
        <w:tabs>
          <w:tab w:val="left" w:pos="709"/>
          <w:tab w:val="left" w:pos="5387"/>
          <w:tab w:val="left" w:pos="5529"/>
          <w:tab w:val="left" w:pos="5812"/>
        </w:tabs>
        <w:ind w:firstLine="0"/>
        <w:rPr>
          <w:sz w:val="22"/>
          <w:szCs w:val="22"/>
        </w:rPr>
      </w:pPr>
      <w:r w:rsidRPr="00612D58">
        <w:rPr>
          <w:sz w:val="22"/>
          <w:szCs w:val="22"/>
        </w:rPr>
        <w:t xml:space="preserve">                                                                                                                               </w:t>
      </w:r>
      <w:r w:rsidR="001336CB">
        <w:rPr>
          <w:sz w:val="22"/>
          <w:szCs w:val="22"/>
        </w:rPr>
        <w:t xml:space="preserve">                               </w:t>
      </w:r>
      <w:r w:rsidRPr="00612D58">
        <w:rPr>
          <w:sz w:val="22"/>
          <w:szCs w:val="22"/>
        </w:rPr>
        <w:t>».</w:t>
      </w:r>
    </w:p>
    <w:p w:rsidR="00752BC5" w:rsidRPr="00612D58" w:rsidRDefault="00752BC5" w:rsidP="00752BC5">
      <w:pPr>
        <w:tabs>
          <w:tab w:val="left" w:pos="709"/>
        </w:tabs>
        <w:spacing w:after="0" w:line="240" w:lineRule="auto"/>
        <w:ind w:firstLine="708"/>
        <w:jc w:val="both"/>
        <w:rPr>
          <w:rFonts w:ascii="Times New Roman" w:hAnsi="Times New Roman" w:cs="Times New Roman"/>
        </w:rPr>
      </w:pPr>
      <w:r w:rsidRPr="00612D58">
        <w:rPr>
          <w:rFonts w:ascii="Times New Roman" w:hAnsi="Times New Roman" w:cs="Times New Roman"/>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752BC5" w:rsidRPr="00612D58" w:rsidRDefault="00752BC5" w:rsidP="00752BC5">
      <w:pPr>
        <w:spacing w:after="0" w:line="240" w:lineRule="auto"/>
        <w:ind w:firstLine="708"/>
        <w:jc w:val="both"/>
        <w:rPr>
          <w:rFonts w:ascii="Times New Roman" w:hAnsi="Times New Roman" w:cs="Times New Roman"/>
        </w:rPr>
      </w:pPr>
      <w:r w:rsidRPr="00612D58">
        <w:rPr>
          <w:rFonts w:ascii="Times New Roman" w:hAnsi="Times New Roman" w:cs="Times New Roman"/>
        </w:rPr>
        <w:t>3. Настоящее постановление вступает в силу после его официального опубликования.</w:t>
      </w:r>
    </w:p>
    <w:p w:rsidR="00752BC5" w:rsidRPr="00612D58" w:rsidRDefault="00752BC5" w:rsidP="00752BC5">
      <w:pPr>
        <w:pStyle w:val="a7"/>
        <w:tabs>
          <w:tab w:val="left" w:pos="709"/>
        </w:tabs>
        <w:rPr>
          <w:sz w:val="22"/>
          <w:szCs w:val="22"/>
        </w:rPr>
      </w:pPr>
      <w:r w:rsidRPr="00612D58">
        <w:rPr>
          <w:sz w:val="22"/>
          <w:szCs w:val="22"/>
        </w:rPr>
        <w:t xml:space="preserve">4. Контроль за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  </w:t>
      </w:r>
    </w:p>
    <w:p w:rsidR="00752BC5" w:rsidRPr="00612D58" w:rsidRDefault="00752BC5" w:rsidP="00752BC5">
      <w:pPr>
        <w:pStyle w:val="a7"/>
        <w:tabs>
          <w:tab w:val="left" w:pos="709"/>
        </w:tabs>
        <w:rPr>
          <w:sz w:val="22"/>
          <w:szCs w:val="22"/>
        </w:rPr>
      </w:pPr>
    </w:p>
    <w:p w:rsidR="00752BC5" w:rsidRPr="00612D58" w:rsidRDefault="00752BC5" w:rsidP="00752BC5">
      <w:pPr>
        <w:pStyle w:val="a7"/>
        <w:tabs>
          <w:tab w:val="left" w:pos="709"/>
        </w:tabs>
        <w:rPr>
          <w:sz w:val="22"/>
          <w:szCs w:val="22"/>
        </w:rPr>
      </w:pPr>
    </w:p>
    <w:p w:rsidR="00752BC5" w:rsidRPr="00612D58" w:rsidRDefault="00752BC5" w:rsidP="00752BC5">
      <w:pPr>
        <w:tabs>
          <w:tab w:val="left" w:pos="3375"/>
        </w:tabs>
        <w:spacing w:after="0" w:line="240" w:lineRule="auto"/>
        <w:rPr>
          <w:rFonts w:ascii="Times New Roman" w:eastAsia="Times New Roman" w:hAnsi="Times New Roman" w:cs="Times New Roman"/>
        </w:rPr>
      </w:pPr>
      <w:r w:rsidRPr="00612D58">
        <w:rPr>
          <w:rFonts w:ascii="Times New Roman" w:eastAsia="Times New Roman" w:hAnsi="Times New Roman" w:cs="Times New Roman"/>
        </w:rPr>
        <w:t>Глава администрации</w:t>
      </w:r>
    </w:p>
    <w:p w:rsidR="00752BC5" w:rsidRPr="00612D58" w:rsidRDefault="00752BC5" w:rsidP="00752BC5">
      <w:pPr>
        <w:tabs>
          <w:tab w:val="left" w:pos="3375"/>
        </w:tabs>
        <w:spacing w:after="0" w:line="240" w:lineRule="auto"/>
        <w:rPr>
          <w:rFonts w:ascii="Times New Roman" w:eastAsia="Times New Roman" w:hAnsi="Times New Roman" w:cs="Times New Roman"/>
        </w:rPr>
      </w:pPr>
      <w:r w:rsidRPr="00612D58">
        <w:rPr>
          <w:rFonts w:ascii="Times New Roman" w:eastAsia="Times New Roman" w:hAnsi="Times New Roman" w:cs="Times New Roman"/>
        </w:rPr>
        <w:t>муниципального образования -</w:t>
      </w:r>
    </w:p>
    <w:p w:rsidR="00752BC5" w:rsidRPr="00612D58" w:rsidRDefault="00752BC5" w:rsidP="00752BC5">
      <w:pPr>
        <w:tabs>
          <w:tab w:val="left" w:pos="709"/>
          <w:tab w:val="left" w:pos="3375"/>
        </w:tabs>
        <w:spacing w:after="0" w:line="240" w:lineRule="auto"/>
        <w:rPr>
          <w:rFonts w:ascii="Times New Roman" w:eastAsia="Times New Roman" w:hAnsi="Times New Roman" w:cs="Times New Roman"/>
        </w:rPr>
      </w:pPr>
      <w:r w:rsidRPr="00612D58">
        <w:rPr>
          <w:rFonts w:ascii="Times New Roman" w:eastAsia="Times New Roman" w:hAnsi="Times New Roman" w:cs="Times New Roman"/>
        </w:rPr>
        <w:t>Шиловский муниципальный район</w:t>
      </w:r>
    </w:p>
    <w:p w:rsidR="00752BC5" w:rsidRPr="00612D58" w:rsidRDefault="00752BC5" w:rsidP="00752BC5">
      <w:pPr>
        <w:tabs>
          <w:tab w:val="left" w:pos="709"/>
          <w:tab w:val="left" w:pos="3375"/>
        </w:tabs>
        <w:spacing w:after="0" w:line="240" w:lineRule="auto"/>
        <w:rPr>
          <w:rFonts w:ascii="Times New Roman" w:hAnsi="Times New Roman" w:cs="Times New Roman"/>
        </w:rPr>
      </w:pPr>
      <w:r w:rsidRPr="00612D58">
        <w:rPr>
          <w:rFonts w:ascii="Times New Roman" w:eastAsia="Times New Roman" w:hAnsi="Times New Roman" w:cs="Times New Roman"/>
        </w:rPr>
        <w:t xml:space="preserve">Рязанской области                                                                           </w:t>
      </w:r>
      <w:r w:rsidR="001336CB">
        <w:rPr>
          <w:rFonts w:ascii="Times New Roman" w:eastAsia="Times New Roman" w:hAnsi="Times New Roman" w:cs="Times New Roman"/>
        </w:rPr>
        <w:t xml:space="preserve">             </w:t>
      </w:r>
      <w:r w:rsidR="000354B9">
        <w:rPr>
          <w:rFonts w:ascii="Times New Roman" w:eastAsia="Times New Roman" w:hAnsi="Times New Roman" w:cs="Times New Roman"/>
        </w:rPr>
        <w:t xml:space="preserve">                              </w:t>
      </w:r>
      <w:r w:rsidR="001336CB">
        <w:rPr>
          <w:rFonts w:ascii="Times New Roman" w:eastAsia="Times New Roman" w:hAnsi="Times New Roman" w:cs="Times New Roman"/>
        </w:rPr>
        <w:t xml:space="preserve">       </w:t>
      </w:r>
      <w:r w:rsidRPr="00612D58">
        <w:rPr>
          <w:rFonts w:ascii="Times New Roman" w:eastAsia="Times New Roman" w:hAnsi="Times New Roman" w:cs="Times New Roman"/>
        </w:rPr>
        <w:t xml:space="preserve"> В.В. Луканцов</w:t>
      </w:r>
    </w:p>
    <w:p w:rsidR="00752BC5" w:rsidRDefault="00752BC5" w:rsidP="003A6C50">
      <w:pPr>
        <w:pStyle w:val="3"/>
        <w:rPr>
          <w:rFonts w:ascii="Times New Roman" w:eastAsiaTheme="minorHAnsi" w:hAnsi="Times New Roman"/>
          <w:b w:val="0"/>
          <w:bCs w:val="0"/>
          <w:sz w:val="22"/>
          <w:szCs w:val="22"/>
          <w:lang w:val="ru-RU" w:eastAsia="en-US"/>
        </w:rPr>
      </w:pPr>
    </w:p>
    <w:p w:rsidR="003A6C50" w:rsidRPr="003A6C50" w:rsidRDefault="003A6C50" w:rsidP="003A6C50"/>
    <w:p w:rsidR="00752BC5" w:rsidRPr="001336CB" w:rsidRDefault="00752BC5" w:rsidP="00752BC5">
      <w:pPr>
        <w:pStyle w:val="FR1"/>
        <w:rPr>
          <w:b/>
          <w:sz w:val="22"/>
          <w:szCs w:val="22"/>
        </w:rPr>
      </w:pPr>
    </w:p>
    <w:p w:rsidR="00752BC5" w:rsidRPr="001336CB" w:rsidRDefault="00752BC5" w:rsidP="001336CB">
      <w:pPr>
        <w:pStyle w:val="FR1"/>
        <w:jc w:val="center"/>
        <w:rPr>
          <w:b/>
          <w:sz w:val="22"/>
          <w:szCs w:val="22"/>
        </w:rPr>
      </w:pPr>
      <w:r w:rsidRPr="001336CB">
        <w:rPr>
          <w:b/>
          <w:sz w:val="22"/>
          <w:szCs w:val="22"/>
        </w:rPr>
        <w:t>АДМИНИСТРАЦИЯ</w:t>
      </w:r>
    </w:p>
    <w:p w:rsidR="00752BC5" w:rsidRPr="001336CB" w:rsidRDefault="00752BC5" w:rsidP="001336CB">
      <w:pPr>
        <w:pStyle w:val="FR1"/>
        <w:jc w:val="center"/>
        <w:rPr>
          <w:b/>
          <w:sz w:val="22"/>
          <w:szCs w:val="22"/>
        </w:rPr>
      </w:pPr>
      <w:r w:rsidRPr="001336CB">
        <w:rPr>
          <w:b/>
          <w:sz w:val="22"/>
          <w:szCs w:val="22"/>
        </w:rPr>
        <w:t>муниципального образования – Шиловский муниципальный район Рязанской области</w:t>
      </w:r>
    </w:p>
    <w:p w:rsidR="00752BC5" w:rsidRPr="001336CB" w:rsidRDefault="00752BC5" w:rsidP="001336CB">
      <w:pPr>
        <w:pStyle w:val="FR1"/>
        <w:jc w:val="center"/>
        <w:rPr>
          <w:b/>
          <w:sz w:val="22"/>
          <w:szCs w:val="22"/>
          <w:u w:val="single"/>
        </w:rPr>
      </w:pPr>
    </w:p>
    <w:p w:rsidR="00752BC5" w:rsidRPr="001336CB" w:rsidRDefault="00752BC5" w:rsidP="001336CB">
      <w:pPr>
        <w:pStyle w:val="FR1"/>
        <w:jc w:val="center"/>
        <w:rPr>
          <w:b/>
          <w:sz w:val="22"/>
          <w:szCs w:val="22"/>
        </w:rPr>
      </w:pPr>
      <w:r w:rsidRPr="001336CB">
        <w:rPr>
          <w:b/>
          <w:sz w:val="22"/>
          <w:szCs w:val="22"/>
        </w:rPr>
        <w:t>ПОСТАНОВЛЕНИЕ</w:t>
      </w:r>
    </w:p>
    <w:p w:rsidR="00752BC5" w:rsidRPr="001336CB" w:rsidRDefault="00752BC5" w:rsidP="001336CB">
      <w:pPr>
        <w:pStyle w:val="FR1"/>
        <w:tabs>
          <w:tab w:val="left" w:pos="4485"/>
        </w:tabs>
        <w:jc w:val="center"/>
        <w:rPr>
          <w:b/>
          <w:sz w:val="22"/>
          <w:szCs w:val="22"/>
        </w:rPr>
      </w:pPr>
    </w:p>
    <w:p w:rsidR="00752BC5" w:rsidRPr="001336CB" w:rsidRDefault="00752BC5" w:rsidP="001336CB">
      <w:pPr>
        <w:jc w:val="center"/>
        <w:rPr>
          <w:rFonts w:ascii="Times New Roman" w:hAnsi="Times New Roman" w:cs="Times New Roman"/>
          <w:b/>
          <w:u w:val="single"/>
        </w:rPr>
      </w:pPr>
      <w:r w:rsidRPr="001336CB">
        <w:rPr>
          <w:rFonts w:ascii="Times New Roman" w:hAnsi="Times New Roman" w:cs="Times New Roman"/>
          <w:b/>
        </w:rPr>
        <w:t>от 08.11.2021 № 524</w:t>
      </w:r>
    </w:p>
    <w:p w:rsidR="00752BC5" w:rsidRPr="00612D58" w:rsidRDefault="00752BC5" w:rsidP="003A6C50">
      <w:pPr>
        <w:pStyle w:val="23"/>
        <w:spacing w:after="0" w:line="240" w:lineRule="auto"/>
        <w:ind w:left="0"/>
        <w:rPr>
          <w:sz w:val="22"/>
          <w:szCs w:val="22"/>
        </w:rPr>
      </w:pPr>
    </w:p>
    <w:p w:rsidR="00752BC5" w:rsidRPr="00612D58" w:rsidRDefault="00752BC5" w:rsidP="00752BC5">
      <w:pPr>
        <w:pStyle w:val="23"/>
        <w:spacing w:after="0" w:line="240" w:lineRule="auto"/>
        <w:ind w:left="0"/>
        <w:jc w:val="center"/>
        <w:rPr>
          <w:sz w:val="22"/>
          <w:szCs w:val="22"/>
        </w:rPr>
      </w:pPr>
      <w:r w:rsidRPr="00612D58">
        <w:rPr>
          <w:sz w:val="22"/>
          <w:szCs w:val="22"/>
        </w:rPr>
        <w:t>Об организации и проведении аукциона по продаже земельных участков, государственная собственность на которые не разграничена, с кадастровыми номерами 62:25:0040405:394, 62:25:0040619:356, 62:25:0040601:417</w:t>
      </w:r>
    </w:p>
    <w:p w:rsidR="00752BC5" w:rsidRPr="00612D58" w:rsidRDefault="00752BC5" w:rsidP="007B1A8B">
      <w:pPr>
        <w:pStyle w:val="23"/>
        <w:spacing w:after="0" w:line="240" w:lineRule="auto"/>
        <w:ind w:left="0"/>
        <w:rPr>
          <w:sz w:val="22"/>
          <w:szCs w:val="22"/>
        </w:rPr>
      </w:pPr>
    </w:p>
    <w:p w:rsidR="00752BC5" w:rsidRPr="00612D58" w:rsidRDefault="00752BC5" w:rsidP="007B1A8B">
      <w:pPr>
        <w:pStyle w:val="23"/>
        <w:spacing w:after="0" w:line="216" w:lineRule="auto"/>
        <w:ind w:left="0" w:firstLine="720"/>
        <w:jc w:val="both"/>
        <w:rPr>
          <w:sz w:val="22"/>
          <w:szCs w:val="22"/>
        </w:rPr>
      </w:pPr>
      <w:r w:rsidRPr="00612D58">
        <w:rPr>
          <w:sz w:val="22"/>
          <w:szCs w:val="22"/>
        </w:rPr>
        <w:lastRenderedPageBreak/>
        <w:t>Руководствуясь статьями 447, 448 Гражданского кодекса Российской Федерации, статьями 39.11, 39.12 Земельного кодекса Российской Федерации, статьей 3.3 Федерального закона от 25.10.2001 № 137-ФЗ «О введении в действие Земельного кодекса Российской Федерации», Уставом муниципального образования – Шиловский муниципальный район Рязанской области, администрация муниципального образования – Шиловский муниципальный район Рязанской области ПОСТАНОВЛЯЕТ:</w:t>
      </w:r>
    </w:p>
    <w:p w:rsidR="00752BC5" w:rsidRPr="00612D58" w:rsidRDefault="00752BC5" w:rsidP="007B1A8B">
      <w:pPr>
        <w:pStyle w:val="23"/>
        <w:spacing w:after="0" w:line="216" w:lineRule="auto"/>
        <w:ind w:left="0" w:firstLine="709"/>
        <w:jc w:val="both"/>
        <w:rPr>
          <w:sz w:val="22"/>
          <w:szCs w:val="22"/>
        </w:rPr>
      </w:pPr>
      <w:r w:rsidRPr="00612D58">
        <w:rPr>
          <w:sz w:val="22"/>
          <w:szCs w:val="22"/>
        </w:rPr>
        <w:t xml:space="preserve">1. Провести открытый аукцион по продаже земельных участков, государственная собственность на которые не разграничена,  из состава земель сельскохозяйственного назначения, с кадастровыми номерами 62:25:0040405:394, 62:25:0040619:356, 62:25:0040601:417 (далее – аукцион). </w:t>
      </w:r>
    </w:p>
    <w:p w:rsidR="00752BC5" w:rsidRPr="00612D58" w:rsidRDefault="00752BC5" w:rsidP="007B1A8B">
      <w:pPr>
        <w:pStyle w:val="23"/>
        <w:spacing w:after="0" w:line="216" w:lineRule="auto"/>
        <w:ind w:left="0" w:firstLine="720"/>
        <w:jc w:val="both"/>
        <w:rPr>
          <w:rStyle w:val="FontStyle23"/>
          <w:rFonts w:ascii="Times New Roman" w:hAnsi="Times New Roman" w:cs="Times New Roman"/>
          <w:sz w:val="22"/>
          <w:szCs w:val="22"/>
        </w:rPr>
      </w:pPr>
      <w:r w:rsidRPr="00612D58">
        <w:rPr>
          <w:rStyle w:val="FontStyle23"/>
          <w:rFonts w:ascii="Times New Roman" w:hAnsi="Times New Roman" w:cs="Times New Roman"/>
          <w:sz w:val="22"/>
          <w:szCs w:val="22"/>
        </w:rPr>
        <w:t>Форма торгов – аукцион, открытый по составу участников и по форме подачи предложений о цене.</w:t>
      </w:r>
      <w:r w:rsidRPr="00612D58">
        <w:rPr>
          <w:sz w:val="22"/>
          <w:szCs w:val="22"/>
        </w:rPr>
        <w:t xml:space="preserve"> </w:t>
      </w:r>
    </w:p>
    <w:p w:rsidR="00752BC5" w:rsidRPr="00612D58" w:rsidRDefault="00752BC5" w:rsidP="007B1A8B">
      <w:pPr>
        <w:pStyle w:val="23"/>
        <w:spacing w:after="0" w:line="216" w:lineRule="auto"/>
        <w:ind w:left="0" w:firstLine="720"/>
        <w:jc w:val="both"/>
        <w:rPr>
          <w:rStyle w:val="FontStyle23"/>
          <w:rFonts w:ascii="Times New Roman" w:hAnsi="Times New Roman" w:cs="Times New Roman"/>
          <w:sz w:val="22"/>
          <w:szCs w:val="22"/>
        </w:rPr>
      </w:pPr>
      <w:r w:rsidRPr="00612D58">
        <w:rPr>
          <w:rStyle w:val="FontStyle23"/>
          <w:rFonts w:ascii="Times New Roman" w:hAnsi="Times New Roman" w:cs="Times New Roman"/>
          <w:sz w:val="22"/>
          <w:szCs w:val="22"/>
        </w:rPr>
        <w:t>Установить «шаг аукциона» по лоту в размере 3% начальной цены.</w:t>
      </w:r>
    </w:p>
    <w:p w:rsidR="00752BC5" w:rsidRPr="00612D58" w:rsidRDefault="00752BC5" w:rsidP="007B1A8B">
      <w:pPr>
        <w:pStyle w:val="23"/>
        <w:spacing w:after="0" w:line="216" w:lineRule="auto"/>
        <w:ind w:left="0" w:firstLine="720"/>
        <w:jc w:val="both"/>
        <w:rPr>
          <w:sz w:val="22"/>
          <w:szCs w:val="22"/>
        </w:rPr>
      </w:pPr>
      <w:r w:rsidRPr="00612D58">
        <w:rPr>
          <w:rStyle w:val="FontStyle23"/>
          <w:rFonts w:ascii="Times New Roman" w:hAnsi="Times New Roman" w:cs="Times New Roman"/>
          <w:sz w:val="22"/>
          <w:szCs w:val="22"/>
        </w:rPr>
        <w:t>Определить с</w:t>
      </w:r>
      <w:r w:rsidRPr="00612D58">
        <w:rPr>
          <w:sz w:val="22"/>
          <w:szCs w:val="22"/>
        </w:rPr>
        <w:t xml:space="preserve">умму задатка </w:t>
      </w:r>
      <w:r w:rsidRPr="00612D58">
        <w:rPr>
          <w:rStyle w:val="FontStyle23"/>
          <w:rFonts w:ascii="Times New Roman" w:hAnsi="Times New Roman" w:cs="Times New Roman"/>
          <w:sz w:val="22"/>
          <w:szCs w:val="22"/>
        </w:rPr>
        <w:t xml:space="preserve">по лоту в размере 100% начальной </w:t>
      </w:r>
      <w:r w:rsidRPr="00612D58">
        <w:rPr>
          <w:sz w:val="22"/>
          <w:szCs w:val="22"/>
        </w:rPr>
        <w:t>цены.</w:t>
      </w:r>
    </w:p>
    <w:p w:rsidR="00752BC5" w:rsidRPr="00612D58" w:rsidRDefault="00752BC5" w:rsidP="007B1A8B">
      <w:pPr>
        <w:pStyle w:val="af5"/>
        <w:suppressAutoHyphens/>
        <w:spacing w:before="0" w:beforeAutospacing="0" w:after="0" w:afterAutospacing="0" w:line="216" w:lineRule="auto"/>
        <w:ind w:firstLine="720"/>
        <w:rPr>
          <w:kern w:val="1"/>
          <w:sz w:val="22"/>
          <w:szCs w:val="22"/>
          <w:lang w:eastAsia="ar-SA"/>
        </w:rPr>
      </w:pPr>
      <w:r w:rsidRPr="00612D58">
        <w:rPr>
          <w:kern w:val="1"/>
          <w:sz w:val="22"/>
          <w:szCs w:val="22"/>
          <w:lang w:eastAsia="ar-SA"/>
        </w:rPr>
        <w:t>Строения на земельных  участках: свободные от застройки.</w:t>
      </w:r>
    </w:p>
    <w:p w:rsidR="00752BC5" w:rsidRPr="00612D58" w:rsidRDefault="00752BC5" w:rsidP="007B1A8B">
      <w:pPr>
        <w:numPr>
          <w:ilvl w:val="0"/>
          <w:numId w:val="32"/>
        </w:numPr>
        <w:suppressAutoHyphens/>
        <w:spacing w:after="0" w:line="216" w:lineRule="auto"/>
        <w:jc w:val="both"/>
        <w:rPr>
          <w:rFonts w:ascii="Times New Roman" w:hAnsi="Times New Roman" w:cs="Times New Roman"/>
        </w:rPr>
      </w:pPr>
      <w:r w:rsidRPr="00612D58">
        <w:rPr>
          <w:rFonts w:ascii="Times New Roman" w:hAnsi="Times New Roman" w:cs="Times New Roman"/>
        </w:rPr>
        <w:t xml:space="preserve">          Лот № 1: Земельный участок с кадастровым номером 62:25:0040405:394</w:t>
      </w:r>
      <w:r w:rsidR="007B1A8B">
        <w:rPr>
          <w:rFonts w:ascii="Times New Roman" w:hAnsi="Times New Roman" w:cs="Times New Roman"/>
        </w:rPr>
        <w:t xml:space="preserve">, </w:t>
      </w:r>
      <w:r w:rsidRPr="00612D58">
        <w:rPr>
          <w:rFonts w:ascii="Times New Roman" w:hAnsi="Times New Roman" w:cs="Times New Roman"/>
        </w:rPr>
        <w:t xml:space="preserve">площадью 731 </w:t>
      </w:r>
      <w:proofErr w:type="spellStart"/>
      <w:r w:rsidRPr="00612D58">
        <w:rPr>
          <w:rFonts w:ascii="Times New Roman" w:hAnsi="Times New Roman" w:cs="Times New Roman"/>
        </w:rPr>
        <w:t>кв.м</w:t>
      </w:r>
      <w:proofErr w:type="spellEnd"/>
      <w:r w:rsidRPr="00612D58">
        <w:rPr>
          <w:rFonts w:ascii="Times New Roman" w:hAnsi="Times New Roman" w:cs="Times New Roman"/>
        </w:rPr>
        <w:t xml:space="preserve">, расположенный по адресу: Рязанская область, Шиловский район, </w:t>
      </w:r>
      <w:proofErr w:type="spellStart"/>
      <w:r w:rsidRPr="00612D58">
        <w:rPr>
          <w:rFonts w:ascii="Times New Roman" w:hAnsi="Times New Roman" w:cs="Times New Roman"/>
        </w:rPr>
        <w:t>Тырновское</w:t>
      </w:r>
      <w:proofErr w:type="spellEnd"/>
      <w:r w:rsidRPr="00612D58">
        <w:rPr>
          <w:rFonts w:ascii="Times New Roman" w:hAnsi="Times New Roman" w:cs="Times New Roman"/>
        </w:rPr>
        <w:t xml:space="preserve"> сельское поселение, в районе с. Тырново.</w:t>
      </w:r>
    </w:p>
    <w:p w:rsidR="00752BC5" w:rsidRPr="00612D58" w:rsidRDefault="00752BC5" w:rsidP="007B1A8B">
      <w:pPr>
        <w:numPr>
          <w:ilvl w:val="0"/>
          <w:numId w:val="32"/>
        </w:numPr>
        <w:suppressAutoHyphens/>
        <w:spacing w:after="0" w:line="216" w:lineRule="auto"/>
        <w:ind w:left="432" w:hanging="432"/>
        <w:jc w:val="both"/>
        <w:rPr>
          <w:rFonts w:ascii="Times New Roman" w:hAnsi="Times New Roman" w:cs="Times New Roman"/>
          <w:color w:val="000000"/>
        </w:rPr>
      </w:pPr>
      <w:r w:rsidRPr="00612D58">
        <w:rPr>
          <w:rFonts w:ascii="Times New Roman" w:hAnsi="Times New Roman" w:cs="Times New Roman"/>
        </w:rPr>
        <w:t xml:space="preserve">           Категория земель: земли сельскохозяйственного назначения. </w:t>
      </w:r>
    </w:p>
    <w:p w:rsidR="00752BC5" w:rsidRPr="00612D58" w:rsidRDefault="00752BC5" w:rsidP="007B1A8B">
      <w:pPr>
        <w:numPr>
          <w:ilvl w:val="0"/>
          <w:numId w:val="32"/>
        </w:numPr>
        <w:suppressAutoHyphens/>
        <w:spacing w:after="0" w:line="216" w:lineRule="auto"/>
        <w:ind w:left="-142" w:firstLine="851"/>
        <w:jc w:val="both"/>
        <w:rPr>
          <w:rFonts w:ascii="Times New Roman" w:hAnsi="Times New Roman" w:cs="Times New Roman"/>
        </w:rPr>
      </w:pPr>
      <w:r w:rsidRPr="00612D58">
        <w:rPr>
          <w:rFonts w:ascii="Times New Roman" w:hAnsi="Times New Roman" w:cs="Times New Roman"/>
          <w:color w:val="000000"/>
        </w:rPr>
        <w:t xml:space="preserve"> Разрешенное использование: ведение личного подсобного хозяйства на полевых участках</w:t>
      </w:r>
      <w:r w:rsidRPr="00612D58">
        <w:rPr>
          <w:rFonts w:ascii="Times New Roman" w:hAnsi="Times New Roman" w:cs="Times New Roman"/>
        </w:rPr>
        <w:t>.</w:t>
      </w:r>
    </w:p>
    <w:p w:rsidR="00752BC5" w:rsidRPr="00612D58" w:rsidRDefault="00752BC5" w:rsidP="007B1A8B">
      <w:pPr>
        <w:pStyle w:val="211"/>
        <w:numPr>
          <w:ilvl w:val="0"/>
          <w:numId w:val="32"/>
        </w:numPr>
        <w:spacing w:line="216" w:lineRule="auto"/>
        <w:ind w:left="0" w:hanging="148"/>
        <w:jc w:val="both"/>
        <w:rPr>
          <w:sz w:val="22"/>
          <w:szCs w:val="22"/>
        </w:rPr>
      </w:pPr>
      <w:r w:rsidRPr="00612D58">
        <w:rPr>
          <w:rStyle w:val="FontStyle23"/>
          <w:rFonts w:ascii="Times New Roman" w:hAnsi="Times New Roman" w:cs="Times New Roman"/>
          <w:sz w:val="22"/>
          <w:szCs w:val="22"/>
        </w:rPr>
        <w:t xml:space="preserve">             Ограничения прав на земельный участок согласно выписке из Единого государственного реестра недвижимости.</w:t>
      </w:r>
    </w:p>
    <w:p w:rsidR="00752BC5" w:rsidRPr="00612D58" w:rsidRDefault="00752BC5" w:rsidP="007B1A8B">
      <w:pPr>
        <w:pStyle w:val="211"/>
        <w:numPr>
          <w:ilvl w:val="0"/>
          <w:numId w:val="32"/>
        </w:numPr>
        <w:spacing w:line="216" w:lineRule="auto"/>
        <w:ind w:left="0" w:hanging="432"/>
        <w:jc w:val="both"/>
        <w:rPr>
          <w:sz w:val="22"/>
          <w:szCs w:val="22"/>
        </w:rPr>
      </w:pPr>
      <w:r w:rsidRPr="00612D58">
        <w:rPr>
          <w:sz w:val="22"/>
          <w:szCs w:val="22"/>
        </w:rPr>
        <w:t xml:space="preserve">                  Начальная цена предмета аукциона установл</w:t>
      </w:r>
      <w:r w:rsidR="007B1A8B">
        <w:rPr>
          <w:sz w:val="22"/>
          <w:szCs w:val="22"/>
        </w:rPr>
        <w:t xml:space="preserve">ена согласно части 12 </w:t>
      </w:r>
      <w:r w:rsidRPr="00612D58">
        <w:rPr>
          <w:sz w:val="22"/>
          <w:szCs w:val="22"/>
        </w:rPr>
        <w:t>статьи 39.11 Земельного  кодекса  Российской  Федерации, и равна кадастровой стоимости такого земельного участка, что составляет 1 228 (Одна тысяча двести двадцать восемь) рублей 08 копеек.</w:t>
      </w:r>
    </w:p>
    <w:p w:rsidR="00752BC5" w:rsidRPr="00612D58" w:rsidRDefault="00752BC5" w:rsidP="007B1A8B">
      <w:pPr>
        <w:suppressAutoHyphens/>
        <w:spacing w:after="0"/>
        <w:ind w:firstLine="720"/>
        <w:jc w:val="both"/>
        <w:rPr>
          <w:rFonts w:ascii="Times New Roman" w:hAnsi="Times New Roman" w:cs="Times New Roman"/>
          <w:color w:val="000000"/>
        </w:rPr>
      </w:pPr>
      <w:r w:rsidRPr="00612D58">
        <w:rPr>
          <w:rFonts w:ascii="Times New Roman" w:hAnsi="Times New Roman" w:cs="Times New Roman"/>
          <w:color w:val="000000"/>
        </w:rPr>
        <w:t>Размер задатка (100%</w:t>
      </w:r>
      <w:r w:rsidRPr="00612D58">
        <w:rPr>
          <w:rFonts w:ascii="Times New Roman" w:hAnsi="Times New Roman" w:cs="Times New Roman"/>
        </w:rPr>
        <w:t xml:space="preserve"> от начальной цены предмета аукциона</w:t>
      </w:r>
      <w:r w:rsidRPr="00612D58">
        <w:rPr>
          <w:rFonts w:ascii="Times New Roman" w:hAnsi="Times New Roman" w:cs="Times New Roman"/>
          <w:color w:val="000000"/>
        </w:rPr>
        <w:t>): 1228 (Одна тысяча двести двадцать восемь) рублей 08 копеек</w:t>
      </w:r>
      <w:r w:rsidRPr="00612D58">
        <w:rPr>
          <w:rFonts w:ascii="Times New Roman" w:hAnsi="Times New Roman" w:cs="Times New Roman"/>
        </w:rPr>
        <w:t>, НДС не облагается. </w:t>
      </w:r>
    </w:p>
    <w:p w:rsidR="00752BC5" w:rsidRPr="00612D58" w:rsidRDefault="00752BC5" w:rsidP="007B1A8B">
      <w:pPr>
        <w:pStyle w:val="3"/>
        <w:widowControl/>
        <w:numPr>
          <w:ilvl w:val="2"/>
          <w:numId w:val="3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612D58">
        <w:rPr>
          <w:rFonts w:ascii="Times New Roman" w:hAnsi="Times New Roman"/>
          <w:b w:val="0"/>
          <w:bCs w:val="0"/>
          <w:color w:val="000000"/>
          <w:sz w:val="22"/>
          <w:szCs w:val="22"/>
        </w:rPr>
        <w:t xml:space="preserve">Шаг аукциона (3% </w:t>
      </w:r>
      <w:r w:rsidRPr="00612D58">
        <w:rPr>
          <w:rFonts w:ascii="Times New Roman" w:hAnsi="Times New Roman"/>
          <w:b w:val="0"/>
          <w:bCs w:val="0"/>
          <w:sz w:val="22"/>
          <w:szCs w:val="22"/>
        </w:rPr>
        <w:t>от начальной цены предмета аукциона</w:t>
      </w:r>
      <w:r w:rsidRPr="00612D58">
        <w:rPr>
          <w:rFonts w:ascii="Times New Roman" w:hAnsi="Times New Roman"/>
          <w:b w:val="0"/>
          <w:bCs w:val="0"/>
          <w:color w:val="000000"/>
          <w:sz w:val="22"/>
          <w:szCs w:val="22"/>
        </w:rPr>
        <w:t>): 36 (Тридцать шесть) рублей 84 копейки</w:t>
      </w:r>
      <w:r w:rsidRPr="00612D58">
        <w:rPr>
          <w:rFonts w:ascii="Times New Roman" w:hAnsi="Times New Roman"/>
          <w:b w:val="0"/>
          <w:bCs w:val="0"/>
          <w:sz w:val="22"/>
          <w:szCs w:val="22"/>
        </w:rPr>
        <w:t xml:space="preserve">, НДС не облагается. </w:t>
      </w:r>
    </w:p>
    <w:p w:rsidR="00752BC5" w:rsidRPr="00612D58" w:rsidRDefault="00752BC5" w:rsidP="007B1A8B">
      <w:pPr>
        <w:numPr>
          <w:ilvl w:val="0"/>
          <w:numId w:val="32"/>
        </w:numPr>
        <w:suppressAutoHyphens/>
        <w:spacing w:after="0" w:line="216" w:lineRule="auto"/>
        <w:jc w:val="both"/>
        <w:rPr>
          <w:rFonts w:ascii="Times New Roman" w:hAnsi="Times New Roman" w:cs="Times New Roman"/>
        </w:rPr>
      </w:pPr>
      <w:r w:rsidRPr="00612D58">
        <w:rPr>
          <w:rFonts w:ascii="Times New Roman" w:hAnsi="Times New Roman" w:cs="Times New Roman"/>
        </w:rPr>
        <w:t xml:space="preserve">          Лот № 2: Земельный участок с кадастровым номером 62:25:0040619:356</w:t>
      </w:r>
      <w:r w:rsidR="007B1A8B">
        <w:rPr>
          <w:rFonts w:ascii="Times New Roman" w:hAnsi="Times New Roman" w:cs="Times New Roman"/>
        </w:rPr>
        <w:t xml:space="preserve">, </w:t>
      </w:r>
      <w:r w:rsidRPr="00612D58">
        <w:rPr>
          <w:rFonts w:ascii="Times New Roman" w:hAnsi="Times New Roman" w:cs="Times New Roman"/>
        </w:rPr>
        <w:t xml:space="preserve">площадью 5000 </w:t>
      </w:r>
      <w:proofErr w:type="spellStart"/>
      <w:r w:rsidRPr="00612D58">
        <w:rPr>
          <w:rFonts w:ascii="Times New Roman" w:hAnsi="Times New Roman" w:cs="Times New Roman"/>
        </w:rPr>
        <w:t>кв.м</w:t>
      </w:r>
      <w:proofErr w:type="spellEnd"/>
      <w:r w:rsidRPr="00612D58">
        <w:rPr>
          <w:rFonts w:ascii="Times New Roman" w:hAnsi="Times New Roman" w:cs="Times New Roman"/>
        </w:rPr>
        <w:t xml:space="preserve">, расположенный по адресу: Рязанская область, Шиловский район, </w:t>
      </w:r>
      <w:proofErr w:type="spellStart"/>
      <w:r w:rsidRPr="00612D58">
        <w:rPr>
          <w:rFonts w:ascii="Times New Roman" w:hAnsi="Times New Roman" w:cs="Times New Roman"/>
        </w:rPr>
        <w:t>Мосоловское</w:t>
      </w:r>
      <w:proofErr w:type="spellEnd"/>
      <w:r w:rsidRPr="00612D58">
        <w:rPr>
          <w:rFonts w:ascii="Times New Roman" w:hAnsi="Times New Roman" w:cs="Times New Roman"/>
        </w:rPr>
        <w:t xml:space="preserve"> сельское поселение, в районе с. Заполье.</w:t>
      </w:r>
    </w:p>
    <w:p w:rsidR="00752BC5" w:rsidRPr="00612D58" w:rsidRDefault="00752BC5" w:rsidP="007B1A8B">
      <w:pPr>
        <w:numPr>
          <w:ilvl w:val="0"/>
          <w:numId w:val="32"/>
        </w:numPr>
        <w:suppressAutoHyphens/>
        <w:spacing w:after="0" w:line="216" w:lineRule="auto"/>
        <w:ind w:left="432" w:hanging="432"/>
        <w:jc w:val="both"/>
        <w:rPr>
          <w:rFonts w:ascii="Times New Roman" w:hAnsi="Times New Roman" w:cs="Times New Roman"/>
          <w:color w:val="000000"/>
        </w:rPr>
      </w:pPr>
      <w:r w:rsidRPr="00612D58">
        <w:rPr>
          <w:rFonts w:ascii="Times New Roman" w:hAnsi="Times New Roman" w:cs="Times New Roman"/>
        </w:rPr>
        <w:t xml:space="preserve">           Категория земель: земли сельскохозяйственного назначения. </w:t>
      </w:r>
    </w:p>
    <w:p w:rsidR="00752BC5" w:rsidRPr="00612D58" w:rsidRDefault="00752BC5" w:rsidP="007B1A8B">
      <w:pPr>
        <w:numPr>
          <w:ilvl w:val="0"/>
          <w:numId w:val="32"/>
        </w:numPr>
        <w:suppressAutoHyphens/>
        <w:spacing w:after="0" w:line="216" w:lineRule="auto"/>
        <w:ind w:left="-142" w:firstLine="851"/>
        <w:jc w:val="both"/>
        <w:rPr>
          <w:rFonts w:ascii="Times New Roman" w:hAnsi="Times New Roman" w:cs="Times New Roman"/>
        </w:rPr>
      </w:pPr>
      <w:r w:rsidRPr="00612D58">
        <w:rPr>
          <w:rFonts w:ascii="Times New Roman" w:hAnsi="Times New Roman" w:cs="Times New Roman"/>
          <w:color w:val="000000"/>
        </w:rPr>
        <w:t xml:space="preserve"> Разрешенное использование: овощеводство</w:t>
      </w:r>
      <w:r w:rsidRPr="00612D58">
        <w:rPr>
          <w:rFonts w:ascii="Times New Roman" w:hAnsi="Times New Roman" w:cs="Times New Roman"/>
        </w:rPr>
        <w:t>.</w:t>
      </w:r>
    </w:p>
    <w:p w:rsidR="00752BC5" w:rsidRPr="00612D58" w:rsidRDefault="00752BC5" w:rsidP="007B1A8B">
      <w:pPr>
        <w:pStyle w:val="211"/>
        <w:numPr>
          <w:ilvl w:val="0"/>
          <w:numId w:val="32"/>
        </w:numPr>
        <w:spacing w:line="216" w:lineRule="auto"/>
        <w:ind w:left="0" w:hanging="148"/>
        <w:jc w:val="both"/>
        <w:rPr>
          <w:sz w:val="22"/>
          <w:szCs w:val="22"/>
        </w:rPr>
      </w:pPr>
      <w:r w:rsidRPr="00612D58">
        <w:rPr>
          <w:rStyle w:val="FontStyle23"/>
          <w:rFonts w:ascii="Times New Roman" w:hAnsi="Times New Roman" w:cs="Times New Roman"/>
          <w:sz w:val="22"/>
          <w:szCs w:val="22"/>
        </w:rPr>
        <w:t xml:space="preserve">             Ограничения прав на земельный участок согласно выписке из Единого государственного реестра недвижимости.</w:t>
      </w:r>
    </w:p>
    <w:p w:rsidR="00752BC5" w:rsidRPr="00612D58" w:rsidRDefault="00752BC5" w:rsidP="007B1A8B">
      <w:pPr>
        <w:pStyle w:val="211"/>
        <w:numPr>
          <w:ilvl w:val="0"/>
          <w:numId w:val="32"/>
        </w:numPr>
        <w:spacing w:line="216" w:lineRule="auto"/>
        <w:ind w:left="0" w:hanging="432"/>
        <w:jc w:val="both"/>
        <w:rPr>
          <w:sz w:val="22"/>
          <w:szCs w:val="22"/>
        </w:rPr>
      </w:pPr>
      <w:r w:rsidRPr="00612D58">
        <w:rPr>
          <w:sz w:val="22"/>
          <w:szCs w:val="22"/>
        </w:rPr>
        <w:t xml:space="preserve">                  Начальная цена предмета аукциона установле</w:t>
      </w:r>
      <w:r w:rsidR="007B1A8B">
        <w:rPr>
          <w:sz w:val="22"/>
          <w:szCs w:val="22"/>
        </w:rPr>
        <w:t xml:space="preserve">на согласно части 12 </w:t>
      </w:r>
      <w:r w:rsidRPr="00612D58">
        <w:rPr>
          <w:sz w:val="22"/>
          <w:szCs w:val="22"/>
        </w:rPr>
        <w:t>статьи 39.11 Земельного  кодекса  Российской  Федерации, и равна кадастровой стоимости такого земельного участка, что составляет 9550 (Девять тысяч пятьсот пятьдесят) рублей 00 копеек.</w:t>
      </w:r>
    </w:p>
    <w:p w:rsidR="00752BC5" w:rsidRPr="00612D58" w:rsidRDefault="00752BC5" w:rsidP="007B1A8B">
      <w:pPr>
        <w:suppressAutoHyphens/>
        <w:spacing w:after="0"/>
        <w:ind w:firstLine="720"/>
        <w:jc w:val="both"/>
        <w:rPr>
          <w:rFonts w:ascii="Times New Roman" w:hAnsi="Times New Roman" w:cs="Times New Roman"/>
          <w:color w:val="000000"/>
        </w:rPr>
      </w:pPr>
      <w:r w:rsidRPr="00612D58">
        <w:rPr>
          <w:rFonts w:ascii="Times New Roman" w:hAnsi="Times New Roman" w:cs="Times New Roman"/>
          <w:color w:val="000000"/>
        </w:rPr>
        <w:t>Размер задатка (100%</w:t>
      </w:r>
      <w:r w:rsidRPr="00612D58">
        <w:rPr>
          <w:rFonts w:ascii="Times New Roman" w:hAnsi="Times New Roman" w:cs="Times New Roman"/>
        </w:rPr>
        <w:t xml:space="preserve"> от начальной цены предмета аукциона</w:t>
      </w:r>
      <w:r w:rsidRPr="00612D58">
        <w:rPr>
          <w:rFonts w:ascii="Times New Roman" w:hAnsi="Times New Roman" w:cs="Times New Roman"/>
          <w:color w:val="000000"/>
        </w:rPr>
        <w:t>):</w:t>
      </w:r>
      <w:r w:rsidR="007B1A8B">
        <w:rPr>
          <w:rFonts w:ascii="Times New Roman" w:hAnsi="Times New Roman" w:cs="Times New Roman"/>
          <w:color w:val="000000"/>
        </w:rPr>
        <w:t xml:space="preserve"> </w:t>
      </w:r>
      <w:r w:rsidRPr="00612D58">
        <w:rPr>
          <w:rFonts w:ascii="Times New Roman" w:hAnsi="Times New Roman" w:cs="Times New Roman"/>
          <w:color w:val="000000"/>
        </w:rPr>
        <w:t>9550 (Девять тысяч пятьсот пятьдесят) рублей 00 копеек</w:t>
      </w:r>
      <w:r w:rsidRPr="00612D58">
        <w:rPr>
          <w:rFonts w:ascii="Times New Roman" w:hAnsi="Times New Roman" w:cs="Times New Roman"/>
        </w:rPr>
        <w:t>, НДС не облагается. </w:t>
      </w:r>
    </w:p>
    <w:p w:rsidR="00752BC5" w:rsidRPr="00612D58" w:rsidRDefault="00752BC5" w:rsidP="007B1A8B">
      <w:pPr>
        <w:pStyle w:val="3"/>
        <w:widowControl/>
        <w:numPr>
          <w:ilvl w:val="2"/>
          <w:numId w:val="3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612D58">
        <w:rPr>
          <w:rFonts w:ascii="Times New Roman" w:hAnsi="Times New Roman"/>
          <w:b w:val="0"/>
          <w:bCs w:val="0"/>
          <w:color w:val="000000"/>
          <w:sz w:val="22"/>
          <w:szCs w:val="22"/>
        </w:rPr>
        <w:t xml:space="preserve">Шаг аукциона (3% </w:t>
      </w:r>
      <w:r w:rsidRPr="00612D58">
        <w:rPr>
          <w:rFonts w:ascii="Times New Roman" w:hAnsi="Times New Roman"/>
          <w:b w:val="0"/>
          <w:bCs w:val="0"/>
          <w:sz w:val="22"/>
          <w:szCs w:val="22"/>
        </w:rPr>
        <w:t>от начальной цены предмета аукциона</w:t>
      </w:r>
      <w:r w:rsidRPr="00612D58">
        <w:rPr>
          <w:rFonts w:ascii="Times New Roman" w:hAnsi="Times New Roman"/>
          <w:b w:val="0"/>
          <w:bCs w:val="0"/>
          <w:color w:val="000000"/>
          <w:sz w:val="22"/>
          <w:szCs w:val="22"/>
        </w:rPr>
        <w:t>): 286 (Двести восемьдесят шесть) рублей 50 копейки</w:t>
      </w:r>
      <w:r w:rsidRPr="00612D58">
        <w:rPr>
          <w:rFonts w:ascii="Times New Roman" w:hAnsi="Times New Roman"/>
          <w:b w:val="0"/>
          <w:bCs w:val="0"/>
          <w:sz w:val="22"/>
          <w:szCs w:val="22"/>
        </w:rPr>
        <w:t xml:space="preserve">, НДС не облагается. </w:t>
      </w:r>
    </w:p>
    <w:p w:rsidR="00752BC5" w:rsidRPr="00612D58" w:rsidRDefault="00752BC5" w:rsidP="007B1A8B">
      <w:pPr>
        <w:numPr>
          <w:ilvl w:val="0"/>
          <w:numId w:val="32"/>
        </w:numPr>
        <w:suppressAutoHyphens/>
        <w:spacing w:after="0" w:line="216" w:lineRule="auto"/>
        <w:jc w:val="both"/>
        <w:rPr>
          <w:rFonts w:ascii="Times New Roman" w:hAnsi="Times New Roman" w:cs="Times New Roman"/>
        </w:rPr>
      </w:pPr>
      <w:r w:rsidRPr="00612D58">
        <w:rPr>
          <w:rFonts w:ascii="Times New Roman" w:hAnsi="Times New Roman" w:cs="Times New Roman"/>
        </w:rPr>
        <w:t xml:space="preserve">            Лот № 3: Земельный участок с кадастровым номером 62:25:0040601:417</w:t>
      </w:r>
      <w:r w:rsidR="007B1A8B">
        <w:rPr>
          <w:rFonts w:ascii="Times New Roman" w:hAnsi="Times New Roman" w:cs="Times New Roman"/>
        </w:rPr>
        <w:t xml:space="preserve">, </w:t>
      </w:r>
      <w:r w:rsidRPr="00612D58">
        <w:rPr>
          <w:rFonts w:ascii="Times New Roman" w:hAnsi="Times New Roman" w:cs="Times New Roman"/>
        </w:rPr>
        <w:t xml:space="preserve">площадью 2000 </w:t>
      </w:r>
      <w:proofErr w:type="spellStart"/>
      <w:r w:rsidRPr="00612D58">
        <w:rPr>
          <w:rFonts w:ascii="Times New Roman" w:hAnsi="Times New Roman" w:cs="Times New Roman"/>
        </w:rPr>
        <w:t>кв.м</w:t>
      </w:r>
      <w:proofErr w:type="spellEnd"/>
      <w:r w:rsidRPr="00612D58">
        <w:rPr>
          <w:rFonts w:ascii="Times New Roman" w:hAnsi="Times New Roman" w:cs="Times New Roman"/>
        </w:rPr>
        <w:t xml:space="preserve">, расположенный по адресу: Рязанская область, Шиловский район, </w:t>
      </w:r>
      <w:proofErr w:type="spellStart"/>
      <w:r w:rsidRPr="00612D58">
        <w:rPr>
          <w:rFonts w:ascii="Times New Roman" w:hAnsi="Times New Roman" w:cs="Times New Roman"/>
        </w:rPr>
        <w:t>Мосоловское</w:t>
      </w:r>
      <w:proofErr w:type="spellEnd"/>
      <w:r w:rsidRPr="00612D58">
        <w:rPr>
          <w:rFonts w:ascii="Times New Roman" w:hAnsi="Times New Roman" w:cs="Times New Roman"/>
        </w:rPr>
        <w:t xml:space="preserve"> сельское поселение, земельный участок № М-1.</w:t>
      </w:r>
    </w:p>
    <w:p w:rsidR="00752BC5" w:rsidRPr="00612D58" w:rsidRDefault="00752BC5" w:rsidP="007B1A8B">
      <w:pPr>
        <w:numPr>
          <w:ilvl w:val="0"/>
          <w:numId w:val="32"/>
        </w:numPr>
        <w:suppressAutoHyphens/>
        <w:spacing w:after="0" w:line="216" w:lineRule="auto"/>
        <w:ind w:left="432" w:hanging="432"/>
        <w:jc w:val="both"/>
        <w:rPr>
          <w:rFonts w:ascii="Times New Roman" w:hAnsi="Times New Roman" w:cs="Times New Roman"/>
          <w:color w:val="000000"/>
        </w:rPr>
      </w:pPr>
      <w:r w:rsidRPr="00612D58">
        <w:rPr>
          <w:rFonts w:ascii="Times New Roman" w:hAnsi="Times New Roman" w:cs="Times New Roman"/>
        </w:rPr>
        <w:t xml:space="preserve">           Категория земель: земли сельскохозяйственного назначения. </w:t>
      </w:r>
    </w:p>
    <w:p w:rsidR="00752BC5" w:rsidRPr="00612D58" w:rsidRDefault="00752BC5" w:rsidP="007B1A8B">
      <w:pPr>
        <w:numPr>
          <w:ilvl w:val="0"/>
          <w:numId w:val="32"/>
        </w:numPr>
        <w:suppressAutoHyphens/>
        <w:spacing w:after="0" w:line="216" w:lineRule="auto"/>
        <w:ind w:left="-142" w:firstLine="851"/>
        <w:jc w:val="both"/>
        <w:rPr>
          <w:rFonts w:ascii="Times New Roman" w:hAnsi="Times New Roman" w:cs="Times New Roman"/>
        </w:rPr>
      </w:pPr>
      <w:r w:rsidRPr="00612D58">
        <w:rPr>
          <w:rFonts w:ascii="Times New Roman" w:hAnsi="Times New Roman" w:cs="Times New Roman"/>
          <w:color w:val="000000"/>
        </w:rPr>
        <w:t xml:space="preserve"> Разрешенное использование: ведение огородничества</w:t>
      </w:r>
      <w:r w:rsidRPr="00612D58">
        <w:rPr>
          <w:rFonts w:ascii="Times New Roman" w:hAnsi="Times New Roman" w:cs="Times New Roman"/>
        </w:rPr>
        <w:t>.</w:t>
      </w:r>
    </w:p>
    <w:p w:rsidR="00752BC5" w:rsidRPr="00612D58" w:rsidRDefault="00752BC5" w:rsidP="007B1A8B">
      <w:pPr>
        <w:pStyle w:val="211"/>
        <w:numPr>
          <w:ilvl w:val="0"/>
          <w:numId w:val="32"/>
        </w:numPr>
        <w:spacing w:line="216" w:lineRule="auto"/>
        <w:ind w:left="0" w:hanging="148"/>
        <w:jc w:val="both"/>
        <w:rPr>
          <w:sz w:val="22"/>
          <w:szCs w:val="22"/>
        </w:rPr>
      </w:pPr>
      <w:r w:rsidRPr="00612D58">
        <w:rPr>
          <w:rStyle w:val="FontStyle23"/>
          <w:rFonts w:ascii="Times New Roman" w:hAnsi="Times New Roman" w:cs="Times New Roman"/>
          <w:sz w:val="22"/>
          <w:szCs w:val="22"/>
        </w:rPr>
        <w:t xml:space="preserve">             Ограничения прав на земельный участок согласно выписке из Единого государственного реестра недвижимости.</w:t>
      </w:r>
    </w:p>
    <w:p w:rsidR="00752BC5" w:rsidRPr="00612D58" w:rsidRDefault="00752BC5" w:rsidP="007B1A8B">
      <w:pPr>
        <w:pStyle w:val="211"/>
        <w:numPr>
          <w:ilvl w:val="0"/>
          <w:numId w:val="32"/>
        </w:numPr>
        <w:spacing w:line="216" w:lineRule="auto"/>
        <w:ind w:left="0" w:hanging="432"/>
        <w:jc w:val="both"/>
        <w:rPr>
          <w:sz w:val="22"/>
          <w:szCs w:val="22"/>
        </w:rPr>
      </w:pPr>
      <w:r w:rsidRPr="00612D58">
        <w:rPr>
          <w:sz w:val="22"/>
          <w:szCs w:val="22"/>
        </w:rPr>
        <w:t xml:space="preserve">                  Начальная цена предмета аукциона установле</w:t>
      </w:r>
      <w:r w:rsidR="007B1A8B">
        <w:rPr>
          <w:sz w:val="22"/>
          <w:szCs w:val="22"/>
        </w:rPr>
        <w:t xml:space="preserve">на согласно части 12 </w:t>
      </w:r>
      <w:r w:rsidRPr="00612D58">
        <w:rPr>
          <w:sz w:val="22"/>
          <w:szCs w:val="22"/>
        </w:rPr>
        <w:t>статьи 39.11 Земельного  кодекса  Российской  Федерации, и равна кадастровой стоимости такого земельного участка, что составляет 115 820 (Сто пятнадцать тысяч восемьсот двадцать) рублей 00 копеек.</w:t>
      </w:r>
    </w:p>
    <w:p w:rsidR="00752BC5" w:rsidRPr="00612D58" w:rsidRDefault="00752BC5" w:rsidP="007B1A8B">
      <w:pPr>
        <w:suppressAutoHyphens/>
        <w:spacing w:after="0"/>
        <w:ind w:firstLine="720"/>
        <w:jc w:val="both"/>
        <w:rPr>
          <w:rFonts w:ascii="Times New Roman" w:hAnsi="Times New Roman" w:cs="Times New Roman"/>
          <w:color w:val="000000"/>
        </w:rPr>
      </w:pPr>
      <w:r w:rsidRPr="00612D58">
        <w:rPr>
          <w:rFonts w:ascii="Times New Roman" w:hAnsi="Times New Roman" w:cs="Times New Roman"/>
          <w:color w:val="000000"/>
        </w:rPr>
        <w:t>Размер задатка (100%</w:t>
      </w:r>
      <w:r w:rsidRPr="00612D58">
        <w:rPr>
          <w:rFonts w:ascii="Times New Roman" w:hAnsi="Times New Roman" w:cs="Times New Roman"/>
        </w:rPr>
        <w:t xml:space="preserve"> от начальной цены предмета аукциона</w:t>
      </w:r>
      <w:r w:rsidRPr="00612D58">
        <w:rPr>
          <w:rFonts w:ascii="Times New Roman" w:hAnsi="Times New Roman" w:cs="Times New Roman"/>
          <w:color w:val="000000"/>
        </w:rPr>
        <w:t>):</w:t>
      </w:r>
      <w:r w:rsidR="007B1A8B">
        <w:rPr>
          <w:rFonts w:ascii="Times New Roman" w:hAnsi="Times New Roman" w:cs="Times New Roman"/>
          <w:color w:val="000000"/>
        </w:rPr>
        <w:t xml:space="preserve"> </w:t>
      </w:r>
      <w:r w:rsidRPr="00612D58">
        <w:rPr>
          <w:rFonts w:ascii="Times New Roman" w:hAnsi="Times New Roman" w:cs="Times New Roman"/>
          <w:color w:val="000000"/>
        </w:rPr>
        <w:t>115 820 (Сто пятнадцать тысяч восемьсот двадцать) рублей 00 копеек</w:t>
      </w:r>
      <w:r w:rsidRPr="00612D58">
        <w:rPr>
          <w:rFonts w:ascii="Times New Roman" w:hAnsi="Times New Roman" w:cs="Times New Roman"/>
        </w:rPr>
        <w:t>, НДС не облагается. </w:t>
      </w:r>
    </w:p>
    <w:p w:rsidR="00752BC5" w:rsidRPr="00612D58" w:rsidRDefault="00752BC5" w:rsidP="007B1A8B">
      <w:pPr>
        <w:pStyle w:val="3"/>
        <w:widowControl/>
        <w:numPr>
          <w:ilvl w:val="2"/>
          <w:numId w:val="32"/>
        </w:numPr>
        <w:tabs>
          <w:tab w:val="clear" w:pos="0"/>
          <w:tab w:val="num" w:pos="720"/>
        </w:tabs>
        <w:suppressAutoHyphens/>
        <w:autoSpaceDE/>
        <w:autoSpaceDN/>
        <w:adjustRightInd/>
        <w:spacing w:before="0" w:after="0"/>
        <w:ind w:firstLine="720"/>
        <w:jc w:val="both"/>
        <w:rPr>
          <w:rFonts w:ascii="Times New Roman" w:hAnsi="Times New Roman"/>
          <w:b w:val="0"/>
          <w:bCs w:val="0"/>
          <w:sz w:val="22"/>
          <w:szCs w:val="22"/>
        </w:rPr>
      </w:pPr>
      <w:r w:rsidRPr="00612D58">
        <w:rPr>
          <w:rFonts w:ascii="Times New Roman" w:hAnsi="Times New Roman"/>
          <w:b w:val="0"/>
          <w:bCs w:val="0"/>
          <w:color w:val="000000"/>
          <w:sz w:val="22"/>
          <w:szCs w:val="22"/>
        </w:rPr>
        <w:t xml:space="preserve">Шаг аукциона (3% </w:t>
      </w:r>
      <w:r w:rsidRPr="00612D58">
        <w:rPr>
          <w:rFonts w:ascii="Times New Roman" w:hAnsi="Times New Roman"/>
          <w:b w:val="0"/>
          <w:bCs w:val="0"/>
          <w:sz w:val="22"/>
          <w:szCs w:val="22"/>
        </w:rPr>
        <w:t>от начальной цены предмета аукциона</w:t>
      </w:r>
      <w:r w:rsidRPr="00612D58">
        <w:rPr>
          <w:rFonts w:ascii="Times New Roman" w:hAnsi="Times New Roman"/>
          <w:b w:val="0"/>
          <w:bCs w:val="0"/>
          <w:color w:val="000000"/>
          <w:sz w:val="22"/>
          <w:szCs w:val="22"/>
        </w:rPr>
        <w:t>): 3 474 (Три тысячи четыреста семьдесят четыре) рубля 60 копейки</w:t>
      </w:r>
      <w:r w:rsidRPr="00612D58">
        <w:rPr>
          <w:rFonts w:ascii="Times New Roman" w:hAnsi="Times New Roman"/>
          <w:b w:val="0"/>
          <w:bCs w:val="0"/>
          <w:sz w:val="22"/>
          <w:szCs w:val="22"/>
        </w:rPr>
        <w:t xml:space="preserve">, НДС не облагается. </w:t>
      </w:r>
    </w:p>
    <w:p w:rsidR="00752BC5" w:rsidRPr="00612D58" w:rsidRDefault="00752BC5" w:rsidP="007B1A8B">
      <w:pPr>
        <w:suppressAutoHyphens/>
        <w:spacing w:after="0"/>
        <w:ind w:firstLine="720"/>
        <w:jc w:val="both"/>
        <w:rPr>
          <w:rStyle w:val="FontStyle23"/>
          <w:rFonts w:ascii="Times New Roman" w:hAnsi="Times New Roman" w:cs="Times New Roman"/>
          <w:sz w:val="22"/>
          <w:szCs w:val="22"/>
        </w:rPr>
      </w:pPr>
      <w:r w:rsidRPr="00612D58">
        <w:rPr>
          <w:rStyle w:val="FontStyle23"/>
          <w:rFonts w:ascii="Times New Roman" w:hAnsi="Times New Roman" w:cs="Times New Roman"/>
          <w:sz w:val="22"/>
          <w:szCs w:val="22"/>
        </w:rPr>
        <w:t xml:space="preserve">Внесенный задаток засчитывается победителю в счет оплаты цены земельного участка. </w:t>
      </w:r>
    </w:p>
    <w:p w:rsidR="00752BC5" w:rsidRPr="00612D58" w:rsidRDefault="00752BC5" w:rsidP="007B1A8B">
      <w:pPr>
        <w:suppressAutoHyphens/>
        <w:spacing w:after="0"/>
        <w:ind w:firstLine="720"/>
        <w:jc w:val="both"/>
        <w:rPr>
          <w:rFonts w:ascii="Times New Roman" w:hAnsi="Times New Roman" w:cs="Times New Roman"/>
          <w:bCs/>
          <w:iCs/>
          <w:color w:val="000000"/>
          <w:lang w:eastAsia="ar-SA"/>
        </w:rPr>
      </w:pPr>
      <w:r w:rsidRPr="00612D58">
        <w:rPr>
          <w:rFonts w:ascii="Times New Roman" w:hAnsi="Times New Roman" w:cs="Times New Roman"/>
          <w:bCs/>
          <w:iCs/>
          <w:color w:val="000000"/>
          <w:lang w:eastAsia="ar-SA"/>
        </w:rPr>
        <w:t>Задаток возвращается:</w:t>
      </w:r>
    </w:p>
    <w:p w:rsidR="00752BC5" w:rsidRPr="00612D58" w:rsidRDefault="00752BC5" w:rsidP="007B1A8B">
      <w:pPr>
        <w:suppressAutoHyphens/>
        <w:spacing w:after="0"/>
        <w:ind w:firstLine="709"/>
        <w:jc w:val="both"/>
        <w:rPr>
          <w:rFonts w:ascii="Times New Roman" w:eastAsia="Arial" w:hAnsi="Times New Roman" w:cs="Times New Roman"/>
          <w:color w:val="000000"/>
          <w:lang w:eastAsia="ar-SA"/>
        </w:rPr>
      </w:pPr>
      <w:r w:rsidRPr="00612D58">
        <w:rPr>
          <w:rFonts w:ascii="Times New Roman" w:hAnsi="Times New Roman" w:cs="Times New Roman"/>
          <w:iCs/>
          <w:color w:val="000000"/>
          <w:lang w:eastAsia="ar-SA"/>
        </w:rPr>
        <w:t xml:space="preserve">- </w:t>
      </w:r>
      <w:r w:rsidRPr="00612D58">
        <w:rPr>
          <w:rFonts w:ascii="Times New Roman" w:eastAsia="Arial" w:hAnsi="Times New Roman" w:cs="Times New Roman"/>
          <w:color w:val="000000"/>
          <w:lang w:eastAsia="ar-SA"/>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752BC5" w:rsidRPr="00612D58" w:rsidRDefault="00752BC5" w:rsidP="007B1A8B">
      <w:pPr>
        <w:suppressAutoHyphens/>
        <w:spacing w:after="0"/>
        <w:ind w:firstLine="709"/>
        <w:jc w:val="both"/>
        <w:rPr>
          <w:rFonts w:ascii="Times New Roman" w:eastAsia="Arial" w:hAnsi="Times New Roman" w:cs="Times New Roman"/>
          <w:color w:val="000000"/>
          <w:lang w:eastAsia="ar-SA"/>
        </w:rPr>
      </w:pPr>
      <w:r w:rsidRPr="00612D58">
        <w:rPr>
          <w:rFonts w:ascii="Times New Roman" w:hAnsi="Times New Roman" w:cs="Times New Roman"/>
          <w:iCs/>
          <w:color w:val="000000"/>
          <w:lang w:eastAsia="ar-SA"/>
        </w:rPr>
        <w:lastRenderedPageBreak/>
        <w:t xml:space="preserve">- </w:t>
      </w:r>
      <w:r w:rsidRPr="00612D58">
        <w:rPr>
          <w:rFonts w:ascii="Times New Roman" w:eastAsia="Arial" w:hAnsi="Times New Roman" w:cs="Times New Roman"/>
          <w:color w:val="000000"/>
          <w:lang w:eastAsia="ar-SA"/>
        </w:rPr>
        <w:t xml:space="preserve">заявителю в течение трех рабочих дней со дня поступления уведомления об отзыве. </w:t>
      </w:r>
      <w:r w:rsidRPr="00612D58">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612D58">
        <w:rPr>
          <w:rFonts w:ascii="Times New Roman" w:eastAsia="Arial" w:hAnsi="Times New Roman" w:cs="Times New Roman"/>
          <w:color w:val="000000"/>
          <w:lang w:eastAsia="ar-SA"/>
        </w:rPr>
        <w:t>;</w:t>
      </w:r>
    </w:p>
    <w:p w:rsidR="00752BC5" w:rsidRPr="00612D58" w:rsidRDefault="00752BC5" w:rsidP="007B1A8B">
      <w:pPr>
        <w:suppressAutoHyphens/>
        <w:spacing w:after="0"/>
        <w:ind w:firstLine="709"/>
        <w:jc w:val="both"/>
        <w:rPr>
          <w:rFonts w:ascii="Times New Roman" w:eastAsia="Arial" w:hAnsi="Times New Roman" w:cs="Times New Roman"/>
          <w:color w:val="000000"/>
          <w:lang w:eastAsia="ar-SA"/>
        </w:rPr>
      </w:pPr>
      <w:r w:rsidRPr="00612D58">
        <w:rPr>
          <w:rFonts w:ascii="Times New Roman" w:hAnsi="Times New Roman" w:cs="Times New Roman"/>
          <w:iCs/>
          <w:color w:val="000000"/>
          <w:lang w:eastAsia="ar-SA"/>
        </w:rPr>
        <w:t xml:space="preserve">- </w:t>
      </w:r>
      <w:r w:rsidRPr="00612D58">
        <w:rPr>
          <w:rFonts w:ascii="Times New Roman" w:eastAsia="Arial" w:hAnsi="Times New Roman" w:cs="Times New Roman"/>
          <w:color w:val="000000"/>
          <w:lang w:eastAsia="ar-SA"/>
        </w:rPr>
        <w:t>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752BC5" w:rsidRPr="00612D58" w:rsidRDefault="00752BC5" w:rsidP="007B1A8B">
      <w:pPr>
        <w:pStyle w:val="23"/>
        <w:spacing w:after="0" w:line="240" w:lineRule="auto"/>
        <w:ind w:left="0" w:firstLine="720"/>
        <w:jc w:val="both"/>
        <w:rPr>
          <w:bCs/>
          <w:sz w:val="22"/>
          <w:szCs w:val="22"/>
        </w:rPr>
      </w:pPr>
      <w:r w:rsidRPr="00612D58">
        <w:rPr>
          <w:bCs/>
          <w:sz w:val="22"/>
          <w:szCs w:val="22"/>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752BC5" w:rsidRPr="00612D58" w:rsidRDefault="00752BC5" w:rsidP="007B1A8B">
      <w:pPr>
        <w:pStyle w:val="23"/>
        <w:spacing w:after="0" w:line="240" w:lineRule="auto"/>
        <w:ind w:left="0" w:firstLine="720"/>
        <w:jc w:val="both"/>
        <w:rPr>
          <w:sz w:val="22"/>
          <w:szCs w:val="22"/>
        </w:rPr>
      </w:pPr>
      <w:r w:rsidRPr="00612D58">
        <w:rPr>
          <w:sz w:val="22"/>
          <w:szCs w:val="22"/>
        </w:rPr>
        <w:t>2. Установить:</w:t>
      </w:r>
    </w:p>
    <w:p w:rsidR="00752BC5" w:rsidRPr="00612D58" w:rsidRDefault="00752BC5" w:rsidP="007B1A8B">
      <w:pPr>
        <w:keepNext/>
        <w:suppressAutoHyphens/>
        <w:spacing w:after="0"/>
        <w:ind w:firstLine="720"/>
        <w:jc w:val="both"/>
        <w:rPr>
          <w:rFonts w:ascii="Times New Roman" w:hAnsi="Times New Roman" w:cs="Times New Roman"/>
        </w:rPr>
      </w:pPr>
      <w:r w:rsidRPr="00612D58">
        <w:rPr>
          <w:rFonts w:ascii="Times New Roman" w:hAnsi="Times New Roman" w:cs="Times New Roman"/>
        </w:rPr>
        <w:t xml:space="preserve">Дата и время начала приема заявок на участие в аукционе – 15.11.2021 в 09 часов 00 минут по местному времени. </w:t>
      </w:r>
    </w:p>
    <w:p w:rsidR="00752BC5" w:rsidRPr="00612D58" w:rsidRDefault="00752BC5" w:rsidP="007B1A8B">
      <w:pPr>
        <w:suppressAutoHyphens/>
        <w:spacing w:after="0"/>
        <w:ind w:firstLine="720"/>
        <w:jc w:val="both"/>
        <w:rPr>
          <w:rFonts w:ascii="Times New Roman" w:hAnsi="Times New Roman" w:cs="Times New Roman"/>
          <w:color w:val="000000"/>
        </w:rPr>
      </w:pPr>
      <w:r w:rsidRPr="00612D58">
        <w:rPr>
          <w:rFonts w:ascii="Times New Roman" w:hAnsi="Times New Roman" w:cs="Times New Roman"/>
        </w:rPr>
        <w:t>Дата и время окончания приема заявок на участие в аукционе – 14.12.2021  в  16 часов 00 минут по местному времени.</w:t>
      </w:r>
    </w:p>
    <w:p w:rsidR="00752BC5" w:rsidRPr="00612D58" w:rsidRDefault="00752BC5" w:rsidP="007B1A8B">
      <w:pPr>
        <w:spacing w:after="0"/>
        <w:ind w:firstLine="720"/>
        <w:jc w:val="both"/>
        <w:rPr>
          <w:rFonts w:ascii="Times New Roman" w:hAnsi="Times New Roman" w:cs="Times New Roman"/>
        </w:rPr>
      </w:pPr>
      <w:r w:rsidRPr="00612D58">
        <w:rPr>
          <w:rFonts w:ascii="Times New Roman" w:eastAsia="Arial" w:hAnsi="Times New Roman" w:cs="Times New Roman"/>
          <w:bCs/>
          <w:iCs/>
          <w:lang w:eastAsia="ar-SA"/>
        </w:rPr>
        <w:t>Время и место приема заявок</w:t>
      </w:r>
      <w:r w:rsidRPr="00612D58">
        <w:rPr>
          <w:rFonts w:ascii="Times New Roman" w:eastAsia="Arial" w:hAnsi="Times New Roman" w:cs="Times New Roman"/>
          <w:lang w:eastAsia="ar-SA"/>
        </w:rPr>
        <w:t xml:space="preserve"> - по рабочим дням с 09 часов 00 минут до 12 часов 00 минут и с 13 часов 00 минут до 16 часов 00 минут по адресу: </w:t>
      </w:r>
      <w:r w:rsidRPr="00612D58">
        <w:rPr>
          <w:rFonts w:ascii="Times New Roman" w:hAnsi="Times New Roman" w:cs="Times New Roman"/>
        </w:rPr>
        <w:t xml:space="preserve">391500, Рязанская область, Шиловский район, </w:t>
      </w:r>
      <w:proofErr w:type="spellStart"/>
      <w:r w:rsidRPr="00612D58">
        <w:rPr>
          <w:rFonts w:ascii="Times New Roman" w:hAnsi="Times New Roman" w:cs="Times New Roman"/>
        </w:rPr>
        <w:t>р.п</w:t>
      </w:r>
      <w:proofErr w:type="spellEnd"/>
      <w:r w:rsidRPr="00612D58">
        <w:rPr>
          <w:rFonts w:ascii="Times New Roman" w:hAnsi="Times New Roman" w:cs="Times New Roman"/>
        </w:rPr>
        <w:t xml:space="preserve">. Шилово, ул. Советская, д. 9, кабинет 37 (управление имущественных и земельных отношений администрации муниципального образования - Шиловский муниципальный район Рязанской области), тел. (49136) 2-24-79. </w:t>
      </w:r>
    </w:p>
    <w:p w:rsidR="00752BC5" w:rsidRPr="00612D58" w:rsidRDefault="00752BC5" w:rsidP="007B1A8B">
      <w:pPr>
        <w:spacing w:after="0"/>
        <w:ind w:firstLine="720"/>
        <w:jc w:val="both"/>
        <w:rPr>
          <w:rFonts w:ascii="Times New Roman" w:hAnsi="Times New Roman" w:cs="Times New Roman"/>
        </w:rPr>
      </w:pPr>
      <w:r w:rsidRPr="00612D58">
        <w:rPr>
          <w:rFonts w:ascii="Times New Roman" w:eastAsia="Arial" w:hAnsi="Times New Roman" w:cs="Times New Roman"/>
          <w:lang w:eastAsia="ar-SA"/>
        </w:rPr>
        <w:t xml:space="preserve">Место, дата, время рассмотрения заявок и определения участников аукциона – 16.12.2021 в 14 часов 00 минут </w:t>
      </w:r>
      <w:r w:rsidRPr="00612D58">
        <w:rPr>
          <w:rFonts w:ascii="Times New Roman" w:hAnsi="Times New Roman" w:cs="Times New Roman"/>
          <w:lang w:eastAsia="ar-SA"/>
        </w:rPr>
        <w:t>по местному времени</w:t>
      </w:r>
      <w:r w:rsidRPr="00612D58">
        <w:rPr>
          <w:rFonts w:ascii="Times New Roman" w:eastAsia="Arial" w:hAnsi="Times New Roman" w:cs="Times New Roman"/>
          <w:lang w:eastAsia="ar-SA"/>
        </w:rPr>
        <w:t xml:space="preserve">, </w:t>
      </w:r>
      <w:r w:rsidRPr="00612D58">
        <w:rPr>
          <w:rFonts w:ascii="Times New Roman" w:hAnsi="Times New Roman" w:cs="Times New Roman"/>
          <w:iCs/>
          <w:lang w:eastAsia="ar-SA"/>
        </w:rPr>
        <w:t xml:space="preserve">по адресу: </w:t>
      </w:r>
      <w:r w:rsidRPr="00612D58">
        <w:rPr>
          <w:rFonts w:ascii="Times New Roman" w:hAnsi="Times New Roman" w:cs="Times New Roman"/>
        </w:rPr>
        <w:t xml:space="preserve">391500, Рязанская область, Шиловский район, </w:t>
      </w:r>
      <w:proofErr w:type="spellStart"/>
      <w:r w:rsidRPr="00612D58">
        <w:rPr>
          <w:rFonts w:ascii="Times New Roman" w:hAnsi="Times New Roman" w:cs="Times New Roman"/>
        </w:rPr>
        <w:t>р.п</w:t>
      </w:r>
      <w:proofErr w:type="spellEnd"/>
      <w:r w:rsidRPr="00612D58">
        <w:rPr>
          <w:rFonts w:ascii="Times New Roman" w:hAnsi="Times New Roman" w:cs="Times New Roman"/>
        </w:rPr>
        <w:t xml:space="preserve">. Шилово, ул. Советская,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752BC5" w:rsidRPr="00612D58" w:rsidRDefault="00752BC5" w:rsidP="007B1A8B">
      <w:pPr>
        <w:suppressAutoHyphens/>
        <w:spacing w:after="0"/>
        <w:ind w:firstLine="720"/>
        <w:jc w:val="both"/>
        <w:rPr>
          <w:rFonts w:ascii="Times New Roman" w:hAnsi="Times New Roman" w:cs="Times New Roman"/>
        </w:rPr>
      </w:pPr>
      <w:r w:rsidRPr="00612D58">
        <w:rPr>
          <w:rFonts w:ascii="Times New Roman" w:hAnsi="Times New Roman" w:cs="Times New Roman"/>
          <w:bCs/>
          <w:iCs/>
          <w:lang w:eastAsia="ar-SA"/>
        </w:rPr>
        <w:t xml:space="preserve">Дата, время и место проведения аукциона: 17.12.2021 </w:t>
      </w:r>
      <w:r w:rsidRPr="00612D58">
        <w:rPr>
          <w:rFonts w:ascii="Times New Roman" w:hAnsi="Times New Roman" w:cs="Times New Roman"/>
          <w:iCs/>
          <w:lang w:eastAsia="ar-SA"/>
        </w:rPr>
        <w:t xml:space="preserve">в 09 часов 00 минут </w:t>
      </w:r>
      <w:r w:rsidRPr="00612D58">
        <w:rPr>
          <w:rFonts w:ascii="Times New Roman" w:hAnsi="Times New Roman" w:cs="Times New Roman"/>
          <w:lang w:eastAsia="ar-SA"/>
        </w:rPr>
        <w:t xml:space="preserve">по местному времени, </w:t>
      </w:r>
      <w:r w:rsidRPr="00612D58">
        <w:rPr>
          <w:rFonts w:ascii="Times New Roman" w:hAnsi="Times New Roman" w:cs="Times New Roman"/>
          <w:iCs/>
          <w:lang w:eastAsia="ar-SA"/>
        </w:rPr>
        <w:t xml:space="preserve">по адресу: </w:t>
      </w:r>
      <w:r w:rsidRPr="00612D58">
        <w:rPr>
          <w:rFonts w:ascii="Times New Roman" w:hAnsi="Times New Roman" w:cs="Times New Roman"/>
        </w:rPr>
        <w:t xml:space="preserve">391500, Рязанская область, Шиловский район, </w:t>
      </w:r>
      <w:proofErr w:type="spellStart"/>
      <w:r w:rsidRPr="00612D58">
        <w:rPr>
          <w:rFonts w:ascii="Times New Roman" w:hAnsi="Times New Roman" w:cs="Times New Roman"/>
        </w:rPr>
        <w:t>р.п</w:t>
      </w:r>
      <w:proofErr w:type="spellEnd"/>
      <w:r w:rsidRPr="00612D58">
        <w:rPr>
          <w:rFonts w:ascii="Times New Roman" w:hAnsi="Times New Roman" w:cs="Times New Roman"/>
        </w:rPr>
        <w:t xml:space="preserve">. Шилово, ул. Советская,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752BC5" w:rsidRPr="00612D58" w:rsidRDefault="00752BC5" w:rsidP="007B1A8B">
      <w:pPr>
        <w:shd w:val="clear" w:color="auto" w:fill="FFFFFF"/>
        <w:tabs>
          <w:tab w:val="left" w:pos="816"/>
        </w:tabs>
        <w:spacing w:after="0"/>
        <w:ind w:firstLine="720"/>
        <w:jc w:val="both"/>
        <w:rPr>
          <w:rFonts w:ascii="Times New Roman" w:hAnsi="Times New Roman" w:cs="Times New Roman"/>
        </w:rPr>
      </w:pPr>
      <w:r w:rsidRPr="00612D58">
        <w:rPr>
          <w:rFonts w:ascii="Times New Roman" w:hAnsi="Times New Roman" w:cs="Times New Roman"/>
          <w:color w:val="000000"/>
        </w:rPr>
        <w:t>Срок подведения итогов аукциона -  3 часа с момента окончания аукциона.</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t xml:space="preserve">3. Определить организатором аукциона по продаже земельных участков, указанных в пункте 1 настоящего  постановления – администрацию муниципального образования – Шиловский муниципальный район Рязанской области. </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t>4.  Управлению имущественных и земельных отношений администрации муниципального образования – Шиловский муниципальный район Рязанской области (А.Б. Крюков):</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t>- обеспечить подготовку и прием необходимых документов для</w:t>
      </w:r>
      <w:r w:rsidRPr="00612D58">
        <w:rPr>
          <w:rFonts w:ascii="Times New Roman" w:hAnsi="Times New Roman" w:cs="Times New Roman"/>
        </w:rPr>
        <w:br/>
        <w:t>проведения аукциона по продаже земельных участков, указанных в пункте 1 настоящего постановления;</w:t>
      </w:r>
    </w:p>
    <w:p w:rsidR="00752BC5" w:rsidRPr="00612D58" w:rsidRDefault="00752BC5" w:rsidP="007B1A8B">
      <w:pPr>
        <w:suppressAutoHyphens/>
        <w:spacing w:after="0"/>
        <w:ind w:firstLine="720"/>
        <w:jc w:val="both"/>
        <w:rPr>
          <w:rFonts w:ascii="Times New Roman" w:hAnsi="Times New Roman" w:cs="Times New Roman"/>
          <w:color w:val="000000"/>
        </w:rPr>
      </w:pPr>
      <w:r w:rsidRPr="00612D58">
        <w:rPr>
          <w:rFonts w:ascii="Times New Roman" w:hAnsi="Times New Roman" w:cs="Times New Roman"/>
        </w:rPr>
        <w:t xml:space="preserve">- извещение </w:t>
      </w:r>
      <w:r w:rsidRPr="00612D58">
        <w:rPr>
          <w:rFonts w:ascii="Times New Roman" w:hAnsi="Times New Roman" w:cs="Times New Roman"/>
          <w:color w:val="000000"/>
        </w:rPr>
        <w:t xml:space="preserve">о проведении аукциона (приложение) опубликовать </w:t>
      </w:r>
      <w:r w:rsidRPr="00612D58">
        <w:rPr>
          <w:rFonts w:ascii="Times New Roman" w:hAnsi="Times New Roman" w:cs="Times New Roman"/>
        </w:rPr>
        <w:t xml:space="preserve">на сайте </w:t>
      </w:r>
      <w:r w:rsidRPr="00612D58">
        <w:rPr>
          <w:rFonts w:ascii="Times New Roman" w:hAnsi="Times New Roman" w:cs="Times New Roman"/>
          <w:lang w:val="en-US"/>
        </w:rPr>
        <w:t>www</w:t>
      </w:r>
      <w:r w:rsidRPr="00612D58">
        <w:rPr>
          <w:rFonts w:ascii="Times New Roman" w:hAnsi="Times New Roman" w:cs="Times New Roman"/>
        </w:rPr>
        <w:t>.</w:t>
      </w:r>
      <w:proofErr w:type="spellStart"/>
      <w:r w:rsidRPr="00612D58">
        <w:rPr>
          <w:rFonts w:ascii="Times New Roman" w:hAnsi="Times New Roman" w:cs="Times New Roman"/>
          <w:lang w:val="en-US"/>
        </w:rPr>
        <w:t>torgi</w:t>
      </w:r>
      <w:proofErr w:type="spellEnd"/>
      <w:r w:rsidRPr="00612D58">
        <w:rPr>
          <w:rFonts w:ascii="Times New Roman" w:hAnsi="Times New Roman" w:cs="Times New Roman"/>
        </w:rPr>
        <w:t>.</w:t>
      </w:r>
      <w:proofErr w:type="spellStart"/>
      <w:r w:rsidRPr="00612D58">
        <w:rPr>
          <w:rFonts w:ascii="Times New Roman" w:hAnsi="Times New Roman" w:cs="Times New Roman"/>
          <w:lang w:val="en-US"/>
        </w:rPr>
        <w:t>gov</w:t>
      </w:r>
      <w:proofErr w:type="spellEnd"/>
      <w:r w:rsidRPr="00612D58">
        <w:rPr>
          <w:rFonts w:ascii="Times New Roman" w:hAnsi="Times New Roman" w:cs="Times New Roman"/>
        </w:rPr>
        <w:t>.</w:t>
      </w:r>
      <w:proofErr w:type="spellStart"/>
      <w:r w:rsidRPr="00612D58">
        <w:rPr>
          <w:rFonts w:ascii="Times New Roman" w:hAnsi="Times New Roman" w:cs="Times New Roman"/>
          <w:lang w:val="en-US"/>
        </w:rPr>
        <w:t>ru</w:t>
      </w:r>
      <w:proofErr w:type="spellEnd"/>
      <w:r w:rsidRPr="00612D58">
        <w:rPr>
          <w:rFonts w:ascii="Times New Roman" w:hAnsi="Times New Roman" w:cs="Times New Roman"/>
          <w:color w:val="000000"/>
        </w:rPr>
        <w:t xml:space="preserve">  в информационно-телекоммуникационной сети Интернет и в </w:t>
      </w:r>
      <w:r w:rsidRPr="00612D58">
        <w:rPr>
          <w:rFonts w:ascii="Times New Roman" w:eastAsia="Arial" w:hAnsi="Times New Roman" w:cs="Times New Roman"/>
          <w:color w:val="000000"/>
          <w:lang w:eastAsia="ar-SA"/>
        </w:rPr>
        <w:t xml:space="preserve">Информационном бюллетене </w:t>
      </w:r>
      <w:r w:rsidRPr="00612D58">
        <w:rPr>
          <w:rFonts w:ascii="Times New Roman" w:hAnsi="Times New Roman" w:cs="Times New Roman"/>
          <w:lang w:eastAsia="ar-SA"/>
        </w:rPr>
        <w:t xml:space="preserve">муниципального образования </w:t>
      </w:r>
      <w:r w:rsidRPr="00612D58">
        <w:rPr>
          <w:rFonts w:ascii="Times New Roman" w:hAnsi="Times New Roman" w:cs="Times New Roman"/>
        </w:rPr>
        <w:t>–</w:t>
      </w:r>
      <w:r w:rsidRPr="00612D58">
        <w:rPr>
          <w:rFonts w:ascii="Times New Roman" w:hAnsi="Times New Roman" w:cs="Times New Roman"/>
          <w:lang w:eastAsia="ar-SA"/>
        </w:rPr>
        <w:t xml:space="preserve"> Шиловский муниципальный район Рязанской области</w:t>
      </w:r>
      <w:r w:rsidRPr="00612D58">
        <w:rPr>
          <w:rFonts w:ascii="Times New Roman" w:hAnsi="Times New Roman" w:cs="Times New Roman"/>
          <w:color w:val="000000"/>
        </w:rPr>
        <w:t>.</w:t>
      </w:r>
    </w:p>
    <w:p w:rsidR="00752BC5" w:rsidRPr="00612D58" w:rsidRDefault="00752BC5" w:rsidP="007B1A8B">
      <w:pPr>
        <w:shd w:val="clear" w:color="auto" w:fill="FFFFFF"/>
        <w:tabs>
          <w:tab w:val="left" w:pos="120"/>
        </w:tabs>
        <w:spacing w:after="0"/>
        <w:ind w:firstLine="720"/>
        <w:jc w:val="both"/>
        <w:rPr>
          <w:rFonts w:ascii="Times New Roman" w:hAnsi="Times New Roman" w:cs="Times New Roman"/>
          <w:color w:val="000000"/>
          <w:spacing w:val="-2"/>
        </w:rPr>
      </w:pPr>
      <w:r w:rsidRPr="00612D58">
        <w:rPr>
          <w:rFonts w:ascii="Times New Roman" w:hAnsi="Times New Roman" w:cs="Times New Roman"/>
          <w:color w:val="000000"/>
          <w:spacing w:val="-14"/>
        </w:rPr>
        <w:t xml:space="preserve">5. </w:t>
      </w:r>
      <w:r w:rsidRPr="00612D58">
        <w:rPr>
          <w:rFonts w:ascii="Times New Roman" w:hAnsi="Times New Roman" w:cs="Times New Roman"/>
          <w:color w:val="000000"/>
          <w:spacing w:val="-2"/>
        </w:rPr>
        <w:t>Образовать комиссию для проведения аукциона в следующем составе:</w:t>
      </w:r>
    </w:p>
    <w:p w:rsidR="00752BC5" w:rsidRPr="00612D58" w:rsidRDefault="00752BC5" w:rsidP="007B1A8B">
      <w:pPr>
        <w:shd w:val="clear" w:color="auto" w:fill="FFFFFF"/>
        <w:tabs>
          <w:tab w:val="left" w:pos="120"/>
        </w:tabs>
        <w:spacing w:after="0"/>
        <w:ind w:firstLine="720"/>
        <w:jc w:val="both"/>
        <w:rPr>
          <w:rFonts w:ascii="Times New Roman" w:hAnsi="Times New Roman" w:cs="Times New Roman"/>
        </w:rPr>
      </w:pPr>
      <w:r w:rsidRPr="00612D58">
        <w:rPr>
          <w:rFonts w:ascii="Times New Roman" w:hAnsi="Times New Roman" w:cs="Times New Roman"/>
          <w:color w:val="000000"/>
          <w:spacing w:val="-1"/>
        </w:rPr>
        <w:t>председатель аукционной комиссии:</w:t>
      </w:r>
    </w:p>
    <w:p w:rsidR="00752BC5" w:rsidRPr="00612D58" w:rsidRDefault="00752BC5" w:rsidP="007B1A8B">
      <w:pPr>
        <w:shd w:val="clear" w:color="auto" w:fill="FFFFFF"/>
        <w:spacing w:after="0"/>
        <w:ind w:right="14" w:firstLine="720"/>
        <w:jc w:val="both"/>
        <w:rPr>
          <w:rFonts w:ascii="Times New Roman" w:hAnsi="Times New Roman" w:cs="Times New Roman"/>
        </w:rPr>
      </w:pPr>
      <w:r w:rsidRPr="00612D58">
        <w:rPr>
          <w:rFonts w:ascii="Times New Roman" w:hAnsi="Times New Roman" w:cs="Times New Roman"/>
        </w:rPr>
        <w:t>А.Б. Крюков</w:t>
      </w:r>
      <w:r w:rsidRPr="00612D58">
        <w:rPr>
          <w:rFonts w:ascii="Times New Roman" w:hAnsi="Times New Roman" w:cs="Times New Roman"/>
          <w:color w:val="000000"/>
        </w:rPr>
        <w:t xml:space="preserve"> – начальник управления имущественных и земельных отношений администрации муниципального образования – Шиловский муниципальный район Рязанской области</w:t>
      </w:r>
      <w:r w:rsidRPr="00612D58">
        <w:rPr>
          <w:rFonts w:ascii="Times New Roman" w:hAnsi="Times New Roman" w:cs="Times New Roman"/>
        </w:rPr>
        <w:t xml:space="preserve">;    </w:t>
      </w:r>
    </w:p>
    <w:p w:rsidR="00752BC5" w:rsidRPr="00612D58" w:rsidRDefault="00752BC5" w:rsidP="007B1A8B">
      <w:pPr>
        <w:shd w:val="clear" w:color="auto" w:fill="FFFFFF"/>
        <w:spacing w:after="0"/>
        <w:ind w:right="14" w:firstLine="720"/>
        <w:jc w:val="both"/>
        <w:rPr>
          <w:rFonts w:ascii="Times New Roman" w:hAnsi="Times New Roman" w:cs="Times New Roman"/>
        </w:rPr>
      </w:pPr>
      <w:r w:rsidRPr="00612D58">
        <w:rPr>
          <w:rFonts w:ascii="Times New Roman" w:hAnsi="Times New Roman" w:cs="Times New Roman"/>
        </w:rPr>
        <w:t>заместитель председателя</w:t>
      </w:r>
      <w:r w:rsidRPr="00612D58">
        <w:rPr>
          <w:rFonts w:ascii="Times New Roman" w:hAnsi="Times New Roman" w:cs="Times New Roman"/>
          <w:color w:val="000000"/>
          <w:spacing w:val="-1"/>
        </w:rPr>
        <w:t xml:space="preserve"> аукционной комиссии</w:t>
      </w:r>
      <w:r w:rsidRPr="00612D58">
        <w:rPr>
          <w:rFonts w:ascii="Times New Roman" w:hAnsi="Times New Roman" w:cs="Times New Roman"/>
        </w:rPr>
        <w:t>:</w:t>
      </w:r>
    </w:p>
    <w:p w:rsidR="00752BC5" w:rsidRPr="00612D58" w:rsidRDefault="00752BC5" w:rsidP="007B1A8B">
      <w:pPr>
        <w:shd w:val="clear" w:color="auto" w:fill="FFFFFF"/>
        <w:spacing w:after="0"/>
        <w:ind w:right="14" w:firstLine="720"/>
        <w:jc w:val="both"/>
        <w:rPr>
          <w:rFonts w:ascii="Times New Roman" w:hAnsi="Times New Roman" w:cs="Times New Roman"/>
          <w:color w:val="000000"/>
        </w:rPr>
      </w:pPr>
      <w:r w:rsidRPr="00612D58">
        <w:rPr>
          <w:rFonts w:ascii="Times New Roman" w:hAnsi="Times New Roman" w:cs="Times New Roman"/>
        </w:rPr>
        <w:t xml:space="preserve">Е.А. Гришина – заместитель начальника </w:t>
      </w:r>
      <w:r w:rsidRPr="00612D58">
        <w:rPr>
          <w:rFonts w:ascii="Times New Roman" w:hAnsi="Times New Roman" w:cs="Times New Roman"/>
          <w:color w:val="000000"/>
        </w:rPr>
        <w:t>управления имущественных и земельных отношений администрации муниципального образования –</w:t>
      </w:r>
      <w:r w:rsidR="007B1A8B">
        <w:rPr>
          <w:rFonts w:ascii="Times New Roman" w:hAnsi="Times New Roman" w:cs="Times New Roman"/>
          <w:color w:val="000000"/>
        </w:rPr>
        <w:t xml:space="preserve"> </w:t>
      </w:r>
      <w:r w:rsidRPr="00612D58">
        <w:rPr>
          <w:rFonts w:ascii="Times New Roman" w:hAnsi="Times New Roman" w:cs="Times New Roman"/>
          <w:color w:val="000000"/>
        </w:rPr>
        <w:t>Шиловский муниципальный район Рязанской области</w:t>
      </w:r>
      <w:r w:rsidRPr="00612D58">
        <w:rPr>
          <w:rFonts w:ascii="Times New Roman" w:hAnsi="Times New Roman" w:cs="Times New Roman"/>
        </w:rPr>
        <w:t xml:space="preserve">;    </w:t>
      </w:r>
    </w:p>
    <w:p w:rsidR="00752BC5" w:rsidRPr="00612D58" w:rsidRDefault="00752BC5" w:rsidP="007B1A8B">
      <w:pPr>
        <w:spacing w:after="0"/>
        <w:ind w:firstLine="720"/>
        <w:rPr>
          <w:rFonts w:ascii="Times New Roman" w:hAnsi="Times New Roman" w:cs="Times New Roman"/>
        </w:rPr>
      </w:pPr>
      <w:r w:rsidRPr="00612D58">
        <w:rPr>
          <w:rFonts w:ascii="Times New Roman" w:hAnsi="Times New Roman" w:cs="Times New Roman"/>
        </w:rPr>
        <w:t xml:space="preserve">секретарь </w:t>
      </w:r>
      <w:r w:rsidRPr="00612D58">
        <w:rPr>
          <w:rFonts w:ascii="Times New Roman" w:hAnsi="Times New Roman" w:cs="Times New Roman"/>
          <w:color w:val="000000"/>
          <w:spacing w:val="-1"/>
        </w:rPr>
        <w:t>аукционной комиссии</w:t>
      </w:r>
      <w:r w:rsidRPr="00612D58">
        <w:rPr>
          <w:rFonts w:ascii="Times New Roman" w:hAnsi="Times New Roman" w:cs="Times New Roman"/>
        </w:rPr>
        <w:t>:</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lastRenderedPageBreak/>
        <w:t xml:space="preserve">Н.А. </w:t>
      </w:r>
      <w:proofErr w:type="spellStart"/>
      <w:r w:rsidRPr="00612D58">
        <w:rPr>
          <w:rFonts w:ascii="Times New Roman" w:hAnsi="Times New Roman" w:cs="Times New Roman"/>
        </w:rPr>
        <w:t>Луканькина</w:t>
      </w:r>
      <w:proofErr w:type="spellEnd"/>
      <w:r w:rsidRPr="00612D58">
        <w:rPr>
          <w:rFonts w:ascii="Times New Roman" w:hAnsi="Times New Roman" w:cs="Times New Roman"/>
        </w:rPr>
        <w:t xml:space="preserve"> – начальник сектора земельных отношений </w:t>
      </w:r>
      <w:r w:rsidRPr="00612D58">
        <w:rPr>
          <w:rFonts w:ascii="Times New Roman" w:hAnsi="Times New Roman" w:cs="Times New Roman"/>
          <w:color w:val="000000"/>
        </w:rPr>
        <w:t>управления имущественных и земельных отношений администрации муниципального образования – Шиловский муниципальный район Рязанской области</w:t>
      </w:r>
      <w:r w:rsidRPr="00612D58">
        <w:rPr>
          <w:rFonts w:ascii="Times New Roman" w:hAnsi="Times New Roman" w:cs="Times New Roman"/>
        </w:rPr>
        <w:t xml:space="preserve">;    </w:t>
      </w:r>
    </w:p>
    <w:p w:rsidR="00752BC5" w:rsidRPr="00612D58" w:rsidRDefault="00752BC5" w:rsidP="007B1A8B">
      <w:pPr>
        <w:spacing w:after="0"/>
        <w:ind w:firstLine="720"/>
        <w:rPr>
          <w:rFonts w:ascii="Times New Roman" w:hAnsi="Times New Roman" w:cs="Times New Roman"/>
        </w:rPr>
      </w:pPr>
      <w:r w:rsidRPr="00612D58">
        <w:rPr>
          <w:rFonts w:ascii="Times New Roman" w:hAnsi="Times New Roman" w:cs="Times New Roman"/>
        </w:rPr>
        <w:t xml:space="preserve">члены </w:t>
      </w:r>
      <w:r w:rsidRPr="00612D58">
        <w:rPr>
          <w:rFonts w:ascii="Times New Roman" w:hAnsi="Times New Roman" w:cs="Times New Roman"/>
          <w:color w:val="000000"/>
          <w:spacing w:val="-1"/>
        </w:rPr>
        <w:t xml:space="preserve">аукционной </w:t>
      </w:r>
      <w:r w:rsidRPr="00612D58">
        <w:rPr>
          <w:rFonts w:ascii="Times New Roman" w:hAnsi="Times New Roman" w:cs="Times New Roman"/>
        </w:rPr>
        <w:t xml:space="preserve">комиссии: </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t>И.В. Куликова – начальник отдела правового обеспечения</w:t>
      </w:r>
      <w:r w:rsidRPr="00612D58">
        <w:rPr>
          <w:rFonts w:ascii="Times New Roman" w:hAnsi="Times New Roman" w:cs="Times New Roman"/>
          <w:color w:val="000000"/>
        </w:rPr>
        <w:t xml:space="preserve"> администрации муниципального образования – Шиловский муниципальный район Рязанской области</w:t>
      </w:r>
      <w:r w:rsidRPr="00612D58">
        <w:rPr>
          <w:rFonts w:ascii="Times New Roman" w:hAnsi="Times New Roman" w:cs="Times New Roman"/>
        </w:rPr>
        <w:t xml:space="preserve">;    </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t xml:space="preserve">Г.И. Мишукова – начальник отдела доходов и производственной сферы финансово-казначейского управления администрации </w:t>
      </w:r>
      <w:r w:rsidRPr="00612D58">
        <w:rPr>
          <w:rFonts w:ascii="Times New Roman" w:hAnsi="Times New Roman" w:cs="Times New Roman"/>
          <w:color w:val="000000"/>
        </w:rPr>
        <w:t>муниципального образования – Шиловский муниципальный район Рязанской области</w:t>
      </w:r>
      <w:r w:rsidRPr="00612D58">
        <w:rPr>
          <w:rFonts w:ascii="Times New Roman" w:hAnsi="Times New Roman" w:cs="Times New Roman"/>
        </w:rPr>
        <w:t xml:space="preserve">. </w:t>
      </w:r>
    </w:p>
    <w:p w:rsidR="00752BC5" w:rsidRPr="00612D58" w:rsidRDefault="00752BC5" w:rsidP="007B1A8B">
      <w:pPr>
        <w:widowControl w:val="0"/>
        <w:shd w:val="clear" w:color="auto" w:fill="FFFFFF"/>
        <w:tabs>
          <w:tab w:val="left" w:pos="734"/>
        </w:tabs>
        <w:autoSpaceDE w:val="0"/>
        <w:autoSpaceDN w:val="0"/>
        <w:adjustRightInd w:val="0"/>
        <w:spacing w:after="0"/>
        <w:ind w:firstLine="720"/>
        <w:jc w:val="both"/>
        <w:rPr>
          <w:rFonts w:ascii="Times New Roman" w:hAnsi="Times New Roman" w:cs="Times New Roman"/>
          <w:color w:val="000000"/>
        </w:rPr>
      </w:pPr>
      <w:r w:rsidRPr="00612D58">
        <w:rPr>
          <w:rFonts w:ascii="Times New Roman" w:hAnsi="Times New Roman" w:cs="Times New Roman"/>
          <w:color w:val="000000"/>
          <w:spacing w:val="-1"/>
        </w:rPr>
        <w:t>6. О</w:t>
      </w:r>
      <w:r w:rsidRPr="00612D58">
        <w:rPr>
          <w:rFonts w:ascii="Times New Roman" w:hAnsi="Times New Roman" w:cs="Times New Roman"/>
          <w:color w:val="000000"/>
        </w:rPr>
        <w:t xml:space="preserve">бязать победителя открытого аукциона обратиться за регистрацией </w:t>
      </w:r>
      <w:r w:rsidRPr="00612D58">
        <w:rPr>
          <w:rFonts w:ascii="Times New Roman" w:hAnsi="Times New Roman" w:cs="Times New Roman"/>
        </w:rPr>
        <w:t xml:space="preserve">права собственности на земельный участок </w:t>
      </w:r>
      <w:r w:rsidRPr="00612D58">
        <w:rPr>
          <w:rFonts w:ascii="Times New Roman" w:hAnsi="Times New Roman" w:cs="Times New Roman"/>
          <w:color w:val="000000"/>
          <w:spacing w:val="-1"/>
        </w:rPr>
        <w:t>в орган регистрации прав.</w:t>
      </w:r>
    </w:p>
    <w:p w:rsidR="00752BC5" w:rsidRPr="00612D58" w:rsidRDefault="00752BC5" w:rsidP="007B1A8B">
      <w:pPr>
        <w:widowControl w:val="0"/>
        <w:shd w:val="clear" w:color="auto" w:fill="FFFFFF"/>
        <w:tabs>
          <w:tab w:val="left" w:pos="734"/>
        </w:tabs>
        <w:autoSpaceDE w:val="0"/>
        <w:autoSpaceDN w:val="0"/>
        <w:adjustRightInd w:val="0"/>
        <w:spacing w:after="0"/>
        <w:ind w:firstLine="720"/>
        <w:jc w:val="both"/>
        <w:rPr>
          <w:rFonts w:ascii="Times New Roman" w:hAnsi="Times New Roman" w:cs="Times New Roman"/>
          <w:color w:val="000000"/>
        </w:rPr>
      </w:pPr>
      <w:r w:rsidRPr="00612D58">
        <w:rPr>
          <w:rFonts w:ascii="Times New Roman" w:hAnsi="Times New Roman" w:cs="Times New Roman"/>
          <w:color w:val="000000"/>
        </w:rPr>
        <w:t xml:space="preserve">7. Опубликовать настоящее постановление в </w:t>
      </w:r>
      <w:r w:rsidRPr="00612D58">
        <w:rPr>
          <w:rFonts w:ascii="Times New Roman" w:eastAsia="Arial" w:hAnsi="Times New Roman" w:cs="Times New Roman"/>
          <w:color w:val="000000"/>
          <w:lang w:eastAsia="ar-SA"/>
        </w:rPr>
        <w:t xml:space="preserve">Информационном бюллетене </w:t>
      </w:r>
      <w:r w:rsidRPr="00612D58">
        <w:rPr>
          <w:rFonts w:ascii="Times New Roman" w:hAnsi="Times New Roman" w:cs="Times New Roman"/>
          <w:lang w:eastAsia="ar-SA"/>
        </w:rPr>
        <w:t xml:space="preserve">муниципального образования </w:t>
      </w:r>
      <w:r w:rsidRPr="00612D58">
        <w:rPr>
          <w:rFonts w:ascii="Times New Roman" w:hAnsi="Times New Roman" w:cs="Times New Roman"/>
        </w:rPr>
        <w:t xml:space="preserve">– </w:t>
      </w:r>
      <w:r w:rsidRPr="00612D58">
        <w:rPr>
          <w:rFonts w:ascii="Times New Roman" w:hAnsi="Times New Roman" w:cs="Times New Roman"/>
          <w:lang w:eastAsia="ar-SA"/>
        </w:rPr>
        <w:t>Шиловский муниципальный район Рязанской области.</w:t>
      </w:r>
    </w:p>
    <w:p w:rsidR="00752BC5" w:rsidRPr="00612D58" w:rsidRDefault="00752BC5" w:rsidP="007B1A8B">
      <w:pPr>
        <w:spacing w:after="0"/>
        <w:ind w:firstLine="720"/>
        <w:jc w:val="both"/>
        <w:rPr>
          <w:rFonts w:ascii="Times New Roman" w:hAnsi="Times New Roman" w:cs="Times New Roman"/>
        </w:rPr>
      </w:pPr>
      <w:r w:rsidRPr="00612D58">
        <w:rPr>
          <w:rFonts w:ascii="Times New Roman" w:hAnsi="Times New Roman" w:cs="Times New Roman"/>
        </w:rPr>
        <w:t>8. Контроль за выполнением настоящего постановления возложить на первого заместителя главы администрации муниципального образования –</w:t>
      </w:r>
      <w:r w:rsidR="007B1A8B">
        <w:rPr>
          <w:rFonts w:ascii="Times New Roman" w:hAnsi="Times New Roman" w:cs="Times New Roman"/>
        </w:rPr>
        <w:t xml:space="preserve"> </w:t>
      </w:r>
      <w:r w:rsidRPr="00612D58">
        <w:rPr>
          <w:rFonts w:ascii="Times New Roman" w:hAnsi="Times New Roman" w:cs="Times New Roman"/>
        </w:rPr>
        <w:t>Шиловский муниципальный район Рязанской области Ерошину Я.А. </w:t>
      </w:r>
    </w:p>
    <w:p w:rsidR="00752BC5" w:rsidRPr="00612D58" w:rsidRDefault="00752BC5" w:rsidP="00752BC5">
      <w:pPr>
        <w:rPr>
          <w:rFonts w:ascii="Times New Roman" w:hAnsi="Times New Roman" w:cs="Times New Roman"/>
        </w:rPr>
      </w:pPr>
    </w:p>
    <w:p w:rsidR="00752BC5" w:rsidRPr="00612D58" w:rsidRDefault="00752BC5" w:rsidP="00752BC5">
      <w:pPr>
        <w:rPr>
          <w:rFonts w:ascii="Times New Roman" w:hAnsi="Times New Roman" w:cs="Times New Roman"/>
        </w:rPr>
      </w:pPr>
    </w:p>
    <w:p w:rsidR="00752BC5" w:rsidRPr="00612D58" w:rsidRDefault="00752BC5" w:rsidP="007B1A8B">
      <w:pPr>
        <w:spacing w:after="0"/>
        <w:jc w:val="both"/>
        <w:rPr>
          <w:rFonts w:ascii="Times New Roman" w:hAnsi="Times New Roman" w:cs="Times New Roman"/>
        </w:rPr>
      </w:pPr>
      <w:r w:rsidRPr="00612D58">
        <w:rPr>
          <w:rFonts w:ascii="Times New Roman" w:hAnsi="Times New Roman" w:cs="Times New Roman"/>
        </w:rPr>
        <w:t xml:space="preserve">Глава администрации </w:t>
      </w:r>
    </w:p>
    <w:p w:rsidR="00752BC5" w:rsidRPr="00612D58" w:rsidRDefault="00752BC5" w:rsidP="007B1A8B">
      <w:pPr>
        <w:spacing w:after="0"/>
        <w:jc w:val="both"/>
        <w:rPr>
          <w:rFonts w:ascii="Times New Roman" w:hAnsi="Times New Roman" w:cs="Times New Roman"/>
        </w:rPr>
      </w:pPr>
      <w:r w:rsidRPr="00612D58">
        <w:rPr>
          <w:rFonts w:ascii="Times New Roman" w:hAnsi="Times New Roman" w:cs="Times New Roman"/>
        </w:rPr>
        <w:t xml:space="preserve">муниципального образования – </w:t>
      </w:r>
    </w:p>
    <w:p w:rsidR="00752BC5" w:rsidRPr="00612D58" w:rsidRDefault="00752BC5" w:rsidP="007B1A8B">
      <w:pPr>
        <w:spacing w:after="0"/>
        <w:jc w:val="both"/>
        <w:rPr>
          <w:rFonts w:ascii="Times New Roman" w:hAnsi="Times New Roman" w:cs="Times New Roman"/>
        </w:rPr>
      </w:pPr>
      <w:r w:rsidRPr="00612D58">
        <w:rPr>
          <w:rFonts w:ascii="Times New Roman" w:hAnsi="Times New Roman" w:cs="Times New Roman"/>
        </w:rPr>
        <w:t>Шиловский муниципальный район</w:t>
      </w:r>
    </w:p>
    <w:p w:rsidR="00752BC5" w:rsidRPr="00612D58" w:rsidRDefault="00752BC5" w:rsidP="007B1A8B">
      <w:pPr>
        <w:tabs>
          <w:tab w:val="left" w:pos="708"/>
          <w:tab w:val="left" w:pos="1416"/>
          <w:tab w:val="left" w:pos="2124"/>
          <w:tab w:val="left" w:pos="2832"/>
          <w:tab w:val="left" w:pos="3540"/>
          <w:tab w:val="left" w:pos="4248"/>
          <w:tab w:val="left" w:pos="4956"/>
          <w:tab w:val="left" w:pos="8190"/>
        </w:tabs>
        <w:spacing w:after="0"/>
        <w:jc w:val="both"/>
        <w:rPr>
          <w:rFonts w:ascii="Times New Roman" w:hAnsi="Times New Roman" w:cs="Times New Roman"/>
        </w:rPr>
      </w:pPr>
      <w:r w:rsidRPr="00612D58">
        <w:rPr>
          <w:rFonts w:ascii="Times New Roman" w:hAnsi="Times New Roman" w:cs="Times New Roman"/>
        </w:rPr>
        <w:t>Рязанской области</w:t>
      </w:r>
      <w:r w:rsidRPr="00612D58">
        <w:rPr>
          <w:rFonts w:ascii="Times New Roman" w:hAnsi="Times New Roman" w:cs="Times New Roman"/>
        </w:rPr>
        <w:tab/>
        <w:t xml:space="preserve">                                                                       </w:t>
      </w:r>
      <w:r w:rsidR="007B1A8B">
        <w:rPr>
          <w:rFonts w:ascii="Times New Roman" w:hAnsi="Times New Roman" w:cs="Times New Roman"/>
        </w:rPr>
        <w:t xml:space="preserve">                                        </w:t>
      </w:r>
      <w:r w:rsidRPr="00612D58">
        <w:rPr>
          <w:rFonts w:ascii="Times New Roman" w:hAnsi="Times New Roman" w:cs="Times New Roman"/>
        </w:rPr>
        <w:t xml:space="preserve"> В.В. Луканцов</w:t>
      </w:r>
    </w:p>
    <w:p w:rsidR="007B1A8B" w:rsidRDefault="007B1A8B" w:rsidP="007B1A8B">
      <w:pPr>
        <w:tabs>
          <w:tab w:val="left" w:pos="1050"/>
        </w:tabs>
        <w:ind w:left="4350"/>
        <w:rPr>
          <w:rFonts w:ascii="Times New Roman" w:hAnsi="Times New Roman" w:cs="Times New Roman"/>
        </w:rPr>
      </w:pPr>
    </w:p>
    <w:p w:rsidR="007B1A8B" w:rsidRDefault="007B1A8B" w:rsidP="007B1A8B">
      <w:pPr>
        <w:tabs>
          <w:tab w:val="left" w:pos="1050"/>
        </w:tabs>
        <w:rPr>
          <w:rFonts w:ascii="Times New Roman" w:hAnsi="Times New Roman" w:cs="Times New Roman"/>
        </w:rPr>
      </w:pPr>
    </w:p>
    <w:p w:rsidR="00752BC5" w:rsidRPr="007B1A8B" w:rsidRDefault="007B1A8B" w:rsidP="007B1A8B">
      <w:pPr>
        <w:tabs>
          <w:tab w:val="left" w:pos="1050"/>
        </w:tabs>
        <w:ind w:left="4350"/>
        <w:jc w:val="right"/>
        <w:rPr>
          <w:rFonts w:ascii="Times New Roman" w:hAnsi="Times New Roman" w:cs="Times New Roman"/>
        </w:rPr>
      </w:pPr>
      <w:r>
        <w:rPr>
          <w:rFonts w:ascii="Times New Roman" w:hAnsi="Times New Roman" w:cs="Times New Roman"/>
        </w:rPr>
        <w:t xml:space="preserve">                                Приложение </w:t>
      </w:r>
      <w:r w:rsidR="00752BC5" w:rsidRPr="00612D58">
        <w:rPr>
          <w:rFonts w:ascii="Times New Roman" w:hAnsi="Times New Roman" w:cs="Times New Roman"/>
        </w:rPr>
        <w:t xml:space="preserve">к постановлению </w:t>
      </w:r>
      <w:r>
        <w:rPr>
          <w:rFonts w:ascii="Times New Roman" w:hAnsi="Times New Roman" w:cs="Times New Roman"/>
        </w:rPr>
        <w:t xml:space="preserve">                                           </w:t>
      </w:r>
      <w:r w:rsidR="00752BC5" w:rsidRPr="00612D58">
        <w:rPr>
          <w:rFonts w:ascii="Times New Roman" w:hAnsi="Times New Roman" w:cs="Times New Roman"/>
        </w:rPr>
        <w:t xml:space="preserve">администрации муниципального образования – </w:t>
      </w:r>
      <w:r>
        <w:rPr>
          <w:rFonts w:ascii="Times New Roman" w:hAnsi="Times New Roman" w:cs="Times New Roman"/>
        </w:rPr>
        <w:t xml:space="preserve">                 </w:t>
      </w:r>
      <w:r w:rsidR="00752BC5" w:rsidRPr="00612D58">
        <w:rPr>
          <w:rFonts w:ascii="Times New Roman" w:hAnsi="Times New Roman" w:cs="Times New Roman"/>
        </w:rPr>
        <w:t xml:space="preserve"> Шиловский муниципальный район Рязанской области</w:t>
      </w:r>
      <w:r>
        <w:rPr>
          <w:rFonts w:ascii="Times New Roman" w:hAnsi="Times New Roman" w:cs="Times New Roman"/>
        </w:rPr>
        <w:t xml:space="preserve">                      </w:t>
      </w:r>
      <w:r w:rsidR="00752BC5" w:rsidRPr="00612D58">
        <w:rPr>
          <w:rFonts w:ascii="Times New Roman" w:hAnsi="Times New Roman" w:cs="Times New Roman"/>
        </w:rPr>
        <w:t>от 08.11.2021 № 524</w:t>
      </w:r>
    </w:p>
    <w:p w:rsidR="00752BC5" w:rsidRPr="00612D58" w:rsidRDefault="00752BC5" w:rsidP="00752BC5">
      <w:pPr>
        <w:tabs>
          <w:tab w:val="left" w:pos="3270"/>
        </w:tabs>
        <w:suppressAutoHyphens/>
        <w:autoSpaceDE w:val="0"/>
        <w:jc w:val="center"/>
        <w:rPr>
          <w:rFonts w:ascii="Times New Roman" w:eastAsia="Arial" w:hAnsi="Times New Roman" w:cs="Times New Roman"/>
          <w:b/>
          <w:bCs/>
          <w:lang w:eastAsia="ar-SA"/>
        </w:rPr>
      </w:pPr>
    </w:p>
    <w:p w:rsidR="00752BC5" w:rsidRPr="00612D58" w:rsidRDefault="00752BC5" w:rsidP="00752BC5">
      <w:pPr>
        <w:suppressAutoHyphens/>
        <w:ind w:firstLine="420"/>
        <w:jc w:val="center"/>
        <w:rPr>
          <w:rFonts w:ascii="Times New Roman" w:eastAsia="Arial" w:hAnsi="Times New Roman" w:cs="Times New Roman"/>
          <w:b/>
          <w:bCs/>
          <w:lang w:eastAsia="ar-SA"/>
        </w:rPr>
      </w:pPr>
      <w:r w:rsidRPr="00612D58">
        <w:rPr>
          <w:rFonts w:ascii="Times New Roman" w:eastAsia="Arial" w:hAnsi="Times New Roman" w:cs="Times New Roman"/>
          <w:b/>
          <w:bCs/>
          <w:lang w:eastAsia="ar-SA"/>
        </w:rPr>
        <w:t xml:space="preserve">ИЗВЕЩЕНИЕ </w:t>
      </w:r>
    </w:p>
    <w:p w:rsidR="00752BC5" w:rsidRPr="00612D58" w:rsidRDefault="00752BC5" w:rsidP="007B1A8B">
      <w:pPr>
        <w:suppressAutoHyphens/>
        <w:ind w:firstLine="420"/>
        <w:jc w:val="center"/>
        <w:rPr>
          <w:rFonts w:ascii="Times New Roman" w:eastAsia="Arial" w:hAnsi="Times New Roman" w:cs="Times New Roman"/>
          <w:b/>
          <w:bCs/>
          <w:lang w:eastAsia="ar-SA"/>
        </w:rPr>
      </w:pPr>
      <w:r w:rsidRPr="00612D58">
        <w:rPr>
          <w:rFonts w:ascii="Times New Roman" w:eastAsia="Arial" w:hAnsi="Times New Roman" w:cs="Times New Roman"/>
          <w:b/>
          <w:bCs/>
          <w:lang w:eastAsia="ar-SA"/>
        </w:rPr>
        <w:t>о проведении аукциона по продаже земельных участк</w:t>
      </w:r>
      <w:r w:rsidR="007B1A8B">
        <w:rPr>
          <w:rFonts w:ascii="Times New Roman" w:eastAsia="Arial" w:hAnsi="Times New Roman" w:cs="Times New Roman"/>
          <w:b/>
          <w:bCs/>
          <w:lang w:eastAsia="ar-SA"/>
        </w:rPr>
        <w:t>ов</w:t>
      </w:r>
    </w:p>
    <w:p w:rsidR="00752BC5" w:rsidRPr="00612D58" w:rsidRDefault="00752BC5" w:rsidP="00752BC5">
      <w:pPr>
        <w:pStyle w:val="23"/>
        <w:spacing w:after="0" w:line="240" w:lineRule="auto"/>
        <w:ind w:left="0" w:firstLine="708"/>
        <w:jc w:val="both"/>
        <w:rPr>
          <w:sz w:val="22"/>
          <w:szCs w:val="22"/>
        </w:rPr>
      </w:pPr>
      <w:r w:rsidRPr="00612D58">
        <w:rPr>
          <w:sz w:val="22"/>
          <w:szCs w:val="22"/>
        </w:rPr>
        <w:t xml:space="preserve">Муниципальное образование – Шиловский муниципальный район Рязанской области в лице администрации муниципального образования – Шиловский муниципальный район Рязанской области проводит аукцион по продаже земельных участков, в соответствии со статьями 39.11, 39.12  Земельного кодекса Российской Федерации </w:t>
      </w:r>
      <w:r w:rsidRPr="00612D58">
        <w:rPr>
          <w:rFonts w:eastAsia="Arial"/>
          <w:sz w:val="22"/>
          <w:szCs w:val="22"/>
        </w:rPr>
        <w:t>и н</w:t>
      </w:r>
      <w:r w:rsidRPr="00612D58">
        <w:rPr>
          <w:sz w:val="22"/>
          <w:szCs w:val="22"/>
        </w:rPr>
        <w:t xml:space="preserve">а основании постановления администрации  муниципального образования – Шиловский муниципальный район Рязанской области от 08.11.2021 № 524 «Об организации и проведении аукциона по продаже земельных участков, государственная собственность на которые не разграничена,  из состава земель сельскохозяйственного назначения, с кадастровыми номерами 62:25:0040405:394, 62:25:0040619:356, 62:25:0040601:417». </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rPr>
        <w:t>Организатор аукциона: администрация муниципального образования – Шиловский муниципальный район Рязанской области</w:t>
      </w:r>
      <w:r w:rsidRPr="00612D58">
        <w:rPr>
          <w:rFonts w:ascii="Times New Roman" w:hAnsi="Times New Roman" w:cs="Times New Roman"/>
          <w:lang w:eastAsia="ar-SA"/>
        </w:rPr>
        <w:t xml:space="preserve">. </w:t>
      </w:r>
    </w:p>
    <w:p w:rsidR="00752BC5" w:rsidRPr="00612D58" w:rsidRDefault="00752BC5" w:rsidP="00752BC5">
      <w:pPr>
        <w:suppressAutoHyphens/>
        <w:ind w:firstLine="720"/>
        <w:jc w:val="both"/>
        <w:rPr>
          <w:rFonts w:ascii="Times New Roman" w:hAnsi="Times New Roman" w:cs="Times New Roman"/>
          <w:color w:val="000000"/>
          <w:lang w:eastAsia="ar-SA"/>
        </w:rPr>
      </w:pPr>
      <w:r w:rsidRPr="00612D58">
        <w:rPr>
          <w:rFonts w:ascii="Times New Roman" w:hAnsi="Times New Roman" w:cs="Times New Roman"/>
          <w:b/>
          <w:color w:val="000000"/>
          <w:lang w:eastAsia="ar-SA"/>
        </w:rPr>
        <w:t xml:space="preserve">Форма торгов: </w:t>
      </w:r>
      <w:r w:rsidRPr="00612D58">
        <w:rPr>
          <w:rFonts w:ascii="Times New Roman" w:hAnsi="Times New Roman" w:cs="Times New Roman"/>
          <w:color w:val="000000"/>
          <w:lang w:eastAsia="ar-SA"/>
        </w:rPr>
        <w:t>Аукцион является открытым по составу участников. Предложения о цене земельного участка заявляются участниками аукциона открыто в ходе проведения аукциона (открытая форма подачи предложений о цене).</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lastRenderedPageBreak/>
        <w:t xml:space="preserve">Настоящее извещение размещено на официальном сайте Российской Федерации </w:t>
      </w:r>
      <w:proofErr w:type="spellStart"/>
      <w:r w:rsidRPr="00612D58">
        <w:rPr>
          <w:rFonts w:ascii="Times New Roman" w:hAnsi="Times New Roman" w:cs="Times New Roman"/>
          <w:u w:val="single"/>
          <w:lang w:eastAsia="ar-SA"/>
        </w:rPr>
        <w:t>www</w:t>
      </w:r>
      <w:proofErr w:type="spellEnd"/>
      <w:r w:rsidRPr="00612D58">
        <w:rPr>
          <w:rFonts w:ascii="Times New Roman" w:hAnsi="Times New Roman" w:cs="Times New Roman"/>
          <w:u w:val="single"/>
          <w:lang w:eastAsia="ar-SA"/>
        </w:rPr>
        <w:t>.</w:t>
      </w:r>
      <w:proofErr w:type="spellStart"/>
      <w:r w:rsidRPr="00612D58">
        <w:rPr>
          <w:rFonts w:ascii="Times New Roman" w:hAnsi="Times New Roman" w:cs="Times New Roman"/>
          <w:u w:val="single"/>
          <w:lang w:val="en-US" w:eastAsia="ar-SA"/>
        </w:rPr>
        <w:t>torgi</w:t>
      </w:r>
      <w:proofErr w:type="spellEnd"/>
      <w:r w:rsidRPr="00612D58">
        <w:rPr>
          <w:rFonts w:ascii="Times New Roman" w:hAnsi="Times New Roman" w:cs="Times New Roman"/>
          <w:u w:val="single"/>
          <w:lang w:eastAsia="ar-SA"/>
        </w:rPr>
        <w:t>.</w:t>
      </w:r>
      <w:proofErr w:type="spellStart"/>
      <w:r w:rsidRPr="00612D58">
        <w:rPr>
          <w:rFonts w:ascii="Times New Roman" w:hAnsi="Times New Roman" w:cs="Times New Roman"/>
          <w:u w:val="single"/>
          <w:lang w:val="en-US" w:eastAsia="ar-SA"/>
        </w:rPr>
        <w:t>gov</w:t>
      </w:r>
      <w:proofErr w:type="spellEnd"/>
      <w:r w:rsidRPr="00612D58">
        <w:rPr>
          <w:rFonts w:ascii="Times New Roman" w:hAnsi="Times New Roman" w:cs="Times New Roman"/>
          <w:u w:val="single"/>
          <w:lang w:eastAsia="ar-SA"/>
        </w:rPr>
        <w:t>.</w:t>
      </w:r>
      <w:proofErr w:type="spellStart"/>
      <w:r w:rsidRPr="00612D58">
        <w:rPr>
          <w:rFonts w:ascii="Times New Roman" w:hAnsi="Times New Roman" w:cs="Times New Roman"/>
          <w:u w:val="single"/>
          <w:lang w:eastAsia="ar-SA"/>
        </w:rPr>
        <w:t>ru</w:t>
      </w:r>
      <w:proofErr w:type="spellEnd"/>
      <w:r w:rsidRPr="00612D58">
        <w:rPr>
          <w:rFonts w:ascii="Times New Roman" w:hAnsi="Times New Roman" w:cs="Times New Roman"/>
          <w:lang w:eastAsia="ar-SA"/>
        </w:rPr>
        <w:t xml:space="preserve"> </w:t>
      </w:r>
      <w:r w:rsidRPr="00612D58">
        <w:rPr>
          <w:rFonts w:ascii="Times New Roman" w:eastAsia="Arial" w:hAnsi="Times New Roman" w:cs="Times New Roman"/>
          <w:color w:val="000000"/>
          <w:lang w:eastAsia="ar-SA"/>
        </w:rPr>
        <w:t xml:space="preserve">и в Информационном бюллетене </w:t>
      </w:r>
      <w:r w:rsidRPr="00612D58">
        <w:rPr>
          <w:rFonts w:ascii="Times New Roman" w:hAnsi="Times New Roman" w:cs="Times New Roman"/>
          <w:lang w:eastAsia="ar-SA"/>
        </w:rPr>
        <w:t xml:space="preserve">муниципального образования – Шиловский муниципальный район Рязанской области. </w:t>
      </w:r>
    </w:p>
    <w:p w:rsidR="00752BC5" w:rsidRPr="00612D58" w:rsidRDefault="00752BC5" w:rsidP="00752BC5">
      <w:pPr>
        <w:suppressAutoHyphens/>
        <w:ind w:firstLine="720"/>
        <w:jc w:val="both"/>
        <w:rPr>
          <w:rFonts w:ascii="Times New Roman" w:eastAsia="Arial" w:hAnsi="Times New Roman" w:cs="Times New Roman"/>
          <w:b/>
          <w:bCs/>
          <w:lang w:eastAsia="ar-SA"/>
        </w:rPr>
      </w:pPr>
      <w:r w:rsidRPr="00612D58">
        <w:rPr>
          <w:rFonts w:ascii="Times New Roman" w:eastAsia="Arial" w:hAnsi="Times New Roman" w:cs="Times New Roman"/>
          <w:b/>
          <w:bCs/>
          <w:lang w:eastAsia="ar-SA"/>
        </w:rPr>
        <w:t xml:space="preserve">Предмет аукциона: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752BC5" w:rsidRPr="00612D58" w:rsidTr="00752BC5">
        <w:trPr>
          <w:trHeight w:val="328"/>
        </w:trPr>
        <w:tc>
          <w:tcPr>
            <w:tcW w:w="988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uppressAutoHyphens/>
              <w:ind w:firstLine="720"/>
              <w:jc w:val="both"/>
              <w:rPr>
                <w:rFonts w:ascii="Times New Roman" w:hAnsi="Times New Roman" w:cs="Times New Roman"/>
                <w:b/>
                <w:lang w:eastAsia="ar-SA"/>
              </w:rPr>
            </w:pPr>
            <w:r w:rsidRPr="00612D58">
              <w:rPr>
                <w:rFonts w:ascii="Times New Roman" w:hAnsi="Times New Roman" w:cs="Times New Roman"/>
                <w:b/>
                <w:lang w:eastAsia="ar-SA"/>
              </w:rPr>
              <w:t>Лот № 1</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Земельный участок с кадастровым номером 62:25:0040405:394,  площадью 731 </w:t>
            </w:r>
            <w:proofErr w:type="spellStart"/>
            <w:r w:rsidRPr="00612D58">
              <w:rPr>
                <w:rFonts w:ascii="Times New Roman" w:hAnsi="Times New Roman" w:cs="Times New Roman"/>
                <w:lang w:eastAsia="ar-SA"/>
              </w:rPr>
              <w:t>кв.м</w:t>
            </w:r>
            <w:proofErr w:type="spellEnd"/>
            <w:r w:rsidRPr="00612D58">
              <w:rPr>
                <w:rFonts w:ascii="Times New Roman" w:hAnsi="Times New Roman" w:cs="Times New Roman"/>
                <w:lang w:eastAsia="ar-SA"/>
              </w:rPr>
              <w:t xml:space="preserve">, расположенный по адресу: Рязанская область, Шиловский район, </w:t>
            </w:r>
            <w:proofErr w:type="spellStart"/>
            <w:r w:rsidRPr="00612D58">
              <w:rPr>
                <w:rFonts w:ascii="Times New Roman" w:hAnsi="Times New Roman" w:cs="Times New Roman"/>
                <w:lang w:eastAsia="ar-SA"/>
              </w:rPr>
              <w:t>Тырновское</w:t>
            </w:r>
            <w:proofErr w:type="spellEnd"/>
            <w:r w:rsidRPr="00612D58">
              <w:rPr>
                <w:rFonts w:ascii="Times New Roman" w:hAnsi="Times New Roman" w:cs="Times New Roman"/>
                <w:lang w:eastAsia="ar-SA"/>
              </w:rPr>
              <w:t xml:space="preserve"> сельское поселение, в районе с. Тырново.</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Категория земель: земли сельскохозяйственного назначения. </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Разрешенное использование: ведение личного подсобного хозяйства на полевых участках.</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1 228 (Одна тысяча двести двадцать восемь) рублей 08 копеек.</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Размер задатка (100% от начальной цены предмета аукциона): 1228 (Одна тысяча двести двадцать восемь) рублей 08 копеек, НДС не облагается. </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Шаг аукциона (3% от начальной цены предмета аукциона): 36 (Тридцать шесть) рублей 84 копейки, НДС не облагается.</w:t>
            </w:r>
          </w:p>
        </w:tc>
      </w:tr>
      <w:tr w:rsidR="00752BC5" w:rsidRPr="00612D58" w:rsidTr="00752BC5">
        <w:trPr>
          <w:trHeight w:val="328"/>
        </w:trPr>
        <w:tc>
          <w:tcPr>
            <w:tcW w:w="988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uppressAutoHyphens/>
              <w:ind w:firstLine="720"/>
              <w:jc w:val="both"/>
              <w:rPr>
                <w:rFonts w:ascii="Times New Roman" w:hAnsi="Times New Roman" w:cs="Times New Roman"/>
                <w:b/>
                <w:lang w:eastAsia="ar-SA"/>
              </w:rPr>
            </w:pPr>
            <w:r w:rsidRPr="00612D58">
              <w:rPr>
                <w:rFonts w:ascii="Times New Roman" w:hAnsi="Times New Roman" w:cs="Times New Roman"/>
                <w:b/>
                <w:lang w:eastAsia="ar-SA"/>
              </w:rPr>
              <w:t xml:space="preserve">Лот № 2 </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Земельный участок с кадастровым номером 62:25:0040619:356,    площадью 5000 </w:t>
            </w:r>
            <w:proofErr w:type="spellStart"/>
            <w:r w:rsidRPr="00612D58">
              <w:rPr>
                <w:rFonts w:ascii="Times New Roman" w:hAnsi="Times New Roman" w:cs="Times New Roman"/>
                <w:lang w:eastAsia="ar-SA"/>
              </w:rPr>
              <w:t>кв.м</w:t>
            </w:r>
            <w:proofErr w:type="spellEnd"/>
            <w:r w:rsidRPr="00612D58">
              <w:rPr>
                <w:rFonts w:ascii="Times New Roman" w:hAnsi="Times New Roman" w:cs="Times New Roman"/>
                <w:lang w:eastAsia="ar-SA"/>
              </w:rPr>
              <w:t xml:space="preserve">, расположенный по адресу: Рязанская область, Шиловский район, </w:t>
            </w:r>
            <w:proofErr w:type="spellStart"/>
            <w:r w:rsidRPr="00612D58">
              <w:rPr>
                <w:rFonts w:ascii="Times New Roman" w:hAnsi="Times New Roman" w:cs="Times New Roman"/>
                <w:lang w:eastAsia="ar-SA"/>
              </w:rPr>
              <w:t>Мосоловское</w:t>
            </w:r>
            <w:proofErr w:type="spellEnd"/>
            <w:r w:rsidRPr="00612D58">
              <w:rPr>
                <w:rFonts w:ascii="Times New Roman" w:hAnsi="Times New Roman" w:cs="Times New Roman"/>
                <w:lang w:eastAsia="ar-SA"/>
              </w:rPr>
              <w:t xml:space="preserve"> сельское поселение, в районе с. Заполье.</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Категория земель: земли сельскохозяйственного назначения. </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Разрешенное использование: овощеводство.</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9550 (Девять тысяч пятьсот пятьдесят) рублей 00 копеек.</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Размер задатка (100% от начальной цены предмета аукциона): 9550 (Девять тысяч пятьсот пятьдесят) рублей 00 копеек, НДС не облагается. </w:t>
            </w:r>
          </w:p>
          <w:p w:rsidR="00752BC5" w:rsidRPr="00612D58" w:rsidRDefault="00752BC5" w:rsidP="00752BC5">
            <w:pPr>
              <w:suppressAutoHyphens/>
              <w:ind w:firstLine="720"/>
              <w:jc w:val="both"/>
              <w:rPr>
                <w:rFonts w:ascii="Times New Roman" w:hAnsi="Times New Roman" w:cs="Times New Roman"/>
                <w:b/>
                <w:lang w:eastAsia="ar-SA"/>
              </w:rPr>
            </w:pPr>
            <w:r w:rsidRPr="00612D58">
              <w:rPr>
                <w:rFonts w:ascii="Times New Roman" w:hAnsi="Times New Roman" w:cs="Times New Roman"/>
                <w:lang w:eastAsia="ar-SA"/>
              </w:rPr>
              <w:t>Шаг аукциона (3% от начальной цены предмета аукциона): 286 (Двести восемьдесят шесть) рублей 50 копейки, НДС не облагается.</w:t>
            </w:r>
          </w:p>
        </w:tc>
      </w:tr>
      <w:tr w:rsidR="00752BC5" w:rsidRPr="00612D58" w:rsidTr="00752BC5">
        <w:trPr>
          <w:trHeight w:val="328"/>
        </w:trPr>
        <w:tc>
          <w:tcPr>
            <w:tcW w:w="9889" w:type="dxa"/>
            <w:tcBorders>
              <w:top w:val="single" w:sz="4" w:space="0" w:color="auto"/>
              <w:left w:val="single" w:sz="4" w:space="0" w:color="auto"/>
              <w:bottom w:val="single" w:sz="4" w:space="0" w:color="auto"/>
              <w:right w:val="single" w:sz="4" w:space="0" w:color="auto"/>
            </w:tcBorders>
          </w:tcPr>
          <w:p w:rsidR="00752BC5" w:rsidRPr="00612D58" w:rsidRDefault="00752BC5" w:rsidP="00752BC5">
            <w:pPr>
              <w:suppressAutoHyphens/>
              <w:ind w:firstLine="720"/>
              <w:jc w:val="both"/>
              <w:rPr>
                <w:rFonts w:ascii="Times New Roman" w:hAnsi="Times New Roman" w:cs="Times New Roman"/>
                <w:b/>
                <w:lang w:eastAsia="ar-SA"/>
              </w:rPr>
            </w:pPr>
            <w:r w:rsidRPr="00612D58">
              <w:rPr>
                <w:rFonts w:ascii="Times New Roman" w:hAnsi="Times New Roman" w:cs="Times New Roman"/>
                <w:b/>
                <w:lang w:eastAsia="ar-SA"/>
              </w:rPr>
              <w:t>Лот № 3</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Земельный участок с кадастровым номером 62:25:0040601:417,    площадью 2000 </w:t>
            </w:r>
            <w:proofErr w:type="spellStart"/>
            <w:r w:rsidRPr="00612D58">
              <w:rPr>
                <w:rFonts w:ascii="Times New Roman" w:hAnsi="Times New Roman" w:cs="Times New Roman"/>
                <w:lang w:eastAsia="ar-SA"/>
              </w:rPr>
              <w:t>кв.м</w:t>
            </w:r>
            <w:proofErr w:type="spellEnd"/>
            <w:r w:rsidRPr="00612D58">
              <w:rPr>
                <w:rFonts w:ascii="Times New Roman" w:hAnsi="Times New Roman" w:cs="Times New Roman"/>
                <w:lang w:eastAsia="ar-SA"/>
              </w:rPr>
              <w:t xml:space="preserve">, </w:t>
            </w:r>
            <w:r w:rsidRPr="00612D58">
              <w:rPr>
                <w:rFonts w:ascii="Times New Roman" w:hAnsi="Times New Roman" w:cs="Times New Roman"/>
                <w:lang w:eastAsia="ar-SA"/>
              </w:rPr>
              <w:lastRenderedPageBreak/>
              <w:t xml:space="preserve">расположенный по адресу: Рязанская область, Шиловский район, </w:t>
            </w:r>
            <w:proofErr w:type="spellStart"/>
            <w:r w:rsidRPr="00612D58">
              <w:rPr>
                <w:rFonts w:ascii="Times New Roman" w:hAnsi="Times New Roman" w:cs="Times New Roman"/>
                <w:lang w:eastAsia="ar-SA"/>
              </w:rPr>
              <w:t>Мосоловское</w:t>
            </w:r>
            <w:proofErr w:type="spellEnd"/>
            <w:r w:rsidRPr="00612D58">
              <w:rPr>
                <w:rFonts w:ascii="Times New Roman" w:hAnsi="Times New Roman" w:cs="Times New Roman"/>
                <w:lang w:eastAsia="ar-SA"/>
              </w:rPr>
              <w:t xml:space="preserve"> сельское поселение, земельный участок № М-1.</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Категория земель: земли сельскохозяйственного назначения. </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Разрешенное использование: ведение огородничества.</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Ограничения прав на земельный участок согласно выписке из Единого государственного реестра недвижимости.</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Начальная цена предмета аукциона установлена согласно части 12 статьи 39.11 Земельного  кодекса  Российской  Федерации, и равна кадастровой стоимости такого земельного участка, что составляет 115 820 (Сто пятнадцать тысяч восемьсот двадцать) рублей 00 копеек.</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t xml:space="preserve">Размер задатка (100% от начальной цены предмета аукциона): 115 820 (Сто пятнадцать тысяч восемьсот двадцать) рублей 00 копеек, НДС не облагается. </w:t>
            </w:r>
          </w:p>
          <w:p w:rsidR="00752BC5" w:rsidRPr="00612D58" w:rsidRDefault="00752BC5" w:rsidP="00752BC5">
            <w:pPr>
              <w:suppressAutoHyphens/>
              <w:ind w:firstLine="720"/>
              <w:jc w:val="both"/>
              <w:rPr>
                <w:rFonts w:ascii="Times New Roman" w:hAnsi="Times New Roman" w:cs="Times New Roman"/>
                <w:b/>
                <w:lang w:eastAsia="ar-SA"/>
              </w:rPr>
            </w:pPr>
            <w:r w:rsidRPr="00612D58">
              <w:rPr>
                <w:rFonts w:ascii="Times New Roman" w:hAnsi="Times New Roman" w:cs="Times New Roman"/>
                <w:lang w:eastAsia="ar-SA"/>
              </w:rPr>
              <w:t>Шаг аукциона (3% от начальной цены предмета аукциона): 3 474 (Три тысячи четыреста семьдесят четыре) рубля 60 копейки, НДС не облагается.</w:t>
            </w:r>
          </w:p>
        </w:tc>
      </w:tr>
    </w:tbl>
    <w:p w:rsidR="00752BC5" w:rsidRPr="00612D58" w:rsidRDefault="00752BC5" w:rsidP="00752BC5">
      <w:pPr>
        <w:suppressAutoHyphens/>
        <w:autoSpaceDE w:val="0"/>
        <w:ind w:firstLine="720"/>
        <w:jc w:val="both"/>
        <w:rPr>
          <w:rFonts w:ascii="Times New Roman" w:eastAsia="Arial" w:hAnsi="Times New Roman" w:cs="Times New Roman"/>
          <w:b/>
          <w:lang w:eastAsia="ar-SA"/>
        </w:rPr>
      </w:pPr>
      <w:r w:rsidRPr="00612D58">
        <w:rPr>
          <w:rFonts w:ascii="Times New Roman" w:eastAsia="Arial" w:hAnsi="Times New Roman" w:cs="Times New Roman"/>
          <w:b/>
          <w:lang w:eastAsia="ar-SA"/>
        </w:rPr>
        <w:lastRenderedPageBreak/>
        <w:t xml:space="preserve">Для участия  в аукционе претенденты представляют следующие документы: </w:t>
      </w:r>
    </w:p>
    <w:p w:rsidR="00752BC5" w:rsidRPr="00612D58" w:rsidRDefault="00752BC5" w:rsidP="00752BC5">
      <w:pPr>
        <w:autoSpaceDE w:val="0"/>
        <w:autoSpaceDN w:val="0"/>
        <w:adjustRightInd w:val="0"/>
        <w:ind w:firstLine="720"/>
        <w:jc w:val="both"/>
        <w:rPr>
          <w:rFonts w:ascii="Times New Roman" w:hAnsi="Times New Roman" w:cs="Times New Roman"/>
          <w:bCs/>
        </w:rPr>
      </w:pPr>
      <w:r w:rsidRPr="00612D58">
        <w:rPr>
          <w:rFonts w:ascii="Times New Roman" w:eastAsia="Arial" w:hAnsi="Times New Roman" w:cs="Times New Roman"/>
          <w:b/>
          <w:lang w:eastAsia="ar-SA"/>
        </w:rPr>
        <w:t xml:space="preserve">- </w:t>
      </w:r>
      <w:r w:rsidRPr="00612D58">
        <w:rPr>
          <w:rFonts w:ascii="Times New Roman" w:hAnsi="Times New Roman" w:cs="Times New Roman"/>
          <w:bCs/>
        </w:rPr>
        <w:t xml:space="preserve">заявка на участие в аукционе по установленной в настоящем извещении о проведении аукциона по форме </w:t>
      </w:r>
      <w:r w:rsidRPr="00612D58">
        <w:rPr>
          <w:rFonts w:ascii="Times New Roman" w:eastAsia="Arial" w:hAnsi="Times New Roman" w:cs="Times New Roman"/>
          <w:lang w:eastAsia="ar-SA"/>
        </w:rPr>
        <w:t>(Приложение 1)</w:t>
      </w:r>
      <w:r w:rsidRPr="00612D58">
        <w:rPr>
          <w:rFonts w:ascii="Times New Roman" w:eastAsia="Arial" w:hAnsi="Times New Roman" w:cs="Times New Roman"/>
          <w:i/>
          <w:lang w:eastAsia="ar-SA"/>
        </w:rPr>
        <w:t xml:space="preserve"> </w:t>
      </w:r>
      <w:r w:rsidRPr="00612D58">
        <w:rPr>
          <w:rFonts w:ascii="Times New Roman" w:hAnsi="Times New Roman" w:cs="Times New Roman"/>
          <w:bCs/>
        </w:rPr>
        <w:t>с указанием банковских реквизитов счета для возврата задатка;</w:t>
      </w:r>
    </w:p>
    <w:p w:rsidR="00752BC5" w:rsidRPr="00612D58" w:rsidRDefault="00752BC5" w:rsidP="00752BC5">
      <w:pPr>
        <w:suppressAutoHyphens/>
        <w:ind w:firstLine="720"/>
        <w:jc w:val="both"/>
        <w:rPr>
          <w:rFonts w:ascii="Times New Roman" w:eastAsia="Arial" w:hAnsi="Times New Roman" w:cs="Times New Roman"/>
          <w:bCs/>
          <w:color w:val="000000"/>
          <w:lang w:eastAsia="ar-SA"/>
        </w:rPr>
      </w:pPr>
      <w:r w:rsidRPr="00612D58">
        <w:rPr>
          <w:rFonts w:ascii="Times New Roman" w:eastAsia="Arial" w:hAnsi="Times New Roman" w:cs="Times New Roman"/>
          <w:bCs/>
          <w:color w:val="000000"/>
          <w:lang w:eastAsia="ar-SA"/>
        </w:rPr>
        <w:t>- копии документов, удостоверяющих личность (для граждан);</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eastAsia="Arial" w:hAnsi="Times New Roman" w:cs="Times New Roman"/>
          <w:bCs/>
          <w:color w:val="000000"/>
          <w:lang w:eastAsia="ar-SA"/>
        </w:rPr>
        <w:t>- </w:t>
      </w:r>
      <w:r w:rsidRPr="00612D58">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2BC5" w:rsidRPr="00612D58" w:rsidRDefault="00752BC5" w:rsidP="00752BC5">
      <w:pPr>
        <w:autoSpaceDE w:val="0"/>
        <w:autoSpaceDN w:val="0"/>
        <w:adjustRightInd w:val="0"/>
        <w:ind w:firstLine="720"/>
        <w:jc w:val="both"/>
        <w:rPr>
          <w:rFonts w:ascii="Times New Roman" w:hAnsi="Times New Roman" w:cs="Times New Roman"/>
          <w:lang w:eastAsia="ar-SA"/>
        </w:rPr>
      </w:pPr>
      <w:r w:rsidRPr="00612D58">
        <w:rPr>
          <w:rFonts w:ascii="Times New Roman" w:hAnsi="Times New Roman" w:cs="Times New Roman"/>
          <w:lang w:eastAsia="ar-SA"/>
        </w:rPr>
        <w:t xml:space="preserve">- </w:t>
      </w:r>
      <w:r w:rsidRPr="00612D58">
        <w:rPr>
          <w:rFonts w:ascii="Times New Roman" w:hAnsi="Times New Roman" w:cs="Times New Roman"/>
        </w:rPr>
        <w:t>документы, подтверждающие внесение задатка (</w:t>
      </w:r>
      <w:r w:rsidRPr="00612D58">
        <w:rPr>
          <w:rFonts w:ascii="Times New Roman" w:hAnsi="Times New Roman" w:cs="Times New Roman"/>
          <w:lang w:eastAsia="ar-SA"/>
        </w:rPr>
        <w:t>платежный документ с отметкой банка плательщика об исполнении, подтверждающий внесение установленного задатка).</w:t>
      </w:r>
    </w:p>
    <w:p w:rsidR="00752BC5" w:rsidRPr="00612D58" w:rsidRDefault="00752BC5" w:rsidP="00752BC5">
      <w:pPr>
        <w:autoSpaceDE w:val="0"/>
        <w:autoSpaceDN w:val="0"/>
        <w:adjustRightInd w:val="0"/>
        <w:ind w:firstLine="720"/>
        <w:jc w:val="both"/>
        <w:rPr>
          <w:rFonts w:ascii="Times New Roman" w:hAnsi="Times New Roman" w:cs="Times New Roman"/>
          <w:lang w:eastAsia="ar-SA"/>
        </w:rPr>
      </w:pPr>
      <w:r w:rsidRPr="00612D58">
        <w:rPr>
          <w:rFonts w:ascii="Times New Roman" w:hAnsi="Times New Roman" w:cs="Times New Roman"/>
          <w:lang w:eastAsia="ar-SA"/>
        </w:rPr>
        <w:t>Представление документов, подтверждающих внесение задатка, признается заключением соглашения о задатке.</w:t>
      </w:r>
    </w:p>
    <w:p w:rsidR="00752BC5" w:rsidRPr="00612D58" w:rsidRDefault="00752BC5" w:rsidP="00752BC5">
      <w:pPr>
        <w:suppressAutoHyphens/>
        <w:autoSpaceDE w:val="0"/>
        <w:ind w:firstLine="720"/>
        <w:jc w:val="both"/>
        <w:rPr>
          <w:rFonts w:ascii="Times New Roman" w:eastAsia="Arial" w:hAnsi="Times New Roman" w:cs="Times New Roman"/>
          <w:lang w:eastAsia="ar-SA"/>
        </w:rPr>
      </w:pPr>
      <w:r w:rsidRPr="00612D58">
        <w:rPr>
          <w:rFonts w:ascii="Times New Roman" w:eastAsia="Arial" w:hAnsi="Times New Roman" w:cs="Times New Roman"/>
          <w:lang w:eastAsia="ar-SA"/>
        </w:rPr>
        <w:t>В случае подачи заявки представителем претендента предъявляется надлежащим образом оформленная доверенность.</w:t>
      </w:r>
    </w:p>
    <w:p w:rsidR="00752BC5" w:rsidRPr="00612D58" w:rsidRDefault="00752BC5" w:rsidP="00752BC5">
      <w:pPr>
        <w:tabs>
          <w:tab w:val="right" w:leader="dot" w:pos="4762"/>
        </w:tabs>
        <w:suppressAutoHyphens/>
        <w:autoSpaceDE w:val="0"/>
        <w:ind w:firstLine="720"/>
        <w:jc w:val="both"/>
        <w:rPr>
          <w:rFonts w:ascii="Times New Roman" w:hAnsi="Times New Roman" w:cs="Times New Roman"/>
          <w:color w:val="000000"/>
          <w:lang w:eastAsia="ar-SA"/>
        </w:rPr>
      </w:pPr>
      <w:r w:rsidRPr="00612D58">
        <w:rPr>
          <w:rFonts w:ascii="Times New Roman" w:hAnsi="Times New Roman" w:cs="Times New Roman"/>
          <w:color w:val="000000"/>
          <w:lang w:eastAsia="ar-SA"/>
        </w:rPr>
        <w:t xml:space="preserve">Указанные документы в части их оформления и содержания должны соответствовать требованиям законодательства Российской Федерации. Документы, содержащие помарки, подчистки, исправления не рассматриваются. </w:t>
      </w:r>
    </w:p>
    <w:p w:rsidR="00752BC5" w:rsidRPr="00612D58" w:rsidRDefault="00752BC5" w:rsidP="00752BC5">
      <w:pPr>
        <w:suppressAutoHyphens/>
        <w:autoSpaceDE w:val="0"/>
        <w:ind w:firstLine="720"/>
        <w:jc w:val="both"/>
        <w:rPr>
          <w:rFonts w:ascii="Times New Roman" w:hAnsi="Times New Roman" w:cs="Times New Roman"/>
          <w:b/>
          <w:bCs/>
          <w:color w:val="000000"/>
          <w:lang w:eastAsia="ar-SA"/>
        </w:rPr>
      </w:pPr>
      <w:r w:rsidRPr="00612D58">
        <w:rPr>
          <w:rFonts w:ascii="Times New Roman" w:hAnsi="Times New Roman" w:cs="Times New Roman"/>
          <w:b/>
          <w:bCs/>
          <w:color w:val="000000"/>
          <w:lang w:eastAsia="ar-SA"/>
        </w:rPr>
        <w:t>Порядок подачи (приема) заявок на участие в аукционе:</w:t>
      </w:r>
    </w:p>
    <w:p w:rsidR="00752BC5" w:rsidRPr="00612D58" w:rsidRDefault="00752BC5" w:rsidP="00752BC5">
      <w:pPr>
        <w:suppressAutoHyphens/>
        <w:autoSpaceDE w:val="0"/>
        <w:ind w:firstLine="720"/>
        <w:jc w:val="both"/>
        <w:rPr>
          <w:rFonts w:ascii="Times New Roman" w:eastAsia="Arial" w:hAnsi="Times New Roman" w:cs="Times New Roman"/>
          <w:lang w:eastAsia="ar-SA"/>
        </w:rPr>
      </w:pPr>
      <w:r w:rsidRPr="00612D58">
        <w:rPr>
          <w:rFonts w:ascii="Times New Roman" w:hAnsi="Times New Roman" w:cs="Times New Roman"/>
          <w:color w:val="000000"/>
          <w:lang w:eastAsia="ar-SA"/>
        </w:rPr>
        <w:t xml:space="preserve">- </w:t>
      </w:r>
      <w:r w:rsidRPr="00612D58">
        <w:rPr>
          <w:rFonts w:ascii="Times New Roman" w:hAnsi="Times New Roman" w:cs="Times New Roman"/>
          <w:lang w:eastAsia="ar-SA"/>
        </w:rPr>
        <w:t>претендент вправе подать только одну заявку на участие в торгах в отношении каждого предмета торгов (лота)</w:t>
      </w:r>
      <w:r w:rsidRPr="00612D58">
        <w:rPr>
          <w:rFonts w:ascii="Times New Roman" w:eastAsia="Arial" w:hAnsi="Times New Roman" w:cs="Times New Roman"/>
          <w:lang w:eastAsia="ar-SA"/>
        </w:rPr>
        <w:t>;</w:t>
      </w:r>
    </w:p>
    <w:p w:rsidR="00752BC5" w:rsidRPr="00612D58" w:rsidRDefault="00752BC5" w:rsidP="00752BC5">
      <w:pPr>
        <w:suppressAutoHyphens/>
        <w:autoSpaceDE w:val="0"/>
        <w:ind w:firstLine="720"/>
        <w:jc w:val="both"/>
        <w:rPr>
          <w:rFonts w:ascii="Times New Roman" w:eastAsia="Arial" w:hAnsi="Times New Roman" w:cs="Times New Roman"/>
          <w:lang w:eastAsia="ar-SA"/>
        </w:rPr>
      </w:pPr>
      <w:r w:rsidRPr="00612D58">
        <w:rPr>
          <w:rFonts w:ascii="Times New Roman" w:eastAsia="Arial" w:hAnsi="Times New Roman" w:cs="Times New Roman"/>
          <w:lang w:eastAsia="ar-SA"/>
        </w:rPr>
        <w:t>- заявки подаются с даты начала приема заявок до даты и времени окончания приема заявок, указанной в настоящем извещении, путем вручения их организатору аукциона по месту приема заявок;</w:t>
      </w:r>
    </w:p>
    <w:p w:rsidR="00752BC5" w:rsidRPr="00612D58" w:rsidRDefault="00752BC5" w:rsidP="00752BC5">
      <w:pPr>
        <w:suppressAutoHyphens/>
        <w:autoSpaceDE w:val="0"/>
        <w:ind w:firstLine="720"/>
        <w:jc w:val="both"/>
        <w:rPr>
          <w:rFonts w:ascii="Times New Roman" w:eastAsia="Arial" w:hAnsi="Times New Roman" w:cs="Times New Roman"/>
          <w:lang w:eastAsia="ar-SA"/>
        </w:rPr>
      </w:pPr>
      <w:r w:rsidRPr="00612D58">
        <w:rPr>
          <w:rFonts w:ascii="Times New Roman" w:eastAsia="Arial" w:hAnsi="Times New Roman" w:cs="Times New Roman"/>
          <w:lang w:eastAsia="ar-SA"/>
        </w:rPr>
        <w:t>- заявка, поступившая по истечении срока ее приема, возвращается в день ее поступления претенденту или его уполномоченному представителю;</w:t>
      </w:r>
    </w:p>
    <w:p w:rsidR="00752BC5" w:rsidRPr="00612D58" w:rsidRDefault="00752BC5" w:rsidP="00752BC5">
      <w:pPr>
        <w:suppressAutoHyphens/>
        <w:autoSpaceDE w:val="0"/>
        <w:ind w:firstLine="720"/>
        <w:jc w:val="both"/>
        <w:rPr>
          <w:rFonts w:ascii="Times New Roman" w:eastAsia="Arial" w:hAnsi="Times New Roman" w:cs="Times New Roman"/>
          <w:color w:val="000000"/>
          <w:lang w:eastAsia="ar-SA"/>
        </w:rPr>
      </w:pPr>
      <w:r w:rsidRPr="00612D58">
        <w:rPr>
          <w:rFonts w:ascii="Times New Roman" w:eastAsia="Arial" w:hAnsi="Times New Roman" w:cs="Times New Roman"/>
          <w:color w:val="000000"/>
          <w:lang w:eastAsia="ar-SA"/>
        </w:rPr>
        <w:lastRenderedPageBreak/>
        <w:t xml:space="preserve">- заявки подаются и принимаются одновременно с полным комплектом требуемых для участия в аукционе документов. </w:t>
      </w:r>
    </w:p>
    <w:p w:rsidR="00752BC5" w:rsidRPr="00612D58" w:rsidRDefault="00752BC5" w:rsidP="00752BC5">
      <w:pPr>
        <w:suppressLineNumbers/>
        <w:ind w:firstLine="720"/>
        <w:jc w:val="both"/>
        <w:rPr>
          <w:rFonts w:ascii="Times New Roman" w:hAnsi="Times New Roman" w:cs="Times New Roman"/>
        </w:rPr>
      </w:pPr>
      <w:r w:rsidRPr="00612D58">
        <w:rPr>
          <w:rFonts w:ascii="Times New Roman" w:hAnsi="Times New Roman" w:cs="Times New Roman"/>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w:t>
      </w:r>
    </w:p>
    <w:p w:rsidR="00752BC5" w:rsidRPr="00612D58" w:rsidRDefault="00752BC5" w:rsidP="00752BC5">
      <w:pPr>
        <w:keepNext/>
        <w:suppressAutoHyphens/>
        <w:ind w:firstLine="720"/>
        <w:jc w:val="both"/>
        <w:rPr>
          <w:rFonts w:ascii="Times New Roman" w:eastAsia="Lucida Sans Unicode" w:hAnsi="Times New Roman" w:cs="Times New Roman"/>
          <w:b/>
          <w:lang w:eastAsia="ar-SA"/>
        </w:rPr>
      </w:pPr>
      <w:r w:rsidRPr="00612D58">
        <w:rPr>
          <w:rFonts w:ascii="Times New Roman" w:eastAsia="Lucida Sans Unicode" w:hAnsi="Times New Roman" w:cs="Times New Roman"/>
          <w:b/>
          <w:bCs/>
          <w:iCs/>
          <w:lang w:eastAsia="ar-SA"/>
        </w:rPr>
        <w:t>Дата и время начала приема заявок на участие в аукционе</w:t>
      </w:r>
      <w:r w:rsidRPr="00612D58">
        <w:rPr>
          <w:rFonts w:ascii="Times New Roman" w:eastAsia="Lucida Sans Unicode" w:hAnsi="Times New Roman" w:cs="Times New Roman"/>
          <w:b/>
          <w:lang w:eastAsia="ar-SA"/>
        </w:rPr>
        <w:t xml:space="preserve"> – 15.11.2021 в 09 часов 00 минут </w:t>
      </w:r>
      <w:r w:rsidRPr="00612D58">
        <w:rPr>
          <w:rFonts w:ascii="Times New Roman" w:hAnsi="Times New Roman" w:cs="Times New Roman"/>
          <w:b/>
          <w:lang w:eastAsia="ar-SA"/>
        </w:rPr>
        <w:t>по местному времени</w:t>
      </w:r>
      <w:r w:rsidRPr="00612D58">
        <w:rPr>
          <w:rFonts w:ascii="Times New Roman" w:eastAsia="Lucida Sans Unicode" w:hAnsi="Times New Roman" w:cs="Times New Roman"/>
          <w:b/>
          <w:lang w:eastAsia="ar-SA"/>
        </w:rPr>
        <w:t xml:space="preserve">. </w:t>
      </w:r>
    </w:p>
    <w:p w:rsidR="00752BC5" w:rsidRPr="00612D58" w:rsidRDefault="00752BC5" w:rsidP="00752BC5">
      <w:pPr>
        <w:suppressAutoHyphens/>
        <w:autoSpaceDE w:val="0"/>
        <w:ind w:firstLine="720"/>
        <w:jc w:val="both"/>
        <w:rPr>
          <w:rFonts w:ascii="Times New Roman" w:eastAsia="Arial" w:hAnsi="Times New Roman" w:cs="Times New Roman"/>
          <w:b/>
          <w:lang w:eastAsia="ar-SA"/>
        </w:rPr>
      </w:pPr>
      <w:r w:rsidRPr="00612D58">
        <w:rPr>
          <w:rFonts w:ascii="Times New Roman" w:eastAsia="Arial" w:hAnsi="Times New Roman" w:cs="Times New Roman"/>
          <w:b/>
          <w:bCs/>
          <w:iCs/>
          <w:lang w:eastAsia="ar-SA"/>
        </w:rPr>
        <w:t>Дата и время окончания приема заявок на участие в аукционе</w:t>
      </w:r>
      <w:r w:rsidRPr="00612D58">
        <w:rPr>
          <w:rFonts w:ascii="Times New Roman" w:eastAsia="Arial" w:hAnsi="Times New Roman" w:cs="Times New Roman"/>
          <w:b/>
          <w:lang w:eastAsia="ar-SA"/>
        </w:rPr>
        <w:t xml:space="preserve"> – 14.12.2021</w:t>
      </w:r>
      <w:r w:rsidR="007B1A8B">
        <w:rPr>
          <w:rFonts w:ascii="Times New Roman" w:eastAsia="Arial" w:hAnsi="Times New Roman" w:cs="Times New Roman"/>
          <w:b/>
          <w:lang w:eastAsia="ar-SA"/>
        </w:rPr>
        <w:t xml:space="preserve"> в</w:t>
      </w:r>
      <w:r w:rsidRPr="00612D58">
        <w:rPr>
          <w:rFonts w:ascii="Times New Roman" w:eastAsia="Arial" w:hAnsi="Times New Roman" w:cs="Times New Roman"/>
          <w:b/>
          <w:lang w:eastAsia="ar-SA"/>
        </w:rPr>
        <w:t xml:space="preserve"> 16 часов 00 минут </w:t>
      </w:r>
      <w:r w:rsidRPr="00612D58">
        <w:rPr>
          <w:rFonts w:ascii="Times New Roman" w:hAnsi="Times New Roman" w:cs="Times New Roman"/>
          <w:b/>
          <w:lang w:eastAsia="ar-SA"/>
        </w:rPr>
        <w:t>по местному времени</w:t>
      </w:r>
      <w:r w:rsidRPr="00612D58">
        <w:rPr>
          <w:rFonts w:ascii="Times New Roman" w:eastAsia="Arial" w:hAnsi="Times New Roman" w:cs="Times New Roman"/>
          <w:b/>
          <w:lang w:eastAsia="ar-SA"/>
        </w:rPr>
        <w:t>.</w:t>
      </w:r>
    </w:p>
    <w:p w:rsidR="00752BC5" w:rsidRPr="00612D58" w:rsidRDefault="00752BC5" w:rsidP="00752BC5">
      <w:pPr>
        <w:ind w:firstLine="720"/>
        <w:jc w:val="both"/>
        <w:rPr>
          <w:rFonts w:ascii="Times New Roman" w:hAnsi="Times New Roman" w:cs="Times New Roman"/>
        </w:rPr>
      </w:pPr>
      <w:r w:rsidRPr="00612D58">
        <w:rPr>
          <w:rFonts w:ascii="Times New Roman" w:eastAsia="Arial" w:hAnsi="Times New Roman" w:cs="Times New Roman"/>
          <w:b/>
          <w:bCs/>
          <w:iCs/>
          <w:lang w:eastAsia="ar-SA"/>
        </w:rPr>
        <w:t>Время и место приема заявок</w:t>
      </w:r>
      <w:r w:rsidRPr="00612D58">
        <w:rPr>
          <w:rFonts w:ascii="Times New Roman" w:eastAsia="Arial" w:hAnsi="Times New Roman" w:cs="Times New Roman"/>
          <w:lang w:eastAsia="ar-SA"/>
        </w:rPr>
        <w:t xml:space="preserve"> - по рабочим дням с 09 часов 00 минут до 12 часов 00 минут и с 13 часов 00 минут до 16 часов 00 минут по адресу: </w:t>
      </w:r>
      <w:r w:rsidRPr="00612D58">
        <w:rPr>
          <w:rFonts w:ascii="Times New Roman" w:hAnsi="Times New Roman" w:cs="Times New Roman"/>
        </w:rPr>
        <w:t xml:space="preserve">391500, Рязанская область, Шиловский район, </w:t>
      </w:r>
      <w:proofErr w:type="spellStart"/>
      <w:r w:rsidRPr="00612D58">
        <w:rPr>
          <w:rFonts w:ascii="Times New Roman" w:hAnsi="Times New Roman" w:cs="Times New Roman"/>
        </w:rPr>
        <w:t>р.п</w:t>
      </w:r>
      <w:proofErr w:type="spellEnd"/>
      <w:r w:rsidRPr="00612D58">
        <w:rPr>
          <w:rFonts w:ascii="Times New Roman" w:hAnsi="Times New Roman" w:cs="Times New Roman"/>
        </w:rPr>
        <w:t xml:space="preserve">. Шилово, ул. Советская, д. 9, кабинет 37 (управление имущественных и земельных отношений администрации муниципального образования – Шиловский муниципальный район Рязанской области), тел. (49136) 2-24-79. </w:t>
      </w:r>
    </w:p>
    <w:p w:rsidR="00752BC5" w:rsidRPr="00612D58" w:rsidRDefault="00752BC5" w:rsidP="00752BC5">
      <w:pPr>
        <w:ind w:firstLine="720"/>
        <w:jc w:val="both"/>
        <w:rPr>
          <w:rFonts w:ascii="Times New Roman" w:hAnsi="Times New Roman" w:cs="Times New Roman"/>
          <w:b/>
          <w:bCs/>
          <w:iCs/>
          <w:lang w:eastAsia="ar-SA"/>
        </w:rPr>
      </w:pPr>
      <w:r w:rsidRPr="00612D58">
        <w:rPr>
          <w:rFonts w:ascii="Times New Roman" w:hAnsi="Times New Roman" w:cs="Times New Roman"/>
          <w:b/>
          <w:bCs/>
          <w:iCs/>
          <w:lang w:eastAsia="ar-SA"/>
        </w:rPr>
        <w:t>Порядок внесения и возврата задатка:</w:t>
      </w:r>
    </w:p>
    <w:p w:rsidR="00752BC5" w:rsidRPr="00612D58" w:rsidRDefault="00752BC5" w:rsidP="00752BC5">
      <w:pPr>
        <w:ind w:firstLine="720"/>
        <w:jc w:val="both"/>
        <w:rPr>
          <w:rFonts w:ascii="Times New Roman" w:hAnsi="Times New Roman" w:cs="Times New Roman"/>
        </w:rPr>
      </w:pPr>
      <w:r w:rsidRPr="00612D58">
        <w:rPr>
          <w:rFonts w:ascii="Times New Roman" w:hAnsi="Times New Roman" w:cs="Times New Roman"/>
        </w:rPr>
        <w:t>Для участия в аукционе претендент вносит задаток.</w:t>
      </w:r>
    </w:p>
    <w:p w:rsidR="00752BC5" w:rsidRPr="00612D58" w:rsidRDefault="00752BC5" w:rsidP="00752BC5">
      <w:pPr>
        <w:autoSpaceDE w:val="0"/>
        <w:autoSpaceDN w:val="0"/>
        <w:adjustRightInd w:val="0"/>
        <w:ind w:right="-81" w:firstLine="709"/>
        <w:jc w:val="both"/>
        <w:rPr>
          <w:rFonts w:ascii="Times New Roman" w:hAnsi="Times New Roman" w:cs="Times New Roman"/>
        </w:rPr>
      </w:pPr>
      <w:r w:rsidRPr="00612D58">
        <w:rPr>
          <w:rFonts w:ascii="Times New Roman" w:hAnsi="Times New Roman" w:cs="Times New Roman"/>
        </w:rPr>
        <w:t>Денежные средства в счет оплаты задатка перечисляются претендентом единовременным платежом в безналичном порядке, который должен поступить на счет администрации муниципального образования - Шиловский муниципальный район Рязанской области на дату рассмотрения заявок на участие в аукционе.</w:t>
      </w:r>
    </w:p>
    <w:p w:rsidR="00752BC5" w:rsidRPr="00612D58" w:rsidRDefault="00752BC5" w:rsidP="00752BC5">
      <w:pPr>
        <w:autoSpaceDE w:val="0"/>
        <w:autoSpaceDN w:val="0"/>
        <w:adjustRightInd w:val="0"/>
        <w:ind w:right="-81" w:firstLine="709"/>
        <w:jc w:val="both"/>
        <w:rPr>
          <w:rFonts w:ascii="Times New Roman" w:hAnsi="Times New Roman" w:cs="Times New Roman"/>
          <w:b/>
        </w:rPr>
      </w:pPr>
      <w:r w:rsidRPr="00612D58">
        <w:rPr>
          <w:rFonts w:ascii="Times New Roman" w:hAnsi="Times New Roman" w:cs="Times New Roman"/>
          <w:b/>
        </w:rPr>
        <w:t>Реквизиты счета: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628"/>
      </w:tblGrid>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Банк получателя</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 xml:space="preserve">ОТДЕЛЕНИЕ РЯЗАНЬ БАНКА РОССИИ//УФК по Рязанской области </w:t>
            </w:r>
            <w:proofErr w:type="spellStart"/>
            <w:r w:rsidRPr="00612D58">
              <w:rPr>
                <w:rFonts w:ascii="Times New Roman" w:eastAsia="Calibri" w:hAnsi="Times New Roman" w:cs="Times New Roman"/>
              </w:rPr>
              <w:t>г.Рязань</w:t>
            </w:r>
            <w:proofErr w:type="spellEnd"/>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БИК</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016126031</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 xml:space="preserve">К/Счет </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40102810345370000051</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 xml:space="preserve">ИНН </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6225002583</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КПП</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622501001</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 xml:space="preserve">Получатель </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Финансово-казначейское управление администрации Шиловского муниципального района (Администрация Шиловского муниципального района л/счет 05593008940)</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 xml:space="preserve">Счет </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03232643616580005900</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ОКТМО</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61658000</w:t>
            </w:r>
          </w:p>
        </w:tc>
      </w:tr>
      <w:tr w:rsidR="00752BC5" w:rsidRPr="00612D58" w:rsidTr="00752BC5">
        <w:tc>
          <w:tcPr>
            <w:tcW w:w="2943"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КБК</w:t>
            </w:r>
          </w:p>
        </w:tc>
        <w:tc>
          <w:tcPr>
            <w:tcW w:w="6628" w:type="dxa"/>
            <w:shd w:val="clear" w:color="auto" w:fill="auto"/>
          </w:tcPr>
          <w:p w:rsidR="00752BC5" w:rsidRPr="00612D58" w:rsidRDefault="00752BC5" w:rsidP="00752BC5">
            <w:pPr>
              <w:rPr>
                <w:rFonts w:ascii="Times New Roman" w:eastAsia="Calibri" w:hAnsi="Times New Roman" w:cs="Times New Roman"/>
              </w:rPr>
            </w:pPr>
            <w:r w:rsidRPr="00612D58">
              <w:rPr>
                <w:rFonts w:ascii="Times New Roman" w:eastAsia="Calibri" w:hAnsi="Times New Roman" w:cs="Times New Roman"/>
              </w:rPr>
              <w:t>82000000000000000180</w:t>
            </w:r>
          </w:p>
        </w:tc>
      </w:tr>
    </w:tbl>
    <w:p w:rsidR="00752BC5" w:rsidRPr="00612D58" w:rsidRDefault="00752BC5" w:rsidP="00752BC5">
      <w:pPr>
        <w:jc w:val="both"/>
        <w:rPr>
          <w:rFonts w:ascii="Times New Roman" w:hAnsi="Times New Roman" w:cs="Times New Roman"/>
        </w:rPr>
      </w:pPr>
    </w:p>
    <w:p w:rsidR="00752BC5" w:rsidRPr="00612D58" w:rsidRDefault="00752BC5" w:rsidP="00752BC5">
      <w:pPr>
        <w:jc w:val="both"/>
        <w:rPr>
          <w:rFonts w:ascii="Times New Roman" w:hAnsi="Times New Roman" w:cs="Times New Roman"/>
        </w:rPr>
      </w:pPr>
      <w:r w:rsidRPr="00612D58">
        <w:rPr>
          <w:rFonts w:ascii="Times New Roman" w:hAnsi="Times New Roman" w:cs="Times New Roman"/>
        </w:rPr>
        <w:t>Назначение платежа: Обеспечение заявки на участие в открытом аукционе (наименование, дата аукциона; № лота).</w:t>
      </w:r>
    </w:p>
    <w:p w:rsidR="00752BC5" w:rsidRPr="00612D58" w:rsidRDefault="00752BC5" w:rsidP="00752BC5">
      <w:pPr>
        <w:suppressAutoHyphens/>
        <w:ind w:firstLine="720"/>
        <w:jc w:val="both"/>
        <w:rPr>
          <w:rFonts w:ascii="Times New Roman" w:hAnsi="Times New Roman" w:cs="Times New Roman"/>
          <w:lang w:eastAsia="ar-SA"/>
        </w:rPr>
      </w:pPr>
      <w:r w:rsidRPr="00612D58">
        <w:rPr>
          <w:rFonts w:ascii="Times New Roman" w:hAnsi="Times New Roman" w:cs="Times New Roman"/>
          <w:lang w:eastAsia="ar-SA"/>
        </w:rPr>
        <w:lastRenderedPageBreak/>
        <w:t>Исполнение обязанности по внесению суммы задатка третьими лицами не допускается.</w:t>
      </w:r>
    </w:p>
    <w:p w:rsidR="00752BC5" w:rsidRPr="00612D58" w:rsidRDefault="00752BC5" w:rsidP="00752BC5">
      <w:pPr>
        <w:suppressAutoHyphens/>
        <w:ind w:firstLine="720"/>
        <w:jc w:val="both"/>
        <w:rPr>
          <w:rFonts w:ascii="Times New Roman" w:hAnsi="Times New Roman" w:cs="Times New Roman"/>
          <w:b/>
          <w:bCs/>
          <w:iCs/>
          <w:color w:val="000000"/>
          <w:lang w:eastAsia="ar-SA"/>
        </w:rPr>
      </w:pPr>
      <w:r w:rsidRPr="00612D58">
        <w:rPr>
          <w:rFonts w:ascii="Times New Roman" w:hAnsi="Times New Roman" w:cs="Times New Roman"/>
          <w:b/>
          <w:bCs/>
          <w:iCs/>
          <w:color w:val="000000"/>
          <w:lang w:eastAsia="ar-SA"/>
        </w:rPr>
        <w:t>Задаток возвращается:</w:t>
      </w:r>
    </w:p>
    <w:p w:rsidR="00752BC5" w:rsidRPr="00612D58" w:rsidRDefault="00752BC5" w:rsidP="00752BC5">
      <w:pPr>
        <w:suppressAutoHyphens/>
        <w:ind w:firstLine="720"/>
        <w:jc w:val="both"/>
        <w:rPr>
          <w:rFonts w:ascii="Times New Roman" w:eastAsia="Arial" w:hAnsi="Times New Roman" w:cs="Times New Roman"/>
          <w:color w:val="000000"/>
          <w:lang w:eastAsia="ar-SA"/>
        </w:rPr>
      </w:pPr>
      <w:r w:rsidRPr="00612D58">
        <w:rPr>
          <w:rFonts w:ascii="Times New Roman" w:hAnsi="Times New Roman" w:cs="Times New Roman"/>
          <w:iCs/>
          <w:color w:val="000000"/>
          <w:lang w:eastAsia="ar-SA"/>
        </w:rPr>
        <w:t xml:space="preserve">- </w:t>
      </w:r>
      <w:r w:rsidRPr="00612D58">
        <w:rPr>
          <w:rFonts w:ascii="Times New Roman" w:eastAsia="Arial" w:hAnsi="Times New Roman" w:cs="Times New Roman"/>
          <w:color w:val="000000"/>
          <w:lang w:eastAsia="ar-SA"/>
        </w:rPr>
        <w:t>заявителю, не допущенному к участию в аукционе, в течение трех рабочих дней со дня оформления протокола приема заявок на участие в аукционе;</w:t>
      </w:r>
    </w:p>
    <w:p w:rsidR="00752BC5" w:rsidRPr="00612D58" w:rsidRDefault="00752BC5" w:rsidP="00752BC5">
      <w:pPr>
        <w:autoSpaceDE w:val="0"/>
        <w:autoSpaceDN w:val="0"/>
        <w:adjustRightInd w:val="0"/>
        <w:ind w:firstLine="720"/>
        <w:jc w:val="both"/>
        <w:rPr>
          <w:rFonts w:ascii="Times New Roman" w:eastAsia="Arial" w:hAnsi="Times New Roman" w:cs="Times New Roman"/>
          <w:color w:val="000000"/>
          <w:lang w:eastAsia="ar-SA"/>
        </w:rPr>
      </w:pPr>
      <w:r w:rsidRPr="00612D58">
        <w:rPr>
          <w:rFonts w:ascii="Times New Roman" w:hAnsi="Times New Roman" w:cs="Times New Roman"/>
          <w:iCs/>
          <w:color w:val="000000"/>
          <w:lang w:eastAsia="ar-SA"/>
        </w:rPr>
        <w:t xml:space="preserve">- </w:t>
      </w:r>
      <w:r w:rsidRPr="00612D58">
        <w:rPr>
          <w:rFonts w:ascii="Times New Roman" w:eastAsia="Arial" w:hAnsi="Times New Roman" w:cs="Times New Roman"/>
          <w:color w:val="000000"/>
          <w:lang w:eastAsia="ar-SA"/>
        </w:rPr>
        <w:t xml:space="preserve">заявителю в течение трех рабочих дней со дня поступления уведомления об отзыве.                       </w:t>
      </w:r>
      <w:r w:rsidRPr="00612D58">
        <w:rPr>
          <w:rFonts w:ascii="Times New Roman" w:hAnsi="Times New Roman" w:cs="Times New Roman"/>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612D58">
        <w:rPr>
          <w:rFonts w:ascii="Times New Roman" w:eastAsia="Arial" w:hAnsi="Times New Roman" w:cs="Times New Roman"/>
          <w:color w:val="000000"/>
          <w:lang w:eastAsia="ar-SA"/>
        </w:rPr>
        <w:t>;</w:t>
      </w:r>
    </w:p>
    <w:p w:rsidR="00752BC5" w:rsidRPr="00612D58" w:rsidRDefault="00752BC5" w:rsidP="00752BC5">
      <w:pPr>
        <w:suppressAutoHyphens/>
        <w:ind w:firstLine="720"/>
        <w:jc w:val="both"/>
        <w:rPr>
          <w:rFonts w:ascii="Times New Roman" w:eastAsia="Arial" w:hAnsi="Times New Roman" w:cs="Times New Roman"/>
          <w:color w:val="000000"/>
          <w:lang w:eastAsia="ar-SA"/>
        </w:rPr>
      </w:pPr>
      <w:r w:rsidRPr="00612D58">
        <w:rPr>
          <w:rFonts w:ascii="Times New Roman" w:hAnsi="Times New Roman" w:cs="Times New Roman"/>
          <w:iCs/>
          <w:color w:val="000000"/>
          <w:lang w:eastAsia="ar-SA"/>
        </w:rPr>
        <w:t xml:space="preserve">- </w:t>
      </w:r>
      <w:r w:rsidRPr="00612D58">
        <w:rPr>
          <w:rFonts w:ascii="Times New Roman" w:eastAsia="Arial" w:hAnsi="Times New Roman" w:cs="Times New Roman"/>
          <w:color w:val="000000"/>
          <w:lang w:eastAsia="ar-SA"/>
        </w:rPr>
        <w:t>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rsidR="00752BC5" w:rsidRPr="00612D58" w:rsidRDefault="00752BC5" w:rsidP="00752BC5">
      <w:pPr>
        <w:ind w:firstLine="720"/>
        <w:jc w:val="both"/>
        <w:rPr>
          <w:rFonts w:ascii="Times New Roman" w:hAnsi="Times New Roman" w:cs="Times New Roman"/>
          <w:bCs/>
        </w:rPr>
      </w:pPr>
      <w:r w:rsidRPr="00612D58">
        <w:rPr>
          <w:rFonts w:ascii="Times New Roman" w:hAnsi="Times New Roman" w:cs="Times New Roman"/>
          <w:bCs/>
        </w:rPr>
        <w:t>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пунктами 13,14 или 20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Земельным кодексом Российской Федерации порядке договор купли-продажи земельного участка вследствие уклонения от заключения указанного договора, не возвращаются.</w:t>
      </w:r>
    </w:p>
    <w:p w:rsidR="00752BC5" w:rsidRPr="00612D58" w:rsidRDefault="00752BC5" w:rsidP="00752BC5">
      <w:pPr>
        <w:ind w:firstLine="720"/>
        <w:jc w:val="both"/>
        <w:rPr>
          <w:rFonts w:ascii="Times New Roman" w:hAnsi="Times New Roman" w:cs="Times New Roman"/>
        </w:rPr>
      </w:pPr>
      <w:r w:rsidRPr="00612D58">
        <w:rPr>
          <w:rFonts w:ascii="Times New Roman" w:eastAsia="Arial" w:hAnsi="Times New Roman" w:cs="Times New Roman"/>
          <w:b/>
          <w:lang w:eastAsia="ar-SA"/>
        </w:rPr>
        <w:t xml:space="preserve">Место, дата, время рассмотрения заявок и определения участников </w:t>
      </w:r>
      <w:r w:rsidR="007B1A8B">
        <w:rPr>
          <w:rFonts w:ascii="Times New Roman" w:eastAsia="Arial" w:hAnsi="Times New Roman" w:cs="Times New Roman"/>
          <w:b/>
          <w:lang w:eastAsia="ar-SA"/>
        </w:rPr>
        <w:t xml:space="preserve"> </w:t>
      </w:r>
      <w:r w:rsidRPr="00612D58">
        <w:rPr>
          <w:rFonts w:ascii="Times New Roman" w:eastAsia="Arial" w:hAnsi="Times New Roman" w:cs="Times New Roman"/>
          <w:b/>
          <w:lang w:eastAsia="ar-SA"/>
        </w:rPr>
        <w:t>аукциона –</w:t>
      </w:r>
      <w:r w:rsidRPr="00612D58">
        <w:rPr>
          <w:rFonts w:ascii="Times New Roman" w:eastAsia="Arial" w:hAnsi="Times New Roman" w:cs="Times New Roman"/>
          <w:lang w:eastAsia="ar-SA"/>
        </w:rPr>
        <w:t xml:space="preserve"> </w:t>
      </w:r>
      <w:r w:rsidRPr="00612D58">
        <w:rPr>
          <w:rFonts w:ascii="Times New Roman" w:eastAsia="Arial" w:hAnsi="Times New Roman" w:cs="Times New Roman"/>
          <w:b/>
          <w:lang w:eastAsia="ar-SA"/>
        </w:rPr>
        <w:t>16.12.2021 в 14 часов 00 минут</w:t>
      </w:r>
      <w:r w:rsidRPr="00612D58">
        <w:rPr>
          <w:rFonts w:ascii="Times New Roman" w:eastAsia="Arial" w:hAnsi="Times New Roman" w:cs="Times New Roman"/>
          <w:lang w:eastAsia="ar-SA"/>
        </w:rPr>
        <w:t xml:space="preserve"> </w:t>
      </w:r>
      <w:r w:rsidRPr="00612D58">
        <w:rPr>
          <w:rFonts w:ascii="Times New Roman" w:hAnsi="Times New Roman" w:cs="Times New Roman"/>
          <w:lang w:eastAsia="ar-SA"/>
        </w:rPr>
        <w:t>по местному времени</w:t>
      </w:r>
      <w:r w:rsidRPr="00612D58">
        <w:rPr>
          <w:rFonts w:ascii="Times New Roman" w:eastAsia="Arial" w:hAnsi="Times New Roman" w:cs="Times New Roman"/>
          <w:lang w:eastAsia="ar-SA"/>
        </w:rPr>
        <w:t xml:space="preserve">, </w:t>
      </w:r>
      <w:r w:rsidRPr="00612D58">
        <w:rPr>
          <w:rFonts w:ascii="Times New Roman" w:hAnsi="Times New Roman" w:cs="Times New Roman"/>
          <w:iCs/>
          <w:lang w:eastAsia="ar-SA"/>
        </w:rPr>
        <w:t xml:space="preserve">по адресу: </w:t>
      </w:r>
      <w:r w:rsidRPr="00612D58">
        <w:rPr>
          <w:rFonts w:ascii="Times New Roman" w:hAnsi="Times New Roman" w:cs="Times New Roman"/>
        </w:rPr>
        <w:t xml:space="preserve">391500, Рязанская область, Шиловский район, </w:t>
      </w:r>
      <w:proofErr w:type="spellStart"/>
      <w:r w:rsidRPr="00612D58">
        <w:rPr>
          <w:rFonts w:ascii="Times New Roman" w:hAnsi="Times New Roman" w:cs="Times New Roman"/>
        </w:rPr>
        <w:t>р.п</w:t>
      </w:r>
      <w:proofErr w:type="spellEnd"/>
      <w:r w:rsidRPr="00612D58">
        <w:rPr>
          <w:rFonts w:ascii="Times New Roman" w:hAnsi="Times New Roman" w:cs="Times New Roman"/>
        </w:rPr>
        <w:t xml:space="preserve">. Шилово, ул. Советская,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752BC5" w:rsidRPr="00612D58" w:rsidRDefault="00752BC5" w:rsidP="00752BC5">
      <w:pPr>
        <w:suppressAutoHyphens/>
        <w:ind w:firstLine="720"/>
        <w:jc w:val="both"/>
        <w:rPr>
          <w:rFonts w:ascii="Times New Roman" w:hAnsi="Times New Roman" w:cs="Times New Roman"/>
          <w:bCs/>
        </w:rPr>
      </w:pPr>
      <w:r w:rsidRPr="00612D58">
        <w:rPr>
          <w:rFonts w:ascii="Times New Roman" w:hAnsi="Times New Roman" w:cs="Times New Roman"/>
          <w:bCs/>
        </w:rPr>
        <w:t>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52BC5" w:rsidRPr="00612D58" w:rsidRDefault="00752BC5" w:rsidP="00752BC5">
      <w:pPr>
        <w:autoSpaceDE w:val="0"/>
        <w:autoSpaceDN w:val="0"/>
        <w:adjustRightInd w:val="0"/>
        <w:ind w:firstLine="720"/>
        <w:jc w:val="both"/>
        <w:rPr>
          <w:rFonts w:ascii="Times New Roman" w:hAnsi="Times New Roman" w:cs="Times New Roman"/>
          <w:b/>
        </w:rPr>
      </w:pPr>
      <w:r w:rsidRPr="00612D58">
        <w:rPr>
          <w:rFonts w:ascii="Times New Roman" w:hAnsi="Times New Roman" w:cs="Times New Roman"/>
          <w:b/>
        </w:rPr>
        <w:t>Заявитель не допускается к участию в аукционе в следующих случаях:</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 xml:space="preserve">2) </w:t>
      </w:r>
      <w:proofErr w:type="spellStart"/>
      <w:r w:rsidRPr="00612D58">
        <w:rPr>
          <w:rFonts w:ascii="Times New Roman" w:hAnsi="Times New Roman" w:cs="Times New Roman"/>
        </w:rPr>
        <w:t>непоступление</w:t>
      </w:r>
      <w:proofErr w:type="spellEnd"/>
      <w:r w:rsidRPr="00612D58">
        <w:rPr>
          <w:rFonts w:ascii="Times New Roman" w:hAnsi="Times New Roman" w:cs="Times New Roman"/>
        </w:rPr>
        <w:t xml:space="preserve"> задатка на дату рассмотрения заявок на участие в аукционе;</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 xml:space="preserve">3) подача заявки на участие в аукционе лицом, которое в соответствии с </w:t>
      </w:r>
      <w:r w:rsidRPr="00612D58">
        <w:rPr>
          <w:rFonts w:ascii="Times New Roman" w:hAnsi="Times New Roman" w:cs="Times New Roman"/>
          <w:lang w:eastAsia="ar-SA"/>
        </w:rPr>
        <w:t>Земельным кодексом Российской Федерации</w:t>
      </w:r>
      <w:r w:rsidRPr="00612D58">
        <w:rPr>
          <w:rFonts w:ascii="Times New Roman" w:hAnsi="Times New Roman" w:cs="Times New Roman"/>
        </w:rPr>
        <w:t xml:space="preserve"> и другими федеральными законами не имеет права быть участником конкретного аукциона, покупателем земельного участка;</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Pr="00612D58">
        <w:rPr>
          <w:rFonts w:ascii="Times New Roman" w:hAnsi="Times New Roman" w:cs="Times New Roman"/>
          <w:lang w:eastAsia="ar-SA"/>
        </w:rPr>
        <w:t>Земельным кодексом Российской Федерации</w:t>
      </w:r>
      <w:r w:rsidRPr="00612D58">
        <w:rPr>
          <w:rFonts w:ascii="Times New Roman" w:hAnsi="Times New Roman" w:cs="Times New Roman"/>
        </w:rPr>
        <w:t xml:space="preserve"> реестре недобросовестных участников аукциона.</w:t>
      </w:r>
    </w:p>
    <w:p w:rsidR="00752BC5" w:rsidRPr="00612D58" w:rsidRDefault="00752BC5" w:rsidP="00752BC5">
      <w:pPr>
        <w:ind w:firstLine="720"/>
        <w:jc w:val="both"/>
        <w:rPr>
          <w:rFonts w:ascii="Times New Roman" w:hAnsi="Times New Roman" w:cs="Times New Roman"/>
        </w:rPr>
      </w:pPr>
      <w:r w:rsidRPr="00612D58">
        <w:rPr>
          <w:rFonts w:ascii="Times New Roman" w:eastAsia="Arial" w:hAnsi="Times New Roman" w:cs="Times New Roman"/>
          <w:b/>
        </w:rPr>
        <w:t>Регистрация участников аукциона проводится:</w:t>
      </w:r>
      <w:r w:rsidRPr="00612D58">
        <w:rPr>
          <w:rFonts w:ascii="Times New Roman" w:eastAsia="Arial" w:hAnsi="Times New Roman" w:cs="Times New Roman"/>
        </w:rPr>
        <w:t xml:space="preserve"> за тридцать минут перед началом аукциона по адресу</w:t>
      </w:r>
      <w:r w:rsidRPr="00612D58">
        <w:rPr>
          <w:rFonts w:ascii="Times New Roman" w:hAnsi="Times New Roman" w:cs="Times New Roman"/>
          <w:iCs/>
          <w:color w:val="000000"/>
          <w:lang w:eastAsia="ar-SA"/>
        </w:rPr>
        <w:t xml:space="preserve">: </w:t>
      </w:r>
      <w:r w:rsidRPr="00612D58">
        <w:rPr>
          <w:rFonts w:ascii="Times New Roman" w:hAnsi="Times New Roman" w:cs="Times New Roman"/>
        </w:rPr>
        <w:t xml:space="preserve">Рязанская область, Шиловский район, </w:t>
      </w:r>
      <w:proofErr w:type="spellStart"/>
      <w:r w:rsidRPr="00612D58">
        <w:rPr>
          <w:rFonts w:ascii="Times New Roman" w:hAnsi="Times New Roman" w:cs="Times New Roman"/>
        </w:rPr>
        <w:t>р.п</w:t>
      </w:r>
      <w:proofErr w:type="spellEnd"/>
      <w:r w:rsidRPr="00612D58">
        <w:rPr>
          <w:rFonts w:ascii="Times New Roman" w:hAnsi="Times New Roman" w:cs="Times New Roman"/>
        </w:rPr>
        <w:t xml:space="preserve">. Шилово, ул. Советская, д. 9, кабинет 37 (управление имущественных и земельных отношений администрации Шиловского муниципального района), тел. </w:t>
      </w:r>
      <w:r w:rsidRPr="00612D58">
        <w:rPr>
          <w:rFonts w:ascii="Times New Roman" w:hAnsi="Times New Roman" w:cs="Times New Roman"/>
        </w:rPr>
        <w:lastRenderedPageBreak/>
        <w:t xml:space="preserve">(49136) 2-24-79. </w:t>
      </w:r>
      <w:r w:rsidRPr="00612D58">
        <w:rPr>
          <w:rFonts w:ascii="Times New Roman" w:eastAsia="Arial" w:hAnsi="Times New Roman" w:cs="Times New Roman"/>
        </w:rPr>
        <w:t>При регистрации участникам аукциона или их представителям выдаются пронумерованные карточки.</w:t>
      </w:r>
    </w:p>
    <w:p w:rsidR="00752BC5" w:rsidRPr="00612D58" w:rsidRDefault="00752BC5" w:rsidP="00752BC5">
      <w:pPr>
        <w:suppressAutoHyphens/>
        <w:ind w:firstLine="720"/>
        <w:jc w:val="both"/>
        <w:rPr>
          <w:rFonts w:ascii="Times New Roman" w:eastAsia="Arial" w:hAnsi="Times New Roman" w:cs="Times New Roman"/>
          <w:color w:val="000000"/>
        </w:rPr>
      </w:pPr>
      <w:r w:rsidRPr="00612D58">
        <w:rPr>
          <w:rFonts w:ascii="Times New Roman" w:eastAsia="Arial" w:hAnsi="Times New Roman" w:cs="Times New Roman"/>
          <w:color w:val="000000"/>
        </w:rPr>
        <w:t>Регистрация участников открытого аукциона осуществляется на основании документа, удостоверяющего личность (паспорта), а также доверенности (в случае участия лица, не уполномоченного действовать от имени участника аукциона без доверенности), предъявляемых непосредственно при регистрации.</w:t>
      </w:r>
    </w:p>
    <w:p w:rsidR="00752BC5" w:rsidRPr="00612D58" w:rsidRDefault="00752BC5" w:rsidP="00752BC5">
      <w:pPr>
        <w:suppressAutoHyphens/>
        <w:ind w:firstLine="720"/>
        <w:jc w:val="both"/>
        <w:rPr>
          <w:rFonts w:ascii="Times New Roman" w:hAnsi="Times New Roman" w:cs="Times New Roman"/>
        </w:rPr>
      </w:pPr>
      <w:r w:rsidRPr="00612D58">
        <w:rPr>
          <w:rFonts w:ascii="Times New Roman" w:hAnsi="Times New Roman" w:cs="Times New Roman"/>
          <w:b/>
          <w:bCs/>
          <w:iCs/>
          <w:lang w:eastAsia="ar-SA"/>
        </w:rPr>
        <w:t xml:space="preserve">Дата, время и место проведения аукциона: 17.12.2021 </w:t>
      </w:r>
      <w:r w:rsidRPr="00612D58">
        <w:rPr>
          <w:rFonts w:ascii="Times New Roman" w:hAnsi="Times New Roman" w:cs="Times New Roman"/>
          <w:b/>
          <w:iCs/>
          <w:lang w:eastAsia="ar-SA"/>
        </w:rPr>
        <w:t>в 09 часов 00 минут</w:t>
      </w:r>
      <w:r w:rsidRPr="00612D58">
        <w:rPr>
          <w:rFonts w:ascii="Times New Roman" w:hAnsi="Times New Roman" w:cs="Times New Roman"/>
          <w:iCs/>
          <w:lang w:eastAsia="ar-SA"/>
        </w:rPr>
        <w:t xml:space="preserve"> </w:t>
      </w:r>
      <w:r w:rsidRPr="00612D58">
        <w:rPr>
          <w:rFonts w:ascii="Times New Roman" w:hAnsi="Times New Roman" w:cs="Times New Roman"/>
          <w:lang w:eastAsia="ar-SA"/>
        </w:rPr>
        <w:t xml:space="preserve">по местному времени, </w:t>
      </w:r>
      <w:r w:rsidRPr="00612D58">
        <w:rPr>
          <w:rFonts w:ascii="Times New Roman" w:hAnsi="Times New Roman" w:cs="Times New Roman"/>
          <w:iCs/>
          <w:lang w:eastAsia="ar-SA"/>
        </w:rPr>
        <w:t xml:space="preserve">по адресу: </w:t>
      </w:r>
      <w:r w:rsidRPr="00612D58">
        <w:rPr>
          <w:rFonts w:ascii="Times New Roman" w:hAnsi="Times New Roman" w:cs="Times New Roman"/>
        </w:rPr>
        <w:t>391500, Рязанская область</w:t>
      </w:r>
      <w:r w:rsidR="007B1A8B">
        <w:rPr>
          <w:rFonts w:ascii="Times New Roman" w:hAnsi="Times New Roman" w:cs="Times New Roman"/>
        </w:rPr>
        <w:t xml:space="preserve">, Шиловский район, </w:t>
      </w:r>
      <w:proofErr w:type="spellStart"/>
      <w:r w:rsidR="007B1A8B">
        <w:rPr>
          <w:rFonts w:ascii="Times New Roman" w:hAnsi="Times New Roman" w:cs="Times New Roman"/>
        </w:rPr>
        <w:t>р.п</w:t>
      </w:r>
      <w:proofErr w:type="spellEnd"/>
      <w:r w:rsidR="007B1A8B">
        <w:rPr>
          <w:rFonts w:ascii="Times New Roman" w:hAnsi="Times New Roman" w:cs="Times New Roman"/>
        </w:rPr>
        <w:t>. Шилово,</w:t>
      </w:r>
      <w:r w:rsidRPr="00612D58">
        <w:rPr>
          <w:rFonts w:ascii="Times New Roman" w:hAnsi="Times New Roman" w:cs="Times New Roman"/>
        </w:rPr>
        <w:t xml:space="preserve"> ул. Советская, д. 9, кабинет 24 (управление имущественных и земельных отношений администрации муниципального образования – Шиловский муниципальный район Рязанской области), тел. (49136) 2-11-49. </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Аукцион  проводится в следующем порядке:</w:t>
      </w:r>
    </w:p>
    <w:p w:rsidR="00752BC5" w:rsidRPr="00612D58" w:rsidRDefault="00752BC5" w:rsidP="00752BC5">
      <w:pPr>
        <w:autoSpaceDE w:val="0"/>
        <w:autoSpaceDN w:val="0"/>
        <w:adjustRightInd w:val="0"/>
        <w:ind w:firstLine="720"/>
        <w:jc w:val="both"/>
        <w:rPr>
          <w:rFonts w:ascii="Times New Roman" w:hAnsi="Times New Roman" w:cs="Times New Roman"/>
        </w:rPr>
      </w:pPr>
      <w:bookmarkStart w:id="3" w:name="sub_231"/>
      <w:r w:rsidRPr="00612D58">
        <w:rPr>
          <w:rFonts w:ascii="Times New Roman" w:hAnsi="Times New Roman" w:cs="Times New Roman"/>
        </w:rPr>
        <w:t>а) аукцион ведет аукционист;</w:t>
      </w:r>
    </w:p>
    <w:p w:rsidR="00752BC5" w:rsidRPr="00612D58" w:rsidRDefault="00752BC5" w:rsidP="00752BC5">
      <w:pPr>
        <w:autoSpaceDE w:val="0"/>
        <w:autoSpaceDN w:val="0"/>
        <w:adjustRightInd w:val="0"/>
        <w:ind w:firstLine="720"/>
        <w:jc w:val="both"/>
        <w:rPr>
          <w:rFonts w:ascii="Times New Roman" w:hAnsi="Times New Roman" w:cs="Times New Roman"/>
        </w:rPr>
      </w:pPr>
      <w:bookmarkStart w:id="4" w:name="sub_232"/>
      <w:bookmarkEnd w:id="3"/>
      <w:r w:rsidRPr="00612D58">
        <w:rPr>
          <w:rFonts w:ascii="Times New Roman" w:hAnsi="Times New Roman" w:cs="Times New Roman"/>
        </w:rPr>
        <w:t>б) аукцион начинается с оглашения аукционистом наименования, основных характеристик, начальной цены  предмета аукциона, шаг аукциона (величина повышения начальной цены аукциона) и порядка проведения аукциона;</w:t>
      </w:r>
    </w:p>
    <w:p w:rsidR="00752BC5" w:rsidRPr="00612D58" w:rsidRDefault="00752BC5" w:rsidP="00752BC5">
      <w:pPr>
        <w:autoSpaceDE w:val="0"/>
        <w:autoSpaceDN w:val="0"/>
        <w:adjustRightInd w:val="0"/>
        <w:ind w:firstLine="720"/>
        <w:jc w:val="both"/>
        <w:rPr>
          <w:rFonts w:ascii="Times New Roman" w:hAnsi="Times New Roman" w:cs="Times New Roman"/>
        </w:rPr>
      </w:pPr>
      <w:bookmarkStart w:id="5" w:name="sub_233"/>
      <w:bookmarkEnd w:id="4"/>
      <w:r w:rsidRPr="00612D58">
        <w:rPr>
          <w:rFonts w:ascii="Times New Roman" w:hAnsi="Times New Roman" w:cs="Times New Roman"/>
        </w:rPr>
        <w:t>в) участникам аукциона выдаются пронумерованные билеты, соответствующие номерам участников аукциона, которые они поднимают после оглашения аукционистом начальной цены предмета аукциона (цена земельного участка), если готовы заключить договор купли - продажи земельного участка по более высокой цене за земельный участок;</w:t>
      </w:r>
    </w:p>
    <w:p w:rsidR="00752BC5" w:rsidRPr="00612D58" w:rsidRDefault="00752BC5" w:rsidP="00752BC5">
      <w:pPr>
        <w:autoSpaceDE w:val="0"/>
        <w:autoSpaceDN w:val="0"/>
        <w:adjustRightInd w:val="0"/>
        <w:ind w:firstLine="720"/>
        <w:jc w:val="both"/>
        <w:rPr>
          <w:rFonts w:ascii="Times New Roman" w:hAnsi="Times New Roman" w:cs="Times New Roman"/>
        </w:rPr>
      </w:pPr>
      <w:bookmarkStart w:id="6" w:name="sub_234"/>
      <w:bookmarkEnd w:id="5"/>
      <w:r w:rsidRPr="00612D58">
        <w:rPr>
          <w:rFonts w:ascii="Times New Roman" w:hAnsi="Times New Roman" w:cs="Times New Roman"/>
        </w:rPr>
        <w:t>г) после объявления очередного размера цены за земельный участок называется номер билета участника аукциона, который первым поднял билет. Затем объявляется следующий размер цены за земельный участок в соответствии с «шагом аукциона», и повторяет предложенный им размер цены за земельный участок;</w:t>
      </w:r>
    </w:p>
    <w:p w:rsidR="00752BC5" w:rsidRPr="00612D58" w:rsidRDefault="00752BC5" w:rsidP="00752BC5">
      <w:pPr>
        <w:autoSpaceDE w:val="0"/>
        <w:autoSpaceDN w:val="0"/>
        <w:adjustRightInd w:val="0"/>
        <w:ind w:firstLine="720"/>
        <w:jc w:val="both"/>
        <w:rPr>
          <w:rFonts w:ascii="Times New Roman" w:hAnsi="Times New Roman" w:cs="Times New Roman"/>
        </w:rPr>
      </w:pPr>
      <w:bookmarkStart w:id="7" w:name="sub_235"/>
      <w:bookmarkEnd w:id="6"/>
      <w:r w:rsidRPr="00612D58">
        <w:rPr>
          <w:rFonts w:ascii="Times New Roman" w:hAnsi="Times New Roman" w:cs="Times New Roman"/>
        </w:rPr>
        <w:t xml:space="preserve">д) </w:t>
      </w:r>
      <w:bookmarkEnd w:id="7"/>
      <w:r w:rsidRPr="00612D58">
        <w:rPr>
          <w:rFonts w:ascii="Times New Roman" w:hAnsi="Times New Roman" w:cs="Times New Roman"/>
        </w:rPr>
        <w:t>при отсутствии участников аукциона, готовых заключить договор купли - продажи в соответствии с названным размером цены за земельный участок, она повторяется 3 раза. Если после троекратного объявления размера цены за земельный участок ни один из участников аукциона не поднял билет, аукцион завершается.</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 xml:space="preserve"> Победителем аукциона признается тот участник аукциона, номер билета которого был назван аукционистом последним;</w:t>
      </w:r>
    </w:p>
    <w:p w:rsidR="00752BC5" w:rsidRPr="00612D58" w:rsidRDefault="00752BC5" w:rsidP="00752BC5">
      <w:pPr>
        <w:autoSpaceDE w:val="0"/>
        <w:autoSpaceDN w:val="0"/>
        <w:adjustRightInd w:val="0"/>
        <w:ind w:firstLine="720"/>
        <w:jc w:val="both"/>
        <w:rPr>
          <w:rFonts w:ascii="Times New Roman" w:hAnsi="Times New Roman" w:cs="Times New Roman"/>
        </w:rPr>
      </w:pPr>
      <w:r w:rsidRPr="00612D58">
        <w:rPr>
          <w:rFonts w:ascii="Times New Roman" w:hAnsi="Times New Roman" w:cs="Times New Roman"/>
        </w:rPr>
        <w:t>е) по завершении аукциона аукционист объявляет о заключении договора купли-продажи земельного участка, называет размер цены за земельный участок, предложенный победителем аукциона, и номер билета победителя аукциона.</w:t>
      </w:r>
    </w:p>
    <w:p w:rsidR="00752BC5" w:rsidRPr="00612D58" w:rsidRDefault="00752BC5" w:rsidP="00752BC5">
      <w:pPr>
        <w:autoSpaceDE w:val="0"/>
        <w:autoSpaceDN w:val="0"/>
        <w:adjustRightInd w:val="0"/>
        <w:jc w:val="both"/>
        <w:rPr>
          <w:rFonts w:ascii="Times New Roman" w:hAnsi="Times New Roman" w:cs="Times New Roman"/>
        </w:rPr>
      </w:pPr>
      <w:r w:rsidRPr="00612D58">
        <w:rPr>
          <w:rFonts w:ascii="Times New Roman" w:hAnsi="Times New Roman" w:cs="Times New Roman"/>
        </w:rPr>
        <w:tab/>
        <w:t>В случае, если в аукционе после троекратного объявления начальной цены аукциона не поступит от участников аукциона ни одного предложения о более высоком размере цены за земельный участок, аукцион признается несостоявшимся.</w:t>
      </w:r>
    </w:p>
    <w:p w:rsidR="00752BC5" w:rsidRPr="00612D58" w:rsidRDefault="00752BC5" w:rsidP="00752BC5">
      <w:pPr>
        <w:widowControl w:val="0"/>
        <w:ind w:firstLine="720"/>
        <w:jc w:val="both"/>
        <w:rPr>
          <w:rFonts w:ascii="Times New Roman" w:hAnsi="Times New Roman" w:cs="Times New Roman"/>
          <w:b/>
          <w:color w:val="000000"/>
        </w:rPr>
      </w:pPr>
      <w:r w:rsidRPr="00612D58">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Победителем аукциона признается участник аукциона, предложивший наибольший размер цены за земельный участок.</w:t>
      </w:r>
    </w:p>
    <w:p w:rsidR="00752BC5" w:rsidRPr="00612D58" w:rsidRDefault="00752BC5" w:rsidP="00752BC5">
      <w:pPr>
        <w:suppressAutoHyphens/>
        <w:ind w:firstLine="720"/>
        <w:jc w:val="both"/>
        <w:rPr>
          <w:rFonts w:ascii="Times New Roman" w:hAnsi="Times New Roman" w:cs="Times New Roman"/>
        </w:rPr>
      </w:pPr>
      <w:r w:rsidRPr="00612D58">
        <w:rPr>
          <w:rFonts w:ascii="Times New Roman" w:hAnsi="Times New Roman" w:cs="Times New Roman"/>
          <w:b/>
          <w:bCs/>
          <w:color w:val="000000"/>
        </w:rPr>
        <w:t xml:space="preserve">Аукцион признается несостоявшимся в случае: </w:t>
      </w:r>
    </w:p>
    <w:p w:rsidR="00752BC5" w:rsidRPr="00612D58" w:rsidRDefault="00752BC5" w:rsidP="00752BC5">
      <w:pPr>
        <w:ind w:firstLine="720"/>
        <w:jc w:val="both"/>
        <w:rPr>
          <w:rFonts w:ascii="Times New Roman" w:hAnsi="Times New Roman" w:cs="Times New Roman"/>
        </w:rPr>
      </w:pPr>
      <w:r w:rsidRPr="00612D58">
        <w:rPr>
          <w:rFonts w:ascii="Times New Roman" w:hAnsi="Times New Roman" w:cs="Times New Roman"/>
        </w:rPr>
        <w:lastRenderedPageBreak/>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52BC5" w:rsidRPr="00612D58" w:rsidRDefault="00752BC5" w:rsidP="00752BC5">
      <w:pPr>
        <w:ind w:firstLine="720"/>
        <w:jc w:val="both"/>
        <w:rPr>
          <w:rFonts w:ascii="Times New Roman" w:hAnsi="Times New Roman" w:cs="Times New Roman"/>
        </w:rPr>
      </w:pPr>
      <w:r w:rsidRPr="00612D58">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52BC5" w:rsidRPr="00612D58" w:rsidRDefault="00752BC5" w:rsidP="00752BC5">
      <w:pPr>
        <w:ind w:firstLine="720"/>
        <w:jc w:val="both"/>
        <w:rPr>
          <w:rFonts w:ascii="Times New Roman" w:hAnsi="Times New Roman" w:cs="Times New Roman"/>
          <w:b/>
          <w:bCs/>
        </w:rPr>
      </w:pPr>
      <w:r w:rsidRPr="00612D58">
        <w:rPr>
          <w:rFonts w:ascii="Times New Roman" w:hAnsi="Times New Roman" w:cs="Times New Roman"/>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52BC5" w:rsidRPr="00612D58" w:rsidRDefault="00752BC5" w:rsidP="00752BC5">
      <w:pPr>
        <w:suppressAutoHyphens/>
        <w:autoSpaceDE w:val="0"/>
        <w:ind w:firstLine="720"/>
        <w:jc w:val="both"/>
        <w:rPr>
          <w:rFonts w:ascii="Times New Roman" w:eastAsia="Arial" w:hAnsi="Times New Roman" w:cs="Times New Roman"/>
          <w:b/>
          <w:lang w:eastAsia="ar-SA"/>
        </w:rPr>
      </w:pPr>
      <w:r w:rsidRPr="00612D58">
        <w:rPr>
          <w:rFonts w:ascii="Times New Roman" w:eastAsia="Arial" w:hAnsi="Times New Roman" w:cs="Times New Roman"/>
          <w:b/>
          <w:lang w:eastAsia="ar-SA"/>
        </w:rPr>
        <w:t>Срок заключения договора аренды земельного участка.</w:t>
      </w:r>
    </w:p>
    <w:p w:rsidR="00752BC5" w:rsidRPr="00612D58" w:rsidRDefault="00752BC5" w:rsidP="00752BC5">
      <w:pPr>
        <w:ind w:firstLine="720"/>
        <w:jc w:val="both"/>
        <w:rPr>
          <w:rFonts w:ascii="Times New Roman" w:hAnsi="Times New Roman" w:cs="Times New Roman"/>
        </w:rPr>
      </w:pPr>
      <w:r w:rsidRPr="00612D58">
        <w:rPr>
          <w:rFonts w:ascii="Times New Roman" w:hAnsi="Times New Roman" w:cs="Times New Roman"/>
        </w:rPr>
        <w:t xml:space="preserve">Договор </w:t>
      </w:r>
      <w:r w:rsidRPr="00612D58">
        <w:rPr>
          <w:rFonts w:ascii="Times New Roman" w:eastAsia="Arial" w:hAnsi="Times New Roman" w:cs="Times New Roman"/>
        </w:rPr>
        <w:t>(Приложение 2)</w:t>
      </w:r>
      <w:r w:rsidRPr="00612D58">
        <w:rPr>
          <w:rFonts w:ascii="Times New Roman" w:hAnsi="Times New Roman" w:cs="Times New Roman"/>
        </w:rPr>
        <w:t xml:space="preserve"> подлежит заключению в соответствии с частями 13, 14, 20 статьи 39.12 Земельного кодекса Российской Федерации. </w:t>
      </w:r>
    </w:p>
    <w:p w:rsidR="00752BC5" w:rsidRPr="00612D58" w:rsidRDefault="00752BC5" w:rsidP="00752BC5">
      <w:pPr>
        <w:ind w:firstLine="720"/>
        <w:jc w:val="both"/>
        <w:rPr>
          <w:rFonts w:ascii="Times New Roman" w:hAnsi="Times New Roman" w:cs="Times New Roman"/>
        </w:rPr>
      </w:pPr>
      <w:r w:rsidRPr="00612D58">
        <w:rPr>
          <w:rFonts w:ascii="Times New Roman" w:hAnsi="Times New Roman" w:cs="Times New Roman"/>
        </w:rPr>
        <w:t>Протокол о результатах аукциона размещается на официальном сайте в течение одного рабочего дня со дня подписания данного протокола</w:t>
      </w:r>
    </w:p>
    <w:p w:rsidR="00752BC5" w:rsidRPr="00612D58" w:rsidRDefault="00752BC5" w:rsidP="00752BC5">
      <w:pPr>
        <w:ind w:firstLine="720"/>
        <w:jc w:val="both"/>
        <w:rPr>
          <w:rFonts w:ascii="Times New Roman" w:hAnsi="Times New Roman" w:cs="Times New Roman"/>
          <w:b/>
          <w:bCs/>
        </w:rPr>
      </w:pPr>
      <w:r w:rsidRPr="00612D58">
        <w:rPr>
          <w:rFonts w:ascii="Times New Roman" w:hAnsi="Times New Roman" w:cs="Times New Roman"/>
        </w:rPr>
        <w:t xml:space="preserve">Сведения о победителях аукциона, уклонившихся от заключения договора купли- продажи земельного участка, являющегося предметом аукциона, и об иных лицах, с которыми указанный договор заключается в соответствии с </w:t>
      </w:r>
      <w:hyperlink r:id="rId32" w:history="1">
        <w:r w:rsidRPr="00612D58">
          <w:rPr>
            <w:rFonts w:ascii="Times New Roman" w:hAnsi="Times New Roman" w:cs="Times New Roman"/>
          </w:rPr>
          <w:t>частями 13</w:t>
        </w:r>
      </w:hyperlink>
      <w:r w:rsidRPr="00612D58">
        <w:rPr>
          <w:rFonts w:ascii="Times New Roman" w:hAnsi="Times New Roman" w:cs="Times New Roman"/>
        </w:rPr>
        <w:t xml:space="preserve">, </w:t>
      </w:r>
      <w:hyperlink r:id="rId33" w:history="1">
        <w:r w:rsidRPr="00612D58">
          <w:rPr>
            <w:rFonts w:ascii="Times New Roman" w:hAnsi="Times New Roman" w:cs="Times New Roman"/>
          </w:rPr>
          <w:t>14</w:t>
        </w:r>
      </w:hyperlink>
      <w:r w:rsidRPr="00612D58">
        <w:rPr>
          <w:rFonts w:ascii="Times New Roman" w:hAnsi="Times New Roman" w:cs="Times New Roman"/>
        </w:rPr>
        <w:t xml:space="preserve"> или </w:t>
      </w:r>
      <w:hyperlink r:id="rId34" w:history="1">
        <w:r w:rsidRPr="00612D58">
          <w:rPr>
            <w:rFonts w:ascii="Times New Roman" w:hAnsi="Times New Roman" w:cs="Times New Roman"/>
          </w:rPr>
          <w:t>20</w:t>
        </w:r>
      </w:hyperlink>
      <w:r w:rsidRPr="00612D58">
        <w:rPr>
          <w:rFonts w:ascii="Times New Roman" w:hAnsi="Times New Roman" w:cs="Times New Roman"/>
        </w:rP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752BC5" w:rsidRPr="00612D58" w:rsidRDefault="00752BC5" w:rsidP="00752BC5">
      <w:pPr>
        <w:suppressAutoHyphens/>
        <w:ind w:firstLine="720"/>
        <w:jc w:val="both"/>
        <w:rPr>
          <w:rFonts w:ascii="Times New Roman" w:hAnsi="Times New Roman" w:cs="Times New Roman"/>
          <w:b/>
          <w:bCs/>
          <w:lang w:eastAsia="ar-SA"/>
        </w:rPr>
      </w:pPr>
      <w:r w:rsidRPr="00612D58">
        <w:rPr>
          <w:rFonts w:ascii="Times New Roman" w:hAnsi="Times New Roman" w:cs="Times New Roman"/>
          <w:b/>
          <w:bCs/>
          <w:lang w:eastAsia="ar-SA"/>
        </w:rPr>
        <w:t>Дата, время, график проведения осмотра земельных участков.</w:t>
      </w:r>
    </w:p>
    <w:p w:rsidR="00752BC5" w:rsidRPr="00612D58" w:rsidRDefault="00752BC5" w:rsidP="00752BC5">
      <w:pPr>
        <w:autoSpaceDE w:val="0"/>
        <w:ind w:firstLine="720"/>
        <w:jc w:val="both"/>
        <w:rPr>
          <w:rFonts w:ascii="Times New Roman" w:hAnsi="Times New Roman" w:cs="Times New Roman"/>
          <w:i/>
          <w:lang w:eastAsia="ar-SA"/>
        </w:rPr>
      </w:pPr>
      <w:r w:rsidRPr="00612D58">
        <w:rPr>
          <w:rFonts w:ascii="Times New Roman" w:hAnsi="Times New Roman" w:cs="Times New Roman"/>
          <w:lang w:eastAsia="ar-SA"/>
        </w:rPr>
        <w:t xml:space="preserve">Осмотр </w:t>
      </w:r>
      <w:r w:rsidRPr="00612D58">
        <w:rPr>
          <w:rFonts w:ascii="Times New Roman" w:hAnsi="Times New Roman" w:cs="Times New Roman"/>
          <w:bCs/>
          <w:lang w:eastAsia="ar-SA"/>
        </w:rPr>
        <w:t>земельных участков</w:t>
      </w:r>
      <w:r w:rsidRPr="00612D58">
        <w:rPr>
          <w:rFonts w:ascii="Times New Roman" w:hAnsi="Times New Roman" w:cs="Times New Roman"/>
          <w:lang w:eastAsia="ar-SA"/>
        </w:rPr>
        <w:t xml:space="preserve"> обеспечивается управлением имущественных и земельных отношений администрации муниципального образования – Шиловский муниципальный район Рязанской области. Проведение осмотра осуществляется в рабочие дни в среду, четверг                     </w:t>
      </w:r>
      <w:r w:rsidRPr="00612D58">
        <w:rPr>
          <w:rFonts w:ascii="Times New Roman" w:eastAsia="Arial" w:hAnsi="Times New Roman" w:cs="Times New Roman"/>
          <w:color w:val="000000"/>
          <w:lang w:eastAsia="ar-SA"/>
        </w:rPr>
        <w:t>с 9 часов 00 минут до 12 часов 00 минут по местному времени</w:t>
      </w:r>
      <w:r w:rsidRPr="00612D58">
        <w:rPr>
          <w:rFonts w:ascii="Times New Roman" w:hAnsi="Times New Roman" w:cs="Times New Roman"/>
          <w:lang w:eastAsia="ar-SA"/>
        </w:rPr>
        <w:t xml:space="preserve">, но не позднее чем за два рабочих дня до даты окончания срока подачи заявок на участие в аукционе. Дата и время проведения осмотра подлежат согласованию с управлением имущественных и земельных отношений администрации муниципального образования – Шиловский муниципальный район Рязанской области по телефону </w:t>
      </w:r>
      <w:r w:rsidRPr="00612D58">
        <w:rPr>
          <w:rFonts w:ascii="Times New Roman" w:hAnsi="Times New Roman" w:cs="Times New Roman"/>
        </w:rPr>
        <w:t>(49136) 2-24-79.</w:t>
      </w:r>
    </w:p>
    <w:p w:rsidR="00752BC5" w:rsidRPr="003A6C50" w:rsidRDefault="00752BC5" w:rsidP="003A6C50">
      <w:pPr>
        <w:numPr>
          <w:ilvl w:val="0"/>
          <w:numId w:val="33"/>
        </w:numPr>
        <w:suppressAutoHyphens/>
        <w:spacing w:after="0" w:line="240" w:lineRule="auto"/>
        <w:ind w:left="0" w:firstLine="720"/>
        <w:jc w:val="center"/>
        <w:rPr>
          <w:rFonts w:ascii="Times New Roman" w:hAnsi="Times New Roman" w:cs="Times New Roman"/>
          <w:i/>
          <w:iCs/>
        </w:rPr>
      </w:pPr>
      <w:r w:rsidRPr="00612D58">
        <w:rPr>
          <w:rFonts w:ascii="Times New Roman" w:hAnsi="Times New Roman" w:cs="Times New Roman"/>
        </w:rPr>
        <w:t xml:space="preserve"> </w:t>
      </w:r>
    </w:p>
    <w:p w:rsidR="00752BC5" w:rsidRPr="00612D58" w:rsidRDefault="00752BC5" w:rsidP="00752BC5">
      <w:pPr>
        <w:suppressAutoHyphens/>
        <w:jc w:val="center"/>
        <w:rPr>
          <w:rFonts w:ascii="Times New Roman" w:hAnsi="Times New Roman" w:cs="Times New Roman"/>
        </w:rPr>
      </w:pPr>
    </w:p>
    <w:p w:rsidR="00752BC5" w:rsidRPr="00612D58" w:rsidRDefault="007B1A8B" w:rsidP="007B1A8B">
      <w:pPr>
        <w:keepNext/>
        <w:numPr>
          <w:ilvl w:val="3"/>
          <w:numId w:val="2"/>
        </w:numPr>
        <w:suppressAutoHyphens/>
        <w:spacing w:after="0" w:line="240" w:lineRule="auto"/>
        <w:ind w:left="864" w:hanging="864"/>
        <w:jc w:val="center"/>
        <w:outlineLvl w:val="3"/>
        <w:rPr>
          <w:rFonts w:ascii="Times New Roman" w:hAnsi="Times New Roman" w:cs="Times New Roman"/>
          <w:lang w:eastAsia="ar-SA"/>
        </w:rPr>
      </w:pPr>
      <w:r>
        <w:rPr>
          <w:rFonts w:ascii="Times New Roman" w:hAnsi="Times New Roman" w:cs="Times New Roman"/>
          <w:lang w:eastAsia="ar-SA"/>
        </w:rPr>
        <w:t xml:space="preserve">                                                     </w:t>
      </w:r>
      <w:r w:rsidR="003A6C50">
        <w:rPr>
          <w:rFonts w:ascii="Times New Roman" w:hAnsi="Times New Roman" w:cs="Times New Roman"/>
          <w:lang w:eastAsia="ar-SA"/>
        </w:rPr>
        <w:t xml:space="preserve">                        </w:t>
      </w:r>
      <w:r>
        <w:rPr>
          <w:rFonts w:ascii="Times New Roman" w:hAnsi="Times New Roman" w:cs="Times New Roman"/>
          <w:lang w:eastAsia="ar-SA"/>
        </w:rPr>
        <w:t xml:space="preserve">  </w:t>
      </w:r>
      <w:r w:rsidR="00752BC5" w:rsidRPr="00612D58">
        <w:rPr>
          <w:rFonts w:ascii="Times New Roman" w:hAnsi="Times New Roman" w:cs="Times New Roman"/>
          <w:lang w:eastAsia="ar-SA"/>
        </w:rPr>
        <w:t>Приложение  1</w:t>
      </w:r>
    </w:p>
    <w:p w:rsidR="00752BC5" w:rsidRPr="00612D58" w:rsidRDefault="00752BC5" w:rsidP="00752BC5">
      <w:pPr>
        <w:keepNext/>
        <w:numPr>
          <w:ilvl w:val="3"/>
          <w:numId w:val="2"/>
        </w:numPr>
        <w:suppressAutoHyphens/>
        <w:spacing w:after="0" w:line="240" w:lineRule="auto"/>
        <w:ind w:left="864" w:hanging="86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к извещению о проведении</w:t>
      </w:r>
    </w:p>
    <w:p w:rsidR="00752BC5" w:rsidRPr="00612D58" w:rsidRDefault="00752BC5" w:rsidP="00752BC5">
      <w:pPr>
        <w:keepNext/>
        <w:numPr>
          <w:ilvl w:val="3"/>
          <w:numId w:val="2"/>
        </w:numPr>
        <w:suppressAutoHyphens/>
        <w:spacing w:after="0" w:line="240" w:lineRule="auto"/>
        <w:ind w:left="864" w:hanging="86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аукциона</w:t>
      </w:r>
      <w:r w:rsidRPr="00612D58">
        <w:rPr>
          <w:rFonts w:ascii="Times New Roman" w:hAnsi="Times New Roman" w:cs="Times New Roman"/>
        </w:rPr>
        <w:t xml:space="preserve"> </w:t>
      </w:r>
      <w:r w:rsidRPr="00612D58">
        <w:rPr>
          <w:rFonts w:ascii="Times New Roman" w:hAnsi="Times New Roman" w:cs="Times New Roman"/>
          <w:lang w:eastAsia="ar-SA"/>
        </w:rPr>
        <w:t>по продаже в</w:t>
      </w:r>
    </w:p>
    <w:p w:rsidR="00752BC5" w:rsidRPr="00612D58" w:rsidRDefault="00752BC5" w:rsidP="00752BC5">
      <w:pPr>
        <w:keepNext/>
        <w:numPr>
          <w:ilvl w:val="3"/>
          <w:numId w:val="2"/>
        </w:numPr>
        <w:suppressAutoHyphens/>
        <w:spacing w:after="0" w:line="240" w:lineRule="auto"/>
        <w:ind w:left="864" w:hanging="86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собственность земельного</w:t>
      </w:r>
    </w:p>
    <w:p w:rsidR="00752BC5" w:rsidRPr="00612D58" w:rsidRDefault="00752BC5" w:rsidP="00752BC5">
      <w:pPr>
        <w:keepNext/>
        <w:numPr>
          <w:ilvl w:val="3"/>
          <w:numId w:val="2"/>
        </w:numPr>
        <w:suppressAutoHyphens/>
        <w:spacing w:after="0" w:line="240" w:lineRule="auto"/>
        <w:ind w:left="864" w:hanging="86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участка</w:t>
      </w:r>
    </w:p>
    <w:p w:rsidR="00752BC5" w:rsidRPr="00612D58" w:rsidRDefault="00752BC5" w:rsidP="00752BC5">
      <w:pPr>
        <w:keepNext/>
        <w:numPr>
          <w:ilvl w:val="3"/>
          <w:numId w:val="2"/>
        </w:numPr>
        <w:suppressAutoHyphens/>
        <w:spacing w:after="0" w:line="240" w:lineRule="auto"/>
        <w:ind w:left="864" w:hanging="864"/>
        <w:jc w:val="right"/>
        <w:outlineLvl w:val="3"/>
        <w:rPr>
          <w:rFonts w:ascii="Times New Roman" w:hAnsi="Times New Roman" w:cs="Times New Roman"/>
          <w:lang w:eastAsia="ar-SA"/>
        </w:rPr>
      </w:pPr>
    </w:p>
    <w:p w:rsidR="00752BC5" w:rsidRPr="00612D58" w:rsidRDefault="00752BC5" w:rsidP="00752BC5">
      <w:pPr>
        <w:numPr>
          <w:ilvl w:val="0"/>
          <w:numId w:val="33"/>
        </w:numPr>
        <w:suppressAutoHyphens/>
        <w:spacing w:after="0" w:line="240" w:lineRule="auto"/>
        <w:jc w:val="center"/>
        <w:rPr>
          <w:rFonts w:ascii="Times New Roman" w:hAnsi="Times New Roman" w:cs="Times New Roman"/>
        </w:rPr>
      </w:pPr>
      <w:r w:rsidRPr="00612D58">
        <w:rPr>
          <w:rFonts w:ascii="Times New Roman" w:hAnsi="Times New Roman" w:cs="Times New Roman"/>
        </w:rPr>
        <w:t xml:space="preserve">      </w:t>
      </w:r>
      <w:r w:rsidRPr="00612D58">
        <w:rPr>
          <w:rFonts w:ascii="Times New Roman" w:hAnsi="Times New Roman" w:cs="Times New Roman"/>
          <w:b/>
          <w:bCs/>
        </w:rPr>
        <w:t>ЗАЯВКА НА УЧАСТИЕ В  АУКЦИОНЕ</w:t>
      </w:r>
    </w:p>
    <w:p w:rsidR="00752BC5" w:rsidRPr="00612D58" w:rsidRDefault="00752BC5" w:rsidP="00752BC5">
      <w:pPr>
        <w:numPr>
          <w:ilvl w:val="0"/>
          <w:numId w:val="33"/>
        </w:numPr>
        <w:suppressAutoHyphens/>
        <w:spacing w:after="0" w:line="240" w:lineRule="auto"/>
        <w:jc w:val="center"/>
        <w:rPr>
          <w:rFonts w:ascii="Times New Roman" w:hAnsi="Times New Roman" w:cs="Times New Roman"/>
          <w:i/>
          <w:iCs/>
        </w:rPr>
      </w:pPr>
      <w:r w:rsidRPr="00612D58">
        <w:rPr>
          <w:rFonts w:ascii="Times New Roman" w:hAnsi="Times New Roman" w:cs="Times New Roman"/>
        </w:rPr>
        <w:t>_________________________________________________________________________________</w:t>
      </w:r>
    </w:p>
    <w:p w:rsidR="00752BC5" w:rsidRPr="00612D58" w:rsidRDefault="00752BC5" w:rsidP="00752BC5">
      <w:pPr>
        <w:numPr>
          <w:ilvl w:val="0"/>
          <w:numId w:val="33"/>
        </w:numPr>
        <w:suppressAutoHyphens/>
        <w:spacing w:after="0" w:line="240" w:lineRule="auto"/>
        <w:jc w:val="center"/>
        <w:rPr>
          <w:rFonts w:ascii="Times New Roman" w:hAnsi="Times New Roman" w:cs="Times New Roman"/>
          <w:iCs/>
        </w:rPr>
      </w:pPr>
      <w:r w:rsidRPr="00612D58">
        <w:rPr>
          <w:rFonts w:ascii="Times New Roman" w:hAnsi="Times New Roman" w:cs="Times New Roman"/>
          <w:iCs/>
        </w:rPr>
        <w:t xml:space="preserve">(Фамилия, имя, отчество и паспортные данные физического лица, полное наименование юридического лица) </w:t>
      </w:r>
    </w:p>
    <w:p w:rsidR="00752BC5" w:rsidRPr="00612D58" w:rsidRDefault="00752BC5" w:rsidP="00752BC5">
      <w:pPr>
        <w:numPr>
          <w:ilvl w:val="0"/>
          <w:numId w:val="33"/>
        </w:numPr>
        <w:suppressAutoHyphens/>
        <w:spacing w:after="0" w:line="240" w:lineRule="auto"/>
        <w:jc w:val="center"/>
        <w:rPr>
          <w:rFonts w:ascii="Times New Roman" w:hAnsi="Times New Roman" w:cs="Times New Roman"/>
          <w:iCs/>
        </w:rPr>
      </w:pPr>
      <w:r w:rsidRPr="00612D58">
        <w:rPr>
          <w:rFonts w:ascii="Times New Roman" w:hAnsi="Times New Roman" w:cs="Times New Roman"/>
          <w:iCs/>
        </w:rPr>
        <w:t>_________________________________________________________________________________</w:t>
      </w:r>
    </w:p>
    <w:p w:rsidR="00752BC5" w:rsidRPr="00612D58" w:rsidRDefault="00752BC5" w:rsidP="00752BC5">
      <w:pPr>
        <w:numPr>
          <w:ilvl w:val="0"/>
          <w:numId w:val="33"/>
        </w:numPr>
        <w:suppressAutoHyphens/>
        <w:spacing w:after="0" w:line="240" w:lineRule="auto"/>
        <w:jc w:val="center"/>
        <w:rPr>
          <w:rFonts w:ascii="Times New Roman" w:hAnsi="Times New Roman" w:cs="Times New Roman"/>
        </w:rPr>
      </w:pPr>
      <w:r w:rsidRPr="00612D58">
        <w:rPr>
          <w:rFonts w:ascii="Times New Roman" w:hAnsi="Times New Roman" w:cs="Times New Roman"/>
        </w:rPr>
        <w:t>именуемый далее Претендент, сообщает о согласии участвовать в аукционе</w:t>
      </w:r>
    </w:p>
    <w:p w:rsidR="00752BC5" w:rsidRPr="00612D58" w:rsidRDefault="00752BC5" w:rsidP="00752BC5">
      <w:pPr>
        <w:numPr>
          <w:ilvl w:val="0"/>
          <w:numId w:val="33"/>
        </w:numPr>
        <w:suppressAutoHyphens/>
        <w:spacing w:after="0" w:line="240" w:lineRule="auto"/>
        <w:jc w:val="center"/>
        <w:rPr>
          <w:rFonts w:ascii="Times New Roman" w:hAnsi="Times New Roman" w:cs="Times New Roman"/>
          <w:i/>
          <w:iCs/>
        </w:rPr>
      </w:pPr>
      <w:r w:rsidRPr="00612D58">
        <w:rPr>
          <w:rFonts w:ascii="Times New Roman" w:hAnsi="Times New Roman" w:cs="Times New Roman"/>
        </w:rPr>
        <w:t>_________________________________________________________________________________</w:t>
      </w:r>
    </w:p>
    <w:p w:rsidR="00752BC5" w:rsidRPr="00612D58" w:rsidRDefault="00752BC5" w:rsidP="00752BC5">
      <w:pPr>
        <w:numPr>
          <w:ilvl w:val="0"/>
          <w:numId w:val="33"/>
        </w:numPr>
        <w:suppressAutoHyphens/>
        <w:spacing w:after="0" w:line="240" w:lineRule="auto"/>
        <w:jc w:val="center"/>
        <w:rPr>
          <w:rFonts w:ascii="Times New Roman" w:hAnsi="Times New Roman" w:cs="Times New Roman"/>
        </w:rPr>
      </w:pPr>
      <w:r w:rsidRPr="00612D58">
        <w:rPr>
          <w:rFonts w:ascii="Times New Roman" w:hAnsi="Times New Roman" w:cs="Times New Roman"/>
          <w:iCs/>
        </w:rPr>
        <w:t>(Наименование и дата аукциона,  № лота)</w:t>
      </w:r>
    </w:p>
    <w:p w:rsidR="00752BC5" w:rsidRPr="00612D58" w:rsidRDefault="00752BC5" w:rsidP="00752BC5">
      <w:pPr>
        <w:numPr>
          <w:ilvl w:val="0"/>
          <w:numId w:val="33"/>
        </w:numPr>
        <w:suppressAutoHyphens/>
        <w:spacing w:after="0" w:line="240" w:lineRule="auto"/>
        <w:jc w:val="both"/>
        <w:rPr>
          <w:rFonts w:ascii="Times New Roman" w:hAnsi="Times New Roman" w:cs="Times New Roman"/>
        </w:rPr>
      </w:pPr>
      <w:r w:rsidRPr="00612D58">
        <w:rPr>
          <w:rFonts w:ascii="Times New Roman" w:hAnsi="Times New Roman" w:cs="Times New Roman"/>
        </w:rPr>
        <w:t>обязуюсь:</w:t>
      </w:r>
    </w:p>
    <w:p w:rsidR="00752BC5" w:rsidRPr="00612D58" w:rsidRDefault="00752BC5" w:rsidP="00752BC5">
      <w:pPr>
        <w:tabs>
          <w:tab w:val="left" w:pos="284"/>
        </w:tabs>
        <w:suppressAutoHyphens/>
        <w:ind w:firstLine="567"/>
        <w:jc w:val="both"/>
        <w:rPr>
          <w:rFonts w:ascii="Times New Roman" w:hAnsi="Times New Roman" w:cs="Times New Roman"/>
        </w:rPr>
      </w:pPr>
      <w:r w:rsidRPr="00612D58">
        <w:rPr>
          <w:rFonts w:ascii="Times New Roman" w:hAnsi="Times New Roman" w:cs="Times New Roman"/>
        </w:rPr>
        <w:lastRenderedPageBreak/>
        <w:t xml:space="preserve">1) соблюдать условия аукциона, содержащиеся в Извещении о проведении аукциона, размещенном на официальном сайте Российской Федерации </w:t>
      </w:r>
      <w:hyperlink r:id="rId35" w:history="1">
        <w:r w:rsidRPr="00612D58">
          <w:rPr>
            <w:rStyle w:val="af7"/>
            <w:rFonts w:ascii="Times New Roman" w:hAnsi="Times New Roman" w:cs="Times New Roman"/>
            <w:lang w:val="en-US"/>
          </w:rPr>
          <w:t>www</w:t>
        </w:r>
        <w:r w:rsidRPr="00612D58">
          <w:rPr>
            <w:rStyle w:val="af7"/>
            <w:rFonts w:ascii="Times New Roman" w:hAnsi="Times New Roman" w:cs="Times New Roman"/>
          </w:rPr>
          <w:t>.</w:t>
        </w:r>
        <w:proofErr w:type="spellStart"/>
        <w:r w:rsidRPr="00612D58">
          <w:rPr>
            <w:rStyle w:val="af7"/>
            <w:rFonts w:ascii="Times New Roman" w:hAnsi="Times New Roman" w:cs="Times New Roman"/>
            <w:lang w:val="en-US"/>
          </w:rPr>
          <w:t>torgi</w:t>
        </w:r>
        <w:proofErr w:type="spellEnd"/>
        <w:r w:rsidRPr="00612D58">
          <w:rPr>
            <w:rStyle w:val="af7"/>
            <w:rFonts w:ascii="Times New Roman" w:hAnsi="Times New Roman" w:cs="Times New Roman"/>
          </w:rPr>
          <w:t>.</w:t>
        </w:r>
        <w:proofErr w:type="spellStart"/>
        <w:r w:rsidRPr="00612D58">
          <w:rPr>
            <w:rStyle w:val="af7"/>
            <w:rFonts w:ascii="Times New Roman" w:hAnsi="Times New Roman" w:cs="Times New Roman"/>
            <w:lang w:val="en-US"/>
          </w:rPr>
          <w:t>gov</w:t>
        </w:r>
        <w:proofErr w:type="spellEnd"/>
        <w:r w:rsidRPr="00612D58">
          <w:rPr>
            <w:rStyle w:val="af7"/>
            <w:rFonts w:ascii="Times New Roman" w:hAnsi="Times New Roman" w:cs="Times New Roman"/>
          </w:rPr>
          <w:t>.</w:t>
        </w:r>
        <w:proofErr w:type="spellStart"/>
        <w:r w:rsidRPr="00612D58">
          <w:rPr>
            <w:rStyle w:val="af7"/>
            <w:rFonts w:ascii="Times New Roman" w:hAnsi="Times New Roman" w:cs="Times New Roman"/>
            <w:lang w:val="en-US"/>
          </w:rPr>
          <w:t>ru</w:t>
        </w:r>
        <w:proofErr w:type="spellEnd"/>
      </w:hyperlink>
      <w:r w:rsidRPr="00612D58">
        <w:rPr>
          <w:rFonts w:ascii="Times New Roman" w:hAnsi="Times New Roman" w:cs="Times New Roman"/>
        </w:rPr>
        <w:t xml:space="preserve"> и в Информационном бюллетене муниципального образования – Шиловский муниципальный район Рязанской области. </w:t>
      </w:r>
    </w:p>
    <w:p w:rsidR="00752BC5" w:rsidRPr="00612D58" w:rsidRDefault="00752BC5" w:rsidP="00752BC5">
      <w:pPr>
        <w:tabs>
          <w:tab w:val="left" w:pos="284"/>
        </w:tabs>
        <w:suppressAutoHyphens/>
        <w:ind w:firstLine="567"/>
        <w:jc w:val="both"/>
        <w:rPr>
          <w:rFonts w:ascii="Times New Roman" w:hAnsi="Times New Roman" w:cs="Times New Roman"/>
        </w:rPr>
      </w:pPr>
      <w:r w:rsidRPr="00612D58">
        <w:rPr>
          <w:rFonts w:ascii="Times New Roman" w:hAnsi="Times New Roman" w:cs="Times New Roman"/>
        </w:rPr>
        <w:t>2) в случае признания Победителем открытого аукциона:</w:t>
      </w:r>
    </w:p>
    <w:p w:rsidR="00752BC5" w:rsidRPr="00612D58" w:rsidRDefault="00752BC5" w:rsidP="00752BC5">
      <w:pPr>
        <w:widowControl w:val="0"/>
        <w:shd w:val="clear" w:color="auto" w:fill="FFFFFF"/>
        <w:tabs>
          <w:tab w:val="left" w:pos="284"/>
          <w:tab w:val="left" w:pos="5918"/>
        </w:tabs>
        <w:suppressAutoHyphens/>
        <w:ind w:firstLine="557"/>
        <w:jc w:val="both"/>
        <w:rPr>
          <w:rFonts w:ascii="Times New Roman" w:hAnsi="Times New Roman" w:cs="Times New Roman"/>
          <w:color w:val="000000"/>
          <w:kern w:val="1"/>
        </w:rPr>
      </w:pPr>
      <w:r w:rsidRPr="00612D58">
        <w:rPr>
          <w:rFonts w:ascii="Times New Roman" w:hAnsi="Times New Roman" w:cs="Times New Roman"/>
        </w:rPr>
        <w:t>- заключить договор купли-продажи земельного участка.</w:t>
      </w:r>
    </w:p>
    <w:p w:rsidR="00752BC5" w:rsidRPr="00612D58" w:rsidRDefault="00752BC5" w:rsidP="00752BC5">
      <w:pPr>
        <w:widowControl w:val="0"/>
        <w:shd w:val="clear" w:color="auto" w:fill="FFFFFF"/>
        <w:tabs>
          <w:tab w:val="left" w:pos="284"/>
          <w:tab w:val="left" w:pos="5918"/>
        </w:tabs>
        <w:suppressAutoHyphens/>
        <w:ind w:firstLine="557"/>
        <w:jc w:val="both"/>
        <w:rPr>
          <w:rFonts w:ascii="Times New Roman" w:hAnsi="Times New Roman" w:cs="Times New Roman"/>
        </w:rPr>
      </w:pPr>
      <w:r w:rsidRPr="00612D58">
        <w:rPr>
          <w:rFonts w:ascii="Times New Roman" w:hAnsi="Times New Roman" w:cs="Times New Roman"/>
          <w:color w:val="000000"/>
          <w:kern w:val="1"/>
        </w:rPr>
        <w:t>Со сведениями, изложенными в Извещении о проведении аукциона, ознакомлен и согласен.</w:t>
      </w:r>
    </w:p>
    <w:p w:rsidR="00752BC5" w:rsidRPr="00612D58" w:rsidRDefault="00752BC5" w:rsidP="00752BC5">
      <w:pPr>
        <w:tabs>
          <w:tab w:val="left" w:pos="284"/>
        </w:tabs>
        <w:suppressAutoHyphens/>
        <w:ind w:firstLine="567"/>
        <w:jc w:val="both"/>
        <w:rPr>
          <w:rFonts w:ascii="Times New Roman" w:hAnsi="Times New Roman" w:cs="Times New Roman"/>
        </w:rPr>
      </w:pPr>
      <w:r w:rsidRPr="00612D58">
        <w:rPr>
          <w:rFonts w:ascii="Times New Roman" w:hAnsi="Times New Roman" w:cs="Times New Roman"/>
        </w:rPr>
        <w:t>Настоящим подтверждаю, что ознакомлен с порядком проведения процедуры аукциона.</w:t>
      </w:r>
    </w:p>
    <w:p w:rsidR="00752BC5" w:rsidRPr="00612D58" w:rsidRDefault="00752BC5" w:rsidP="00752BC5">
      <w:pPr>
        <w:tabs>
          <w:tab w:val="left" w:pos="284"/>
          <w:tab w:val="left" w:pos="360"/>
        </w:tabs>
        <w:suppressAutoHyphens/>
        <w:ind w:firstLine="567"/>
        <w:jc w:val="both"/>
        <w:rPr>
          <w:rFonts w:ascii="Times New Roman" w:hAnsi="Times New Roman" w:cs="Times New Roman"/>
          <w:color w:val="000000"/>
          <w:kern w:val="1"/>
        </w:rPr>
      </w:pPr>
      <w:r w:rsidRPr="00612D58">
        <w:rPr>
          <w:rFonts w:ascii="Times New Roman" w:hAnsi="Times New Roman" w:cs="Times New Roman"/>
        </w:rPr>
        <w:t xml:space="preserve">Настоящей заявкой подтверждаю также, что я, нижеподписавшийся в  соответствии 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 Шиловский муниципальный район Рязанской области моих персональных данных в целях осуществления действий, в том числе направленных на информационное обеспечение, предусмотренных Земельным кодексом Российской Федерации. </w:t>
      </w:r>
    </w:p>
    <w:p w:rsidR="00752BC5" w:rsidRPr="00612D58" w:rsidRDefault="00752BC5" w:rsidP="00752BC5">
      <w:pPr>
        <w:suppressAutoHyphens/>
        <w:ind w:firstLine="567"/>
        <w:jc w:val="both"/>
        <w:rPr>
          <w:rFonts w:ascii="Times New Roman" w:hAnsi="Times New Roman" w:cs="Times New Roman"/>
        </w:rPr>
      </w:pPr>
      <w:r w:rsidRPr="00612D58">
        <w:rPr>
          <w:rFonts w:ascii="Times New Roman" w:hAnsi="Times New Roman" w:cs="Times New Roman"/>
        </w:rPr>
        <w:t>Адрес/телефон/</w:t>
      </w:r>
      <w:r w:rsidRPr="00612D58">
        <w:rPr>
          <w:rFonts w:ascii="Times New Roman" w:hAnsi="Times New Roman" w:cs="Times New Roman"/>
          <w:lang w:val="en-US"/>
        </w:rPr>
        <w:t>e</w:t>
      </w:r>
      <w:r w:rsidRPr="00612D58">
        <w:rPr>
          <w:rFonts w:ascii="Times New Roman" w:hAnsi="Times New Roman" w:cs="Times New Roman"/>
        </w:rPr>
        <w:t>-</w:t>
      </w:r>
      <w:r w:rsidRPr="00612D58">
        <w:rPr>
          <w:rFonts w:ascii="Times New Roman" w:hAnsi="Times New Roman" w:cs="Times New Roman"/>
          <w:lang w:val="en-US"/>
        </w:rPr>
        <w:t>mail</w:t>
      </w:r>
      <w:r w:rsidRPr="00612D58">
        <w:rPr>
          <w:rFonts w:ascii="Times New Roman" w:hAnsi="Times New Roman" w:cs="Times New Roman"/>
        </w:rPr>
        <w:t xml:space="preserve"> Претендента:</w:t>
      </w:r>
    </w:p>
    <w:p w:rsidR="00752BC5" w:rsidRPr="00612D58" w:rsidRDefault="00752BC5" w:rsidP="00752BC5">
      <w:pPr>
        <w:suppressAutoHyphens/>
        <w:jc w:val="both"/>
        <w:rPr>
          <w:rFonts w:ascii="Times New Roman" w:hAnsi="Times New Roman" w:cs="Times New Roman"/>
        </w:rPr>
      </w:pPr>
      <w:r w:rsidRPr="00612D58">
        <w:rPr>
          <w:rFonts w:ascii="Times New Roman" w:hAnsi="Times New Roman" w:cs="Times New Roman"/>
        </w:rPr>
        <w:t>_________________________________________________________________________________</w:t>
      </w:r>
    </w:p>
    <w:p w:rsidR="00752BC5" w:rsidRPr="00612D58" w:rsidRDefault="00752BC5" w:rsidP="00752BC5">
      <w:pPr>
        <w:suppressAutoHyphens/>
        <w:jc w:val="both"/>
        <w:rPr>
          <w:rFonts w:ascii="Times New Roman" w:hAnsi="Times New Roman" w:cs="Times New Roman"/>
        </w:rPr>
      </w:pPr>
    </w:p>
    <w:p w:rsidR="00752BC5" w:rsidRPr="00612D58" w:rsidRDefault="00752BC5" w:rsidP="00752BC5">
      <w:pPr>
        <w:suppressAutoHyphens/>
        <w:ind w:firstLine="567"/>
        <w:jc w:val="both"/>
        <w:rPr>
          <w:rFonts w:ascii="Times New Roman" w:hAnsi="Times New Roman" w:cs="Times New Roman"/>
        </w:rPr>
      </w:pPr>
      <w:r w:rsidRPr="00612D58">
        <w:rPr>
          <w:rFonts w:ascii="Times New Roman" w:hAnsi="Times New Roman" w:cs="Times New Roman"/>
        </w:rPr>
        <w:t>Реквизиты счета Претендента для возврата задатка (полные банковские реквизиты):</w:t>
      </w:r>
    </w:p>
    <w:p w:rsidR="00752BC5" w:rsidRPr="00612D58" w:rsidRDefault="00752BC5" w:rsidP="00752BC5">
      <w:pPr>
        <w:suppressAutoHyphens/>
        <w:jc w:val="both"/>
        <w:rPr>
          <w:rFonts w:ascii="Times New Roman" w:hAnsi="Times New Roman" w:cs="Times New Roman"/>
        </w:rPr>
      </w:pPr>
      <w:r w:rsidRPr="00612D58">
        <w:rPr>
          <w:rFonts w:ascii="Times New Roman" w:hAnsi="Times New Roman" w:cs="Times New Roman"/>
        </w:rPr>
        <w:t>_________________________________________________________________________________</w:t>
      </w:r>
    </w:p>
    <w:p w:rsidR="00752BC5" w:rsidRPr="00612D58" w:rsidRDefault="00752BC5" w:rsidP="00752BC5">
      <w:pPr>
        <w:suppressAutoHyphens/>
        <w:ind w:firstLine="567"/>
        <w:jc w:val="both"/>
        <w:rPr>
          <w:rFonts w:ascii="Times New Roman" w:hAnsi="Times New Roman" w:cs="Times New Roman"/>
        </w:rPr>
      </w:pPr>
      <w:r w:rsidRPr="00612D58">
        <w:rPr>
          <w:rFonts w:ascii="Times New Roman" w:hAnsi="Times New Roman" w:cs="Times New Roman"/>
        </w:rPr>
        <w:t>Приложение:</w:t>
      </w:r>
    </w:p>
    <w:p w:rsidR="00752BC5" w:rsidRPr="00612D58" w:rsidRDefault="00752BC5" w:rsidP="00752BC5">
      <w:pPr>
        <w:suppressAutoHyphens/>
        <w:ind w:firstLine="567"/>
        <w:jc w:val="center"/>
        <w:rPr>
          <w:rFonts w:ascii="Times New Roman" w:hAnsi="Times New Roman" w:cs="Times New Roman"/>
        </w:rPr>
      </w:pPr>
      <w:r w:rsidRPr="00612D58">
        <w:rPr>
          <w:rFonts w:ascii="Times New Roman" w:hAnsi="Times New Roman" w:cs="Times New Roman"/>
        </w:rPr>
        <w:t>Опись прилагаемых к заявке документов</w:t>
      </w:r>
    </w:p>
    <w:p w:rsidR="00752BC5" w:rsidRPr="00612D58" w:rsidRDefault="00752BC5" w:rsidP="00752BC5">
      <w:pPr>
        <w:suppressAutoHyphens/>
        <w:ind w:firstLine="567"/>
        <w:jc w:val="both"/>
        <w:rPr>
          <w:rFonts w:ascii="Times New Roman" w:hAnsi="Times New Roman" w:cs="Times New Roman"/>
        </w:rPr>
      </w:pPr>
      <w:r w:rsidRPr="00612D58">
        <w:rPr>
          <w:rFonts w:ascii="Times New Roman" w:hAnsi="Times New Roman" w:cs="Times New Roman"/>
        </w:rPr>
        <w:t>1._______________________________________________________________________</w:t>
      </w:r>
    </w:p>
    <w:p w:rsidR="00752BC5" w:rsidRPr="00612D58" w:rsidRDefault="00752BC5" w:rsidP="00752BC5">
      <w:pPr>
        <w:suppressAutoHyphens/>
        <w:ind w:firstLine="567"/>
        <w:jc w:val="both"/>
        <w:rPr>
          <w:rFonts w:ascii="Times New Roman" w:hAnsi="Times New Roman" w:cs="Times New Roman"/>
        </w:rPr>
      </w:pPr>
      <w:r w:rsidRPr="00612D58">
        <w:rPr>
          <w:rFonts w:ascii="Times New Roman" w:hAnsi="Times New Roman" w:cs="Times New Roman"/>
        </w:rPr>
        <w:t>2._______________________________________________________________________</w:t>
      </w:r>
    </w:p>
    <w:p w:rsidR="00752BC5" w:rsidRPr="00612D58" w:rsidRDefault="00752BC5" w:rsidP="00752BC5">
      <w:pPr>
        <w:suppressAutoHyphens/>
        <w:ind w:firstLine="567"/>
        <w:jc w:val="both"/>
        <w:rPr>
          <w:rFonts w:ascii="Times New Roman" w:hAnsi="Times New Roman" w:cs="Times New Roman"/>
        </w:rPr>
      </w:pPr>
    </w:p>
    <w:p w:rsidR="00752BC5" w:rsidRPr="00612D58" w:rsidRDefault="00752BC5" w:rsidP="00752BC5">
      <w:pPr>
        <w:suppressAutoHyphens/>
        <w:jc w:val="both"/>
        <w:rPr>
          <w:rFonts w:ascii="Times New Roman" w:hAnsi="Times New Roman" w:cs="Times New Roman"/>
        </w:rPr>
      </w:pPr>
      <w:r w:rsidRPr="00612D58">
        <w:rPr>
          <w:rFonts w:ascii="Times New Roman" w:hAnsi="Times New Roman" w:cs="Times New Roman"/>
        </w:rPr>
        <w:t>Подпись Претендента (его полномочного представителя): __________/_________________/</w:t>
      </w:r>
    </w:p>
    <w:p w:rsidR="00752BC5" w:rsidRPr="00612D58" w:rsidRDefault="00752BC5" w:rsidP="00752BC5">
      <w:pPr>
        <w:suppressAutoHyphens/>
        <w:jc w:val="both"/>
        <w:rPr>
          <w:rFonts w:ascii="Times New Roman" w:hAnsi="Times New Roman" w:cs="Times New Roman"/>
        </w:rPr>
      </w:pPr>
    </w:p>
    <w:p w:rsidR="00752BC5" w:rsidRPr="00612D58" w:rsidRDefault="00752BC5" w:rsidP="00752BC5">
      <w:pPr>
        <w:suppressAutoHyphens/>
        <w:jc w:val="both"/>
        <w:rPr>
          <w:rFonts w:ascii="Times New Roman" w:hAnsi="Times New Roman" w:cs="Times New Roman"/>
        </w:rPr>
      </w:pPr>
      <w:r w:rsidRPr="00612D58">
        <w:rPr>
          <w:rFonts w:ascii="Times New Roman" w:hAnsi="Times New Roman" w:cs="Times New Roman"/>
        </w:rPr>
        <w:t>М.П. «____»_____________ 20___г.</w:t>
      </w:r>
    </w:p>
    <w:p w:rsidR="00752BC5" w:rsidRPr="00612D58" w:rsidRDefault="00752BC5" w:rsidP="007C78B9">
      <w:pPr>
        <w:suppressAutoHyphens/>
        <w:rPr>
          <w:rFonts w:ascii="Times New Roman" w:hAnsi="Times New Roman" w:cs="Times New Roman"/>
        </w:rPr>
      </w:pPr>
      <w:r w:rsidRPr="00612D58">
        <w:rPr>
          <w:rFonts w:ascii="Times New Roman" w:hAnsi="Times New Roman" w:cs="Times New Roman"/>
        </w:rPr>
        <w:t>Заявка принята: ____</w:t>
      </w:r>
      <w:proofErr w:type="spellStart"/>
      <w:r w:rsidRPr="00612D58">
        <w:rPr>
          <w:rFonts w:ascii="Times New Roman" w:hAnsi="Times New Roman" w:cs="Times New Roman"/>
        </w:rPr>
        <w:t>час</w:t>
      </w:r>
      <w:proofErr w:type="gramStart"/>
      <w:r w:rsidRPr="00612D58">
        <w:rPr>
          <w:rFonts w:ascii="Times New Roman" w:hAnsi="Times New Roman" w:cs="Times New Roman"/>
        </w:rPr>
        <w:t>.</w:t>
      </w:r>
      <w:proofErr w:type="gramEnd"/>
      <w:r w:rsidRPr="00612D58">
        <w:rPr>
          <w:rFonts w:ascii="Times New Roman" w:hAnsi="Times New Roman" w:cs="Times New Roman"/>
        </w:rPr>
        <w:t>_____</w:t>
      </w:r>
      <w:proofErr w:type="gramStart"/>
      <w:r w:rsidRPr="00612D58">
        <w:rPr>
          <w:rFonts w:ascii="Times New Roman" w:hAnsi="Times New Roman" w:cs="Times New Roman"/>
        </w:rPr>
        <w:t>м</w:t>
      </w:r>
      <w:proofErr w:type="gramEnd"/>
      <w:r w:rsidRPr="00612D58">
        <w:rPr>
          <w:rFonts w:ascii="Times New Roman" w:hAnsi="Times New Roman" w:cs="Times New Roman"/>
        </w:rPr>
        <w:t>ин</w:t>
      </w:r>
      <w:proofErr w:type="spellEnd"/>
      <w:r w:rsidRPr="00612D58">
        <w:rPr>
          <w:rFonts w:ascii="Times New Roman" w:hAnsi="Times New Roman" w:cs="Times New Roman"/>
        </w:rPr>
        <w:t>. «____»__________ 20__</w:t>
      </w:r>
      <w:r w:rsidR="007C78B9">
        <w:rPr>
          <w:rFonts w:ascii="Times New Roman" w:hAnsi="Times New Roman" w:cs="Times New Roman"/>
        </w:rPr>
        <w:t xml:space="preserve">_г. за   </w:t>
      </w:r>
      <w:r w:rsidRPr="00612D58">
        <w:rPr>
          <w:rFonts w:ascii="Times New Roman" w:hAnsi="Times New Roman" w:cs="Times New Roman"/>
        </w:rPr>
        <w:t xml:space="preserve"> № ________________________</w:t>
      </w:r>
    </w:p>
    <w:p w:rsidR="00752BC5" w:rsidRPr="00612D58" w:rsidRDefault="00752BC5" w:rsidP="00752BC5">
      <w:pPr>
        <w:suppressAutoHyphens/>
        <w:jc w:val="both"/>
        <w:rPr>
          <w:rFonts w:ascii="Times New Roman" w:hAnsi="Times New Roman" w:cs="Times New Roman"/>
        </w:rPr>
      </w:pPr>
      <w:r w:rsidRPr="00612D58">
        <w:rPr>
          <w:rFonts w:ascii="Times New Roman" w:hAnsi="Times New Roman" w:cs="Times New Roman"/>
        </w:rPr>
        <w:t>Подпись уполномоченного лица принявшего заявку_____________ /__________________ /</w:t>
      </w:r>
    </w:p>
    <w:p w:rsidR="00752BC5" w:rsidRPr="00612D58" w:rsidRDefault="00752BC5" w:rsidP="00752BC5">
      <w:pPr>
        <w:suppressAutoHyphens/>
        <w:jc w:val="both"/>
        <w:rPr>
          <w:rFonts w:ascii="Times New Roman" w:hAnsi="Times New Roman" w:cs="Times New Roman"/>
          <w:color w:val="000000"/>
          <w:kern w:val="1"/>
        </w:rPr>
      </w:pPr>
      <w:r w:rsidRPr="00612D58">
        <w:rPr>
          <w:rFonts w:ascii="Times New Roman" w:hAnsi="Times New Roman" w:cs="Times New Roman"/>
        </w:rPr>
        <w:t>Отметка об отказе в принятии заявки: _________________________________________</w:t>
      </w:r>
    </w:p>
    <w:p w:rsidR="00752BC5" w:rsidRPr="00612D58" w:rsidRDefault="00752BC5" w:rsidP="00752BC5">
      <w:pPr>
        <w:widowControl w:val="0"/>
        <w:suppressAutoHyphens/>
        <w:ind w:firstLine="567"/>
        <w:jc w:val="right"/>
        <w:rPr>
          <w:rFonts w:ascii="Times New Roman" w:hAnsi="Times New Roman" w:cs="Times New Roman"/>
          <w:iCs/>
          <w:color w:val="000000"/>
          <w:kern w:val="1"/>
        </w:rPr>
      </w:pPr>
    </w:p>
    <w:p w:rsidR="00752BC5" w:rsidRDefault="00752BC5" w:rsidP="007B1A8B">
      <w:pPr>
        <w:widowControl w:val="0"/>
        <w:suppressAutoHyphens/>
        <w:rPr>
          <w:rFonts w:ascii="Times New Roman" w:hAnsi="Times New Roman" w:cs="Times New Roman"/>
          <w:iCs/>
          <w:color w:val="000000"/>
          <w:kern w:val="1"/>
        </w:rPr>
      </w:pPr>
    </w:p>
    <w:p w:rsidR="0016277D" w:rsidRPr="00612D58" w:rsidRDefault="0016277D" w:rsidP="007B1A8B">
      <w:pPr>
        <w:widowControl w:val="0"/>
        <w:suppressAutoHyphens/>
        <w:rPr>
          <w:rFonts w:ascii="Times New Roman" w:hAnsi="Times New Roman" w:cs="Times New Roman"/>
          <w:iCs/>
          <w:color w:val="000000"/>
          <w:kern w:val="1"/>
        </w:rPr>
      </w:pPr>
    </w:p>
    <w:p w:rsidR="00752BC5" w:rsidRPr="00612D58" w:rsidRDefault="00E60CC8" w:rsidP="00E60CC8">
      <w:pPr>
        <w:widowControl w:val="0"/>
        <w:suppressAutoHyphens/>
        <w:spacing w:after="0"/>
        <w:ind w:left="7371" w:hanging="6804"/>
        <w:jc w:val="center"/>
        <w:rPr>
          <w:rFonts w:ascii="Times New Roman" w:hAnsi="Times New Roman" w:cs="Times New Roman"/>
          <w:iCs/>
          <w:color w:val="000000"/>
          <w:kern w:val="1"/>
        </w:rPr>
      </w:pPr>
      <w:r>
        <w:rPr>
          <w:rFonts w:ascii="Times New Roman" w:hAnsi="Times New Roman" w:cs="Times New Roman"/>
          <w:iCs/>
          <w:color w:val="000000"/>
          <w:kern w:val="1"/>
        </w:rPr>
        <w:lastRenderedPageBreak/>
        <w:t xml:space="preserve">                                                             </w:t>
      </w:r>
      <w:r w:rsidR="0016277D">
        <w:rPr>
          <w:rFonts w:ascii="Times New Roman" w:hAnsi="Times New Roman" w:cs="Times New Roman"/>
          <w:iCs/>
          <w:color w:val="000000"/>
          <w:kern w:val="1"/>
        </w:rPr>
        <w:t xml:space="preserve">                         </w:t>
      </w:r>
      <w:r w:rsidR="00BA651D">
        <w:rPr>
          <w:rFonts w:ascii="Times New Roman" w:hAnsi="Times New Roman" w:cs="Times New Roman"/>
          <w:iCs/>
          <w:color w:val="000000"/>
          <w:kern w:val="1"/>
        </w:rPr>
        <w:t xml:space="preserve">       </w:t>
      </w:r>
      <w:bookmarkStart w:id="8" w:name="_GoBack"/>
      <w:bookmarkEnd w:id="8"/>
      <w:r w:rsidR="00752BC5" w:rsidRPr="00612D58">
        <w:rPr>
          <w:rFonts w:ascii="Times New Roman" w:hAnsi="Times New Roman" w:cs="Times New Roman"/>
          <w:iCs/>
          <w:color w:val="000000"/>
          <w:kern w:val="1"/>
        </w:rPr>
        <w:t>Приложение 2</w:t>
      </w:r>
    </w:p>
    <w:p w:rsidR="00752BC5" w:rsidRPr="00612D58" w:rsidRDefault="00752BC5" w:rsidP="00E60CC8">
      <w:pPr>
        <w:keepNext/>
        <w:numPr>
          <w:ilvl w:val="3"/>
          <w:numId w:val="2"/>
        </w:numPr>
        <w:suppressAutoHyphens/>
        <w:spacing w:after="0" w:line="240" w:lineRule="auto"/>
        <w:ind w:left="7371" w:hanging="680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w:t>
      </w:r>
      <w:r w:rsidR="0016277D">
        <w:rPr>
          <w:rFonts w:ascii="Times New Roman" w:hAnsi="Times New Roman" w:cs="Times New Roman"/>
          <w:lang w:eastAsia="ar-SA"/>
        </w:rPr>
        <w:t xml:space="preserve">                              </w:t>
      </w:r>
      <w:r w:rsidR="00E60CC8">
        <w:rPr>
          <w:rFonts w:ascii="Times New Roman" w:hAnsi="Times New Roman" w:cs="Times New Roman"/>
          <w:lang w:eastAsia="ar-SA"/>
        </w:rPr>
        <w:t xml:space="preserve"> </w:t>
      </w:r>
      <w:r w:rsidRPr="00612D58">
        <w:rPr>
          <w:rFonts w:ascii="Times New Roman" w:hAnsi="Times New Roman" w:cs="Times New Roman"/>
          <w:lang w:eastAsia="ar-SA"/>
        </w:rPr>
        <w:t>к извещению о проведении</w:t>
      </w:r>
    </w:p>
    <w:p w:rsidR="00752BC5" w:rsidRPr="00612D58" w:rsidRDefault="00752BC5" w:rsidP="00E60CC8">
      <w:pPr>
        <w:keepNext/>
        <w:numPr>
          <w:ilvl w:val="3"/>
          <w:numId w:val="2"/>
        </w:numPr>
        <w:suppressAutoHyphens/>
        <w:spacing w:after="0" w:line="240" w:lineRule="auto"/>
        <w:ind w:left="7371" w:hanging="680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w:t>
      </w:r>
      <w:r w:rsidR="00E60CC8">
        <w:rPr>
          <w:rFonts w:ascii="Times New Roman" w:hAnsi="Times New Roman" w:cs="Times New Roman"/>
          <w:lang w:eastAsia="ar-SA"/>
        </w:rPr>
        <w:t xml:space="preserve">                               </w:t>
      </w:r>
      <w:r w:rsidRPr="00612D58">
        <w:rPr>
          <w:rFonts w:ascii="Times New Roman" w:hAnsi="Times New Roman" w:cs="Times New Roman"/>
          <w:lang w:eastAsia="ar-SA"/>
        </w:rPr>
        <w:t>аукциона</w:t>
      </w:r>
      <w:r w:rsidRPr="00612D58">
        <w:rPr>
          <w:rFonts w:ascii="Times New Roman" w:hAnsi="Times New Roman" w:cs="Times New Roman"/>
        </w:rPr>
        <w:t xml:space="preserve"> </w:t>
      </w:r>
      <w:r w:rsidRPr="00612D58">
        <w:rPr>
          <w:rFonts w:ascii="Times New Roman" w:hAnsi="Times New Roman" w:cs="Times New Roman"/>
          <w:lang w:eastAsia="ar-SA"/>
        </w:rPr>
        <w:t>по продаже в</w:t>
      </w:r>
    </w:p>
    <w:p w:rsidR="00752BC5" w:rsidRPr="00612D58" w:rsidRDefault="00752BC5" w:rsidP="00E60CC8">
      <w:pPr>
        <w:keepNext/>
        <w:numPr>
          <w:ilvl w:val="3"/>
          <w:numId w:val="2"/>
        </w:numPr>
        <w:suppressAutoHyphens/>
        <w:spacing w:after="0" w:line="240" w:lineRule="auto"/>
        <w:ind w:left="7371" w:hanging="6804"/>
        <w:jc w:val="both"/>
        <w:outlineLvl w:val="3"/>
        <w:rPr>
          <w:rFonts w:ascii="Times New Roman" w:hAnsi="Times New Roman" w:cs="Times New Roman"/>
          <w:lang w:eastAsia="ar-SA"/>
        </w:rPr>
      </w:pPr>
      <w:r w:rsidRPr="00612D58">
        <w:rPr>
          <w:rFonts w:ascii="Times New Roman" w:hAnsi="Times New Roman" w:cs="Times New Roman"/>
          <w:lang w:eastAsia="ar-SA"/>
        </w:rPr>
        <w:t xml:space="preserve">                                                                                                     </w:t>
      </w:r>
      <w:r w:rsidR="00E60CC8">
        <w:rPr>
          <w:rFonts w:ascii="Times New Roman" w:hAnsi="Times New Roman" w:cs="Times New Roman"/>
          <w:lang w:eastAsia="ar-SA"/>
        </w:rPr>
        <w:t xml:space="preserve">             </w:t>
      </w:r>
      <w:r w:rsidRPr="00612D58">
        <w:rPr>
          <w:rFonts w:ascii="Times New Roman" w:hAnsi="Times New Roman" w:cs="Times New Roman"/>
          <w:lang w:eastAsia="ar-SA"/>
        </w:rPr>
        <w:t>собственность земельного</w:t>
      </w:r>
    </w:p>
    <w:p w:rsidR="00752BC5" w:rsidRPr="00612D58" w:rsidRDefault="00752BC5" w:rsidP="00E60CC8">
      <w:pPr>
        <w:widowControl w:val="0"/>
        <w:suppressAutoHyphens/>
        <w:spacing w:after="0"/>
        <w:ind w:left="7371" w:hanging="6804"/>
        <w:jc w:val="both"/>
        <w:rPr>
          <w:rFonts w:ascii="Times New Roman" w:hAnsi="Times New Roman" w:cs="Times New Roman"/>
          <w:iCs/>
          <w:color w:val="000000"/>
          <w:kern w:val="1"/>
        </w:rPr>
      </w:pPr>
      <w:r w:rsidRPr="00612D58">
        <w:rPr>
          <w:rFonts w:ascii="Times New Roman" w:hAnsi="Times New Roman" w:cs="Times New Roman"/>
          <w:lang w:eastAsia="ar-SA"/>
        </w:rPr>
        <w:t xml:space="preserve">                                                                                                          </w:t>
      </w:r>
      <w:r w:rsidR="00E60CC8">
        <w:rPr>
          <w:rFonts w:ascii="Times New Roman" w:hAnsi="Times New Roman" w:cs="Times New Roman"/>
          <w:lang w:eastAsia="ar-SA"/>
        </w:rPr>
        <w:t xml:space="preserve">        </w:t>
      </w:r>
      <w:r w:rsidRPr="00612D58">
        <w:rPr>
          <w:rFonts w:ascii="Times New Roman" w:hAnsi="Times New Roman" w:cs="Times New Roman"/>
          <w:lang w:eastAsia="ar-SA"/>
        </w:rPr>
        <w:t>участка</w:t>
      </w:r>
    </w:p>
    <w:p w:rsidR="00752BC5" w:rsidRPr="00612D58" w:rsidRDefault="00752BC5" w:rsidP="00752BC5">
      <w:pPr>
        <w:widowControl w:val="0"/>
        <w:suppressAutoHyphens/>
        <w:ind w:firstLine="567"/>
        <w:jc w:val="right"/>
        <w:rPr>
          <w:rFonts w:ascii="Times New Roman" w:hAnsi="Times New Roman" w:cs="Times New Roman"/>
          <w:i/>
          <w:iCs/>
          <w:color w:val="000000"/>
          <w:kern w:val="1"/>
        </w:rPr>
      </w:pPr>
      <w:r w:rsidRPr="00612D58">
        <w:rPr>
          <w:rFonts w:ascii="Times New Roman" w:hAnsi="Times New Roman" w:cs="Times New Roman"/>
          <w:i/>
          <w:iCs/>
          <w:color w:val="000000"/>
          <w:kern w:val="1"/>
        </w:rPr>
        <w:t xml:space="preserve"> </w:t>
      </w:r>
    </w:p>
    <w:p w:rsidR="00752BC5" w:rsidRPr="00612D58" w:rsidRDefault="00752BC5" w:rsidP="00752BC5">
      <w:pPr>
        <w:jc w:val="both"/>
        <w:rPr>
          <w:rFonts w:ascii="Times New Roman" w:hAnsi="Times New Roman" w:cs="Times New Roman"/>
          <w:b/>
          <w:bCs/>
        </w:rPr>
      </w:pPr>
      <w:r w:rsidRPr="00612D58">
        <w:rPr>
          <w:rFonts w:ascii="Times New Roman" w:hAnsi="Times New Roman" w:cs="Times New Roman"/>
          <w:b/>
          <w:bCs/>
        </w:rPr>
        <w:t>Договор купли-продажи земельного участка  с кадастровым номером ___________________</w:t>
      </w:r>
    </w:p>
    <w:p w:rsidR="00752BC5" w:rsidRPr="00E60CC8" w:rsidRDefault="00752BC5" w:rsidP="00752BC5">
      <w:pPr>
        <w:pStyle w:val="1"/>
        <w:spacing w:before="0"/>
        <w:jc w:val="both"/>
        <w:rPr>
          <w:rFonts w:ascii="Times New Roman" w:hAnsi="Times New Roman" w:cs="Times New Roman"/>
          <w:b w:val="0"/>
          <w:bCs w:val="0"/>
          <w:color w:val="auto"/>
          <w:sz w:val="22"/>
          <w:szCs w:val="22"/>
        </w:rPr>
      </w:pPr>
      <w:r w:rsidRPr="00E60CC8">
        <w:rPr>
          <w:rFonts w:ascii="Times New Roman" w:hAnsi="Times New Roman" w:cs="Times New Roman"/>
          <w:b w:val="0"/>
          <w:bCs w:val="0"/>
          <w:color w:val="auto"/>
          <w:sz w:val="22"/>
          <w:szCs w:val="22"/>
        </w:rPr>
        <w:t xml:space="preserve">Рязанская область, </w:t>
      </w:r>
      <w:proofErr w:type="spellStart"/>
      <w:r w:rsidRPr="00E60CC8">
        <w:rPr>
          <w:rFonts w:ascii="Times New Roman" w:hAnsi="Times New Roman" w:cs="Times New Roman"/>
          <w:b w:val="0"/>
          <w:bCs w:val="0"/>
          <w:color w:val="auto"/>
          <w:sz w:val="22"/>
          <w:szCs w:val="22"/>
        </w:rPr>
        <w:t>р.п</w:t>
      </w:r>
      <w:proofErr w:type="spellEnd"/>
      <w:r w:rsidRPr="00E60CC8">
        <w:rPr>
          <w:rFonts w:ascii="Times New Roman" w:hAnsi="Times New Roman" w:cs="Times New Roman"/>
          <w:b w:val="0"/>
          <w:bCs w:val="0"/>
          <w:color w:val="auto"/>
          <w:sz w:val="22"/>
          <w:szCs w:val="22"/>
        </w:rPr>
        <w:t>. Шилово                                  ________ две тысячи двадцать первого года</w:t>
      </w:r>
    </w:p>
    <w:p w:rsidR="00752BC5" w:rsidRPr="00E60CC8" w:rsidRDefault="00752BC5" w:rsidP="00752BC5">
      <w:pPr>
        <w:autoSpaceDE w:val="0"/>
        <w:autoSpaceDN w:val="0"/>
        <w:adjustRightInd w:val="0"/>
        <w:rPr>
          <w:rFonts w:ascii="Times New Roman" w:hAnsi="Times New Roman" w:cs="Times New Roman"/>
          <w:b/>
        </w:rPr>
      </w:pPr>
      <w:r w:rsidRPr="00E60CC8">
        <w:rPr>
          <w:rFonts w:ascii="Times New Roman" w:hAnsi="Times New Roman" w:cs="Times New Roman"/>
          <w:b/>
        </w:rPr>
        <w:t xml:space="preserve">   </w:t>
      </w:r>
    </w:p>
    <w:p w:rsidR="00752BC5" w:rsidRPr="00E60CC8" w:rsidRDefault="00752BC5" w:rsidP="00752BC5">
      <w:pPr>
        <w:ind w:firstLine="567"/>
        <w:jc w:val="both"/>
        <w:rPr>
          <w:rFonts w:ascii="Times New Roman" w:hAnsi="Times New Roman" w:cs="Times New Roman"/>
        </w:rPr>
      </w:pPr>
      <w:r w:rsidRPr="00E60CC8">
        <w:rPr>
          <w:rFonts w:ascii="Times New Roman" w:hAnsi="Times New Roman" w:cs="Times New Roman"/>
        </w:rPr>
        <w:t>Администрации   муниципального образования – Шиловский муниципальный район Рязанской области в лице ______________________, именуемая в дальнейшем «ПРОДАВЕЦ», с одной стороны, и _________________, именуем___ в дальнейшем «ПОКУПАТЕЛЬ», с другой стороны, заключили настоящий договор (далее – Договор) о нижеследующем.</w:t>
      </w:r>
    </w:p>
    <w:p w:rsidR="00752BC5" w:rsidRPr="00612D58" w:rsidRDefault="00752BC5" w:rsidP="00752BC5">
      <w:pPr>
        <w:ind w:right="7" w:firstLine="567"/>
        <w:jc w:val="center"/>
        <w:rPr>
          <w:rFonts w:ascii="Times New Roman" w:hAnsi="Times New Roman" w:cs="Times New Roman"/>
        </w:rPr>
      </w:pPr>
      <w:r w:rsidRPr="00612D58">
        <w:rPr>
          <w:rFonts w:ascii="Times New Roman" w:hAnsi="Times New Roman" w:cs="Times New Roman"/>
        </w:rPr>
        <w:t>1. ПРЕДМЕТ ДОГОВОРА</w:t>
      </w:r>
    </w:p>
    <w:p w:rsidR="00752BC5" w:rsidRPr="00612D58" w:rsidRDefault="00752BC5" w:rsidP="00752BC5">
      <w:pPr>
        <w:pStyle w:val="af9"/>
        <w:tabs>
          <w:tab w:val="left" w:pos="851"/>
        </w:tabs>
        <w:ind w:right="7" w:firstLine="567"/>
        <w:rPr>
          <w:sz w:val="22"/>
          <w:szCs w:val="22"/>
        </w:rPr>
      </w:pPr>
      <w:r w:rsidRPr="00612D58">
        <w:rPr>
          <w:sz w:val="22"/>
          <w:szCs w:val="22"/>
        </w:rPr>
        <w:t>1.1. ПРОДАВЕЦ обязуется передать по акту приема-передачи, а ПОКУПАТЕЛЬ принять в собственность и оплатить по цене и на условиях настоящего Договора земельный участок с кадастровым номером ________ (далее - Участок) в границах, указанных в выписке из Единого государственного реестра недвижимости на земельный участок, площадью _________ квадратных метра, из состава земель ____________, разрешенное использование: _______. Местоположение: ____________.</w:t>
      </w:r>
    </w:p>
    <w:p w:rsidR="00752BC5" w:rsidRPr="00612D58" w:rsidRDefault="00752BC5" w:rsidP="00752BC5">
      <w:pPr>
        <w:pStyle w:val="af9"/>
        <w:tabs>
          <w:tab w:val="left" w:pos="851"/>
        </w:tabs>
        <w:ind w:right="7" w:firstLine="567"/>
        <w:rPr>
          <w:sz w:val="22"/>
          <w:szCs w:val="22"/>
        </w:rPr>
      </w:pPr>
      <w:r w:rsidRPr="00612D58">
        <w:rPr>
          <w:sz w:val="22"/>
          <w:szCs w:val="22"/>
        </w:rPr>
        <w:t>1.2. На Участке объектов недвижимого имущества не имеется.</w:t>
      </w:r>
    </w:p>
    <w:p w:rsidR="00752BC5" w:rsidRPr="00612D58" w:rsidRDefault="00752BC5" w:rsidP="00752BC5">
      <w:pPr>
        <w:pStyle w:val="af9"/>
        <w:tabs>
          <w:tab w:val="left" w:pos="851"/>
        </w:tabs>
        <w:ind w:right="7" w:firstLine="567"/>
        <w:rPr>
          <w:sz w:val="22"/>
          <w:szCs w:val="22"/>
        </w:rPr>
      </w:pPr>
      <w:r w:rsidRPr="00612D58">
        <w:rPr>
          <w:sz w:val="22"/>
          <w:szCs w:val="22"/>
        </w:rPr>
        <w:t>1.3. По Договору земельный участок передается свободным от прав третьих лиц, не является предметом спора, под залогом и арестом не состоит.</w:t>
      </w:r>
    </w:p>
    <w:p w:rsidR="00752BC5" w:rsidRPr="00612D58" w:rsidRDefault="00752BC5" w:rsidP="00752BC5">
      <w:pPr>
        <w:pStyle w:val="af9"/>
        <w:tabs>
          <w:tab w:val="left" w:pos="851"/>
        </w:tabs>
        <w:ind w:right="7" w:firstLine="567"/>
        <w:rPr>
          <w:sz w:val="22"/>
          <w:szCs w:val="22"/>
        </w:rPr>
      </w:pPr>
      <w:r w:rsidRPr="00612D58">
        <w:rPr>
          <w:sz w:val="22"/>
          <w:szCs w:val="22"/>
        </w:rPr>
        <w:t>1.4. Ограничения (обременения):______________</w:t>
      </w:r>
    </w:p>
    <w:p w:rsidR="00752BC5" w:rsidRPr="00612D58" w:rsidRDefault="00752BC5" w:rsidP="00752BC5">
      <w:pPr>
        <w:pStyle w:val="af9"/>
        <w:tabs>
          <w:tab w:val="left" w:pos="-142"/>
          <w:tab w:val="left" w:pos="851"/>
        </w:tabs>
        <w:ind w:right="7" w:firstLine="567"/>
        <w:jc w:val="center"/>
        <w:rPr>
          <w:sz w:val="22"/>
          <w:szCs w:val="22"/>
        </w:rPr>
      </w:pPr>
      <w:r w:rsidRPr="00612D58">
        <w:rPr>
          <w:sz w:val="22"/>
          <w:szCs w:val="22"/>
        </w:rPr>
        <w:t>2. ПЛАТА ПО ДОГОВОРУ</w:t>
      </w:r>
    </w:p>
    <w:p w:rsidR="00752BC5" w:rsidRPr="00612D58" w:rsidRDefault="00752BC5" w:rsidP="00752BC5">
      <w:pPr>
        <w:pStyle w:val="af9"/>
        <w:ind w:right="7" w:firstLine="567"/>
        <w:rPr>
          <w:color w:val="000000"/>
          <w:sz w:val="22"/>
          <w:szCs w:val="22"/>
        </w:rPr>
      </w:pPr>
      <w:r w:rsidRPr="00612D58">
        <w:rPr>
          <w:sz w:val="22"/>
          <w:szCs w:val="22"/>
        </w:rPr>
        <w:t xml:space="preserve">2.1. Цена Участка _______ в соответствии с протоколом о результатах аукциона.       </w:t>
      </w:r>
    </w:p>
    <w:p w:rsidR="00752BC5" w:rsidRPr="00612D58" w:rsidRDefault="00752BC5" w:rsidP="00752BC5">
      <w:pPr>
        <w:widowControl w:val="0"/>
        <w:numPr>
          <w:ilvl w:val="0"/>
          <w:numId w:val="34"/>
        </w:numPr>
        <w:suppressAutoHyphens/>
        <w:spacing w:after="0" w:line="240" w:lineRule="auto"/>
        <w:ind w:left="0" w:firstLine="567"/>
        <w:jc w:val="both"/>
        <w:rPr>
          <w:rFonts w:ascii="Times New Roman" w:hAnsi="Times New Roman" w:cs="Times New Roman"/>
          <w:color w:val="000000"/>
        </w:rPr>
      </w:pPr>
      <w:r w:rsidRPr="00612D58">
        <w:rPr>
          <w:rFonts w:ascii="Times New Roman" w:hAnsi="Times New Roman" w:cs="Times New Roman"/>
          <w:color w:val="000000"/>
        </w:rPr>
        <w:t xml:space="preserve">ПОКУПАТЕЛЬ </w:t>
      </w:r>
      <w:r w:rsidRPr="00612D58">
        <w:rPr>
          <w:rFonts w:ascii="Times New Roman" w:hAnsi="Times New Roman" w:cs="Times New Roman"/>
        </w:rPr>
        <w:t xml:space="preserve">полностью </w:t>
      </w:r>
      <w:r w:rsidRPr="00612D58">
        <w:rPr>
          <w:rFonts w:ascii="Times New Roman" w:hAnsi="Times New Roman" w:cs="Times New Roman"/>
          <w:color w:val="000000"/>
        </w:rPr>
        <w:t xml:space="preserve">уплачивает цену Участка (пункт 2.1  Договора) </w:t>
      </w:r>
      <w:r w:rsidRPr="00612D58">
        <w:rPr>
          <w:rFonts w:ascii="Times New Roman" w:hAnsi="Times New Roman" w:cs="Times New Roman"/>
        </w:rPr>
        <w:t xml:space="preserve">в течение 5 дней со дня заключения </w:t>
      </w:r>
      <w:r w:rsidRPr="00612D58">
        <w:rPr>
          <w:rFonts w:ascii="Times New Roman" w:hAnsi="Times New Roman" w:cs="Times New Roman"/>
          <w:color w:val="000000"/>
        </w:rPr>
        <w:t>настоящего Договора</w:t>
      </w:r>
      <w:r w:rsidRPr="00612D58">
        <w:rPr>
          <w:rFonts w:ascii="Times New Roman" w:hAnsi="Times New Roman" w:cs="Times New Roman"/>
        </w:rPr>
        <w:t xml:space="preserve">. </w:t>
      </w:r>
    </w:p>
    <w:p w:rsidR="00752BC5" w:rsidRPr="00612D58" w:rsidRDefault="00752BC5" w:rsidP="00752BC5">
      <w:pPr>
        <w:widowControl w:val="0"/>
        <w:suppressAutoHyphens/>
        <w:ind w:left="567"/>
        <w:jc w:val="both"/>
        <w:rPr>
          <w:rFonts w:ascii="Times New Roman" w:hAnsi="Times New Roman" w:cs="Times New Roman"/>
          <w:color w:val="000000"/>
        </w:rPr>
      </w:pPr>
      <w:r w:rsidRPr="00612D58">
        <w:rPr>
          <w:rFonts w:ascii="Times New Roman" w:hAnsi="Times New Roman" w:cs="Times New Roman"/>
        </w:rPr>
        <w:t xml:space="preserve">Внесенный </w:t>
      </w:r>
      <w:r w:rsidRPr="00612D58">
        <w:rPr>
          <w:rFonts w:ascii="Times New Roman" w:hAnsi="Times New Roman" w:cs="Times New Roman"/>
          <w:color w:val="000000"/>
        </w:rPr>
        <w:t>ПОКУПАТЕЛЕМ</w:t>
      </w:r>
      <w:r w:rsidRPr="00612D58">
        <w:rPr>
          <w:rFonts w:ascii="Times New Roman" w:hAnsi="Times New Roman" w:cs="Times New Roman"/>
        </w:rPr>
        <w:t xml:space="preserve"> задаток засчитывается в оплату приобретаемого в собственность земельного участка. </w:t>
      </w:r>
    </w:p>
    <w:p w:rsidR="00752BC5" w:rsidRPr="00612D58" w:rsidRDefault="00752BC5" w:rsidP="00752BC5">
      <w:pPr>
        <w:widowControl w:val="0"/>
        <w:numPr>
          <w:ilvl w:val="0"/>
          <w:numId w:val="34"/>
        </w:numPr>
        <w:shd w:val="clear" w:color="auto" w:fill="FFFFFF"/>
        <w:tabs>
          <w:tab w:val="left" w:pos="941"/>
        </w:tabs>
        <w:suppressAutoHyphens/>
        <w:spacing w:after="0" w:line="240" w:lineRule="auto"/>
        <w:ind w:left="0" w:firstLine="567"/>
        <w:jc w:val="both"/>
        <w:rPr>
          <w:rFonts w:ascii="Times New Roman" w:hAnsi="Times New Roman" w:cs="Times New Roman"/>
          <w:color w:val="000000"/>
        </w:rPr>
      </w:pPr>
      <w:r w:rsidRPr="00612D58">
        <w:rPr>
          <w:rFonts w:ascii="Times New Roman" w:hAnsi="Times New Roman" w:cs="Times New Roman"/>
          <w:color w:val="000000"/>
        </w:rPr>
        <w:t>Полная оплата цены Участка должна быть произведена до регистрации права собственности на Участок.</w:t>
      </w:r>
    </w:p>
    <w:p w:rsidR="00752BC5" w:rsidRPr="00612D58" w:rsidRDefault="00752BC5" w:rsidP="00752BC5">
      <w:pPr>
        <w:shd w:val="clear" w:color="auto" w:fill="FFFFFF"/>
        <w:tabs>
          <w:tab w:val="left" w:pos="993"/>
        </w:tabs>
        <w:ind w:left="19" w:firstLine="490"/>
        <w:jc w:val="both"/>
        <w:rPr>
          <w:rFonts w:ascii="Times New Roman" w:hAnsi="Times New Roman" w:cs="Times New Roman"/>
          <w:color w:val="000000"/>
        </w:rPr>
      </w:pPr>
      <w:r w:rsidRPr="00612D58">
        <w:rPr>
          <w:rFonts w:ascii="Times New Roman" w:hAnsi="Times New Roman" w:cs="Times New Roman"/>
          <w:color w:val="000000"/>
        </w:rPr>
        <w:t xml:space="preserve"> 2.4. Сумма платежа перечисляется на счет УФК по Рязанской области (Администрация муниципального образования - Шиловский муниципальный район Рязанской области). Номер счета: 03100643000000015900 в отделении Рязань г. Рязань БИК 016126031 Код бюджетной классификации: 820 114 060 13 05 0000 430, ИНН 6225002583, КПП 622501001, ОКТМО ____.</w:t>
      </w:r>
    </w:p>
    <w:p w:rsidR="00752BC5" w:rsidRPr="00612D58" w:rsidRDefault="00752BC5" w:rsidP="00752BC5">
      <w:pPr>
        <w:pStyle w:val="af9"/>
        <w:ind w:right="7" w:firstLine="567"/>
        <w:jc w:val="center"/>
        <w:rPr>
          <w:sz w:val="22"/>
          <w:szCs w:val="22"/>
        </w:rPr>
      </w:pPr>
      <w:r w:rsidRPr="00612D58">
        <w:rPr>
          <w:color w:val="000000"/>
          <w:sz w:val="22"/>
          <w:szCs w:val="22"/>
        </w:rPr>
        <w:t xml:space="preserve"> </w:t>
      </w:r>
      <w:r w:rsidRPr="00612D58">
        <w:rPr>
          <w:sz w:val="22"/>
          <w:szCs w:val="22"/>
        </w:rPr>
        <w:t>3. ОБЯЗАТЕЛЬСТВА СТОРОН</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 xml:space="preserve">3.1. ПРОДАВЕЦ обязуется: </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3.1.1. Передать Участок Покупателю по акту приема-передачи в течение 5 (пяти) календарных дней с момента оплаты покупателем Участка.</w:t>
      </w:r>
    </w:p>
    <w:p w:rsidR="00752BC5" w:rsidRPr="00612D58" w:rsidRDefault="00752BC5" w:rsidP="00752BC5">
      <w:pPr>
        <w:tabs>
          <w:tab w:val="left" w:pos="1134"/>
        </w:tabs>
        <w:ind w:right="7" w:firstLine="567"/>
        <w:jc w:val="both"/>
        <w:rPr>
          <w:rFonts w:ascii="Times New Roman" w:hAnsi="Times New Roman" w:cs="Times New Roman"/>
        </w:rPr>
      </w:pPr>
      <w:r w:rsidRPr="00612D58">
        <w:rPr>
          <w:rFonts w:ascii="Times New Roman" w:hAnsi="Times New Roman" w:cs="Times New Roman"/>
        </w:rPr>
        <w:t>3.1.2. Предоставить Покупателю сведения, необходимые для исполнения условий, установленных Договором.</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 xml:space="preserve">3.2. ПОКУПАТЕЛЬ обязуется: </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3.2.1. Уплатить цену Участка в сроки и в порядке, установленном разделом 2 Договора.</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lastRenderedPageBreak/>
        <w:t>3.2.2.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3.2.4.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52BC5" w:rsidRPr="00612D58" w:rsidRDefault="00752BC5" w:rsidP="00752BC5">
      <w:pPr>
        <w:ind w:right="7"/>
        <w:jc w:val="center"/>
        <w:rPr>
          <w:rFonts w:ascii="Times New Roman" w:hAnsi="Times New Roman" w:cs="Times New Roman"/>
        </w:rPr>
      </w:pPr>
      <w:r w:rsidRPr="00612D58">
        <w:rPr>
          <w:rFonts w:ascii="Times New Roman" w:hAnsi="Times New Roman" w:cs="Times New Roman"/>
        </w:rPr>
        <w:t>4. ОТВЕТСТВЕННОСТЬ СТОРОН</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4.1.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4.2. За нарушение срока внесения платежа, указанного в п. 2.2 настоящего договора, Покупатель выплачивает Продавцу неустойку из расчета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752BC5" w:rsidRPr="00612D58" w:rsidRDefault="00752BC5" w:rsidP="00752BC5">
      <w:pPr>
        <w:widowControl w:val="0"/>
        <w:autoSpaceDE w:val="0"/>
        <w:autoSpaceDN w:val="0"/>
        <w:adjustRightInd w:val="0"/>
        <w:ind w:firstLine="567"/>
        <w:jc w:val="both"/>
        <w:rPr>
          <w:rFonts w:ascii="Times New Roman" w:hAnsi="Times New Roman" w:cs="Times New Roman"/>
        </w:rPr>
      </w:pPr>
      <w:r w:rsidRPr="00612D58">
        <w:rPr>
          <w:rFonts w:ascii="Times New Roman" w:hAnsi="Times New Roman" w:cs="Times New Roman"/>
        </w:rPr>
        <w:t xml:space="preserve">Уплата неустойки не освобождает Покупателя Участка от исполнения обязательств по настоящему договору. </w:t>
      </w:r>
    </w:p>
    <w:p w:rsidR="00752BC5" w:rsidRPr="00612D58" w:rsidRDefault="00752BC5" w:rsidP="00752BC5">
      <w:pPr>
        <w:shd w:val="clear" w:color="auto" w:fill="FFFFFF"/>
        <w:tabs>
          <w:tab w:val="left" w:pos="993"/>
        </w:tabs>
        <w:ind w:left="19" w:firstLine="490"/>
        <w:jc w:val="both"/>
        <w:rPr>
          <w:rFonts w:ascii="Times New Roman" w:hAnsi="Times New Roman" w:cs="Times New Roman"/>
        </w:rPr>
      </w:pPr>
      <w:r w:rsidRPr="00612D58">
        <w:rPr>
          <w:rFonts w:ascii="Times New Roman" w:hAnsi="Times New Roman" w:cs="Times New Roman"/>
        </w:rPr>
        <w:t>4.4.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предотвратимых при данных условиях обстоятельств.</w:t>
      </w:r>
    </w:p>
    <w:p w:rsidR="00752BC5" w:rsidRPr="00612D58" w:rsidRDefault="00752BC5" w:rsidP="00752BC5">
      <w:pPr>
        <w:widowControl w:val="0"/>
        <w:autoSpaceDE w:val="0"/>
        <w:autoSpaceDN w:val="0"/>
        <w:adjustRightInd w:val="0"/>
        <w:ind w:firstLine="709"/>
        <w:jc w:val="both"/>
        <w:rPr>
          <w:rFonts w:ascii="Times New Roman" w:hAnsi="Times New Roman" w:cs="Times New Roman"/>
        </w:rPr>
      </w:pPr>
      <w:r w:rsidRPr="00612D58">
        <w:rPr>
          <w:rFonts w:ascii="Times New Roman" w:hAnsi="Times New Roman" w:cs="Times New Roman"/>
        </w:rPr>
        <w:t>При наступлении обстоятельств непреодолимой силы Стороны обязаны незамедлительно уведомить друг друга.</w:t>
      </w:r>
    </w:p>
    <w:p w:rsidR="00752BC5" w:rsidRPr="00612D58" w:rsidRDefault="00752BC5" w:rsidP="00752BC5">
      <w:pPr>
        <w:widowControl w:val="0"/>
        <w:autoSpaceDE w:val="0"/>
        <w:autoSpaceDN w:val="0"/>
        <w:adjustRightInd w:val="0"/>
        <w:ind w:firstLine="709"/>
        <w:jc w:val="center"/>
        <w:rPr>
          <w:rFonts w:ascii="Times New Roman" w:hAnsi="Times New Roman" w:cs="Times New Roman"/>
        </w:rPr>
      </w:pPr>
      <w:r w:rsidRPr="00612D58">
        <w:rPr>
          <w:rFonts w:ascii="Times New Roman" w:hAnsi="Times New Roman" w:cs="Times New Roman"/>
        </w:rPr>
        <w:t>5. РАЗРЕШЕНИЕИ СПОРОВ</w:t>
      </w:r>
    </w:p>
    <w:p w:rsidR="00752BC5" w:rsidRPr="00612D58" w:rsidRDefault="00752BC5" w:rsidP="00752BC5">
      <w:pPr>
        <w:widowControl w:val="0"/>
        <w:autoSpaceDE w:val="0"/>
        <w:autoSpaceDN w:val="0"/>
        <w:adjustRightInd w:val="0"/>
        <w:ind w:firstLine="709"/>
        <w:jc w:val="both"/>
        <w:rPr>
          <w:rFonts w:ascii="Times New Roman" w:hAnsi="Times New Roman" w:cs="Times New Roman"/>
        </w:rPr>
      </w:pPr>
      <w:r w:rsidRPr="00612D58">
        <w:rPr>
          <w:rFonts w:ascii="Times New Roman" w:hAnsi="Times New Roman" w:cs="Times New Roman"/>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752BC5" w:rsidRPr="00612D58" w:rsidRDefault="00752BC5" w:rsidP="00752BC5">
      <w:pPr>
        <w:widowControl w:val="0"/>
        <w:autoSpaceDE w:val="0"/>
        <w:autoSpaceDN w:val="0"/>
        <w:adjustRightInd w:val="0"/>
        <w:ind w:firstLine="709"/>
        <w:jc w:val="both"/>
        <w:rPr>
          <w:rFonts w:ascii="Times New Roman" w:hAnsi="Times New Roman" w:cs="Times New Roman"/>
        </w:rPr>
      </w:pPr>
      <w:r w:rsidRPr="00612D58">
        <w:rPr>
          <w:rFonts w:ascii="Times New Roman" w:hAnsi="Times New Roman" w:cs="Times New Roman"/>
        </w:rPr>
        <w:t>5.2.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rsidR="00752BC5" w:rsidRPr="00612D58" w:rsidRDefault="00752BC5" w:rsidP="00752BC5">
      <w:pPr>
        <w:ind w:right="7"/>
        <w:jc w:val="center"/>
        <w:rPr>
          <w:rFonts w:ascii="Times New Roman" w:hAnsi="Times New Roman" w:cs="Times New Roman"/>
        </w:rPr>
      </w:pPr>
      <w:r w:rsidRPr="00612D58">
        <w:rPr>
          <w:rFonts w:ascii="Times New Roman" w:hAnsi="Times New Roman" w:cs="Times New Roman"/>
        </w:rPr>
        <w:t>6. ЗАКЛЮЧИТЕЛЬНЫЕ ПОЛОЖЕНИЯ</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6.1. Изменение целевого назначения земель допускается в порядке, предусмотренном законодательством Российской Федерации.</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6.2. Во всем остальном, что не предусмотрено Договором, Стороны руководствуются законодательством Российской Федерации.</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 xml:space="preserve">6.3. Все изменения и дополнения к Договору действительны, если они совершены в письменной форме и подписаны уполномоченными лицами. </w:t>
      </w:r>
    </w:p>
    <w:p w:rsidR="00752BC5" w:rsidRPr="00612D58" w:rsidRDefault="00752BC5" w:rsidP="00752BC5">
      <w:pPr>
        <w:ind w:right="7" w:firstLine="567"/>
        <w:jc w:val="both"/>
        <w:rPr>
          <w:rFonts w:ascii="Times New Roman" w:hAnsi="Times New Roman" w:cs="Times New Roman"/>
        </w:rPr>
      </w:pPr>
      <w:r w:rsidRPr="00612D58">
        <w:rPr>
          <w:rFonts w:ascii="Times New Roman" w:hAnsi="Times New Roman" w:cs="Times New Roman"/>
        </w:rPr>
        <w:t>6.4.  Договор вступает в силу после подписания сторонами.</w:t>
      </w:r>
    </w:p>
    <w:p w:rsidR="00752BC5" w:rsidRPr="00612D58" w:rsidRDefault="00752BC5" w:rsidP="00752BC5">
      <w:pPr>
        <w:shd w:val="clear" w:color="auto" w:fill="FFFFFF"/>
        <w:tabs>
          <w:tab w:val="left" w:pos="993"/>
        </w:tabs>
        <w:ind w:left="19" w:firstLine="490"/>
        <w:jc w:val="both"/>
        <w:rPr>
          <w:rFonts w:ascii="Times New Roman" w:hAnsi="Times New Roman" w:cs="Times New Roman"/>
        </w:rPr>
      </w:pPr>
      <w:r w:rsidRPr="00612D58">
        <w:rPr>
          <w:rFonts w:ascii="Times New Roman" w:hAnsi="Times New Roman" w:cs="Times New Roman"/>
        </w:rPr>
        <w:lastRenderedPageBreak/>
        <w:t xml:space="preserve"> 6.5. Договор составлен в трех экземплярах, имеющих одинаковую юридическую силу. Первый экземпляр находится у ПРОДАВЦА, второй экземпляр находятся у ПОКУПАТЕЛЯ, третий экземпляр направляется в орган государственной регистрации прав.</w:t>
      </w:r>
    </w:p>
    <w:p w:rsidR="00752BC5" w:rsidRPr="00612D58" w:rsidRDefault="00752BC5" w:rsidP="00752BC5">
      <w:pPr>
        <w:pStyle w:val="af9"/>
        <w:ind w:right="7" w:firstLine="567"/>
        <w:jc w:val="center"/>
        <w:rPr>
          <w:sz w:val="22"/>
          <w:szCs w:val="22"/>
        </w:rPr>
      </w:pPr>
      <w:r w:rsidRPr="00612D58">
        <w:rPr>
          <w:sz w:val="22"/>
          <w:szCs w:val="22"/>
        </w:rPr>
        <w:t>6. ЮРИДИЧЕСКИЕ АДРЕСА И РЕКВИЗИТЫ СТОРОН:</w:t>
      </w:r>
    </w:p>
    <w:tbl>
      <w:tblPr>
        <w:tblW w:w="12546" w:type="dxa"/>
        <w:tblLook w:val="0000" w:firstRow="0" w:lastRow="0" w:firstColumn="0" w:lastColumn="0" w:noHBand="0" w:noVBand="0"/>
      </w:tblPr>
      <w:tblGrid>
        <w:gridCol w:w="7338"/>
        <w:gridCol w:w="5208"/>
      </w:tblGrid>
      <w:tr w:rsidR="00752BC5" w:rsidRPr="00612D58" w:rsidTr="00752BC5">
        <w:trPr>
          <w:trHeight w:val="80"/>
        </w:trPr>
        <w:tc>
          <w:tcPr>
            <w:tcW w:w="7338" w:type="dxa"/>
          </w:tcPr>
          <w:p w:rsidR="00E60CC8" w:rsidRDefault="00E60CC8" w:rsidP="00752BC5">
            <w:pPr>
              <w:ind w:right="7"/>
              <w:rPr>
                <w:rFonts w:ascii="Times New Roman" w:hAnsi="Times New Roman" w:cs="Times New Roman"/>
              </w:rPr>
            </w:pPr>
          </w:p>
          <w:p w:rsidR="00752BC5" w:rsidRPr="00612D58" w:rsidRDefault="00752BC5" w:rsidP="00752BC5">
            <w:pPr>
              <w:ind w:right="7"/>
              <w:rPr>
                <w:rFonts w:ascii="Times New Roman" w:hAnsi="Times New Roman" w:cs="Times New Roman"/>
              </w:rPr>
            </w:pPr>
            <w:r w:rsidRPr="00612D58">
              <w:rPr>
                <w:rFonts w:ascii="Times New Roman" w:hAnsi="Times New Roman" w:cs="Times New Roman"/>
              </w:rPr>
              <w:t xml:space="preserve">ПРОДАВЕЦ –  </w:t>
            </w:r>
          </w:p>
          <w:p w:rsidR="00752BC5" w:rsidRPr="00612D58" w:rsidRDefault="00752BC5" w:rsidP="00752BC5">
            <w:pPr>
              <w:ind w:right="7"/>
              <w:rPr>
                <w:rFonts w:ascii="Times New Roman" w:hAnsi="Times New Roman" w:cs="Times New Roman"/>
              </w:rPr>
            </w:pPr>
            <w:r w:rsidRPr="00612D58">
              <w:rPr>
                <w:rFonts w:ascii="Times New Roman" w:hAnsi="Times New Roman" w:cs="Times New Roman"/>
              </w:rPr>
              <w:t>Администрация муниципального образования - Шиловский муниципальный район Рязанской области</w:t>
            </w:r>
          </w:p>
          <w:p w:rsidR="00752BC5" w:rsidRPr="00612D58" w:rsidRDefault="00752BC5" w:rsidP="00752BC5">
            <w:pPr>
              <w:ind w:right="7"/>
              <w:rPr>
                <w:rFonts w:ascii="Times New Roman" w:hAnsi="Times New Roman" w:cs="Times New Roman"/>
              </w:rPr>
            </w:pPr>
            <w:r w:rsidRPr="00612D58">
              <w:rPr>
                <w:rFonts w:ascii="Times New Roman" w:hAnsi="Times New Roman" w:cs="Times New Roman"/>
              </w:rPr>
              <w:t xml:space="preserve">Юридический адрес: Россия, Рязанская область, </w:t>
            </w:r>
          </w:p>
          <w:p w:rsidR="00752BC5" w:rsidRPr="00612D58" w:rsidRDefault="00752BC5" w:rsidP="00752BC5">
            <w:pPr>
              <w:ind w:right="7"/>
              <w:rPr>
                <w:rFonts w:ascii="Times New Roman" w:hAnsi="Times New Roman" w:cs="Times New Roman"/>
              </w:rPr>
            </w:pPr>
            <w:proofErr w:type="spellStart"/>
            <w:r w:rsidRPr="00612D58">
              <w:rPr>
                <w:rFonts w:ascii="Times New Roman" w:hAnsi="Times New Roman" w:cs="Times New Roman"/>
              </w:rPr>
              <w:t>р.п</w:t>
            </w:r>
            <w:proofErr w:type="spellEnd"/>
            <w:r w:rsidRPr="00612D58">
              <w:rPr>
                <w:rFonts w:ascii="Times New Roman" w:hAnsi="Times New Roman" w:cs="Times New Roman"/>
              </w:rPr>
              <w:t>. Шилово, ул. Советская, д.14 а</w:t>
            </w:r>
          </w:p>
          <w:p w:rsidR="00752BC5" w:rsidRPr="00612D58" w:rsidRDefault="00752BC5" w:rsidP="00752BC5">
            <w:pPr>
              <w:ind w:right="7"/>
              <w:rPr>
                <w:rFonts w:ascii="Times New Roman" w:hAnsi="Times New Roman" w:cs="Times New Roman"/>
              </w:rPr>
            </w:pPr>
            <w:r w:rsidRPr="00612D58">
              <w:rPr>
                <w:rFonts w:ascii="Times New Roman" w:hAnsi="Times New Roman" w:cs="Times New Roman"/>
              </w:rPr>
              <w:t>ОГРН 1026200851214 ИНН 6225002583   КПП 622501001</w:t>
            </w: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r w:rsidRPr="00612D58">
              <w:rPr>
                <w:sz w:val="22"/>
                <w:szCs w:val="22"/>
              </w:rPr>
              <w:t>7. ПОДПИСИ СТОРОН</w:t>
            </w:r>
          </w:p>
          <w:p w:rsidR="00752BC5" w:rsidRPr="00612D58" w:rsidRDefault="00752BC5" w:rsidP="00752BC5">
            <w:pPr>
              <w:pStyle w:val="af9"/>
              <w:ind w:right="7"/>
              <w:rPr>
                <w:sz w:val="22"/>
                <w:szCs w:val="22"/>
              </w:rPr>
            </w:pPr>
            <w:r w:rsidRPr="00612D58">
              <w:rPr>
                <w:sz w:val="22"/>
                <w:szCs w:val="22"/>
              </w:rPr>
              <w:t xml:space="preserve">ОТ ПРОДАВЦА:                                                                    </w:t>
            </w:r>
          </w:p>
          <w:p w:rsidR="00E60CC8" w:rsidRDefault="00E60CC8" w:rsidP="00752BC5">
            <w:pPr>
              <w:pStyle w:val="af9"/>
              <w:ind w:right="7"/>
              <w:rPr>
                <w:sz w:val="22"/>
                <w:szCs w:val="22"/>
              </w:rPr>
            </w:pPr>
          </w:p>
          <w:p w:rsidR="00752BC5" w:rsidRPr="00612D58" w:rsidRDefault="00752BC5" w:rsidP="00752BC5">
            <w:pPr>
              <w:pStyle w:val="af9"/>
              <w:ind w:right="7"/>
              <w:rPr>
                <w:sz w:val="22"/>
                <w:szCs w:val="22"/>
              </w:rPr>
            </w:pPr>
            <w:r w:rsidRPr="00612D58">
              <w:rPr>
                <w:sz w:val="22"/>
                <w:szCs w:val="22"/>
              </w:rPr>
              <w:t>___________________</w:t>
            </w:r>
          </w:p>
          <w:p w:rsidR="00752BC5" w:rsidRPr="00612D58" w:rsidRDefault="00752BC5" w:rsidP="00752BC5">
            <w:pPr>
              <w:pStyle w:val="af9"/>
              <w:ind w:right="7"/>
              <w:rPr>
                <w:sz w:val="22"/>
                <w:szCs w:val="22"/>
              </w:rPr>
            </w:pPr>
            <w:r w:rsidRPr="00612D58">
              <w:rPr>
                <w:sz w:val="22"/>
                <w:szCs w:val="22"/>
              </w:rPr>
              <w:t xml:space="preserve">            (подпись)</w:t>
            </w:r>
          </w:p>
        </w:tc>
        <w:tc>
          <w:tcPr>
            <w:tcW w:w="5208" w:type="dxa"/>
          </w:tcPr>
          <w:p w:rsidR="00E60CC8" w:rsidRDefault="00752BC5" w:rsidP="00752BC5">
            <w:pPr>
              <w:ind w:right="7"/>
              <w:rPr>
                <w:rFonts w:ascii="Times New Roman" w:hAnsi="Times New Roman" w:cs="Times New Roman"/>
              </w:rPr>
            </w:pPr>
            <w:r w:rsidRPr="00612D58">
              <w:rPr>
                <w:rFonts w:ascii="Times New Roman" w:hAnsi="Times New Roman" w:cs="Times New Roman"/>
              </w:rPr>
              <w:t xml:space="preserve">      </w:t>
            </w:r>
          </w:p>
          <w:p w:rsidR="00752BC5" w:rsidRPr="00612D58" w:rsidRDefault="00752BC5" w:rsidP="00752BC5">
            <w:pPr>
              <w:ind w:right="7"/>
              <w:rPr>
                <w:rFonts w:ascii="Times New Roman" w:hAnsi="Times New Roman" w:cs="Times New Roman"/>
              </w:rPr>
            </w:pPr>
            <w:r w:rsidRPr="00612D58">
              <w:rPr>
                <w:rFonts w:ascii="Times New Roman" w:hAnsi="Times New Roman" w:cs="Times New Roman"/>
              </w:rPr>
              <w:t xml:space="preserve"> ПОКУПАТЕЛЬ – </w:t>
            </w: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p w:rsidR="00E60CC8" w:rsidRDefault="00E60CC8" w:rsidP="00752BC5">
            <w:pPr>
              <w:ind w:right="7"/>
              <w:jc w:val="both"/>
              <w:rPr>
                <w:rFonts w:ascii="Times New Roman" w:hAnsi="Times New Roman" w:cs="Times New Roman"/>
              </w:rPr>
            </w:pPr>
          </w:p>
          <w:p w:rsidR="00E60CC8" w:rsidRDefault="00E60CC8" w:rsidP="00752BC5">
            <w:pPr>
              <w:ind w:right="7"/>
              <w:jc w:val="both"/>
              <w:rPr>
                <w:rFonts w:ascii="Times New Roman" w:hAnsi="Times New Roman" w:cs="Times New Roman"/>
              </w:rPr>
            </w:pPr>
          </w:p>
          <w:p w:rsidR="00752BC5" w:rsidRPr="00612D58" w:rsidRDefault="00752BC5" w:rsidP="00752BC5">
            <w:pPr>
              <w:ind w:right="7"/>
              <w:jc w:val="both"/>
              <w:rPr>
                <w:rFonts w:ascii="Times New Roman" w:hAnsi="Times New Roman" w:cs="Times New Roman"/>
              </w:rPr>
            </w:pPr>
            <w:r w:rsidRPr="00612D58">
              <w:rPr>
                <w:rFonts w:ascii="Times New Roman" w:hAnsi="Times New Roman" w:cs="Times New Roman"/>
              </w:rPr>
              <w:t>ОТ ПОКУПАТЕЛЯ:</w:t>
            </w:r>
          </w:p>
          <w:p w:rsidR="00752BC5" w:rsidRPr="00612D58" w:rsidRDefault="00752BC5" w:rsidP="00752BC5">
            <w:pPr>
              <w:pStyle w:val="af9"/>
              <w:ind w:right="7"/>
              <w:rPr>
                <w:sz w:val="22"/>
                <w:szCs w:val="22"/>
              </w:rPr>
            </w:pPr>
            <w:r w:rsidRPr="00612D58">
              <w:rPr>
                <w:sz w:val="22"/>
                <w:szCs w:val="22"/>
              </w:rPr>
              <w:t>_____________________</w:t>
            </w:r>
          </w:p>
          <w:p w:rsidR="00752BC5" w:rsidRPr="00612D58" w:rsidRDefault="00752BC5" w:rsidP="00752BC5">
            <w:pPr>
              <w:pStyle w:val="af9"/>
              <w:ind w:right="7"/>
              <w:rPr>
                <w:sz w:val="22"/>
                <w:szCs w:val="22"/>
              </w:rPr>
            </w:pPr>
            <w:r w:rsidRPr="00612D58">
              <w:rPr>
                <w:sz w:val="22"/>
                <w:szCs w:val="22"/>
              </w:rPr>
              <w:t xml:space="preserve">            (подпись)</w:t>
            </w:r>
          </w:p>
        </w:tc>
      </w:tr>
    </w:tbl>
    <w:p w:rsidR="00752BC5" w:rsidRDefault="00752BC5" w:rsidP="00752BC5">
      <w:pPr>
        <w:pStyle w:val="af9"/>
        <w:ind w:right="7"/>
        <w:jc w:val="center"/>
        <w:rPr>
          <w:sz w:val="22"/>
          <w:szCs w:val="22"/>
        </w:rPr>
      </w:pPr>
    </w:p>
    <w:p w:rsidR="004010BC" w:rsidRPr="00612D58" w:rsidRDefault="004010BC" w:rsidP="00752BC5">
      <w:pPr>
        <w:pStyle w:val="af9"/>
        <w:ind w:right="7"/>
        <w:jc w:val="center"/>
        <w:rPr>
          <w:sz w:val="22"/>
          <w:szCs w:val="22"/>
        </w:rPr>
      </w:pPr>
    </w:p>
    <w:p w:rsidR="00752BC5" w:rsidRPr="00612D58" w:rsidRDefault="00752BC5" w:rsidP="00752BC5">
      <w:pPr>
        <w:pStyle w:val="af9"/>
        <w:ind w:right="7"/>
        <w:jc w:val="center"/>
        <w:rPr>
          <w:sz w:val="22"/>
          <w:szCs w:val="22"/>
        </w:rPr>
      </w:pPr>
    </w:p>
    <w:p w:rsidR="00752BC5" w:rsidRPr="00612D58" w:rsidRDefault="00752BC5" w:rsidP="00752BC5">
      <w:pPr>
        <w:pStyle w:val="af9"/>
        <w:ind w:right="7"/>
        <w:jc w:val="center"/>
        <w:rPr>
          <w:sz w:val="22"/>
          <w:szCs w:val="22"/>
        </w:rPr>
      </w:pPr>
      <w:r w:rsidRPr="00612D58">
        <w:rPr>
          <w:sz w:val="22"/>
          <w:szCs w:val="22"/>
        </w:rPr>
        <w:t>АКТ ПРИЕМА-ПЕРЕДАЧИ</w:t>
      </w:r>
    </w:p>
    <w:p w:rsidR="00752BC5" w:rsidRPr="00612D58" w:rsidRDefault="00752BC5" w:rsidP="00752BC5">
      <w:pPr>
        <w:pStyle w:val="af9"/>
        <w:ind w:right="7"/>
        <w:jc w:val="center"/>
        <w:rPr>
          <w:sz w:val="22"/>
          <w:szCs w:val="22"/>
        </w:rPr>
      </w:pPr>
    </w:p>
    <w:p w:rsidR="00752BC5" w:rsidRPr="00E60CC8" w:rsidRDefault="00752BC5" w:rsidP="00752BC5">
      <w:pPr>
        <w:pStyle w:val="1"/>
        <w:spacing w:before="0"/>
        <w:jc w:val="both"/>
        <w:rPr>
          <w:rFonts w:ascii="Times New Roman" w:hAnsi="Times New Roman" w:cs="Times New Roman"/>
          <w:b w:val="0"/>
          <w:bCs w:val="0"/>
          <w:color w:val="000000" w:themeColor="text1"/>
          <w:sz w:val="22"/>
          <w:szCs w:val="22"/>
        </w:rPr>
      </w:pPr>
      <w:r w:rsidRPr="00E60CC8">
        <w:rPr>
          <w:rFonts w:ascii="Times New Roman" w:hAnsi="Times New Roman" w:cs="Times New Roman"/>
          <w:b w:val="0"/>
          <w:bCs w:val="0"/>
          <w:color w:val="000000" w:themeColor="text1"/>
          <w:sz w:val="22"/>
          <w:szCs w:val="22"/>
        </w:rPr>
        <w:t xml:space="preserve">Рязанская область, </w:t>
      </w:r>
      <w:proofErr w:type="spellStart"/>
      <w:r w:rsidRPr="00E60CC8">
        <w:rPr>
          <w:rFonts w:ascii="Times New Roman" w:hAnsi="Times New Roman" w:cs="Times New Roman"/>
          <w:b w:val="0"/>
          <w:bCs w:val="0"/>
          <w:color w:val="000000" w:themeColor="text1"/>
          <w:sz w:val="22"/>
          <w:szCs w:val="22"/>
        </w:rPr>
        <w:t>р.п.Шилово</w:t>
      </w:r>
      <w:proofErr w:type="spellEnd"/>
      <w:r w:rsidRPr="00E60CC8">
        <w:rPr>
          <w:rFonts w:ascii="Times New Roman" w:hAnsi="Times New Roman" w:cs="Times New Roman"/>
          <w:b w:val="0"/>
          <w:bCs w:val="0"/>
          <w:color w:val="000000" w:themeColor="text1"/>
          <w:sz w:val="22"/>
          <w:szCs w:val="22"/>
        </w:rPr>
        <w:t xml:space="preserve">                              _________ две тысячи двадцать  первого года</w:t>
      </w:r>
    </w:p>
    <w:p w:rsidR="00752BC5" w:rsidRDefault="00752BC5" w:rsidP="00752BC5">
      <w:pPr>
        <w:rPr>
          <w:rFonts w:ascii="Times New Roman" w:hAnsi="Times New Roman" w:cs="Times New Roman"/>
        </w:rPr>
      </w:pPr>
    </w:p>
    <w:p w:rsidR="004010BC" w:rsidRPr="00612D58" w:rsidRDefault="004010BC" w:rsidP="00752BC5">
      <w:pPr>
        <w:rPr>
          <w:rFonts w:ascii="Times New Roman" w:hAnsi="Times New Roman" w:cs="Times New Roman"/>
        </w:rPr>
      </w:pPr>
    </w:p>
    <w:p w:rsidR="00752BC5" w:rsidRPr="00612D58" w:rsidRDefault="00752BC5" w:rsidP="00752BC5">
      <w:pPr>
        <w:pStyle w:val="af9"/>
        <w:ind w:right="7"/>
        <w:rPr>
          <w:sz w:val="22"/>
          <w:szCs w:val="22"/>
        </w:rPr>
      </w:pPr>
      <w:r w:rsidRPr="00612D58">
        <w:rPr>
          <w:sz w:val="22"/>
          <w:szCs w:val="22"/>
        </w:rPr>
        <w:t xml:space="preserve">           Мы нижеподписавшиеся: администрации   муниципального образования – Шиловский муниципальный район Рязанской области в лице _______________, именуемая в дальнейшем «ПРОДАВЕЦ», с одной стороны, и _________________, именуем___ в дальнейшем «ПОКУПАТЕЛЬ», с другой стороны, в соответствии со статьи 556 Гражданского кодекса Российской Федерации составили настоящий акт о нижеследующем:</w:t>
      </w:r>
    </w:p>
    <w:p w:rsidR="00752BC5" w:rsidRPr="00612D58" w:rsidRDefault="00752BC5" w:rsidP="00752BC5">
      <w:pPr>
        <w:pStyle w:val="af9"/>
        <w:tabs>
          <w:tab w:val="left" w:pos="851"/>
        </w:tabs>
        <w:ind w:right="7" w:firstLine="567"/>
        <w:rPr>
          <w:sz w:val="22"/>
          <w:szCs w:val="22"/>
        </w:rPr>
      </w:pPr>
      <w:r w:rsidRPr="00612D58">
        <w:rPr>
          <w:sz w:val="22"/>
          <w:szCs w:val="22"/>
        </w:rPr>
        <w:t xml:space="preserve"> 1. ПРОДАВЕЦ в соответствии с Договором купли-продажи земельного участка от ____________ 2021 продал ПОКУПАТЕЛЮ земельный участок с кадастровым номером ________________________ (далее - Участок) в границах, указанных в кадастровом паспорте земельного участка, площадью _________квадратных метра, из состава земель ___, разрешенное использование: __________________________________. Местоположение: __________________________________.</w:t>
      </w:r>
    </w:p>
    <w:p w:rsidR="00752BC5" w:rsidRPr="00612D58" w:rsidRDefault="00752BC5" w:rsidP="00752BC5">
      <w:pPr>
        <w:pStyle w:val="af9"/>
        <w:tabs>
          <w:tab w:val="left" w:pos="851"/>
        </w:tabs>
        <w:ind w:right="7"/>
        <w:rPr>
          <w:sz w:val="22"/>
          <w:szCs w:val="22"/>
        </w:rPr>
      </w:pPr>
      <w:r w:rsidRPr="00612D58">
        <w:rPr>
          <w:sz w:val="22"/>
          <w:szCs w:val="22"/>
        </w:rPr>
        <w:t xml:space="preserve">        2. По настоящему акту ПРОДАВЕЦ передал ПОКУПАТЕЛЮ, а ПОКУПАТЕЛЬ принял вышеуказанный земельный участок в собственность. Претензий у ПОКУПАТЕЛЯ по передаваемому земельному участку не имеется.</w:t>
      </w:r>
    </w:p>
    <w:p w:rsidR="00752BC5" w:rsidRPr="00612D58" w:rsidRDefault="00752BC5" w:rsidP="00752BC5">
      <w:pPr>
        <w:pStyle w:val="af9"/>
        <w:ind w:right="7"/>
        <w:rPr>
          <w:sz w:val="22"/>
          <w:szCs w:val="22"/>
        </w:rPr>
      </w:pPr>
      <w:r w:rsidRPr="00612D58">
        <w:rPr>
          <w:sz w:val="22"/>
          <w:szCs w:val="22"/>
        </w:rPr>
        <w:t xml:space="preserve">        3. Расчет по оплате земельного участка произведен полностью. Стороны претензий друг к другу не имеют.</w:t>
      </w:r>
    </w:p>
    <w:p w:rsidR="00752BC5" w:rsidRPr="00612D58" w:rsidRDefault="00752BC5" w:rsidP="00752BC5">
      <w:pPr>
        <w:pStyle w:val="af9"/>
        <w:ind w:right="7"/>
        <w:rPr>
          <w:sz w:val="22"/>
          <w:szCs w:val="22"/>
        </w:rPr>
      </w:pPr>
      <w:r w:rsidRPr="00612D58">
        <w:rPr>
          <w:sz w:val="22"/>
          <w:szCs w:val="22"/>
        </w:rPr>
        <w:t xml:space="preserve">        4. Настоящий акт составлен в трех экземплярах, первый экземпляр находится у ПРОДАВЦА, второй экземпляр находится у ПОКУПАТЕЛЯ, третий экземпляр направляется в орган государственной регистрации прав.</w:t>
      </w:r>
    </w:p>
    <w:p w:rsidR="00752BC5" w:rsidRPr="00612D58" w:rsidRDefault="00752BC5" w:rsidP="00752BC5">
      <w:pPr>
        <w:pStyle w:val="af9"/>
        <w:ind w:right="7"/>
        <w:rPr>
          <w:sz w:val="22"/>
          <w:szCs w:val="22"/>
        </w:rPr>
      </w:pPr>
    </w:p>
    <w:p w:rsidR="004010BC" w:rsidRDefault="004010BC" w:rsidP="00E60CC8">
      <w:pPr>
        <w:ind w:right="7"/>
        <w:jc w:val="center"/>
        <w:rPr>
          <w:rFonts w:ascii="Times New Roman" w:hAnsi="Times New Roman" w:cs="Times New Roman"/>
        </w:rPr>
      </w:pPr>
    </w:p>
    <w:p w:rsidR="004010BC" w:rsidRDefault="004010BC" w:rsidP="00E60CC8">
      <w:pPr>
        <w:ind w:right="7"/>
        <w:jc w:val="center"/>
        <w:rPr>
          <w:rFonts w:ascii="Times New Roman" w:hAnsi="Times New Roman" w:cs="Times New Roman"/>
        </w:rPr>
      </w:pPr>
    </w:p>
    <w:p w:rsidR="00752BC5" w:rsidRPr="00612D58" w:rsidRDefault="00752BC5" w:rsidP="00E60CC8">
      <w:pPr>
        <w:ind w:right="7"/>
        <w:jc w:val="center"/>
        <w:rPr>
          <w:rFonts w:ascii="Times New Roman" w:hAnsi="Times New Roman" w:cs="Times New Roman"/>
        </w:rPr>
      </w:pPr>
      <w:r w:rsidRPr="00612D58">
        <w:rPr>
          <w:rFonts w:ascii="Times New Roman" w:hAnsi="Times New Roman" w:cs="Times New Roman"/>
        </w:rPr>
        <w:lastRenderedPageBreak/>
        <w:t>ПРОДАВЕЦ –                                                                                     ПОКУПАТЕЛЬ –</w:t>
      </w:r>
    </w:p>
    <w:p w:rsidR="00752BC5" w:rsidRPr="00612D58" w:rsidRDefault="00752BC5" w:rsidP="00E60CC8">
      <w:pPr>
        <w:spacing w:after="0"/>
        <w:ind w:right="6"/>
        <w:rPr>
          <w:rFonts w:ascii="Times New Roman" w:hAnsi="Times New Roman" w:cs="Times New Roman"/>
        </w:rPr>
      </w:pPr>
      <w:r w:rsidRPr="00612D58">
        <w:rPr>
          <w:rFonts w:ascii="Times New Roman" w:hAnsi="Times New Roman" w:cs="Times New Roman"/>
        </w:rPr>
        <w:t xml:space="preserve">Администрация муниципального образования – </w:t>
      </w:r>
    </w:p>
    <w:p w:rsidR="00752BC5" w:rsidRPr="00612D58" w:rsidRDefault="00752BC5" w:rsidP="00E60CC8">
      <w:pPr>
        <w:spacing w:after="0"/>
        <w:ind w:right="6"/>
        <w:rPr>
          <w:rFonts w:ascii="Times New Roman" w:hAnsi="Times New Roman" w:cs="Times New Roman"/>
        </w:rPr>
      </w:pPr>
      <w:r w:rsidRPr="00612D58">
        <w:rPr>
          <w:rFonts w:ascii="Times New Roman" w:hAnsi="Times New Roman" w:cs="Times New Roman"/>
        </w:rPr>
        <w:t xml:space="preserve">Шиловский муниципальный район </w:t>
      </w:r>
    </w:p>
    <w:p w:rsidR="00752BC5" w:rsidRPr="00612D58" w:rsidRDefault="00752BC5" w:rsidP="00E60CC8">
      <w:pPr>
        <w:spacing w:after="0"/>
        <w:ind w:right="6"/>
        <w:rPr>
          <w:rFonts w:ascii="Times New Roman" w:hAnsi="Times New Roman" w:cs="Times New Roman"/>
        </w:rPr>
      </w:pPr>
      <w:r w:rsidRPr="00612D58">
        <w:rPr>
          <w:rFonts w:ascii="Times New Roman" w:hAnsi="Times New Roman" w:cs="Times New Roman"/>
        </w:rPr>
        <w:t>Рязанской области</w:t>
      </w:r>
    </w:p>
    <w:p w:rsidR="00752BC5" w:rsidRPr="00612D58" w:rsidRDefault="00752BC5" w:rsidP="00E60CC8">
      <w:pPr>
        <w:spacing w:after="0"/>
        <w:ind w:right="6"/>
        <w:rPr>
          <w:rFonts w:ascii="Times New Roman" w:hAnsi="Times New Roman" w:cs="Times New Roman"/>
        </w:rPr>
      </w:pPr>
      <w:r w:rsidRPr="00612D58">
        <w:rPr>
          <w:rFonts w:ascii="Times New Roman" w:hAnsi="Times New Roman" w:cs="Times New Roman"/>
        </w:rPr>
        <w:t xml:space="preserve">Юридический адрес: Россия, Рязанская область, </w:t>
      </w:r>
    </w:p>
    <w:p w:rsidR="00752BC5" w:rsidRPr="00612D58" w:rsidRDefault="00752BC5" w:rsidP="00E60CC8">
      <w:pPr>
        <w:spacing w:after="0"/>
        <w:ind w:right="6"/>
        <w:rPr>
          <w:rFonts w:ascii="Times New Roman" w:hAnsi="Times New Roman" w:cs="Times New Roman"/>
        </w:rPr>
      </w:pPr>
      <w:proofErr w:type="spellStart"/>
      <w:r w:rsidRPr="00612D58">
        <w:rPr>
          <w:rFonts w:ascii="Times New Roman" w:hAnsi="Times New Roman" w:cs="Times New Roman"/>
        </w:rPr>
        <w:t>р.п</w:t>
      </w:r>
      <w:proofErr w:type="spellEnd"/>
      <w:r w:rsidRPr="00612D58">
        <w:rPr>
          <w:rFonts w:ascii="Times New Roman" w:hAnsi="Times New Roman" w:cs="Times New Roman"/>
        </w:rPr>
        <w:t>. Шилово, ул. Советская, д.14 а</w:t>
      </w:r>
    </w:p>
    <w:p w:rsidR="00752BC5" w:rsidRPr="00612D58" w:rsidRDefault="00752BC5" w:rsidP="00E60CC8">
      <w:pPr>
        <w:spacing w:after="0"/>
        <w:ind w:right="6"/>
        <w:rPr>
          <w:rFonts w:ascii="Times New Roman" w:hAnsi="Times New Roman" w:cs="Times New Roman"/>
        </w:rPr>
      </w:pPr>
      <w:r w:rsidRPr="00612D58">
        <w:rPr>
          <w:rFonts w:ascii="Times New Roman" w:hAnsi="Times New Roman" w:cs="Times New Roman"/>
        </w:rPr>
        <w:t xml:space="preserve">ОГРН 1026200851214 </w:t>
      </w:r>
    </w:p>
    <w:p w:rsidR="00752BC5" w:rsidRPr="00612D58" w:rsidRDefault="00752BC5" w:rsidP="00E60CC8">
      <w:pPr>
        <w:spacing w:after="0"/>
        <w:ind w:right="6"/>
        <w:rPr>
          <w:rFonts w:ascii="Times New Roman" w:hAnsi="Times New Roman" w:cs="Times New Roman"/>
        </w:rPr>
      </w:pPr>
      <w:r w:rsidRPr="00612D58">
        <w:rPr>
          <w:rFonts w:ascii="Times New Roman" w:hAnsi="Times New Roman" w:cs="Times New Roman"/>
        </w:rPr>
        <w:t>ИНН 6225002583   КПП 622501001</w:t>
      </w:r>
    </w:p>
    <w:p w:rsidR="00752BC5" w:rsidRPr="00612D58" w:rsidRDefault="00752BC5" w:rsidP="00752BC5">
      <w:pPr>
        <w:pStyle w:val="af9"/>
        <w:ind w:right="7"/>
        <w:rPr>
          <w:sz w:val="22"/>
          <w:szCs w:val="22"/>
        </w:rPr>
      </w:pPr>
    </w:p>
    <w:p w:rsidR="00752BC5" w:rsidRPr="00612D58" w:rsidRDefault="00752BC5" w:rsidP="00752BC5">
      <w:pPr>
        <w:pStyle w:val="af9"/>
        <w:ind w:right="7"/>
        <w:rPr>
          <w:sz w:val="22"/>
          <w:szCs w:val="22"/>
        </w:rPr>
      </w:pPr>
    </w:p>
    <w:tbl>
      <w:tblPr>
        <w:tblW w:w="10392" w:type="dxa"/>
        <w:tblLayout w:type="fixed"/>
        <w:tblLook w:val="0000" w:firstRow="0" w:lastRow="0" w:firstColumn="0" w:lastColumn="0" w:noHBand="0" w:noVBand="0"/>
      </w:tblPr>
      <w:tblGrid>
        <w:gridCol w:w="5196"/>
        <w:gridCol w:w="5196"/>
      </w:tblGrid>
      <w:tr w:rsidR="00752BC5" w:rsidRPr="00612D58" w:rsidTr="00752BC5">
        <w:trPr>
          <w:trHeight w:val="1583"/>
        </w:trPr>
        <w:tc>
          <w:tcPr>
            <w:tcW w:w="5196" w:type="dxa"/>
          </w:tcPr>
          <w:p w:rsidR="00752BC5" w:rsidRPr="00612D58" w:rsidRDefault="00752BC5" w:rsidP="00E60CC8">
            <w:pPr>
              <w:pStyle w:val="af9"/>
              <w:ind w:right="7"/>
              <w:jc w:val="center"/>
              <w:rPr>
                <w:sz w:val="22"/>
                <w:szCs w:val="22"/>
              </w:rPr>
            </w:pPr>
            <w:r w:rsidRPr="00612D58">
              <w:rPr>
                <w:sz w:val="22"/>
                <w:szCs w:val="22"/>
              </w:rPr>
              <w:t>5. ПОДПИСИ СТОРОН</w:t>
            </w:r>
          </w:p>
          <w:p w:rsidR="00752BC5" w:rsidRPr="00612D58" w:rsidRDefault="00752BC5" w:rsidP="00E60CC8">
            <w:pPr>
              <w:pStyle w:val="af9"/>
              <w:ind w:right="7"/>
              <w:jc w:val="center"/>
              <w:rPr>
                <w:sz w:val="22"/>
                <w:szCs w:val="22"/>
              </w:rPr>
            </w:pPr>
            <w:r w:rsidRPr="00612D58">
              <w:rPr>
                <w:sz w:val="22"/>
                <w:szCs w:val="22"/>
              </w:rPr>
              <w:t>ОТ ПРОДАВЦА:</w:t>
            </w:r>
          </w:p>
          <w:p w:rsidR="00752BC5" w:rsidRPr="00612D58" w:rsidRDefault="00752BC5" w:rsidP="00E60CC8">
            <w:pPr>
              <w:pStyle w:val="af9"/>
              <w:ind w:right="7"/>
              <w:jc w:val="center"/>
              <w:rPr>
                <w:sz w:val="22"/>
                <w:szCs w:val="22"/>
              </w:rPr>
            </w:pPr>
            <w:r w:rsidRPr="00612D58">
              <w:rPr>
                <w:sz w:val="22"/>
                <w:szCs w:val="22"/>
              </w:rPr>
              <w:t>_______________________</w:t>
            </w:r>
          </w:p>
          <w:p w:rsidR="00752BC5" w:rsidRPr="00612D58" w:rsidRDefault="00752BC5" w:rsidP="00E60CC8">
            <w:pPr>
              <w:pStyle w:val="af9"/>
              <w:ind w:right="7"/>
              <w:jc w:val="center"/>
              <w:rPr>
                <w:sz w:val="22"/>
                <w:szCs w:val="22"/>
              </w:rPr>
            </w:pPr>
            <w:r w:rsidRPr="00612D58">
              <w:rPr>
                <w:sz w:val="22"/>
                <w:szCs w:val="22"/>
              </w:rPr>
              <w:t>(подпись)</w:t>
            </w:r>
          </w:p>
          <w:p w:rsidR="00752BC5" w:rsidRPr="00612D58" w:rsidRDefault="00752BC5" w:rsidP="00E60CC8">
            <w:pPr>
              <w:pStyle w:val="af9"/>
              <w:ind w:right="7"/>
              <w:jc w:val="center"/>
              <w:rPr>
                <w:sz w:val="22"/>
                <w:szCs w:val="22"/>
              </w:rPr>
            </w:pPr>
            <w:r w:rsidRPr="00612D58">
              <w:rPr>
                <w:sz w:val="22"/>
                <w:szCs w:val="22"/>
              </w:rPr>
              <w:t>__________ 2021</w:t>
            </w:r>
          </w:p>
        </w:tc>
        <w:tc>
          <w:tcPr>
            <w:tcW w:w="5196" w:type="dxa"/>
          </w:tcPr>
          <w:p w:rsidR="00752BC5" w:rsidRPr="00612D58" w:rsidRDefault="00752BC5" w:rsidP="00E60CC8">
            <w:pPr>
              <w:pStyle w:val="af9"/>
              <w:ind w:right="7"/>
              <w:jc w:val="center"/>
              <w:rPr>
                <w:sz w:val="22"/>
                <w:szCs w:val="22"/>
              </w:rPr>
            </w:pPr>
          </w:p>
          <w:p w:rsidR="00752BC5" w:rsidRPr="00612D58" w:rsidRDefault="00752BC5" w:rsidP="00E60CC8">
            <w:pPr>
              <w:pStyle w:val="af9"/>
              <w:ind w:right="7"/>
              <w:jc w:val="center"/>
              <w:rPr>
                <w:sz w:val="22"/>
                <w:szCs w:val="22"/>
              </w:rPr>
            </w:pPr>
            <w:r w:rsidRPr="00612D58">
              <w:rPr>
                <w:sz w:val="22"/>
                <w:szCs w:val="22"/>
              </w:rPr>
              <w:t>ОТ ПОКУПАТЕЛЯ:</w:t>
            </w:r>
          </w:p>
          <w:p w:rsidR="00752BC5" w:rsidRPr="00612D58" w:rsidRDefault="00752BC5" w:rsidP="00E60CC8">
            <w:pPr>
              <w:pStyle w:val="af9"/>
              <w:ind w:right="7"/>
              <w:jc w:val="center"/>
              <w:rPr>
                <w:sz w:val="22"/>
                <w:szCs w:val="22"/>
              </w:rPr>
            </w:pPr>
            <w:r w:rsidRPr="00612D58">
              <w:rPr>
                <w:sz w:val="22"/>
                <w:szCs w:val="22"/>
              </w:rPr>
              <w:t>_______________________</w:t>
            </w:r>
          </w:p>
          <w:p w:rsidR="00752BC5" w:rsidRPr="00612D58" w:rsidRDefault="00752BC5" w:rsidP="00E60CC8">
            <w:pPr>
              <w:pStyle w:val="af9"/>
              <w:ind w:left="304" w:right="7"/>
              <w:jc w:val="center"/>
              <w:rPr>
                <w:sz w:val="22"/>
                <w:szCs w:val="22"/>
              </w:rPr>
            </w:pPr>
            <w:r w:rsidRPr="00612D58">
              <w:rPr>
                <w:sz w:val="22"/>
                <w:szCs w:val="22"/>
              </w:rPr>
              <w:t>(подпись)</w:t>
            </w:r>
          </w:p>
          <w:p w:rsidR="00752BC5" w:rsidRPr="00612D58" w:rsidRDefault="00752BC5" w:rsidP="00E60CC8">
            <w:pPr>
              <w:pStyle w:val="af9"/>
              <w:ind w:right="7"/>
              <w:jc w:val="center"/>
              <w:rPr>
                <w:sz w:val="22"/>
                <w:szCs w:val="22"/>
              </w:rPr>
            </w:pPr>
            <w:r w:rsidRPr="00612D58">
              <w:rPr>
                <w:sz w:val="22"/>
                <w:szCs w:val="22"/>
              </w:rPr>
              <w:t>__________ 2021</w:t>
            </w:r>
          </w:p>
        </w:tc>
      </w:tr>
    </w:tbl>
    <w:p w:rsidR="00752BC5" w:rsidRPr="00612D58" w:rsidRDefault="00752BC5" w:rsidP="00752BC5">
      <w:pPr>
        <w:pStyle w:val="FR1"/>
        <w:rPr>
          <w:sz w:val="22"/>
          <w:szCs w:val="22"/>
        </w:rPr>
      </w:pPr>
    </w:p>
    <w:p w:rsidR="00752BC5" w:rsidRPr="00612D58" w:rsidRDefault="00752BC5" w:rsidP="00752BC5">
      <w:pPr>
        <w:pStyle w:val="FR1"/>
        <w:rPr>
          <w:sz w:val="22"/>
          <w:szCs w:val="22"/>
        </w:rPr>
      </w:pPr>
    </w:p>
    <w:p w:rsidR="00752BC5" w:rsidRPr="00612D58" w:rsidRDefault="00752BC5" w:rsidP="00752BC5">
      <w:pPr>
        <w:pStyle w:val="FR1"/>
        <w:rPr>
          <w:sz w:val="22"/>
          <w:szCs w:val="22"/>
        </w:rPr>
      </w:pPr>
    </w:p>
    <w:p w:rsidR="00752BC5" w:rsidRPr="00E60CC8" w:rsidRDefault="00752BC5" w:rsidP="00E60CC8">
      <w:pPr>
        <w:pStyle w:val="FR1"/>
        <w:jc w:val="center"/>
        <w:rPr>
          <w:b/>
          <w:sz w:val="22"/>
          <w:szCs w:val="22"/>
        </w:rPr>
      </w:pPr>
      <w:r w:rsidRPr="00E60CC8">
        <w:rPr>
          <w:b/>
          <w:sz w:val="22"/>
          <w:szCs w:val="22"/>
        </w:rPr>
        <w:t>АДМИНИСТРАЦИЯ</w:t>
      </w:r>
    </w:p>
    <w:p w:rsidR="00752BC5" w:rsidRPr="00E60CC8" w:rsidRDefault="00752BC5" w:rsidP="00E60CC8">
      <w:pPr>
        <w:pStyle w:val="FR1"/>
        <w:ind w:left="-284"/>
        <w:jc w:val="center"/>
        <w:rPr>
          <w:b/>
          <w:sz w:val="22"/>
          <w:szCs w:val="22"/>
        </w:rPr>
      </w:pPr>
      <w:r w:rsidRPr="00E60CC8">
        <w:rPr>
          <w:b/>
          <w:sz w:val="22"/>
          <w:szCs w:val="22"/>
        </w:rPr>
        <w:t>муниципального образования – Шиловский муниципальный район Рязанской области</w:t>
      </w:r>
    </w:p>
    <w:p w:rsidR="00752BC5" w:rsidRPr="00E60CC8" w:rsidRDefault="00752BC5" w:rsidP="00E60CC8">
      <w:pPr>
        <w:pStyle w:val="FR1"/>
        <w:jc w:val="center"/>
        <w:rPr>
          <w:b/>
          <w:sz w:val="22"/>
          <w:szCs w:val="22"/>
        </w:rPr>
      </w:pPr>
      <w:r w:rsidRPr="00E60CC8">
        <w:rPr>
          <w:b/>
          <w:sz w:val="22"/>
          <w:szCs w:val="22"/>
        </w:rPr>
        <w:t>ПОСТАНОВЛЕНИЕ</w:t>
      </w:r>
    </w:p>
    <w:p w:rsidR="00752BC5" w:rsidRPr="00E60CC8" w:rsidRDefault="00752BC5" w:rsidP="00E60CC8">
      <w:pPr>
        <w:pStyle w:val="FR1"/>
        <w:jc w:val="center"/>
        <w:rPr>
          <w:b/>
          <w:sz w:val="22"/>
          <w:szCs w:val="22"/>
        </w:rPr>
      </w:pPr>
    </w:p>
    <w:p w:rsidR="00752BC5" w:rsidRPr="00E60CC8" w:rsidRDefault="00752BC5" w:rsidP="00E60CC8">
      <w:pPr>
        <w:pStyle w:val="ac"/>
        <w:rPr>
          <w:b/>
          <w:sz w:val="22"/>
          <w:szCs w:val="22"/>
        </w:rPr>
      </w:pPr>
    </w:p>
    <w:p w:rsidR="00752BC5" w:rsidRPr="00E60CC8" w:rsidRDefault="00752BC5" w:rsidP="00E60CC8">
      <w:pPr>
        <w:pStyle w:val="ac"/>
        <w:rPr>
          <w:b/>
          <w:sz w:val="22"/>
          <w:szCs w:val="22"/>
          <w:u w:val="single"/>
        </w:rPr>
      </w:pPr>
      <w:r w:rsidRPr="00E60CC8">
        <w:rPr>
          <w:b/>
          <w:sz w:val="22"/>
          <w:szCs w:val="22"/>
        </w:rPr>
        <w:t>от 08.11.2021 № 525</w:t>
      </w:r>
    </w:p>
    <w:p w:rsidR="00752BC5" w:rsidRPr="00612D58" w:rsidRDefault="00752BC5" w:rsidP="00752BC5">
      <w:pPr>
        <w:rPr>
          <w:rFonts w:ascii="Times New Roman" w:hAnsi="Times New Roman" w:cs="Times New Roman"/>
        </w:rPr>
      </w:pPr>
    </w:p>
    <w:p w:rsidR="00752BC5" w:rsidRPr="00612D58" w:rsidRDefault="00752BC5" w:rsidP="00E60CC8">
      <w:pPr>
        <w:pStyle w:val="13"/>
        <w:rPr>
          <w:sz w:val="22"/>
          <w:szCs w:val="22"/>
        </w:rPr>
      </w:pPr>
      <w:r w:rsidRPr="00612D58">
        <w:rPr>
          <w:sz w:val="22"/>
          <w:szCs w:val="22"/>
        </w:rPr>
        <w:t xml:space="preserve">О внесении изменений в постановление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w:t>
      </w:r>
      <w:r w:rsidR="00E60CC8">
        <w:rPr>
          <w:sz w:val="22"/>
          <w:szCs w:val="22"/>
        </w:rPr>
        <w:t xml:space="preserve"> </w:t>
      </w:r>
      <w:r w:rsidRPr="00612D58">
        <w:rPr>
          <w:sz w:val="22"/>
          <w:szCs w:val="22"/>
        </w:rPr>
        <w:t xml:space="preserve"> «Социальная поддержка отдельных категорий граждан Шиловского муниципального района»</w:t>
      </w:r>
    </w:p>
    <w:p w:rsidR="00752BC5" w:rsidRPr="00612D58" w:rsidRDefault="00752BC5" w:rsidP="00752BC5">
      <w:pPr>
        <w:jc w:val="center"/>
        <w:rPr>
          <w:rFonts w:ascii="Times New Roman" w:hAnsi="Times New Roman" w:cs="Times New Roman"/>
        </w:rPr>
      </w:pPr>
    </w:p>
    <w:p w:rsidR="00752BC5" w:rsidRPr="00612D58" w:rsidRDefault="00752BC5" w:rsidP="00752BC5">
      <w:pPr>
        <w:pStyle w:val="13"/>
        <w:tabs>
          <w:tab w:val="left" w:pos="567"/>
          <w:tab w:val="left" w:pos="709"/>
        </w:tabs>
        <w:ind w:firstLine="709"/>
        <w:jc w:val="both"/>
        <w:rPr>
          <w:sz w:val="22"/>
          <w:szCs w:val="22"/>
        </w:rPr>
      </w:pPr>
      <w:r w:rsidRPr="00612D58">
        <w:rPr>
          <w:sz w:val="22"/>
          <w:szCs w:val="22"/>
        </w:rPr>
        <w:t>Администрация муниципального образования – Шиловский муниципальный район Рязанской области ПОСТАНОВЛЯЕТ:</w:t>
      </w:r>
    </w:p>
    <w:p w:rsidR="00752BC5" w:rsidRPr="00612D58" w:rsidRDefault="00752BC5" w:rsidP="00752BC5">
      <w:pPr>
        <w:pStyle w:val="a7"/>
        <w:tabs>
          <w:tab w:val="left" w:pos="709"/>
        </w:tabs>
        <w:rPr>
          <w:sz w:val="22"/>
          <w:szCs w:val="22"/>
        </w:rPr>
      </w:pPr>
      <w:r w:rsidRPr="00612D58">
        <w:rPr>
          <w:sz w:val="22"/>
          <w:szCs w:val="22"/>
        </w:rPr>
        <w:t>1. Внести в приложение к постановлению администрации муниципального образования – Шиловский муниципальный район Рязанской области от 05.11.2014 № 1002 «Об утверждении муниципальной программы Шиловского муниципального района Рязанской области «Социальная поддержка отдельных категорий граждан Шиловского муниципального района» (в редакции постановлений администрации муниципального образования – Шиловский муниципальный район Рязанской области</w:t>
      </w:r>
      <w:r w:rsidR="00E60CC8">
        <w:rPr>
          <w:sz w:val="22"/>
          <w:szCs w:val="22"/>
        </w:rPr>
        <w:t xml:space="preserve"> </w:t>
      </w:r>
      <w:r w:rsidRPr="00612D58">
        <w:rPr>
          <w:sz w:val="22"/>
          <w:szCs w:val="22"/>
        </w:rPr>
        <w:t xml:space="preserve"> от 17.12.2015 № 710, от 08.04.2016 № 139, от 19.05.2016 № 186, от 03.10.2016  № 407, от 26.12.2016 № 548, от 19.06.2017 № 291, от 06.</w:t>
      </w:r>
      <w:r w:rsidR="00E60CC8">
        <w:rPr>
          <w:sz w:val="22"/>
          <w:szCs w:val="22"/>
        </w:rPr>
        <w:t xml:space="preserve">12.2017 № 666, </w:t>
      </w:r>
      <w:r w:rsidRPr="00612D58">
        <w:rPr>
          <w:sz w:val="22"/>
          <w:szCs w:val="22"/>
        </w:rPr>
        <w:t>от 03.04.2018 № 178, от 28.09.2018 № 520, от 31.10.2018 № 614, от 19.11.2018  № 669, от 12.12.2019 № 785, от 18.05.2020 № 174, от 24.07.2020 № 310,             от 03.09.2020 № 400, от 22.12.2020 № 570, от 0</w:t>
      </w:r>
      <w:r w:rsidR="00E60CC8">
        <w:rPr>
          <w:sz w:val="22"/>
          <w:szCs w:val="22"/>
        </w:rPr>
        <w:t xml:space="preserve">9.03.2021 № 81, от 18.05.2021 </w:t>
      </w:r>
      <w:r w:rsidRPr="00612D58">
        <w:rPr>
          <w:sz w:val="22"/>
          <w:szCs w:val="22"/>
        </w:rPr>
        <w:t xml:space="preserve"> № 179, от 09.07.2021 № 264, от 04.10.2021 № 424) (далее – Программа) следующие изменения:</w:t>
      </w:r>
    </w:p>
    <w:p w:rsidR="00752BC5" w:rsidRPr="00612D58" w:rsidRDefault="00752BC5" w:rsidP="00752BC5">
      <w:pPr>
        <w:spacing w:after="1" w:line="280" w:lineRule="atLeast"/>
        <w:ind w:firstLine="709"/>
        <w:outlineLvl w:val="0"/>
        <w:rPr>
          <w:rFonts w:ascii="Times New Roman" w:hAnsi="Times New Roman" w:cs="Times New Roman"/>
        </w:rPr>
      </w:pPr>
      <w:r w:rsidRPr="00612D58">
        <w:rPr>
          <w:rFonts w:ascii="Times New Roman" w:hAnsi="Times New Roman" w:cs="Times New Roman"/>
        </w:rPr>
        <w:t>1) паспорт Программы изложить в следующей редакции:</w:t>
      </w:r>
    </w:p>
    <w:p w:rsidR="00E60CC8" w:rsidRDefault="00E60CC8" w:rsidP="00752BC5">
      <w:pPr>
        <w:spacing w:after="1" w:line="280" w:lineRule="atLeast"/>
        <w:ind w:firstLine="709"/>
        <w:outlineLvl w:val="0"/>
        <w:rPr>
          <w:rFonts w:ascii="Times New Roman" w:hAnsi="Times New Roman" w:cs="Times New Roman"/>
        </w:rPr>
      </w:pPr>
    </w:p>
    <w:p w:rsidR="00752BC5" w:rsidRPr="00612D58" w:rsidRDefault="00752BC5" w:rsidP="00752BC5">
      <w:pPr>
        <w:spacing w:after="1" w:line="280" w:lineRule="atLeast"/>
        <w:ind w:firstLine="709"/>
        <w:outlineLvl w:val="0"/>
        <w:rPr>
          <w:rFonts w:ascii="Times New Roman" w:hAnsi="Times New Roman" w:cs="Times New Roman"/>
        </w:rPr>
      </w:pPr>
      <w:r w:rsidRPr="00612D58">
        <w:rPr>
          <w:rFonts w:ascii="Times New Roman" w:hAnsi="Times New Roman" w:cs="Times New Roman"/>
        </w:rPr>
        <w:t>«</w:t>
      </w:r>
    </w:p>
    <w:p w:rsidR="00752BC5" w:rsidRPr="00612D58" w:rsidRDefault="00752BC5">
      <w:pPr>
        <w:spacing w:after="1" w:line="280" w:lineRule="atLeast"/>
        <w:jc w:val="center"/>
        <w:outlineLvl w:val="0"/>
        <w:rPr>
          <w:rFonts w:ascii="Times New Roman" w:hAnsi="Times New Roman" w:cs="Times New Roman"/>
        </w:rPr>
      </w:pPr>
      <w:r w:rsidRPr="00612D58">
        <w:rPr>
          <w:rFonts w:ascii="Times New Roman" w:hAnsi="Times New Roman" w:cs="Times New Roman"/>
        </w:rPr>
        <w:t xml:space="preserve"> ПАСПОРТ</w:t>
      </w:r>
    </w:p>
    <w:p w:rsidR="00752BC5" w:rsidRPr="00612D58" w:rsidRDefault="00752BC5">
      <w:pPr>
        <w:spacing w:after="1" w:line="280" w:lineRule="atLeast"/>
        <w:jc w:val="center"/>
        <w:rPr>
          <w:rFonts w:ascii="Times New Roman" w:hAnsi="Times New Roman" w:cs="Times New Roman"/>
        </w:rPr>
      </w:pPr>
      <w:r w:rsidRPr="00612D58">
        <w:rPr>
          <w:rFonts w:ascii="Times New Roman" w:hAnsi="Times New Roman" w:cs="Times New Roman"/>
        </w:rPr>
        <w:t>муниципальной программы Шиловского</w:t>
      </w:r>
    </w:p>
    <w:p w:rsidR="00752BC5" w:rsidRPr="00612D58" w:rsidRDefault="00752BC5" w:rsidP="00752BC5">
      <w:pPr>
        <w:spacing w:after="1" w:line="280" w:lineRule="atLeast"/>
        <w:jc w:val="center"/>
        <w:rPr>
          <w:rFonts w:ascii="Times New Roman" w:hAnsi="Times New Roman" w:cs="Times New Roman"/>
        </w:rPr>
      </w:pPr>
      <w:r w:rsidRPr="00612D58">
        <w:rPr>
          <w:rFonts w:ascii="Times New Roman" w:hAnsi="Times New Roman" w:cs="Times New Roman"/>
        </w:rPr>
        <w:t>муниципального района Рязанской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773"/>
      </w:tblGrid>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lastRenderedPageBreak/>
              <w:t>Наименование программы</w:t>
            </w:r>
          </w:p>
        </w:tc>
        <w:tc>
          <w:tcPr>
            <w:tcW w:w="7773" w:type="dxa"/>
          </w:tcPr>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Социальная поддержка отдельных категорий граждан Шиловского муниципального района (далее –  Программа)</w:t>
            </w:r>
          </w:p>
        </w:tc>
      </w:tr>
      <w:tr w:rsidR="00752BC5" w:rsidRPr="00612D58" w:rsidTr="00752BC5">
        <w:trPr>
          <w:trHeight w:val="389"/>
        </w:trPr>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Заказчик Программы</w:t>
            </w:r>
          </w:p>
        </w:tc>
        <w:tc>
          <w:tcPr>
            <w:tcW w:w="7773" w:type="dxa"/>
          </w:tcPr>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Администрация муниципального образования –  Шиловский муниципальный район Рязанской области</w:t>
            </w: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Разработчик Программы</w:t>
            </w:r>
          </w:p>
        </w:tc>
        <w:tc>
          <w:tcPr>
            <w:tcW w:w="7773" w:type="dxa"/>
          </w:tcPr>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Администрация муниципального образования – Шиловский муниципальный район Рязанской области</w:t>
            </w: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Основание для разработки Программы</w:t>
            </w:r>
          </w:p>
        </w:tc>
        <w:tc>
          <w:tcPr>
            <w:tcW w:w="7773" w:type="dxa"/>
          </w:tcPr>
          <w:p w:rsidR="00752BC5" w:rsidRPr="00612D58" w:rsidRDefault="00752BC5" w:rsidP="00E60CC8">
            <w:pPr>
              <w:spacing w:after="1" w:line="280" w:lineRule="atLeast"/>
              <w:jc w:val="both"/>
              <w:rPr>
                <w:rFonts w:ascii="Times New Roman" w:hAnsi="Times New Roman" w:cs="Times New Roman"/>
              </w:rPr>
            </w:pPr>
            <w:r w:rsidRPr="00612D58">
              <w:rPr>
                <w:rFonts w:ascii="Times New Roman" w:hAnsi="Times New Roman" w:cs="Times New Roman"/>
              </w:rPr>
              <w:t xml:space="preserve">Федеральный </w:t>
            </w:r>
            <w:hyperlink r:id="rId36" w:history="1">
              <w:r w:rsidRPr="00612D58">
                <w:rPr>
                  <w:rFonts w:ascii="Times New Roman" w:hAnsi="Times New Roman" w:cs="Times New Roman"/>
                </w:rPr>
                <w:t>закон</w:t>
              </w:r>
            </w:hyperlink>
            <w:r w:rsidRPr="00612D58">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752BC5" w:rsidRPr="00612D58" w:rsidRDefault="00752BC5" w:rsidP="00E60CC8">
            <w:pPr>
              <w:spacing w:after="1" w:line="280" w:lineRule="atLeast"/>
              <w:jc w:val="both"/>
              <w:rPr>
                <w:rFonts w:ascii="Times New Roman" w:hAnsi="Times New Roman" w:cs="Times New Roman"/>
              </w:rPr>
            </w:pPr>
            <w:r w:rsidRPr="00612D58">
              <w:rPr>
                <w:rFonts w:ascii="Times New Roman" w:hAnsi="Times New Roman" w:cs="Times New Roman"/>
              </w:rPr>
              <w:t xml:space="preserve">Федеральный </w:t>
            </w:r>
            <w:hyperlink r:id="rId37" w:history="1">
              <w:r w:rsidRPr="00612D58">
                <w:rPr>
                  <w:rFonts w:ascii="Times New Roman" w:hAnsi="Times New Roman" w:cs="Times New Roman"/>
                </w:rPr>
                <w:t>закон</w:t>
              </w:r>
            </w:hyperlink>
            <w:r w:rsidR="00E60CC8">
              <w:rPr>
                <w:rFonts w:ascii="Times New Roman" w:hAnsi="Times New Roman" w:cs="Times New Roman"/>
              </w:rPr>
              <w:t xml:space="preserve"> от 12.01.1996 № 7-ФЗ </w:t>
            </w:r>
            <w:r w:rsidRPr="00612D58">
              <w:rPr>
                <w:rFonts w:ascii="Times New Roman" w:hAnsi="Times New Roman" w:cs="Times New Roman"/>
              </w:rPr>
              <w:t xml:space="preserve">  «О некоммерческих организациях»;</w:t>
            </w:r>
          </w:p>
          <w:p w:rsidR="00752BC5" w:rsidRPr="00612D58" w:rsidRDefault="007C78B9" w:rsidP="00E60CC8">
            <w:pPr>
              <w:spacing w:after="1" w:line="280" w:lineRule="atLeast"/>
              <w:jc w:val="both"/>
              <w:rPr>
                <w:rFonts w:ascii="Times New Roman" w:hAnsi="Times New Roman" w:cs="Times New Roman"/>
              </w:rPr>
            </w:pPr>
            <w:hyperlink r:id="rId38" w:history="1">
              <w:r w:rsidR="00752BC5" w:rsidRPr="00612D58">
                <w:rPr>
                  <w:rFonts w:ascii="Times New Roman" w:hAnsi="Times New Roman" w:cs="Times New Roman"/>
                </w:rPr>
                <w:t>Устав</w:t>
              </w:r>
            </w:hyperlink>
            <w:r w:rsidR="00752BC5" w:rsidRPr="00612D58">
              <w:rPr>
                <w:rFonts w:ascii="Times New Roman" w:hAnsi="Times New Roman" w:cs="Times New Roman"/>
              </w:rPr>
              <w:t xml:space="preserve"> муниципального образования – Шиловский муниципальный район Рязанской области;</w:t>
            </w:r>
          </w:p>
          <w:p w:rsidR="00752BC5" w:rsidRPr="00612D58" w:rsidRDefault="007C78B9" w:rsidP="00E60CC8">
            <w:pPr>
              <w:spacing w:after="1" w:line="280" w:lineRule="atLeast"/>
              <w:jc w:val="both"/>
              <w:rPr>
                <w:rFonts w:ascii="Times New Roman" w:hAnsi="Times New Roman" w:cs="Times New Roman"/>
              </w:rPr>
            </w:pPr>
            <w:hyperlink r:id="rId39" w:history="1">
              <w:r w:rsidR="00752BC5" w:rsidRPr="00612D58">
                <w:rPr>
                  <w:rFonts w:ascii="Times New Roman" w:hAnsi="Times New Roman" w:cs="Times New Roman"/>
                </w:rPr>
                <w:t>решение</w:t>
              </w:r>
            </w:hyperlink>
            <w:r w:rsidR="00752BC5" w:rsidRPr="00612D58">
              <w:rPr>
                <w:rFonts w:ascii="Times New Roman" w:hAnsi="Times New Roman" w:cs="Times New Roman"/>
              </w:rPr>
              <w:t xml:space="preserve"> Совета депутатов муниципального образования – Шиловский муниципальный район Ряз</w:t>
            </w:r>
            <w:r w:rsidR="00E60CC8">
              <w:rPr>
                <w:rFonts w:ascii="Times New Roman" w:hAnsi="Times New Roman" w:cs="Times New Roman"/>
              </w:rPr>
              <w:t>анской области</w:t>
            </w:r>
            <w:r w:rsidR="00752BC5" w:rsidRPr="00612D58">
              <w:rPr>
                <w:rFonts w:ascii="Times New Roman" w:hAnsi="Times New Roman" w:cs="Times New Roman"/>
              </w:rPr>
              <w:t xml:space="preserve"> от 26.04.2013 № 4/31 «Об утверждении Положения о пенсии за выслугу лет»;</w:t>
            </w:r>
          </w:p>
          <w:p w:rsidR="00752BC5" w:rsidRPr="00612D58" w:rsidRDefault="00752BC5" w:rsidP="00E60CC8">
            <w:pPr>
              <w:spacing w:after="1" w:line="280" w:lineRule="atLeast"/>
              <w:jc w:val="both"/>
              <w:rPr>
                <w:rFonts w:ascii="Times New Roman" w:hAnsi="Times New Roman" w:cs="Times New Roman"/>
              </w:rPr>
            </w:pPr>
            <w:r w:rsidRPr="00612D58">
              <w:rPr>
                <w:rFonts w:ascii="Times New Roman" w:hAnsi="Times New Roman" w:cs="Times New Roman"/>
              </w:rPr>
              <w:t>решение Думы муниципального образования  –  Шиловский муниципальный район Рязанской области от 05.08.2021</w:t>
            </w:r>
            <w:r w:rsidR="00E60CC8">
              <w:rPr>
                <w:rFonts w:ascii="Times New Roman" w:hAnsi="Times New Roman" w:cs="Times New Roman"/>
              </w:rPr>
              <w:t xml:space="preserve"> </w:t>
            </w:r>
            <w:r w:rsidRPr="00612D58">
              <w:rPr>
                <w:rFonts w:ascii="Times New Roman" w:hAnsi="Times New Roman" w:cs="Times New Roman"/>
              </w:rPr>
              <w:t>№ 6/29 «Об установлении дополнительных мер социальной поддержки и социальной помощи для отдельных категорий граждан»;</w:t>
            </w:r>
          </w:p>
          <w:p w:rsidR="00752BC5" w:rsidRPr="00612D58" w:rsidRDefault="007C78B9" w:rsidP="00E60CC8">
            <w:pPr>
              <w:spacing w:after="1" w:line="280" w:lineRule="atLeast"/>
              <w:jc w:val="both"/>
              <w:rPr>
                <w:rFonts w:ascii="Times New Roman" w:hAnsi="Times New Roman" w:cs="Times New Roman"/>
              </w:rPr>
            </w:pPr>
            <w:hyperlink r:id="rId40" w:history="1">
              <w:r w:rsidR="00752BC5" w:rsidRPr="00612D58">
                <w:rPr>
                  <w:rFonts w:ascii="Times New Roman" w:hAnsi="Times New Roman" w:cs="Times New Roman"/>
                </w:rPr>
                <w:t>постановление</w:t>
              </w:r>
            </w:hyperlink>
            <w:r w:rsidR="00752BC5" w:rsidRPr="00612D58">
              <w:rPr>
                <w:rFonts w:ascii="Times New Roman" w:hAnsi="Times New Roman" w:cs="Times New Roman"/>
              </w:rPr>
              <w:t xml:space="preserve"> администрации муниципального       образования – Шиловский муниципальный район Рязанской области от 12.08.2013 № 636 «О муниципальных программах Шиловского муниципального района Рязанской области»;</w:t>
            </w:r>
          </w:p>
          <w:p w:rsidR="00752BC5" w:rsidRPr="00612D58" w:rsidRDefault="007C78B9" w:rsidP="00E60CC8">
            <w:pPr>
              <w:spacing w:after="1" w:line="280" w:lineRule="atLeast"/>
              <w:jc w:val="both"/>
              <w:rPr>
                <w:rFonts w:ascii="Times New Roman" w:hAnsi="Times New Roman" w:cs="Times New Roman"/>
              </w:rPr>
            </w:pPr>
            <w:hyperlink r:id="rId41" w:history="1">
              <w:r w:rsidR="00752BC5" w:rsidRPr="00612D58">
                <w:rPr>
                  <w:rFonts w:ascii="Times New Roman" w:hAnsi="Times New Roman" w:cs="Times New Roman"/>
                </w:rPr>
                <w:t>постановление</w:t>
              </w:r>
            </w:hyperlink>
            <w:r w:rsidR="00752BC5" w:rsidRPr="00612D58">
              <w:rPr>
                <w:rFonts w:ascii="Times New Roman" w:hAnsi="Times New Roman" w:cs="Times New Roman"/>
              </w:rPr>
              <w:t xml:space="preserve"> администрации муниципального  образования – Шиловский муниципальный район Рязанской области от 28.10.2021 № 493 «Об утверждении Положения о предоставлении дополнительных мер социальной поддержки и социальной помощи для отдельных категорий граждан»</w:t>
            </w: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Исполнители Программы</w:t>
            </w:r>
          </w:p>
        </w:tc>
        <w:tc>
          <w:tcPr>
            <w:tcW w:w="7773" w:type="dxa"/>
          </w:tcPr>
          <w:p w:rsidR="00752BC5" w:rsidRPr="00612D58" w:rsidRDefault="00752BC5" w:rsidP="00E60CC8">
            <w:pPr>
              <w:spacing w:after="1" w:line="280" w:lineRule="atLeast"/>
              <w:jc w:val="both"/>
              <w:rPr>
                <w:rFonts w:ascii="Times New Roman" w:hAnsi="Times New Roman" w:cs="Times New Roman"/>
              </w:rPr>
            </w:pPr>
            <w:r w:rsidRPr="00612D58">
              <w:rPr>
                <w:rFonts w:ascii="Times New Roman" w:hAnsi="Times New Roman" w:cs="Times New Roman"/>
              </w:rPr>
              <w:t>Администрация муниципального образования – Шиловский муниципальный район Рязанской области (далее – Администрация)</w:t>
            </w: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Цель (цели) Программы</w:t>
            </w:r>
          </w:p>
        </w:tc>
        <w:tc>
          <w:tcPr>
            <w:tcW w:w="7773" w:type="dxa"/>
          </w:tcPr>
          <w:p w:rsidR="00752BC5" w:rsidRPr="00612D58" w:rsidRDefault="00752BC5" w:rsidP="00E60CC8">
            <w:pPr>
              <w:spacing w:after="1" w:line="280" w:lineRule="atLeast"/>
              <w:jc w:val="both"/>
              <w:rPr>
                <w:rFonts w:ascii="Times New Roman" w:hAnsi="Times New Roman" w:cs="Times New Roman"/>
              </w:rPr>
            </w:pPr>
            <w:r w:rsidRPr="00612D58">
              <w:rPr>
                <w:rFonts w:ascii="Times New Roman" w:hAnsi="Times New Roman" w:cs="Times New Roman"/>
              </w:rPr>
              <w:t>Предоставление мер социальной поддержки и социальной помощи отдельным категориям граждан; повышение благосостояния населения;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Шиловского муниципального района</w:t>
            </w: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Сроки реализации Программы</w:t>
            </w:r>
          </w:p>
        </w:tc>
        <w:tc>
          <w:tcPr>
            <w:tcW w:w="7773" w:type="dxa"/>
          </w:tcPr>
          <w:p w:rsidR="00752BC5" w:rsidRPr="00612D58" w:rsidRDefault="00752BC5" w:rsidP="00E60CC8">
            <w:pPr>
              <w:spacing w:after="1" w:line="280" w:lineRule="atLeast"/>
              <w:jc w:val="both"/>
              <w:rPr>
                <w:rFonts w:ascii="Times New Roman" w:hAnsi="Times New Roman" w:cs="Times New Roman"/>
              </w:rPr>
            </w:pPr>
            <w:r w:rsidRPr="00612D58">
              <w:rPr>
                <w:rFonts w:ascii="Times New Roman" w:hAnsi="Times New Roman" w:cs="Times New Roman"/>
              </w:rPr>
              <w:t>2015 – 2024 годы</w:t>
            </w:r>
          </w:p>
          <w:p w:rsidR="00752BC5" w:rsidRPr="00612D58" w:rsidRDefault="00752BC5" w:rsidP="00E60CC8">
            <w:pPr>
              <w:spacing w:after="1" w:line="280" w:lineRule="atLeast"/>
              <w:jc w:val="both"/>
              <w:rPr>
                <w:rFonts w:ascii="Times New Roman" w:hAnsi="Times New Roman" w:cs="Times New Roman"/>
              </w:rPr>
            </w:pPr>
          </w:p>
          <w:p w:rsidR="00752BC5" w:rsidRPr="00612D58" w:rsidRDefault="00752BC5" w:rsidP="00E60CC8">
            <w:pPr>
              <w:spacing w:after="1" w:line="280" w:lineRule="atLeast"/>
              <w:jc w:val="both"/>
              <w:rPr>
                <w:rFonts w:ascii="Times New Roman" w:hAnsi="Times New Roman" w:cs="Times New Roman"/>
              </w:rPr>
            </w:pP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Перечень подпрограмм</w:t>
            </w:r>
          </w:p>
        </w:tc>
        <w:tc>
          <w:tcPr>
            <w:tcW w:w="7773" w:type="dxa"/>
          </w:tcPr>
          <w:p w:rsidR="00752BC5" w:rsidRPr="00612D58" w:rsidRDefault="007C78B9" w:rsidP="00E60CC8">
            <w:pPr>
              <w:spacing w:after="1" w:line="280" w:lineRule="atLeast"/>
              <w:jc w:val="both"/>
              <w:rPr>
                <w:rFonts w:ascii="Times New Roman" w:hAnsi="Times New Roman" w:cs="Times New Roman"/>
                <w:color w:val="000000" w:themeColor="text1"/>
              </w:rPr>
            </w:pPr>
            <w:hyperlink r:id="rId42" w:history="1">
              <w:r w:rsidR="00752BC5" w:rsidRPr="00612D58">
                <w:rPr>
                  <w:rFonts w:ascii="Times New Roman" w:hAnsi="Times New Roman" w:cs="Times New Roman"/>
                  <w:color w:val="000000" w:themeColor="text1"/>
                </w:rPr>
                <w:t>Подпрограмма 1</w:t>
              </w:r>
            </w:hyperlink>
            <w:r w:rsidR="00752BC5" w:rsidRPr="00612D58">
              <w:rPr>
                <w:rFonts w:ascii="Times New Roman" w:hAnsi="Times New Roman" w:cs="Times New Roman"/>
                <w:color w:val="000000" w:themeColor="text1"/>
              </w:rPr>
              <w:t xml:space="preserve"> «Развитие мер социальной поддержки»</w:t>
            </w:r>
          </w:p>
          <w:p w:rsidR="00752BC5" w:rsidRPr="00612D58" w:rsidRDefault="00752BC5" w:rsidP="00E60CC8">
            <w:pPr>
              <w:spacing w:after="1" w:line="280" w:lineRule="atLeast"/>
              <w:jc w:val="both"/>
              <w:rPr>
                <w:rFonts w:ascii="Times New Roman" w:hAnsi="Times New Roman" w:cs="Times New Roman"/>
                <w:color w:val="000000" w:themeColor="text1"/>
              </w:rPr>
            </w:pPr>
            <w:r w:rsidRPr="00612D58">
              <w:rPr>
                <w:rFonts w:ascii="Times New Roman" w:hAnsi="Times New Roman" w:cs="Times New Roman"/>
                <w:color w:val="000000" w:themeColor="text1"/>
              </w:rPr>
              <w:t>(приложение № 1 к настоящей Программе);</w:t>
            </w:r>
          </w:p>
          <w:p w:rsidR="00752BC5" w:rsidRPr="00612D58" w:rsidRDefault="007C78B9" w:rsidP="00E60CC8">
            <w:pPr>
              <w:spacing w:after="1" w:line="280" w:lineRule="atLeast"/>
              <w:jc w:val="both"/>
              <w:rPr>
                <w:rFonts w:ascii="Times New Roman" w:hAnsi="Times New Roman" w:cs="Times New Roman"/>
              </w:rPr>
            </w:pPr>
            <w:hyperlink r:id="rId43" w:history="1">
              <w:r w:rsidR="00752BC5" w:rsidRPr="00612D58">
                <w:rPr>
                  <w:rFonts w:ascii="Times New Roman" w:hAnsi="Times New Roman" w:cs="Times New Roman"/>
                  <w:color w:val="000000" w:themeColor="text1"/>
                </w:rPr>
                <w:t>Подпрограмма 2</w:t>
              </w:r>
            </w:hyperlink>
            <w:r w:rsidR="00752BC5" w:rsidRPr="00612D58">
              <w:rPr>
                <w:rFonts w:ascii="Times New Roman" w:hAnsi="Times New Roman" w:cs="Times New Roman"/>
                <w:color w:val="000000" w:themeColor="text1"/>
              </w:rPr>
              <w:t xml:space="preserve"> «Поддержка социально ориентированных некоммерческих организаций» (приложение  № 2 к настоящей Программе)</w:t>
            </w:r>
          </w:p>
        </w:tc>
      </w:tr>
      <w:tr w:rsidR="00752BC5" w:rsidRPr="00612D58" w:rsidTr="00752BC5">
        <w:tc>
          <w:tcPr>
            <w:tcW w:w="1928" w:type="dxa"/>
          </w:tcPr>
          <w:p w:rsidR="00752BC5" w:rsidRPr="00612D58" w:rsidRDefault="00752BC5">
            <w:pPr>
              <w:spacing w:after="1" w:line="280" w:lineRule="atLeast"/>
              <w:rPr>
                <w:rFonts w:ascii="Times New Roman" w:hAnsi="Times New Roman" w:cs="Times New Roman"/>
              </w:rPr>
            </w:pPr>
            <w:r w:rsidRPr="00612D58">
              <w:rPr>
                <w:rFonts w:ascii="Times New Roman" w:hAnsi="Times New Roman" w:cs="Times New Roman"/>
              </w:rPr>
              <w:t>Объемы финансирования Программы</w:t>
            </w:r>
          </w:p>
        </w:tc>
        <w:tc>
          <w:tcPr>
            <w:tcW w:w="7773" w:type="dxa"/>
          </w:tcPr>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Объем средств, направляемых на реализацию мероприятий из средств бюджета Шиловского муниципального района Рязанской области, составляет – 50234737,28 рублей, в том числе по годам:</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2015 год – 3373000,00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lastRenderedPageBreak/>
              <w:t>2016 год – 4173100,00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2017 год – 4524760,35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2018 год – 4623024,40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2019 год – 4706054,50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2020 год – 4908222,03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2021 год – 5293644,00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2022 год – 6105644,00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2023 год – 6263644,00 рублей;</w:t>
            </w:r>
          </w:p>
          <w:p w:rsidR="00752BC5" w:rsidRPr="00612D58" w:rsidRDefault="00752BC5" w:rsidP="00752BC5">
            <w:pPr>
              <w:spacing w:after="1" w:line="280" w:lineRule="atLeast"/>
              <w:jc w:val="both"/>
              <w:rPr>
                <w:rFonts w:ascii="Times New Roman" w:hAnsi="Times New Roman" w:cs="Times New Roman"/>
              </w:rPr>
            </w:pPr>
            <w:r w:rsidRPr="00612D58">
              <w:rPr>
                <w:rFonts w:ascii="Times New Roman" w:hAnsi="Times New Roman" w:cs="Times New Roman"/>
              </w:rPr>
              <w:t>2024 год – 6263644,00 рублей</w:t>
            </w:r>
          </w:p>
        </w:tc>
      </w:tr>
    </w:tbl>
    <w:p w:rsidR="00752BC5" w:rsidRPr="00612D58" w:rsidRDefault="00752BC5" w:rsidP="00752BC5">
      <w:pPr>
        <w:tabs>
          <w:tab w:val="left" w:pos="709"/>
          <w:tab w:val="left" w:pos="9072"/>
        </w:tabs>
        <w:ind w:right="-1" w:firstLine="709"/>
        <w:jc w:val="both"/>
        <w:rPr>
          <w:rFonts w:ascii="Times New Roman" w:hAnsi="Times New Roman" w:cs="Times New Roman"/>
        </w:rPr>
      </w:pPr>
      <w:r w:rsidRPr="00612D58">
        <w:rPr>
          <w:rFonts w:ascii="Times New Roman" w:hAnsi="Times New Roman" w:cs="Times New Roman"/>
        </w:rPr>
        <w:lastRenderedPageBreak/>
        <w:t xml:space="preserve">                                                                                                                 </w:t>
      </w:r>
      <w:r w:rsidR="007C78B9">
        <w:rPr>
          <w:rFonts w:ascii="Times New Roman" w:hAnsi="Times New Roman" w:cs="Times New Roman"/>
        </w:rPr>
        <w:t xml:space="preserve">                                 </w:t>
      </w:r>
      <w:r w:rsidRPr="00612D58">
        <w:rPr>
          <w:rFonts w:ascii="Times New Roman" w:hAnsi="Times New Roman" w:cs="Times New Roman"/>
        </w:rPr>
        <w:t xml:space="preserve">     »;</w:t>
      </w:r>
    </w:p>
    <w:p w:rsidR="00752BC5" w:rsidRPr="00612D58" w:rsidRDefault="00752BC5" w:rsidP="00752BC5">
      <w:pPr>
        <w:pStyle w:val="a7"/>
        <w:tabs>
          <w:tab w:val="left" w:pos="709"/>
        </w:tabs>
        <w:rPr>
          <w:sz w:val="22"/>
          <w:szCs w:val="22"/>
        </w:rPr>
      </w:pPr>
      <w:r w:rsidRPr="00612D58">
        <w:rPr>
          <w:sz w:val="22"/>
          <w:szCs w:val="22"/>
        </w:rPr>
        <w:t>2) раздел 2 «Ресурсное обеспечение Программы»  изложить в следующей редакции:</w:t>
      </w:r>
    </w:p>
    <w:p w:rsidR="00752BC5" w:rsidRPr="00612D58" w:rsidRDefault="00752BC5" w:rsidP="00E60CC8">
      <w:pPr>
        <w:jc w:val="center"/>
        <w:rPr>
          <w:rFonts w:ascii="Times New Roman" w:hAnsi="Times New Roman" w:cs="Times New Roman"/>
          <w:color w:val="000000"/>
        </w:rPr>
      </w:pPr>
      <w:r w:rsidRPr="00612D58">
        <w:rPr>
          <w:rFonts w:ascii="Times New Roman" w:hAnsi="Times New Roman" w:cs="Times New Roman"/>
          <w:color w:val="000000"/>
        </w:rPr>
        <w:t>«2. Ресурсное обеспечение Программы</w:t>
      </w:r>
      <w:r w:rsidR="00E60CC8">
        <w:rPr>
          <w:rFonts w:ascii="Times New Roman" w:hAnsi="Times New Roman" w:cs="Times New Roman"/>
          <w:color w:val="000000"/>
        </w:rPr>
        <w:t xml:space="preserve"> </w:t>
      </w:r>
    </w:p>
    <w:p w:rsidR="00752BC5" w:rsidRPr="00612D58" w:rsidRDefault="00752BC5" w:rsidP="00E60CC8">
      <w:pPr>
        <w:shd w:val="clear" w:color="auto" w:fill="FFFFFF"/>
        <w:spacing w:after="0"/>
        <w:ind w:firstLine="709"/>
        <w:jc w:val="both"/>
        <w:rPr>
          <w:rFonts w:ascii="Times New Roman" w:hAnsi="Times New Roman" w:cs="Times New Roman"/>
          <w:color w:val="000000"/>
        </w:rPr>
      </w:pPr>
      <w:r w:rsidRPr="00612D58">
        <w:rPr>
          <w:rFonts w:ascii="Times New Roman" w:hAnsi="Times New Roman" w:cs="Times New Roman"/>
          <w:color w:val="000000"/>
        </w:rPr>
        <w:t xml:space="preserve">Главным распорядителем средств Программы является администрация муниципального образования – Шиловский муниципальный район Рязанской области. </w:t>
      </w:r>
    </w:p>
    <w:p w:rsidR="00752BC5" w:rsidRPr="00612D58" w:rsidRDefault="00752BC5" w:rsidP="00E60CC8">
      <w:pPr>
        <w:shd w:val="clear" w:color="auto" w:fill="FFFFFF"/>
        <w:spacing w:after="0"/>
        <w:ind w:firstLine="709"/>
        <w:jc w:val="both"/>
        <w:rPr>
          <w:rFonts w:ascii="Times New Roman" w:eastAsia="Calibri" w:hAnsi="Times New Roman" w:cs="Times New Roman"/>
        </w:rPr>
      </w:pPr>
      <w:r w:rsidRPr="00612D58">
        <w:rPr>
          <w:rFonts w:ascii="Times New Roman" w:eastAsia="Calibri" w:hAnsi="Times New Roman" w:cs="Times New Roman"/>
        </w:rPr>
        <w:t>Объем средств, направляемых на реализацию мероприятий из средств  бюджета Шиловского муниципального района, составляет всего 50234737,28 рублей, в том числе по годам:</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2015 год – 3373000,00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2016 год – 4173100,00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2017 год – 4524760,35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2018 год – 4623024,40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2019 год – 4706054,50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2020 год – 4908222,03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2021 год – 5293644,00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2022 год – 6105644,00 рублей;</w:t>
      </w:r>
    </w:p>
    <w:p w:rsidR="00752BC5" w:rsidRPr="00612D58" w:rsidRDefault="00752BC5" w:rsidP="00E60CC8">
      <w:pPr>
        <w:pStyle w:val="ad"/>
        <w:spacing w:before="0" w:beforeAutospacing="0" w:after="0" w:afterAutospacing="0"/>
        <w:jc w:val="both"/>
        <w:rPr>
          <w:sz w:val="22"/>
          <w:szCs w:val="22"/>
        </w:rPr>
      </w:pPr>
      <w:r w:rsidRPr="00612D58">
        <w:rPr>
          <w:sz w:val="22"/>
          <w:szCs w:val="22"/>
        </w:rPr>
        <w:t xml:space="preserve">         2023 год – 6263644,00 рублей;</w:t>
      </w:r>
    </w:p>
    <w:p w:rsidR="00752BC5" w:rsidRPr="00612D58" w:rsidRDefault="00752BC5" w:rsidP="00E60CC8">
      <w:pPr>
        <w:spacing w:after="0"/>
        <w:jc w:val="both"/>
        <w:rPr>
          <w:rFonts w:ascii="Times New Roman" w:hAnsi="Times New Roman" w:cs="Times New Roman"/>
        </w:rPr>
      </w:pPr>
      <w:r w:rsidRPr="00612D58">
        <w:rPr>
          <w:rFonts w:ascii="Times New Roman" w:hAnsi="Times New Roman" w:cs="Times New Roman"/>
        </w:rPr>
        <w:t xml:space="preserve">         2024 год – 6263644,00 рублей.</w:t>
      </w:r>
    </w:p>
    <w:p w:rsidR="00752BC5" w:rsidRPr="00612D58" w:rsidRDefault="00752BC5" w:rsidP="00E60CC8">
      <w:pPr>
        <w:spacing w:after="0"/>
        <w:jc w:val="both"/>
        <w:rPr>
          <w:rFonts w:ascii="Times New Roman" w:hAnsi="Times New Roman" w:cs="Times New Roman"/>
          <w:color w:val="000000"/>
        </w:rPr>
      </w:pPr>
      <w:r w:rsidRPr="00612D58">
        <w:rPr>
          <w:rFonts w:ascii="Times New Roman" w:hAnsi="Times New Roman" w:cs="Times New Roman"/>
          <w:color w:val="000000"/>
        </w:rPr>
        <w:t xml:space="preserve">         Объем финансирования Программы носит прогнозный характер, соответствующий минимальному уровню обеспечения финансирования Программы, и подлежит уточнению при утверждении расходов на реализацию Программы.»;</w:t>
      </w:r>
    </w:p>
    <w:p w:rsidR="00752BC5" w:rsidRPr="00612D58" w:rsidRDefault="00752BC5" w:rsidP="00E60CC8">
      <w:pPr>
        <w:spacing w:after="0"/>
        <w:jc w:val="both"/>
        <w:rPr>
          <w:rFonts w:ascii="Times New Roman" w:hAnsi="Times New Roman" w:cs="Times New Roman"/>
          <w:color w:val="000000"/>
        </w:rPr>
      </w:pPr>
      <w:r w:rsidRPr="00612D58">
        <w:rPr>
          <w:rFonts w:ascii="Times New Roman" w:hAnsi="Times New Roman" w:cs="Times New Roman"/>
          <w:color w:val="000000"/>
        </w:rPr>
        <w:t xml:space="preserve">         3)  абзац пятый раздела 4 Программы изложить в следующей редакции:</w:t>
      </w:r>
    </w:p>
    <w:p w:rsidR="00752BC5" w:rsidRPr="00612D58" w:rsidRDefault="00752BC5" w:rsidP="00E60CC8">
      <w:pPr>
        <w:spacing w:after="0"/>
        <w:jc w:val="both"/>
        <w:rPr>
          <w:rFonts w:ascii="Times New Roman" w:hAnsi="Times New Roman" w:cs="Times New Roman"/>
          <w:color w:val="000000"/>
        </w:rPr>
      </w:pPr>
      <w:r w:rsidRPr="00612D58">
        <w:rPr>
          <w:rFonts w:ascii="Times New Roman" w:hAnsi="Times New Roman" w:cs="Times New Roman"/>
          <w:color w:val="000000"/>
        </w:rPr>
        <w:t xml:space="preserve">          « - </w:t>
      </w:r>
      <w:r w:rsidRPr="00612D58">
        <w:rPr>
          <w:rFonts w:ascii="Times New Roman" w:hAnsi="Times New Roman" w:cs="Times New Roman"/>
        </w:rPr>
        <w:t>100 % охвата отдельных категорий граждан, обратившихся по вопросу предоставления дополнительных мер социальной поддержки и социальной помощи»;</w:t>
      </w:r>
    </w:p>
    <w:p w:rsidR="00752BC5" w:rsidRPr="00612D58" w:rsidRDefault="00752BC5" w:rsidP="00E60CC8">
      <w:pPr>
        <w:spacing w:after="0"/>
        <w:jc w:val="both"/>
        <w:rPr>
          <w:rFonts w:ascii="Times New Roman" w:hAnsi="Times New Roman" w:cs="Times New Roman"/>
          <w:color w:val="000000"/>
        </w:rPr>
      </w:pPr>
      <w:r w:rsidRPr="00612D58">
        <w:rPr>
          <w:rFonts w:ascii="Times New Roman" w:hAnsi="Times New Roman" w:cs="Times New Roman"/>
          <w:color w:val="000000"/>
        </w:rPr>
        <w:t xml:space="preserve">         4) </w:t>
      </w:r>
      <w:r w:rsidRPr="00612D58">
        <w:rPr>
          <w:rFonts w:ascii="Times New Roman" w:hAnsi="Times New Roman" w:cs="Times New Roman"/>
        </w:rPr>
        <w:t xml:space="preserve"> в приложении № 1 к Программе:</w:t>
      </w:r>
    </w:p>
    <w:p w:rsidR="00752BC5" w:rsidRPr="00612D58" w:rsidRDefault="00752BC5" w:rsidP="00E60CC8">
      <w:pPr>
        <w:autoSpaceDE w:val="0"/>
        <w:autoSpaceDN w:val="0"/>
        <w:adjustRightInd w:val="0"/>
        <w:spacing w:after="0"/>
        <w:ind w:left="-57" w:firstLine="709"/>
        <w:jc w:val="both"/>
        <w:rPr>
          <w:rFonts w:ascii="Times New Roman" w:hAnsi="Times New Roman" w:cs="Times New Roman"/>
        </w:rPr>
      </w:pPr>
      <w:r w:rsidRPr="00612D58">
        <w:rPr>
          <w:rFonts w:ascii="Times New Roman" w:hAnsi="Times New Roman" w:cs="Times New Roman"/>
        </w:rPr>
        <w:t xml:space="preserve">а) раздел 1  «Цели и задачи реализации подпрограммы» изложить в следующей редакции: </w:t>
      </w:r>
    </w:p>
    <w:p w:rsidR="00752BC5" w:rsidRPr="00612D58" w:rsidRDefault="00752BC5" w:rsidP="00E60CC8">
      <w:pPr>
        <w:spacing w:after="0" w:line="280" w:lineRule="atLeast"/>
        <w:jc w:val="center"/>
        <w:outlineLvl w:val="0"/>
        <w:rPr>
          <w:rFonts w:ascii="Times New Roman" w:hAnsi="Times New Roman" w:cs="Times New Roman"/>
        </w:rPr>
      </w:pPr>
      <w:r w:rsidRPr="00612D58">
        <w:rPr>
          <w:rFonts w:ascii="Times New Roman" w:hAnsi="Times New Roman" w:cs="Times New Roman"/>
        </w:rPr>
        <w:t>«1. Цели и задачи реализации подпрограммы</w:t>
      </w:r>
    </w:p>
    <w:p w:rsidR="00752BC5" w:rsidRPr="00612D58" w:rsidRDefault="00752BC5" w:rsidP="00E60CC8">
      <w:pPr>
        <w:spacing w:after="0" w:line="280" w:lineRule="atLeast"/>
        <w:ind w:firstLine="709"/>
        <w:jc w:val="both"/>
        <w:rPr>
          <w:rFonts w:ascii="Times New Roman" w:hAnsi="Times New Roman" w:cs="Times New Roman"/>
        </w:rPr>
      </w:pPr>
      <w:r w:rsidRPr="00612D58">
        <w:rPr>
          <w:rFonts w:ascii="Times New Roman" w:hAnsi="Times New Roman" w:cs="Times New Roman"/>
        </w:rPr>
        <w:t>Целью подпрограммы является предоставление мер социальной поддержки и социальной помощи отдельным категориям граждан; повышение благосостояния населения.</w:t>
      </w:r>
    </w:p>
    <w:p w:rsidR="00752BC5" w:rsidRPr="00612D58" w:rsidRDefault="00752BC5" w:rsidP="00E60CC8">
      <w:pPr>
        <w:spacing w:after="0"/>
        <w:ind w:firstLine="709"/>
        <w:jc w:val="both"/>
        <w:rPr>
          <w:rFonts w:ascii="Times New Roman" w:hAnsi="Times New Roman" w:cs="Times New Roman"/>
        </w:rPr>
      </w:pPr>
      <w:r w:rsidRPr="00612D58">
        <w:rPr>
          <w:rFonts w:ascii="Times New Roman" w:hAnsi="Times New Roman" w:cs="Times New Roman"/>
        </w:rPr>
        <w:t>Основными задачами подпрограммы являются:</w:t>
      </w:r>
    </w:p>
    <w:p w:rsidR="00752BC5" w:rsidRPr="00612D58" w:rsidRDefault="00752BC5" w:rsidP="00E60CC8">
      <w:pPr>
        <w:spacing w:after="0"/>
        <w:ind w:firstLine="709"/>
        <w:jc w:val="both"/>
        <w:rPr>
          <w:rFonts w:ascii="Times New Roman" w:hAnsi="Times New Roman" w:cs="Times New Roman"/>
        </w:rPr>
      </w:pPr>
      <w:r w:rsidRPr="00612D58">
        <w:rPr>
          <w:rFonts w:ascii="Times New Roman" w:hAnsi="Times New Roman" w:cs="Times New Roman"/>
        </w:rPr>
        <w:t xml:space="preserve">- совершенствование мер социальной поддержки и социальной помощи для граждан, в том числе оказавшихся в трудной жизненной ситуации;                                                                                        </w:t>
      </w:r>
    </w:p>
    <w:p w:rsidR="00752BC5" w:rsidRPr="00612D58" w:rsidRDefault="00752BC5" w:rsidP="00E60CC8">
      <w:pPr>
        <w:spacing w:after="0"/>
        <w:ind w:firstLine="709"/>
        <w:jc w:val="both"/>
        <w:rPr>
          <w:rFonts w:ascii="Times New Roman" w:hAnsi="Times New Roman" w:cs="Times New Roman"/>
        </w:rPr>
      </w:pPr>
      <w:r w:rsidRPr="00612D58">
        <w:rPr>
          <w:rFonts w:ascii="Times New Roman" w:hAnsi="Times New Roman" w:cs="Times New Roman"/>
        </w:rPr>
        <w:t>- обеспечение лицам, замещавшим должности муниципальной службы, права на пенсию за выслугу лет или доплаты к государственной пенсии;</w:t>
      </w:r>
    </w:p>
    <w:p w:rsidR="00752BC5" w:rsidRPr="00612D58" w:rsidRDefault="00752BC5" w:rsidP="00E60CC8">
      <w:pPr>
        <w:autoSpaceDE w:val="0"/>
        <w:autoSpaceDN w:val="0"/>
        <w:adjustRightInd w:val="0"/>
        <w:spacing w:after="0"/>
        <w:ind w:left="-57" w:firstLine="709"/>
        <w:jc w:val="both"/>
        <w:rPr>
          <w:rFonts w:ascii="Times New Roman" w:hAnsi="Times New Roman" w:cs="Times New Roman"/>
        </w:rPr>
      </w:pPr>
      <w:r w:rsidRPr="00612D58">
        <w:rPr>
          <w:rFonts w:ascii="Times New Roman" w:hAnsi="Times New Roman" w:cs="Times New Roman"/>
        </w:rPr>
        <w:t xml:space="preserve">- реализация  постановления администрации муниципального             образования – Шиловский муниципальный район Рязанской области                  от 28.10.2021 № 493 «Об утверждении Положения о предоставлении дополнительных мер социальной поддержки и социальной помощи для отдельных категорий граждан»; </w:t>
      </w:r>
    </w:p>
    <w:p w:rsidR="00752BC5" w:rsidRPr="00612D58" w:rsidRDefault="00752BC5" w:rsidP="00752BC5">
      <w:pPr>
        <w:pStyle w:val="a7"/>
        <w:tabs>
          <w:tab w:val="left" w:pos="709"/>
        </w:tabs>
        <w:rPr>
          <w:sz w:val="22"/>
          <w:szCs w:val="22"/>
        </w:rPr>
      </w:pPr>
      <w:r w:rsidRPr="00612D58">
        <w:rPr>
          <w:sz w:val="22"/>
          <w:szCs w:val="22"/>
        </w:rPr>
        <w:t>б) раздел 3 «Ресурсное обеспечение подпрограммы» изложить в следующей редакции:</w:t>
      </w:r>
    </w:p>
    <w:p w:rsidR="00752BC5" w:rsidRPr="00612D58" w:rsidRDefault="00752BC5" w:rsidP="00752BC5">
      <w:pPr>
        <w:pStyle w:val="ad"/>
        <w:spacing w:before="0" w:beforeAutospacing="0" w:after="0" w:afterAutospacing="0"/>
        <w:jc w:val="center"/>
        <w:rPr>
          <w:sz w:val="22"/>
          <w:szCs w:val="22"/>
        </w:rPr>
      </w:pPr>
      <w:r w:rsidRPr="00612D58">
        <w:rPr>
          <w:sz w:val="22"/>
          <w:szCs w:val="22"/>
        </w:rPr>
        <w:t>«3. Ресурсное обеспечение подпрограммы</w:t>
      </w:r>
    </w:p>
    <w:p w:rsidR="00752BC5" w:rsidRPr="00612D58" w:rsidRDefault="00752BC5" w:rsidP="00752BC5">
      <w:pPr>
        <w:pStyle w:val="ad"/>
        <w:spacing w:before="0" w:beforeAutospacing="0" w:after="0" w:afterAutospacing="0"/>
        <w:rPr>
          <w:sz w:val="22"/>
          <w:szCs w:val="22"/>
        </w:rPr>
      </w:pPr>
    </w:p>
    <w:p w:rsidR="00752BC5" w:rsidRPr="00612D58" w:rsidRDefault="00752BC5" w:rsidP="00752BC5">
      <w:pPr>
        <w:pStyle w:val="ConsPlusCell"/>
        <w:ind w:right="-2"/>
        <w:jc w:val="both"/>
        <w:rPr>
          <w:rFonts w:ascii="Times New Roman" w:hAnsi="Times New Roman" w:cs="Times New Roman"/>
          <w:color w:val="000000"/>
          <w:sz w:val="22"/>
          <w:szCs w:val="22"/>
        </w:rPr>
      </w:pPr>
      <w:r w:rsidRPr="00612D58">
        <w:rPr>
          <w:rFonts w:ascii="Times New Roman" w:hAnsi="Times New Roman" w:cs="Times New Roman"/>
          <w:sz w:val="22"/>
          <w:szCs w:val="22"/>
        </w:rPr>
        <w:lastRenderedPageBreak/>
        <w:t xml:space="preserve"> </w:t>
      </w:r>
      <w:r w:rsidRPr="00612D58">
        <w:rPr>
          <w:rFonts w:ascii="Times New Roman" w:hAnsi="Times New Roman" w:cs="Times New Roman"/>
          <w:sz w:val="22"/>
          <w:szCs w:val="22"/>
        </w:rPr>
        <w:tab/>
      </w:r>
      <w:r w:rsidRPr="00612D58">
        <w:rPr>
          <w:rFonts w:ascii="Times New Roman" w:hAnsi="Times New Roman" w:cs="Times New Roman"/>
          <w:color w:val="000000"/>
          <w:sz w:val="22"/>
          <w:szCs w:val="22"/>
        </w:rPr>
        <w:t xml:space="preserve">Главным распорядителем средств подпрограммы является администрация муниципального образования – Шиловский муниципальный район Рязанской области. </w:t>
      </w:r>
    </w:p>
    <w:p w:rsidR="00752BC5" w:rsidRPr="00612D58" w:rsidRDefault="00752BC5" w:rsidP="00752BC5">
      <w:pPr>
        <w:pStyle w:val="ConsPlusCell"/>
        <w:ind w:right="-2" w:firstLine="709"/>
        <w:jc w:val="both"/>
        <w:rPr>
          <w:rFonts w:ascii="Times New Roman" w:hAnsi="Times New Roman" w:cs="Times New Roman"/>
          <w:sz w:val="22"/>
          <w:szCs w:val="22"/>
        </w:rPr>
      </w:pPr>
      <w:r w:rsidRPr="00612D58">
        <w:rPr>
          <w:rFonts w:ascii="Times New Roman" w:hAnsi="Times New Roman" w:cs="Times New Roman"/>
          <w:sz w:val="22"/>
          <w:szCs w:val="22"/>
        </w:rPr>
        <w:t>Общий объем финансирования подпрограммы за счет средств бюджета  Шиловского муниципального района Рязанской области составляет всего 49934737,28 рублей, в том числе по годам:</w:t>
      </w:r>
    </w:p>
    <w:p w:rsidR="00752BC5" w:rsidRPr="00612D58" w:rsidRDefault="00752BC5" w:rsidP="00752BC5">
      <w:pPr>
        <w:pStyle w:val="ad"/>
        <w:spacing w:before="0" w:beforeAutospacing="0" w:after="0" w:afterAutospacing="0"/>
        <w:ind w:right="20" w:firstLine="709"/>
        <w:jc w:val="both"/>
        <w:rPr>
          <w:sz w:val="22"/>
          <w:szCs w:val="22"/>
        </w:rPr>
      </w:pPr>
      <w:r w:rsidRPr="00612D58">
        <w:rPr>
          <w:sz w:val="22"/>
          <w:szCs w:val="22"/>
        </w:rPr>
        <w:t>2015 год – 3343000,00 рублей;</w:t>
      </w:r>
    </w:p>
    <w:p w:rsidR="00752BC5" w:rsidRPr="00612D58" w:rsidRDefault="00752BC5" w:rsidP="00752BC5">
      <w:pPr>
        <w:pStyle w:val="ad"/>
        <w:spacing w:before="0" w:beforeAutospacing="0" w:after="0" w:afterAutospacing="0"/>
        <w:ind w:right="20" w:firstLine="709"/>
        <w:jc w:val="both"/>
        <w:rPr>
          <w:sz w:val="22"/>
          <w:szCs w:val="22"/>
        </w:rPr>
      </w:pPr>
      <w:r w:rsidRPr="00612D58">
        <w:rPr>
          <w:sz w:val="22"/>
          <w:szCs w:val="22"/>
        </w:rPr>
        <w:t>2016 год – 4143100,00 рублей;</w:t>
      </w:r>
    </w:p>
    <w:p w:rsidR="00752BC5" w:rsidRPr="00612D58" w:rsidRDefault="00752BC5" w:rsidP="00752BC5">
      <w:pPr>
        <w:pStyle w:val="ad"/>
        <w:spacing w:before="0" w:beforeAutospacing="0" w:after="0" w:afterAutospacing="0"/>
        <w:ind w:right="20" w:firstLine="709"/>
        <w:jc w:val="both"/>
        <w:rPr>
          <w:sz w:val="22"/>
          <w:szCs w:val="22"/>
        </w:rPr>
      </w:pPr>
      <w:r w:rsidRPr="00612D58">
        <w:rPr>
          <w:sz w:val="22"/>
          <w:szCs w:val="22"/>
        </w:rPr>
        <w:t>2017 год – 4494760,35 рублей;</w:t>
      </w:r>
    </w:p>
    <w:p w:rsidR="00752BC5" w:rsidRPr="00612D58" w:rsidRDefault="00752BC5" w:rsidP="00752BC5">
      <w:pPr>
        <w:pStyle w:val="ad"/>
        <w:spacing w:before="0" w:beforeAutospacing="0" w:after="0" w:afterAutospacing="0"/>
        <w:ind w:right="20" w:firstLine="709"/>
        <w:jc w:val="both"/>
        <w:rPr>
          <w:sz w:val="22"/>
          <w:szCs w:val="22"/>
        </w:rPr>
      </w:pPr>
      <w:r w:rsidRPr="00612D58">
        <w:rPr>
          <w:sz w:val="22"/>
          <w:szCs w:val="22"/>
        </w:rPr>
        <w:t>2018 год – 4593024,40 рублей;</w:t>
      </w:r>
    </w:p>
    <w:p w:rsidR="00752BC5" w:rsidRPr="00612D58" w:rsidRDefault="00752BC5" w:rsidP="00752BC5">
      <w:pPr>
        <w:pStyle w:val="ad"/>
        <w:spacing w:before="0" w:beforeAutospacing="0" w:after="0" w:afterAutospacing="0"/>
        <w:ind w:right="20" w:firstLine="709"/>
        <w:jc w:val="both"/>
        <w:rPr>
          <w:sz w:val="22"/>
          <w:szCs w:val="22"/>
        </w:rPr>
      </w:pPr>
      <w:r w:rsidRPr="00612D58">
        <w:rPr>
          <w:sz w:val="22"/>
          <w:szCs w:val="22"/>
        </w:rPr>
        <w:t>2019 год – 4676054,50 рублей;</w:t>
      </w:r>
    </w:p>
    <w:p w:rsidR="00752BC5" w:rsidRPr="00612D58" w:rsidRDefault="00752BC5" w:rsidP="00752BC5">
      <w:pPr>
        <w:pStyle w:val="ad"/>
        <w:spacing w:before="0" w:beforeAutospacing="0" w:after="0" w:afterAutospacing="0"/>
        <w:ind w:right="20" w:firstLine="709"/>
        <w:jc w:val="both"/>
        <w:rPr>
          <w:sz w:val="22"/>
          <w:szCs w:val="22"/>
        </w:rPr>
      </w:pPr>
      <w:r w:rsidRPr="00612D58">
        <w:rPr>
          <w:sz w:val="22"/>
          <w:szCs w:val="22"/>
        </w:rPr>
        <w:t>2020 год – 4878222,03 рублей;</w:t>
      </w:r>
    </w:p>
    <w:p w:rsidR="00752BC5" w:rsidRPr="00612D58" w:rsidRDefault="00752BC5" w:rsidP="00752BC5">
      <w:pPr>
        <w:pStyle w:val="ad"/>
        <w:spacing w:before="0" w:beforeAutospacing="0" w:after="0" w:afterAutospacing="0"/>
        <w:ind w:firstLine="709"/>
        <w:jc w:val="both"/>
        <w:rPr>
          <w:sz w:val="22"/>
          <w:szCs w:val="22"/>
        </w:rPr>
      </w:pPr>
      <w:r w:rsidRPr="00612D58">
        <w:rPr>
          <w:sz w:val="22"/>
          <w:szCs w:val="22"/>
        </w:rPr>
        <w:t>2021 год – 5263644,00 рублей;</w:t>
      </w:r>
    </w:p>
    <w:p w:rsidR="00752BC5" w:rsidRPr="00612D58" w:rsidRDefault="00752BC5" w:rsidP="00752BC5">
      <w:pPr>
        <w:pStyle w:val="ad"/>
        <w:spacing w:before="0" w:beforeAutospacing="0" w:after="0" w:afterAutospacing="0"/>
        <w:ind w:firstLine="709"/>
        <w:jc w:val="both"/>
        <w:rPr>
          <w:sz w:val="22"/>
          <w:szCs w:val="22"/>
        </w:rPr>
      </w:pPr>
      <w:r w:rsidRPr="00612D58">
        <w:rPr>
          <w:sz w:val="22"/>
          <w:szCs w:val="22"/>
        </w:rPr>
        <w:t>2022 год – 6075644,00 рублей;</w:t>
      </w:r>
    </w:p>
    <w:p w:rsidR="00752BC5" w:rsidRPr="00612D58" w:rsidRDefault="00752BC5" w:rsidP="00752BC5">
      <w:pPr>
        <w:pStyle w:val="ad"/>
        <w:spacing w:before="0" w:beforeAutospacing="0" w:after="0" w:afterAutospacing="0"/>
        <w:ind w:firstLine="709"/>
        <w:jc w:val="both"/>
        <w:rPr>
          <w:sz w:val="22"/>
          <w:szCs w:val="22"/>
        </w:rPr>
      </w:pPr>
      <w:r w:rsidRPr="00612D58">
        <w:rPr>
          <w:sz w:val="22"/>
          <w:szCs w:val="22"/>
        </w:rPr>
        <w:t>2023 год – 6233644,00 рублей;</w:t>
      </w:r>
    </w:p>
    <w:p w:rsidR="00752BC5" w:rsidRPr="00612D58" w:rsidRDefault="00752BC5" w:rsidP="00752BC5">
      <w:pPr>
        <w:pStyle w:val="ad"/>
        <w:spacing w:before="0" w:beforeAutospacing="0" w:after="0" w:afterAutospacing="0"/>
        <w:ind w:firstLine="709"/>
        <w:jc w:val="both"/>
        <w:rPr>
          <w:sz w:val="22"/>
          <w:szCs w:val="22"/>
        </w:rPr>
      </w:pPr>
      <w:r w:rsidRPr="00612D58">
        <w:rPr>
          <w:sz w:val="22"/>
          <w:szCs w:val="22"/>
        </w:rPr>
        <w:t>2024 год – 6233644,00 рублей.»;</w:t>
      </w:r>
    </w:p>
    <w:p w:rsidR="00752BC5" w:rsidRPr="00612D58" w:rsidRDefault="00752BC5" w:rsidP="00752BC5">
      <w:pPr>
        <w:pStyle w:val="a7"/>
        <w:tabs>
          <w:tab w:val="left" w:pos="709"/>
        </w:tabs>
        <w:rPr>
          <w:sz w:val="22"/>
          <w:szCs w:val="22"/>
        </w:rPr>
      </w:pPr>
      <w:r w:rsidRPr="00612D58">
        <w:rPr>
          <w:sz w:val="22"/>
          <w:szCs w:val="22"/>
        </w:rPr>
        <w:t>в) раздел 5 «Система программных мероприятий» изложить в редакции согласно приложению 1 к настоящему постановлению;</w:t>
      </w:r>
    </w:p>
    <w:p w:rsidR="00752BC5" w:rsidRPr="00612D58" w:rsidRDefault="00752BC5" w:rsidP="00752BC5">
      <w:pPr>
        <w:pStyle w:val="a7"/>
        <w:tabs>
          <w:tab w:val="left" w:pos="709"/>
        </w:tabs>
        <w:rPr>
          <w:sz w:val="22"/>
          <w:szCs w:val="22"/>
        </w:rPr>
      </w:pPr>
      <w:r w:rsidRPr="00612D58">
        <w:rPr>
          <w:sz w:val="22"/>
          <w:szCs w:val="22"/>
        </w:rPr>
        <w:t>г) раздел 6 «Целевые индикаторы эффективности исполнения подпрограммы» изложить в редакции согласно приложению 2 к настоящему постановлению.</w:t>
      </w:r>
    </w:p>
    <w:p w:rsidR="00752BC5" w:rsidRPr="00612D58" w:rsidRDefault="00752BC5" w:rsidP="00752BC5">
      <w:pPr>
        <w:pStyle w:val="a7"/>
        <w:tabs>
          <w:tab w:val="left" w:pos="709"/>
        </w:tabs>
        <w:rPr>
          <w:sz w:val="22"/>
          <w:szCs w:val="22"/>
        </w:rPr>
      </w:pPr>
      <w:r w:rsidRPr="00612D58">
        <w:rPr>
          <w:sz w:val="22"/>
          <w:szCs w:val="22"/>
        </w:rPr>
        <w:t xml:space="preserve">2. Настоящее постановление вступает в силу после его официального опубликования.   </w:t>
      </w:r>
    </w:p>
    <w:p w:rsidR="00752BC5" w:rsidRPr="00612D58" w:rsidRDefault="00752BC5" w:rsidP="00752BC5">
      <w:pPr>
        <w:pStyle w:val="a7"/>
        <w:rPr>
          <w:sz w:val="22"/>
          <w:szCs w:val="22"/>
        </w:rPr>
      </w:pPr>
      <w:r w:rsidRPr="00612D58">
        <w:rPr>
          <w:sz w:val="22"/>
          <w:szCs w:val="22"/>
        </w:rPr>
        <w:t xml:space="preserve">3. Контроль  за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      </w:t>
      </w:r>
    </w:p>
    <w:p w:rsidR="00752BC5" w:rsidRPr="00612D58" w:rsidRDefault="00752BC5" w:rsidP="00752BC5">
      <w:pPr>
        <w:jc w:val="both"/>
        <w:rPr>
          <w:rFonts w:ascii="Times New Roman" w:hAnsi="Times New Roman" w:cs="Times New Roman"/>
        </w:rPr>
      </w:pPr>
    </w:p>
    <w:p w:rsidR="00752BC5" w:rsidRPr="00612D58" w:rsidRDefault="00752BC5" w:rsidP="00752BC5">
      <w:pPr>
        <w:jc w:val="both"/>
        <w:rPr>
          <w:rFonts w:ascii="Times New Roman" w:hAnsi="Times New Roman" w:cs="Times New Roman"/>
        </w:rPr>
      </w:pPr>
    </w:p>
    <w:tbl>
      <w:tblPr>
        <w:tblW w:w="0" w:type="auto"/>
        <w:tblLook w:val="04A0" w:firstRow="1" w:lastRow="0" w:firstColumn="1" w:lastColumn="0" w:noHBand="0" w:noVBand="1"/>
      </w:tblPr>
      <w:tblGrid>
        <w:gridCol w:w="5146"/>
        <w:gridCol w:w="5135"/>
      </w:tblGrid>
      <w:tr w:rsidR="00752BC5" w:rsidRPr="00612D58" w:rsidTr="00752BC5">
        <w:tc>
          <w:tcPr>
            <w:tcW w:w="5210" w:type="dxa"/>
          </w:tcPr>
          <w:p w:rsidR="00752BC5" w:rsidRPr="00612D58" w:rsidRDefault="00752BC5" w:rsidP="00E60CC8">
            <w:pPr>
              <w:spacing w:after="0"/>
              <w:jc w:val="both"/>
              <w:rPr>
                <w:rFonts w:ascii="Times New Roman" w:hAnsi="Times New Roman" w:cs="Times New Roman"/>
              </w:rPr>
            </w:pPr>
            <w:r w:rsidRPr="00612D58">
              <w:rPr>
                <w:rFonts w:ascii="Times New Roman" w:hAnsi="Times New Roman" w:cs="Times New Roman"/>
              </w:rPr>
              <w:t>Глава администрации</w:t>
            </w:r>
          </w:p>
          <w:p w:rsidR="00752BC5" w:rsidRPr="00612D58" w:rsidRDefault="00752BC5" w:rsidP="00E60CC8">
            <w:pPr>
              <w:spacing w:after="0"/>
              <w:jc w:val="both"/>
              <w:rPr>
                <w:rFonts w:ascii="Times New Roman" w:hAnsi="Times New Roman" w:cs="Times New Roman"/>
              </w:rPr>
            </w:pPr>
            <w:r w:rsidRPr="00612D58">
              <w:rPr>
                <w:rFonts w:ascii="Times New Roman" w:hAnsi="Times New Roman" w:cs="Times New Roman"/>
              </w:rPr>
              <w:t>муниципального образования -</w:t>
            </w:r>
          </w:p>
          <w:p w:rsidR="00752BC5" w:rsidRPr="00612D58" w:rsidRDefault="00752BC5" w:rsidP="00E60CC8">
            <w:pPr>
              <w:pStyle w:val="ab"/>
              <w:jc w:val="both"/>
              <w:rPr>
                <w:sz w:val="22"/>
                <w:szCs w:val="22"/>
              </w:rPr>
            </w:pPr>
            <w:r w:rsidRPr="00612D58">
              <w:rPr>
                <w:sz w:val="22"/>
                <w:szCs w:val="22"/>
              </w:rPr>
              <w:t>Шиловский муниципальный район</w:t>
            </w:r>
          </w:p>
          <w:p w:rsidR="00752BC5" w:rsidRPr="00612D58" w:rsidRDefault="00752BC5" w:rsidP="00E60CC8">
            <w:pPr>
              <w:pStyle w:val="ab"/>
              <w:jc w:val="both"/>
              <w:rPr>
                <w:sz w:val="22"/>
                <w:szCs w:val="22"/>
              </w:rPr>
            </w:pPr>
            <w:r w:rsidRPr="00612D58">
              <w:rPr>
                <w:sz w:val="22"/>
                <w:szCs w:val="22"/>
              </w:rPr>
              <w:t>Рязанской области</w:t>
            </w:r>
          </w:p>
        </w:tc>
        <w:tc>
          <w:tcPr>
            <w:tcW w:w="5211" w:type="dxa"/>
            <w:vAlign w:val="bottom"/>
          </w:tcPr>
          <w:p w:rsidR="00752BC5" w:rsidRPr="00612D58" w:rsidRDefault="00752BC5" w:rsidP="00E60CC8">
            <w:pPr>
              <w:pStyle w:val="aa"/>
              <w:jc w:val="both"/>
              <w:rPr>
                <w:sz w:val="22"/>
                <w:szCs w:val="22"/>
              </w:rPr>
            </w:pPr>
            <w:r w:rsidRPr="00612D58">
              <w:rPr>
                <w:sz w:val="22"/>
                <w:szCs w:val="22"/>
              </w:rPr>
              <w:t xml:space="preserve">                                   </w:t>
            </w:r>
            <w:r w:rsidR="00E60CC8">
              <w:rPr>
                <w:sz w:val="22"/>
                <w:szCs w:val="22"/>
              </w:rPr>
              <w:t xml:space="preserve">                    </w:t>
            </w:r>
            <w:r w:rsidRPr="00612D58">
              <w:rPr>
                <w:sz w:val="22"/>
                <w:szCs w:val="22"/>
              </w:rPr>
              <w:t xml:space="preserve">    В.В. Луканцов </w:t>
            </w:r>
          </w:p>
        </w:tc>
      </w:tr>
    </w:tbl>
    <w:p w:rsidR="00752BC5" w:rsidRPr="00612D58" w:rsidRDefault="00752BC5" w:rsidP="00752BC5">
      <w:pPr>
        <w:rPr>
          <w:rFonts w:ascii="Times New Roman" w:hAnsi="Times New Roman" w:cs="Times New Roman"/>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Default="00752BC5" w:rsidP="00752BC5">
      <w:pPr>
        <w:pStyle w:val="ConsPlusTitle"/>
        <w:widowControl/>
        <w:tabs>
          <w:tab w:val="left" w:pos="9072"/>
        </w:tabs>
        <w:jc w:val="center"/>
        <w:rPr>
          <w:rFonts w:ascii="Times New Roman" w:hAnsi="Times New Roman" w:cs="Times New Roman"/>
          <w:b w:val="0"/>
          <w:szCs w:val="22"/>
        </w:rPr>
      </w:pPr>
    </w:p>
    <w:p w:rsidR="00E60CC8" w:rsidRDefault="00E60CC8" w:rsidP="00752BC5">
      <w:pPr>
        <w:pStyle w:val="ConsPlusTitle"/>
        <w:widowControl/>
        <w:tabs>
          <w:tab w:val="left" w:pos="9072"/>
        </w:tabs>
        <w:jc w:val="center"/>
        <w:rPr>
          <w:rFonts w:ascii="Times New Roman" w:hAnsi="Times New Roman" w:cs="Times New Roman"/>
          <w:b w:val="0"/>
          <w:szCs w:val="22"/>
        </w:rPr>
      </w:pPr>
    </w:p>
    <w:p w:rsidR="00E60CC8" w:rsidRPr="00612D58" w:rsidRDefault="00E60CC8"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pPr>
    </w:p>
    <w:p w:rsidR="00752BC5" w:rsidRPr="00612D58" w:rsidRDefault="00752BC5" w:rsidP="00752BC5">
      <w:pPr>
        <w:pStyle w:val="ConsPlusTitle"/>
        <w:widowControl/>
        <w:tabs>
          <w:tab w:val="left" w:pos="9072"/>
        </w:tabs>
        <w:jc w:val="center"/>
        <w:rPr>
          <w:rFonts w:ascii="Times New Roman" w:hAnsi="Times New Roman" w:cs="Times New Roman"/>
          <w:b w:val="0"/>
          <w:szCs w:val="22"/>
        </w:rPr>
        <w:sectPr w:rsidR="00752BC5" w:rsidRPr="00612D58" w:rsidSect="007B1A8B">
          <w:pgSz w:w="11906" w:h="16838" w:code="9"/>
          <w:pgMar w:top="0" w:right="707" w:bottom="1134" w:left="1134" w:header="709" w:footer="709" w:gutter="0"/>
          <w:cols w:space="708"/>
          <w:titlePg/>
          <w:docGrid w:linePitch="360"/>
        </w:sectPr>
      </w:pPr>
    </w:p>
    <w:tbl>
      <w:tblPr>
        <w:tblStyle w:val="a8"/>
        <w:tblW w:w="14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1"/>
        <w:gridCol w:w="5220"/>
      </w:tblGrid>
      <w:tr w:rsidR="00752BC5" w:rsidRPr="00612D58" w:rsidTr="00752BC5">
        <w:trPr>
          <w:trHeight w:val="1938"/>
        </w:trPr>
        <w:tc>
          <w:tcPr>
            <w:tcW w:w="9681" w:type="dxa"/>
          </w:tcPr>
          <w:p w:rsidR="00752BC5" w:rsidRPr="00612D58" w:rsidRDefault="00752BC5" w:rsidP="00752BC5">
            <w:pPr>
              <w:ind w:right="20"/>
              <w:jc w:val="center"/>
              <w:rPr>
                <w:rFonts w:ascii="Times New Roman" w:hAnsi="Times New Roman" w:cs="Times New Roman"/>
              </w:rPr>
            </w:pPr>
          </w:p>
        </w:tc>
        <w:tc>
          <w:tcPr>
            <w:tcW w:w="5220" w:type="dxa"/>
          </w:tcPr>
          <w:p w:rsidR="00752BC5" w:rsidRPr="00612D58" w:rsidRDefault="00752BC5" w:rsidP="00752BC5">
            <w:pPr>
              <w:pStyle w:val="ConsPlusTitle"/>
              <w:pageBreakBefore/>
              <w:widowControl/>
              <w:ind w:left="531"/>
              <w:rPr>
                <w:rFonts w:ascii="Times New Roman" w:hAnsi="Times New Roman" w:cs="Times New Roman"/>
                <w:b w:val="0"/>
                <w:szCs w:val="22"/>
              </w:rPr>
            </w:pPr>
            <w:r w:rsidRPr="00612D58">
              <w:rPr>
                <w:rFonts w:ascii="Times New Roman" w:hAnsi="Times New Roman" w:cs="Times New Roman"/>
                <w:b w:val="0"/>
                <w:szCs w:val="22"/>
              </w:rPr>
              <w:t xml:space="preserve">Приложение 1   </w:t>
            </w:r>
          </w:p>
          <w:p w:rsidR="00752BC5" w:rsidRPr="00612D58" w:rsidRDefault="00752BC5" w:rsidP="00752BC5">
            <w:pPr>
              <w:pStyle w:val="ConsPlusTitle"/>
              <w:pageBreakBefore/>
              <w:widowControl/>
              <w:ind w:left="531"/>
              <w:rPr>
                <w:rFonts w:ascii="Times New Roman" w:hAnsi="Times New Roman" w:cs="Times New Roman"/>
                <w:b w:val="0"/>
                <w:szCs w:val="22"/>
              </w:rPr>
            </w:pPr>
            <w:r w:rsidRPr="00612D58">
              <w:rPr>
                <w:rFonts w:ascii="Times New Roman" w:hAnsi="Times New Roman" w:cs="Times New Roman"/>
                <w:b w:val="0"/>
                <w:szCs w:val="22"/>
              </w:rPr>
              <w:t xml:space="preserve">к постановлению администрации </w:t>
            </w:r>
          </w:p>
          <w:p w:rsidR="00752BC5" w:rsidRPr="00612D58" w:rsidRDefault="00752BC5" w:rsidP="00752BC5">
            <w:pPr>
              <w:ind w:left="531"/>
              <w:rPr>
                <w:rFonts w:ascii="Times New Roman" w:hAnsi="Times New Roman" w:cs="Times New Roman"/>
              </w:rPr>
            </w:pPr>
            <w:r w:rsidRPr="00612D58">
              <w:rPr>
                <w:rFonts w:ascii="Times New Roman" w:hAnsi="Times New Roman" w:cs="Times New Roman"/>
              </w:rPr>
              <w:t>муниципального  образования –  Шиловский муниципальный район</w:t>
            </w:r>
          </w:p>
          <w:p w:rsidR="00752BC5" w:rsidRPr="00612D58" w:rsidRDefault="00752BC5" w:rsidP="00752BC5">
            <w:pPr>
              <w:ind w:left="531"/>
              <w:rPr>
                <w:rFonts w:ascii="Times New Roman" w:hAnsi="Times New Roman" w:cs="Times New Roman"/>
              </w:rPr>
            </w:pPr>
            <w:r w:rsidRPr="00612D58">
              <w:rPr>
                <w:rFonts w:ascii="Times New Roman" w:hAnsi="Times New Roman" w:cs="Times New Roman"/>
              </w:rPr>
              <w:t xml:space="preserve">Рязанской области </w:t>
            </w:r>
          </w:p>
          <w:p w:rsidR="00752BC5" w:rsidRPr="00612D58" w:rsidRDefault="00752BC5" w:rsidP="00752BC5">
            <w:pPr>
              <w:ind w:left="531"/>
              <w:rPr>
                <w:rFonts w:ascii="Times New Roman" w:hAnsi="Times New Roman" w:cs="Times New Roman"/>
              </w:rPr>
            </w:pPr>
            <w:r w:rsidRPr="00612D58">
              <w:rPr>
                <w:rFonts w:ascii="Times New Roman" w:hAnsi="Times New Roman" w:cs="Times New Roman"/>
              </w:rPr>
              <w:t>от 08.11.2021 № 525</w:t>
            </w:r>
          </w:p>
          <w:p w:rsidR="00752BC5" w:rsidRPr="00612D58" w:rsidRDefault="00752BC5" w:rsidP="00752BC5">
            <w:pPr>
              <w:rPr>
                <w:rFonts w:ascii="Times New Roman" w:hAnsi="Times New Roman" w:cs="Times New Roman"/>
              </w:rPr>
            </w:pPr>
          </w:p>
        </w:tc>
      </w:tr>
    </w:tbl>
    <w:p w:rsidR="00752BC5" w:rsidRPr="00612D58" w:rsidRDefault="00752BC5" w:rsidP="00FC14A4">
      <w:pPr>
        <w:ind w:right="20"/>
        <w:rPr>
          <w:rFonts w:ascii="Times New Roman" w:hAnsi="Times New Roman" w:cs="Times New Roman"/>
        </w:rPr>
      </w:pPr>
    </w:p>
    <w:p w:rsidR="00752BC5" w:rsidRPr="00612D58" w:rsidRDefault="00752BC5" w:rsidP="00752BC5">
      <w:pPr>
        <w:ind w:right="20"/>
        <w:jc w:val="center"/>
        <w:rPr>
          <w:rFonts w:ascii="Times New Roman" w:hAnsi="Times New Roman" w:cs="Times New Roman"/>
        </w:rPr>
      </w:pPr>
      <w:r w:rsidRPr="00612D58">
        <w:rPr>
          <w:rFonts w:ascii="Times New Roman" w:hAnsi="Times New Roman" w:cs="Times New Roman"/>
        </w:rPr>
        <w:t>«5. Система программных мероприятий</w:t>
      </w:r>
    </w:p>
    <w:p w:rsidR="00752BC5" w:rsidRPr="00612D58" w:rsidRDefault="00752BC5" w:rsidP="00752BC5">
      <w:pPr>
        <w:ind w:right="20"/>
        <w:jc w:val="center"/>
        <w:rPr>
          <w:rFonts w:ascii="Times New Roman" w:hAnsi="Times New Roman" w:cs="Times New Roman"/>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4"/>
        <w:gridCol w:w="850"/>
        <w:gridCol w:w="850"/>
        <w:gridCol w:w="1029"/>
        <w:gridCol w:w="810"/>
        <w:gridCol w:w="850"/>
        <w:gridCol w:w="853"/>
        <w:gridCol w:w="850"/>
        <w:gridCol w:w="853"/>
        <w:gridCol w:w="850"/>
        <w:gridCol w:w="853"/>
        <w:gridCol w:w="850"/>
        <w:gridCol w:w="708"/>
        <w:gridCol w:w="714"/>
        <w:gridCol w:w="862"/>
        <w:gridCol w:w="1264"/>
      </w:tblGrid>
      <w:tr w:rsidR="00752BC5" w:rsidRPr="00612D58" w:rsidTr="00EB1F11">
        <w:tc>
          <w:tcPr>
            <w:tcW w:w="275" w:type="pct"/>
            <w:vMerge w:val="restar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w:t>
            </w:r>
          </w:p>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п/п</w:t>
            </w:r>
          </w:p>
        </w:tc>
        <w:tc>
          <w:tcPr>
            <w:tcW w:w="503" w:type="pct"/>
            <w:vMerge w:val="restar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roofErr w:type="spellStart"/>
            <w:r w:rsidRPr="00612D58">
              <w:rPr>
                <w:rFonts w:ascii="Times New Roman" w:hAnsi="Times New Roman" w:cs="Times New Roman"/>
                <w:spacing w:val="-2"/>
              </w:rPr>
              <w:t>Програм</w:t>
            </w:r>
            <w:proofErr w:type="spellEnd"/>
            <w:r w:rsidRPr="00612D58">
              <w:rPr>
                <w:rFonts w:ascii="Times New Roman" w:hAnsi="Times New Roman" w:cs="Times New Roman"/>
                <w:spacing w:val="-2"/>
              </w:rPr>
              <w:t xml:space="preserve">     </w:t>
            </w:r>
            <w:proofErr w:type="spellStart"/>
            <w:r w:rsidRPr="00612D58">
              <w:rPr>
                <w:rFonts w:ascii="Times New Roman" w:hAnsi="Times New Roman" w:cs="Times New Roman"/>
                <w:spacing w:val="-2"/>
              </w:rPr>
              <w:t>мные</w:t>
            </w:r>
            <w:proofErr w:type="spellEnd"/>
            <w:r w:rsidRPr="00612D58">
              <w:rPr>
                <w:rFonts w:ascii="Times New Roman" w:hAnsi="Times New Roman" w:cs="Times New Roman"/>
                <w:spacing w:val="-2"/>
              </w:rPr>
              <w:t xml:space="preserve"> мероприятия, обеспечивающие выполнение задачи</w:t>
            </w:r>
          </w:p>
        </w:tc>
        <w:tc>
          <w:tcPr>
            <w:tcW w:w="275" w:type="pct"/>
            <w:vMerge w:val="restart"/>
            <w:tcBorders>
              <w:top w:val="single" w:sz="4" w:space="0" w:color="auto"/>
              <w:left w:val="single" w:sz="4" w:space="0" w:color="auto"/>
              <w:bottom w:val="single" w:sz="4" w:space="0" w:color="auto"/>
              <w:right w:val="single" w:sz="4" w:space="0" w:color="auto"/>
            </w:tcBorders>
          </w:tcPr>
          <w:p w:rsidR="00752BC5" w:rsidRPr="00612D58" w:rsidRDefault="00221949" w:rsidP="00221949">
            <w:pPr>
              <w:jc w:val="center"/>
              <w:rPr>
                <w:rFonts w:ascii="Times New Roman" w:hAnsi="Times New Roman" w:cs="Times New Roman"/>
                <w:spacing w:val="-2"/>
              </w:rPr>
            </w:pPr>
            <w:r>
              <w:rPr>
                <w:rFonts w:ascii="Times New Roman" w:hAnsi="Times New Roman" w:cs="Times New Roman"/>
                <w:spacing w:val="-2"/>
              </w:rPr>
              <w:t xml:space="preserve">Глав </w:t>
            </w:r>
            <w:proofErr w:type="spellStart"/>
            <w:r>
              <w:rPr>
                <w:rFonts w:ascii="Times New Roman" w:hAnsi="Times New Roman" w:cs="Times New Roman"/>
                <w:spacing w:val="-2"/>
              </w:rPr>
              <w:t>ные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распо</w:t>
            </w:r>
            <w:proofErr w:type="spellEnd"/>
            <w:r>
              <w:rPr>
                <w:rFonts w:ascii="Times New Roman" w:hAnsi="Times New Roman" w:cs="Times New Roman"/>
                <w:spacing w:val="-2"/>
              </w:rPr>
              <w:t xml:space="preserve"> </w:t>
            </w:r>
            <w:proofErr w:type="spellStart"/>
            <w:r w:rsidR="00752BC5" w:rsidRPr="00612D58">
              <w:rPr>
                <w:rFonts w:ascii="Times New Roman" w:hAnsi="Times New Roman" w:cs="Times New Roman"/>
                <w:spacing w:val="-2"/>
              </w:rPr>
              <w:t>рядители</w:t>
            </w:r>
            <w:proofErr w:type="spellEnd"/>
          </w:p>
        </w:tc>
        <w:tc>
          <w:tcPr>
            <w:tcW w:w="275" w:type="pct"/>
            <w:vMerge w:val="restart"/>
            <w:tcBorders>
              <w:top w:val="single" w:sz="4" w:space="0" w:color="auto"/>
              <w:left w:val="single" w:sz="4" w:space="0" w:color="auto"/>
              <w:bottom w:val="single" w:sz="4" w:space="0" w:color="auto"/>
              <w:right w:val="single" w:sz="4" w:space="0" w:color="auto"/>
            </w:tcBorders>
          </w:tcPr>
          <w:p w:rsidR="00752BC5" w:rsidRPr="00612D58" w:rsidRDefault="00221949" w:rsidP="00221949">
            <w:pPr>
              <w:jc w:val="center"/>
              <w:rPr>
                <w:rFonts w:ascii="Times New Roman" w:hAnsi="Times New Roman" w:cs="Times New Roman"/>
                <w:spacing w:val="-2"/>
              </w:rPr>
            </w:pPr>
            <w:r>
              <w:rPr>
                <w:rFonts w:ascii="Times New Roman" w:hAnsi="Times New Roman" w:cs="Times New Roman"/>
                <w:spacing w:val="-2"/>
              </w:rPr>
              <w:t xml:space="preserve">Исполните </w:t>
            </w:r>
            <w:r w:rsidR="00752BC5" w:rsidRPr="00612D58">
              <w:rPr>
                <w:rFonts w:ascii="Times New Roman" w:hAnsi="Times New Roman" w:cs="Times New Roman"/>
                <w:spacing w:val="-2"/>
              </w:rPr>
              <w:t>ли</w:t>
            </w:r>
          </w:p>
        </w:tc>
        <w:tc>
          <w:tcPr>
            <w:tcW w:w="333" w:type="pct"/>
            <w:vMerge w:val="restart"/>
            <w:tcBorders>
              <w:top w:val="single" w:sz="4" w:space="0" w:color="auto"/>
              <w:left w:val="single" w:sz="4" w:space="0" w:color="auto"/>
              <w:bottom w:val="single" w:sz="4" w:space="0" w:color="auto"/>
              <w:right w:val="single" w:sz="4" w:space="0" w:color="auto"/>
            </w:tcBorders>
          </w:tcPr>
          <w:p w:rsidR="00752BC5" w:rsidRPr="00612D58" w:rsidRDefault="00752BC5" w:rsidP="00FC14A4">
            <w:pPr>
              <w:jc w:val="center"/>
              <w:rPr>
                <w:rFonts w:ascii="Times New Roman" w:hAnsi="Times New Roman" w:cs="Times New Roman"/>
                <w:spacing w:val="-2"/>
              </w:rPr>
            </w:pPr>
            <w:proofErr w:type="spellStart"/>
            <w:r w:rsidRPr="00612D58">
              <w:rPr>
                <w:rFonts w:ascii="Times New Roman" w:hAnsi="Times New Roman" w:cs="Times New Roman"/>
                <w:spacing w:val="-2"/>
              </w:rPr>
              <w:t>Источ</w:t>
            </w:r>
            <w:proofErr w:type="spellEnd"/>
            <w:r w:rsidRPr="00612D58">
              <w:rPr>
                <w:rFonts w:ascii="Times New Roman" w:hAnsi="Times New Roman" w:cs="Times New Roman"/>
                <w:spacing w:val="-2"/>
              </w:rPr>
              <w:t xml:space="preserve"> ник финансирования</w:t>
            </w:r>
          </w:p>
        </w:tc>
        <w:tc>
          <w:tcPr>
            <w:tcW w:w="2929" w:type="pct"/>
            <w:gridSpan w:val="11"/>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Объем финансирования, рублей</w:t>
            </w:r>
          </w:p>
        </w:tc>
        <w:tc>
          <w:tcPr>
            <w:tcW w:w="409" w:type="pct"/>
            <w:vMerge w:val="restart"/>
            <w:tcBorders>
              <w:top w:val="single" w:sz="4" w:space="0" w:color="auto"/>
              <w:left w:val="single" w:sz="4" w:space="0" w:color="auto"/>
              <w:right w:val="single" w:sz="4" w:space="0" w:color="auto"/>
            </w:tcBorders>
          </w:tcPr>
          <w:p w:rsidR="00752BC5" w:rsidRPr="00612D58" w:rsidRDefault="00752BC5" w:rsidP="00FC14A4">
            <w:pPr>
              <w:spacing w:after="0"/>
              <w:jc w:val="center"/>
              <w:rPr>
                <w:rFonts w:ascii="Times New Roman" w:hAnsi="Times New Roman" w:cs="Times New Roman"/>
                <w:spacing w:val="-2"/>
              </w:rPr>
            </w:pPr>
            <w:proofErr w:type="spellStart"/>
            <w:r w:rsidRPr="00612D58">
              <w:rPr>
                <w:rFonts w:ascii="Times New Roman" w:hAnsi="Times New Roman" w:cs="Times New Roman"/>
                <w:spacing w:val="-2"/>
              </w:rPr>
              <w:t>Ожидае</w:t>
            </w:r>
            <w:proofErr w:type="spellEnd"/>
            <w:r w:rsidR="00221949">
              <w:rPr>
                <w:rFonts w:ascii="Times New Roman" w:hAnsi="Times New Roman" w:cs="Times New Roman"/>
                <w:spacing w:val="-2"/>
              </w:rPr>
              <w:t xml:space="preserve"> </w:t>
            </w:r>
            <w:proofErr w:type="spellStart"/>
            <w:r w:rsidRPr="00612D58">
              <w:rPr>
                <w:rFonts w:ascii="Times New Roman" w:hAnsi="Times New Roman" w:cs="Times New Roman"/>
                <w:spacing w:val="-2"/>
              </w:rPr>
              <w:t>мый</w:t>
            </w:r>
            <w:proofErr w:type="spellEnd"/>
          </w:p>
          <w:p w:rsidR="00752BC5" w:rsidRPr="00612D58" w:rsidRDefault="00752BC5" w:rsidP="00FC14A4">
            <w:pPr>
              <w:spacing w:after="0"/>
              <w:jc w:val="center"/>
              <w:rPr>
                <w:rFonts w:ascii="Times New Roman" w:hAnsi="Times New Roman" w:cs="Times New Roman"/>
                <w:spacing w:val="-2"/>
              </w:rPr>
            </w:pPr>
            <w:r w:rsidRPr="00612D58">
              <w:rPr>
                <w:rFonts w:ascii="Times New Roman" w:hAnsi="Times New Roman" w:cs="Times New Roman"/>
                <w:spacing w:val="-2"/>
              </w:rPr>
              <w:t>результат</w:t>
            </w:r>
          </w:p>
        </w:tc>
      </w:tr>
      <w:tr w:rsidR="00EB1F11" w:rsidRPr="00612D58" w:rsidTr="00EB1F11">
        <w:trPr>
          <w:tblHeader/>
        </w:trPr>
        <w:tc>
          <w:tcPr>
            <w:tcW w:w="275"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503"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333"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62" w:type="pct"/>
            <w:vMerge w:val="restar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всего</w:t>
            </w:r>
          </w:p>
        </w:tc>
        <w:tc>
          <w:tcPr>
            <w:tcW w:w="2667" w:type="pct"/>
            <w:gridSpan w:val="10"/>
            <w:tcBorders>
              <w:top w:val="single" w:sz="4" w:space="0" w:color="auto"/>
              <w:left w:val="single" w:sz="4" w:space="0" w:color="auto"/>
              <w:bottom w:val="single" w:sz="4" w:space="0" w:color="auto"/>
              <w:right w:val="single" w:sz="4" w:space="0" w:color="auto"/>
            </w:tcBorders>
          </w:tcPr>
          <w:p w:rsidR="00752BC5" w:rsidRPr="00612D58" w:rsidRDefault="00752BC5" w:rsidP="00752BC5">
            <w:pPr>
              <w:rPr>
                <w:rFonts w:ascii="Times New Roman" w:hAnsi="Times New Roman" w:cs="Times New Roman"/>
                <w:spacing w:val="-2"/>
              </w:rPr>
            </w:pPr>
            <w:r w:rsidRPr="00612D58">
              <w:rPr>
                <w:rFonts w:ascii="Times New Roman" w:hAnsi="Times New Roman" w:cs="Times New Roman"/>
                <w:spacing w:val="-2"/>
              </w:rPr>
              <w:t xml:space="preserve">                                                     в том числе по годам</w:t>
            </w:r>
          </w:p>
        </w:tc>
        <w:tc>
          <w:tcPr>
            <w:tcW w:w="409" w:type="pct"/>
            <w:vMerge/>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r>
      <w:tr w:rsidR="00E60CC8" w:rsidRPr="00612D58" w:rsidTr="00EB1F11">
        <w:trPr>
          <w:trHeight w:val="351"/>
          <w:tblHeader/>
        </w:trPr>
        <w:tc>
          <w:tcPr>
            <w:tcW w:w="275"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503"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75"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333"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62" w:type="pct"/>
            <w:vMerge/>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2015</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2016</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2017</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2018</w:t>
            </w:r>
          </w:p>
          <w:p w:rsidR="00752BC5" w:rsidRPr="00612D58" w:rsidRDefault="00752BC5" w:rsidP="00752BC5">
            <w:pPr>
              <w:jc w:val="center"/>
              <w:rPr>
                <w:rFonts w:ascii="Times New Roman" w:hAnsi="Times New Roman" w:cs="Times New Roman"/>
                <w:spacing w:val="-2"/>
              </w:rPr>
            </w:pP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2019</w:t>
            </w:r>
          </w:p>
          <w:p w:rsidR="00752BC5" w:rsidRPr="00612D58" w:rsidRDefault="00752BC5" w:rsidP="00752BC5">
            <w:pPr>
              <w:jc w:val="center"/>
              <w:rPr>
                <w:rFonts w:ascii="Times New Roman" w:hAnsi="Times New Roman" w:cs="Times New Roman"/>
                <w:spacing w:val="-2"/>
              </w:rPr>
            </w:pP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2020</w:t>
            </w:r>
          </w:p>
          <w:p w:rsidR="00752BC5" w:rsidRPr="00612D58" w:rsidRDefault="00752BC5" w:rsidP="00752BC5">
            <w:pPr>
              <w:jc w:val="center"/>
              <w:rPr>
                <w:rFonts w:ascii="Times New Roman" w:hAnsi="Times New Roman" w:cs="Times New Roman"/>
                <w:spacing w:val="-2"/>
              </w:rPr>
            </w:pP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2021</w:t>
            </w:r>
          </w:p>
        </w:tc>
        <w:tc>
          <w:tcPr>
            <w:tcW w:w="22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2022</w:t>
            </w:r>
          </w:p>
        </w:tc>
        <w:tc>
          <w:tcPr>
            <w:tcW w:w="231"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2023</w:t>
            </w:r>
          </w:p>
        </w:tc>
        <w:tc>
          <w:tcPr>
            <w:tcW w:w="27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2024</w:t>
            </w:r>
          </w:p>
        </w:tc>
        <w:tc>
          <w:tcPr>
            <w:tcW w:w="409" w:type="pct"/>
            <w:vMerge/>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r>
      <w:tr w:rsidR="00E60CC8" w:rsidRPr="00612D58" w:rsidTr="00EB1F11">
        <w:trPr>
          <w:tblHeader/>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3</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4</w:t>
            </w: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5</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6</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7</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8</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9</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11</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12</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13</w:t>
            </w:r>
          </w:p>
        </w:tc>
        <w:tc>
          <w:tcPr>
            <w:tcW w:w="22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14</w:t>
            </w:r>
          </w:p>
        </w:tc>
        <w:tc>
          <w:tcPr>
            <w:tcW w:w="231"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15</w:t>
            </w:r>
          </w:p>
        </w:tc>
        <w:tc>
          <w:tcPr>
            <w:tcW w:w="27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16</w:t>
            </w:r>
          </w:p>
        </w:tc>
        <w:tc>
          <w:tcPr>
            <w:tcW w:w="40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17</w:t>
            </w:r>
          </w:p>
        </w:tc>
      </w:tr>
      <w:tr w:rsidR="00E60CC8" w:rsidRPr="00612D58" w:rsidTr="00EB1F11">
        <w:trPr>
          <w:trHeight w:val="703"/>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rPr>
                <w:rFonts w:ascii="Times New Roman" w:hAnsi="Times New Roman" w:cs="Times New Roman"/>
                <w:spacing w:val="-2"/>
              </w:rPr>
            </w:pPr>
            <w:r w:rsidRPr="00612D58">
              <w:rPr>
                <w:rFonts w:ascii="Times New Roman" w:hAnsi="Times New Roman" w:cs="Times New Roman"/>
                <w:spacing w:val="-2"/>
              </w:rPr>
              <w:t>Задача 1. С</w:t>
            </w:r>
            <w:r w:rsidRPr="00612D58">
              <w:rPr>
                <w:rFonts w:ascii="Times New Roman" w:hAnsi="Times New Roman" w:cs="Times New Roman"/>
              </w:rPr>
              <w:t xml:space="preserve">овершенствование мер социальной поддержки и социальной помощи для  граждан,                   в том числе оказавшихся в трудной </w:t>
            </w:r>
            <w:r w:rsidRPr="00612D58">
              <w:rPr>
                <w:rFonts w:ascii="Times New Roman" w:hAnsi="Times New Roman" w:cs="Times New Roman"/>
              </w:rPr>
              <w:lastRenderedPageBreak/>
              <w:t>жизненной ситуации</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lastRenderedPageBreak/>
              <w:t>Админи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стра</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ция</w:t>
            </w:r>
            <w:proofErr w:type="spellEnd"/>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стра</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ция</w:t>
            </w:r>
            <w:proofErr w:type="spellEnd"/>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FC14A4">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610583, 56</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60000,00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49500,00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39700,00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41383, 56</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60000, 00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75000,00</w:t>
            </w:r>
          </w:p>
        </w:tc>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105000, 00</w:t>
            </w:r>
          </w:p>
        </w:tc>
        <w:tc>
          <w:tcPr>
            <w:tcW w:w="229"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60000, 00</w:t>
            </w:r>
          </w:p>
        </w:tc>
        <w:tc>
          <w:tcPr>
            <w:tcW w:w="231"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ind w:firstLine="47"/>
              <w:jc w:val="center"/>
              <w:rPr>
                <w:rFonts w:ascii="Times New Roman" w:hAnsi="Times New Roman" w:cs="Times New Roman"/>
              </w:rPr>
            </w:pPr>
            <w:r w:rsidRPr="00612D58">
              <w:rPr>
                <w:rFonts w:ascii="Times New Roman" w:hAnsi="Times New Roman" w:cs="Times New Roman"/>
              </w:rPr>
              <w:t>60000,00</w:t>
            </w:r>
          </w:p>
        </w:tc>
        <w:tc>
          <w:tcPr>
            <w:tcW w:w="279"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ind w:firstLine="47"/>
              <w:jc w:val="center"/>
              <w:rPr>
                <w:rFonts w:ascii="Times New Roman" w:hAnsi="Times New Roman" w:cs="Times New Roman"/>
              </w:rPr>
            </w:pPr>
            <w:r w:rsidRPr="00612D58">
              <w:rPr>
                <w:rFonts w:ascii="Times New Roman" w:hAnsi="Times New Roman" w:cs="Times New Roman"/>
              </w:rPr>
              <w:t>6000 0,00</w:t>
            </w:r>
          </w:p>
        </w:tc>
        <w:tc>
          <w:tcPr>
            <w:tcW w:w="409" w:type="pct"/>
            <w:tcBorders>
              <w:top w:val="single" w:sz="4" w:space="0" w:color="auto"/>
              <w:left w:val="single" w:sz="4" w:space="0" w:color="auto"/>
              <w:right w:val="single" w:sz="4" w:space="0" w:color="auto"/>
            </w:tcBorders>
          </w:tcPr>
          <w:p w:rsidR="00752BC5" w:rsidRPr="00221949" w:rsidRDefault="00752BC5" w:rsidP="00221949">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 xml:space="preserve">Проведение не менее 5 значимых массовых </w:t>
            </w:r>
            <w:proofErr w:type="spellStart"/>
            <w:r w:rsidRPr="00612D58">
              <w:rPr>
                <w:rFonts w:ascii="Times New Roman" w:hAnsi="Times New Roman" w:cs="Times New Roman"/>
              </w:rPr>
              <w:t>мероприя</w:t>
            </w:r>
            <w:proofErr w:type="spellEnd"/>
            <w:r w:rsidRPr="00612D58">
              <w:rPr>
                <w:rFonts w:ascii="Times New Roman" w:hAnsi="Times New Roman" w:cs="Times New Roman"/>
              </w:rPr>
              <w:t xml:space="preserve"> </w:t>
            </w:r>
            <w:proofErr w:type="spellStart"/>
            <w:r w:rsidRPr="00612D58">
              <w:rPr>
                <w:rFonts w:ascii="Times New Roman" w:hAnsi="Times New Roman" w:cs="Times New Roman"/>
              </w:rPr>
              <w:t>тий</w:t>
            </w:r>
            <w:proofErr w:type="spellEnd"/>
            <w:r w:rsidRPr="00612D58">
              <w:rPr>
                <w:rFonts w:ascii="Times New Roman" w:hAnsi="Times New Roman" w:cs="Times New Roman"/>
              </w:rPr>
              <w:t xml:space="preserve"> для    семей                   с детьми               и граждан,                оказавших</w:t>
            </w:r>
            <w:r w:rsidRPr="00612D58">
              <w:rPr>
                <w:rFonts w:ascii="Times New Roman" w:hAnsi="Times New Roman" w:cs="Times New Roman"/>
              </w:rPr>
              <w:lastRenderedPageBreak/>
              <w:t>ся</w:t>
            </w:r>
            <w:r w:rsidR="00221949">
              <w:rPr>
                <w:rFonts w:ascii="Times New Roman" w:hAnsi="Times New Roman" w:cs="Times New Roman"/>
              </w:rPr>
              <w:t xml:space="preserve">                         в трудной жизненной </w:t>
            </w:r>
            <w:proofErr w:type="spellStart"/>
            <w:r w:rsidR="00221949">
              <w:rPr>
                <w:rFonts w:ascii="Times New Roman" w:hAnsi="Times New Roman" w:cs="Times New Roman"/>
              </w:rPr>
              <w:t>ситуации;</w:t>
            </w:r>
            <w:r w:rsidRPr="00612D58">
              <w:rPr>
                <w:rFonts w:ascii="Times New Roman" w:hAnsi="Times New Roman" w:cs="Times New Roman"/>
              </w:rPr>
              <w:t>Со</w:t>
            </w:r>
            <w:r w:rsidR="00221949">
              <w:rPr>
                <w:rFonts w:ascii="Times New Roman" w:hAnsi="Times New Roman" w:cs="Times New Roman"/>
              </w:rPr>
              <w:t>хране</w:t>
            </w:r>
            <w:proofErr w:type="spellEnd"/>
            <w:r w:rsidR="00EB1F11">
              <w:rPr>
                <w:rFonts w:ascii="Times New Roman" w:hAnsi="Times New Roman" w:cs="Times New Roman"/>
              </w:rPr>
              <w:t xml:space="preserve"> </w:t>
            </w:r>
            <w:proofErr w:type="spellStart"/>
            <w:r w:rsidR="00221949">
              <w:rPr>
                <w:rFonts w:ascii="Times New Roman" w:hAnsi="Times New Roman" w:cs="Times New Roman"/>
              </w:rPr>
              <w:t>ние</w:t>
            </w:r>
            <w:proofErr w:type="spellEnd"/>
            <w:r w:rsidR="00221949">
              <w:rPr>
                <w:rFonts w:ascii="Times New Roman" w:hAnsi="Times New Roman" w:cs="Times New Roman"/>
              </w:rPr>
              <w:t xml:space="preserve"> количества  </w:t>
            </w:r>
            <w:proofErr w:type="spellStart"/>
            <w:r w:rsidR="00221949">
              <w:rPr>
                <w:rFonts w:ascii="Times New Roman" w:hAnsi="Times New Roman" w:cs="Times New Roman"/>
              </w:rPr>
              <w:t>участни</w:t>
            </w:r>
            <w:proofErr w:type="spellEnd"/>
            <w:r w:rsidR="00EB1F11">
              <w:rPr>
                <w:rFonts w:ascii="Times New Roman" w:hAnsi="Times New Roman" w:cs="Times New Roman"/>
              </w:rPr>
              <w:t xml:space="preserve"> </w:t>
            </w:r>
            <w:r w:rsidR="00221949">
              <w:rPr>
                <w:rFonts w:ascii="Times New Roman" w:hAnsi="Times New Roman" w:cs="Times New Roman"/>
              </w:rPr>
              <w:t xml:space="preserve">ков </w:t>
            </w:r>
            <w:r w:rsidRPr="00612D58">
              <w:rPr>
                <w:rFonts w:ascii="Times New Roman" w:hAnsi="Times New Roman" w:cs="Times New Roman"/>
              </w:rPr>
              <w:t xml:space="preserve">массовых мероприятий  для семей         с детьми и граждан, обратившихся в связи                   с трудной жизненной ситуацией,  на уровне не менее 100 ежегодно; 100% охват подпиской         на районную газету «Шиловский </w:t>
            </w:r>
            <w:r w:rsidRPr="00612D58">
              <w:rPr>
                <w:rFonts w:ascii="Times New Roman" w:hAnsi="Times New Roman" w:cs="Times New Roman"/>
              </w:rPr>
              <w:lastRenderedPageBreak/>
              <w:t>вестник» инвалидов, ветеранов ВОВ, ветеранов тру</w:t>
            </w:r>
            <w:r w:rsidR="00221949">
              <w:rPr>
                <w:rFonts w:ascii="Times New Roman" w:hAnsi="Times New Roman" w:cs="Times New Roman"/>
              </w:rPr>
              <w:t xml:space="preserve">да и других льготных </w:t>
            </w:r>
            <w:proofErr w:type="spellStart"/>
            <w:r w:rsidR="00221949">
              <w:rPr>
                <w:rFonts w:ascii="Times New Roman" w:hAnsi="Times New Roman" w:cs="Times New Roman"/>
              </w:rPr>
              <w:t>категорий;</w:t>
            </w:r>
            <w:r w:rsidRPr="00612D58">
              <w:rPr>
                <w:rFonts w:ascii="Times New Roman" w:hAnsi="Times New Roman" w:cs="Times New Roman"/>
              </w:rPr>
              <w:t>Проведение</w:t>
            </w:r>
            <w:proofErr w:type="spellEnd"/>
            <w:r w:rsidRPr="00612D58">
              <w:rPr>
                <w:rFonts w:ascii="Times New Roman" w:hAnsi="Times New Roman" w:cs="Times New Roman"/>
              </w:rPr>
              <w:t xml:space="preserve"> не менее          15 выездов           в рамках медико-социальной акции «Забота          </w:t>
            </w:r>
            <w:r w:rsidR="00221949">
              <w:rPr>
                <w:rFonts w:ascii="Times New Roman" w:hAnsi="Times New Roman" w:cs="Times New Roman"/>
              </w:rPr>
              <w:t xml:space="preserve">и </w:t>
            </w:r>
            <w:proofErr w:type="spellStart"/>
            <w:r w:rsidR="00221949">
              <w:rPr>
                <w:rFonts w:ascii="Times New Roman" w:hAnsi="Times New Roman" w:cs="Times New Roman"/>
              </w:rPr>
              <w:t>здоровье»;</w:t>
            </w:r>
            <w:r w:rsidRPr="00612D58">
              <w:rPr>
                <w:rFonts w:ascii="Times New Roman" w:hAnsi="Times New Roman" w:cs="Times New Roman"/>
              </w:rPr>
              <w:t>Проведение</w:t>
            </w:r>
            <w:proofErr w:type="spellEnd"/>
            <w:r w:rsidRPr="00612D58">
              <w:rPr>
                <w:rFonts w:ascii="Times New Roman" w:hAnsi="Times New Roman" w:cs="Times New Roman"/>
              </w:rPr>
              <w:t xml:space="preserve"> не менее 15 выездов           в целях подвоза детей                     к месту отдыха</w:t>
            </w:r>
            <w:r w:rsidR="00221949">
              <w:rPr>
                <w:rFonts w:ascii="Times New Roman" w:hAnsi="Times New Roman" w:cs="Times New Roman"/>
              </w:rPr>
              <w:t xml:space="preserve"> и обратно; Проведение </w:t>
            </w:r>
            <w:r w:rsidRPr="00612D58">
              <w:rPr>
                <w:rFonts w:ascii="Times New Roman" w:hAnsi="Times New Roman" w:cs="Times New Roman"/>
              </w:rPr>
              <w:t xml:space="preserve"> не менее                4 выездов             в целях </w:t>
            </w:r>
            <w:r w:rsidRPr="00612D58">
              <w:rPr>
                <w:rFonts w:ascii="Times New Roman" w:hAnsi="Times New Roman" w:cs="Times New Roman"/>
              </w:rPr>
              <w:lastRenderedPageBreak/>
              <w:t>доставки призывников до призывного пункта</w:t>
            </w:r>
          </w:p>
        </w:tc>
      </w:tr>
      <w:tr w:rsidR="00E60CC8" w:rsidRPr="00612D58" w:rsidTr="00EB1F11">
        <w:trPr>
          <w:trHeight w:val="476"/>
        </w:trPr>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1.1.</w:t>
            </w:r>
          </w:p>
          <w:p w:rsidR="00752BC5" w:rsidRPr="00612D58" w:rsidRDefault="00752BC5" w:rsidP="00752BC5">
            <w:pPr>
              <w:jc w:val="center"/>
              <w:rPr>
                <w:rFonts w:ascii="Times New Roman" w:hAnsi="Times New Roman" w:cs="Times New Roman"/>
                <w:spacing w:val="-2"/>
              </w:rPr>
            </w:pPr>
          </w:p>
        </w:tc>
        <w:tc>
          <w:tcPr>
            <w:tcW w:w="503" w:type="pct"/>
            <w:tcBorders>
              <w:top w:val="single" w:sz="4" w:space="0" w:color="auto"/>
              <w:left w:val="single" w:sz="4" w:space="0" w:color="auto"/>
              <w:right w:val="single" w:sz="4" w:space="0" w:color="auto"/>
            </w:tcBorders>
          </w:tcPr>
          <w:p w:rsidR="00752BC5" w:rsidRPr="00612D58" w:rsidRDefault="00752BC5" w:rsidP="00E60CC8">
            <w:pPr>
              <w:spacing w:after="0"/>
              <w:rPr>
                <w:rFonts w:ascii="Times New Roman" w:hAnsi="Times New Roman" w:cs="Times New Roman"/>
              </w:rPr>
            </w:pPr>
            <w:r w:rsidRPr="00612D58">
              <w:rPr>
                <w:rFonts w:ascii="Times New Roman" w:hAnsi="Times New Roman" w:cs="Times New Roman"/>
              </w:rPr>
              <w:t xml:space="preserve">Проведение мероприятий для граждан и семей, в том числе оказавшихся в       </w:t>
            </w:r>
            <w:r w:rsidRPr="00612D58">
              <w:rPr>
                <w:rFonts w:ascii="Times New Roman" w:hAnsi="Times New Roman" w:cs="Times New Roman"/>
              </w:rPr>
              <w:br/>
              <w:t xml:space="preserve">трудной жизненной         </w:t>
            </w:r>
            <w:r w:rsidRPr="00612D58">
              <w:rPr>
                <w:rFonts w:ascii="Times New Roman" w:hAnsi="Times New Roman" w:cs="Times New Roman"/>
              </w:rPr>
              <w:br/>
              <w:t>ситуации:</w:t>
            </w:r>
          </w:p>
          <w:p w:rsidR="00752BC5" w:rsidRPr="00612D58" w:rsidRDefault="00752BC5" w:rsidP="00E60CC8">
            <w:pPr>
              <w:spacing w:after="0"/>
              <w:rPr>
                <w:rFonts w:ascii="Times New Roman" w:hAnsi="Times New Roman" w:cs="Times New Roman"/>
              </w:rPr>
            </w:pPr>
            <w:r w:rsidRPr="00612D58">
              <w:rPr>
                <w:rFonts w:ascii="Times New Roman" w:hAnsi="Times New Roman" w:cs="Times New Roman"/>
              </w:rPr>
              <w:t xml:space="preserve">- День             Победы – 09.05;          </w:t>
            </w:r>
            <w:r w:rsidRPr="00612D58">
              <w:rPr>
                <w:rFonts w:ascii="Times New Roman" w:hAnsi="Times New Roman" w:cs="Times New Roman"/>
              </w:rPr>
              <w:br/>
              <w:t xml:space="preserve">- День семьи – 15.05;     </w:t>
            </w:r>
            <w:r w:rsidRPr="00612D58">
              <w:rPr>
                <w:rFonts w:ascii="Times New Roman" w:hAnsi="Times New Roman" w:cs="Times New Roman"/>
              </w:rPr>
              <w:br/>
              <w:t xml:space="preserve">- День защиты детей – 01.06;   </w:t>
            </w:r>
          </w:p>
          <w:p w:rsidR="00752BC5" w:rsidRPr="00612D58" w:rsidRDefault="00752BC5" w:rsidP="00E60CC8">
            <w:pPr>
              <w:spacing w:after="0"/>
              <w:rPr>
                <w:rFonts w:ascii="Times New Roman" w:hAnsi="Times New Roman" w:cs="Times New Roman"/>
                <w:spacing w:val="-2"/>
              </w:rPr>
            </w:pPr>
            <w:r w:rsidRPr="00612D58">
              <w:rPr>
                <w:rFonts w:ascii="Times New Roman" w:hAnsi="Times New Roman" w:cs="Times New Roman"/>
              </w:rPr>
              <w:t xml:space="preserve">-День пожилого   человека -  01.10;                 </w:t>
            </w:r>
            <w:r w:rsidRPr="00612D58">
              <w:rPr>
                <w:rFonts w:ascii="Times New Roman" w:hAnsi="Times New Roman" w:cs="Times New Roman"/>
              </w:rPr>
              <w:br/>
              <w:t xml:space="preserve">- День матери – 28.11;    </w:t>
            </w:r>
            <w:r w:rsidRPr="00612D58">
              <w:rPr>
                <w:rFonts w:ascii="Times New Roman" w:hAnsi="Times New Roman" w:cs="Times New Roman"/>
              </w:rPr>
              <w:br/>
              <w:t>- Новогодняя елка – 30.12.</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314510, 26</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40000,00</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40000,00</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26400,00</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20000, 00</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39066, 67</w:t>
            </w:r>
          </w:p>
        </w:tc>
        <w:tc>
          <w:tcPr>
            <w:tcW w:w="276"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29043,59</w:t>
            </w:r>
          </w:p>
        </w:tc>
        <w:tc>
          <w:tcPr>
            <w:tcW w:w="275"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30000, 00</w:t>
            </w:r>
          </w:p>
        </w:tc>
        <w:tc>
          <w:tcPr>
            <w:tcW w:w="22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ind w:firstLine="47"/>
              <w:jc w:val="center"/>
              <w:rPr>
                <w:rFonts w:ascii="Times New Roman" w:hAnsi="Times New Roman" w:cs="Times New Roman"/>
              </w:rPr>
            </w:pPr>
            <w:r w:rsidRPr="00612D58">
              <w:rPr>
                <w:rFonts w:ascii="Times New Roman" w:hAnsi="Times New Roman" w:cs="Times New Roman"/>
              </w:rPr>
              <w:t>30000,00</w:t>
            </w:r>
          </w:p>
        </w:tc>
        <w:tc>
          <w:tcPr>
            <w:tcW w:w="231"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30000,00</w:t>
            </w:r>
          </w:p>
        </w:tc>
        <w:tc>
          <w:tcPr>
            <w:tcW w:w="27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30000,  00</w:t>
            </w:r>
          </w:p>
        </w:tc>
        <w:tc>
          <w:tcPr>
            <w:tcW w:w="40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both"/>
              <w:rPr>
                <w:rFonts w:ascii="Times New Roman" w:hAnsi="Times New Roman" w:cs="Times New Roman"/>
              </w:rPr>
            </w:pPr>
          </w:p>
          <w:p w:rsidR="00752BC5" w:rsidRPr="00612D58" w:rsidRDefault="00752BC5" w:rsidP="00752BC5">
            <w:pPr>
              <w:widowControl w:val="0"/>
              <w:autoSpaceDE w:val="0"/>
              <w:autoSpaceDN w:val="0"/>
              <w:adjustRightInd w:val="0"/>
              <w:jc w:val="both"/>
              <w:rPr>
                <w:rFonts w:ascii="Times New Roman" w:hAnsi="Times New Roman" w:cs="Times New Roman"/>
              </w:rPr>
            </w:pPr>
          </w:p>
          <w:p w:rsidR="00752BC5" w:rsidRPr="00612D58" w:rsidRDefault="00752BC5" w:rsidP="00752BC5">
            <w:pPr>
              <w:widowControl w:val="0"/>
              <w:autoSpaceDE w:val="0"/>
              <w:autoSpaceDN w:val="0"/>
              <w:adjustRightInd w:val="0"/>
              <w:jc w:val="both"/>
              <w:rPr>
                <w:rFonts w:ascii="Times New Roman" w:hAnsi="Times New Roman" w:cs="Times New Roman"/>
              </w:rPr>
            </w:pPr>
          </w:p>
          <w:p w:rsidR="00752BC5" w:rsidRDefault="00752BC5"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Default="00FC14A4" w:rsidP="00752BC5">
            <w:pPr>
              <w:widowControl w:val="0"/>
              <w:autoSpaceDE w:val="0"/>
              <w:autoSpaceDN w:val="0"/>
              <w:adjustRightInd w:val="0"/>
              <w:jc w:val="both"/>
              <w:rPr>
                <w:rFonts w:ascii="Times New Roman" w:hAnsi="Times New Roman" w:cs="Times New Roman"/>
              </w:rPr>
            </w:pPr>
          </w:p>
          <w:p w:rsidR="00FC14A4" w:rsidRPr="00612D58" w:rsidRDefault="00FC14A4" w:rsidP="00752BC5">
            <w:pPr>
              <w:widowControl w:val="0"/>
              <w:autoSpaceDE w:val="0"/>
              <w:autoSpaceDN w:val="0"/>
              <w:adjustRightInd w:val="0"/>
              <w:jc w:val="both"/>
              <w:rPr>
                <w:rFonts w:ascii="Times New Roman" w:hAnsi="Times New Roman" w:cs="Times New Roman"/>
              </w:rPr>
            </w:pPr>
          </w:p>
          <w:p w:rsidR="00752BC5" w:rsidRPr="00612D58" w:rsidRDefault="00752BC5" w:rsidP="00752BC5">
            <w:pPr>
              <w:widowControl w:val="0"/>
              <w:autoSpaceDE w:val="0"/>
              <w:autoSpaceDN w:val="0"/>
              <w:adjustRightInd w:val="0"/>
              <w:jc w:val="both"/>
              <w:rPr>
                <w:rFonts w:ascii="Times New Roman" w:hAnsi="Times New Roman" w:cs="Times New Roman"/>
              </w:rPr>
            </w:pPr>
            <w:r w:rsidRPr="00612D58">
              <w:rPr>
                <w:rFonts w:ascii="Times New Roman" w:hAnsi="Times New Roman" w:cs="Times New Roman"/>
              </w:rPr>
              <w:lastRenderedPageBreak/>
              <w:t xml:space="preserve"> </w:t>
            </w:r>
          </w:p>
        </w:tc>
      </w:tr>
      <w:tr w:rsidR="00E60CC8" w:rsidRPr="00612D58" w:rsidTr="00EB1F11">
        <w:trPr>
          <w:trHeight w:val="334"/>
        </w:trPr>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1.2.</w:t>
            </w:r>
          </w:p>
        </w:tc>
        <w:tc>
          <w:tcPr>
            <w:tcW w:w="503" w:type="pct"/>
            <w:tcBorders>
              <w:top w:val="single" w:sz="4" w:space="0" w:color="auto"/>
              <w:left w:val="single" w:sz="4" w:space="0" w:color="auto"/>
              <w:right w:val="single" w:sz="4" w:space="0" w:color="auto"/>
            </w:tcBorders>
          </w:tcPr>
          <w:p w:rsidR="00752BC5" w:rsidRPr="00612D58" w:rsidRDefault="00752BC5" w:rsidP="00E60CC8">
            <w:pPr>
              <w:spacing w:after="0"/>
              <w:rPr>
                <w:rFonts w:ascii="Times New Roman" w:hAnsi="Times New Roman" w:cs="Times New Roman"/>
              </w:rPr>
            </w:pPr>
            <w:r w:rsidRPr="00612D58">
              <w:rPr>
                <w:rFonts w:ascii="Times New Roman" w:hAnsi="Times New Roman" w:cs="Times New Roman"/>
              </w:rPr>
              <w:t>Организация подписки на районную газету «Шиловский вестник» для инвалидов, ветеранов ВОВ, ветеранов труда и других льготных категорий</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20000, 00</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20000,00</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5"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_</w:t>
            </w:r>
          </w:p>
          <w:p w:rsidR="00752BC5" w:rsidRPr="00612D58" w:rsidRDefault="00752BC5" w:rsidP="00752BC5">
            <w:pPr>
              <w:widowControl w:val="0"/>
              <w:autoSpaceDE w:val="0"/>
              <w:autoSpaceDN w:val="0"/>
              <w:adjustRightInd w:val="0"/>
              <w:jc w:val="center"/>
              <w:rPr>
                <w:rFonts w:ascii="Times New Roman" w:hAnsi="Times New Roman" w:cs="Times New Roman"/>
              </w:rPr>
            </w:pPr>
          </w:p>
        </w:tc>
        <w:tc>
          <w:tcPr>
            <w:tcW w:w="22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_</w:t>
            </w:r>
          </w:p>
        </w:tc>
        <w:tc>
          <w:tcPr>
            <w:tcW w:w="231"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_</w:t>
            </w:r>
          </w:p>
        </w:tc>
        <w:tc>
          <w:tcPr>
            <w:tcW w:w="27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_</w:t>
            </w:r>
          </w:p>
        </w:tc>
        <w:tc>
          <w:tcPr>
            <w:tcW w:w="40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both"/>
              <w:rPr>
                <w:rFonts w:ascii="Times New Roman" w:hAnsi="Times New Roman" w:cs="Times New Roman"/>
              </w:rPr>
            </w:pPr>
          </w:p>
        </w:tc>
      </w:tr>
      <w:tr w:rsidR="00E60CC8" w:rsidRPr="00612D58" w:rsidTr="00EB1F11">
        <w:trPr>
          <w:trHeight w:val="870"/>
        </w:trPr>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1.3.</w:t>
            </w:r>
          </w:p>
        </w:tc>
        <w:tc>
          <w:tcPr>
            <w:tcW w:w="503" w:type="pct"/>
            <w:tcBorders>
              <w:top w:val="single" w:sz="4" w:space="0" w:color="auto"/>
              <w:left w:val="single" w:sz="4" w:space="0" w:color="auto"/>
              <w:right w:val="single" w:sz="4" w:space="0" w:color="auto"/>
            </w:tcBorders>
          </w:tcPr>
          <w:p w:rsidR="00752BC5" w:rsidRPr="00612D58" w:rsidRDefault="00752BC5" w:rsidP="00E60CC8">
            <w:pPr>
              <w:spacing w:after="0"/>
              <w:rPr>
                <w:rFonts w:ascii="Times New Roman" w:hAnsi="Times New Roman" w:cs="Times New Roman"/>
              </w:rPr>
            </w:pPr>
            <w:r w:rsidRPr="00612D58">
              <w:rPr>
                <w:rFonts w:ascii="Times New Roman" w:hAnsi="Times New Roman" w:cs="Times New Roman"/>
              </w:rPr>
              <w:t>Организация районной медико-социальной акции «Забота и здоровье»</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89924, 04</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9500, 00</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6600, 00</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6927, 82</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5717, 49</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1178, 73</w:t>
            </w:r>
          </w:p>
        </w:tc>
        <w:tc>
          <w:tcPr>
            <w:tcW w:w="275"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15000, 00</w:t>
            </w:r>
          </w:p>
        </w:tc>
        <w:tc>
          <w:tcPr>
            <w:tcW w:w="22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15000,00</w:t>
            </w:r>
          </w:p>
        </w:tc>
        <w:tc>
          <w:tcPr>
            <w:tcW w:w="231"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15000,00</w:t>
            </w:r>
          </w:p>
        </w:tc>
        <w:tc>
          <w:tcPr>
            <w:tcW w:w="27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15000, 00</w:t>
            </w:r>
          </w:p>
        </w:tc>
        <w:tc>
          <w:tcPr>
            <w:tcW w:w="40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both"/>
              <w:rPr>
                <w:rFonts w:ascii="Times New Roman" w:hAnsi="Times New Roman" w:cs="Times New Roman"/>
              </w:rPr>
            </w:pPr>
          </w:p>
        </w:tc>
      </w:tr>
      <w:tr w:rsidR="00E60CC8" w:rsidRPr="00612D58" w:rsidTr="00EB1F11">
        <w:trPr>
          <w:trHeight w:val="838"/>
        </w:trPr>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1.4.</w:t>
            </w:r>
          </w:p>
        </w:tc>
        <w:tc>
          <w:tcPr>
            <w:tcW w:w="503" w:type="pct"/>
            <w:tcBorders>
              <w:top w:val="single" w:sz="4" w:space="0" w:color="auto"/>
              <w:left w:val="single" w:sz="4" w:space="0" w:color="auto"/>
              <w:right w:val="single" w:sz="4" w:space="0" w:color="auto"/>
            </w:tcBorders>
          </w:tcPr>
          <w:p w:rsidR="00752BC5" w:rsidRPr="00612D58" w:rsidRDefault="00752BC5" w:rsidP="00E60CC8">
            <w:pPr>
              <w:spacing w:after="0"/>
              <w:rPr>
                <w:rFonts w:ascii="Times New Roman" w:hAnsi="Times New Roman" w:cs="Times New Roman"/>
              </w:rPr>
            </w:pPr>
            <w:r w:rsidRPr="00612D58">
              <w:rPr>
                <w:rFonts w:ascii="Times New Roman" w:hAnsi="Times New Roman" w:cs="Times New Roman"/>
              </w:rPr>
              <w:t>Организация подвоза детей к месту отдыха и обратно</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96371, 58</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_</w:t>
            </w:r>
          </w:p>
          <w:p w:rsidR="00752BC5" w:rsidRPr="00612D58" w:rsidRDefault="00752BC5" w:rsidP="00752BC5">
            <w:pPr>
              <w:widowControl w:val="0"/>
              <w:autoSpaceDE w:val="0"/>
              <w:autoSpaceDN w:val="0"/>
              <w:adjustRightInd w:val="0"/>
              <w:jc w:val="center"/>
              <w:rPr>
                <w:rFonts w:ascii="Times New Roman" w:hAnsi="Times New Roman" w:cs="Times New Roman"/>
                <w:bCs/>
              </w:rPr>
            </w:pP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6700, 00</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14455, 74</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15215, 84</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5"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15000, 00</w:t>
            </w:r>
          </w:p>
        </w:tc>
        <w:tc>
          <w:tcPr>
            <w:tcW w:w="22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15000,00</w:t>
            </w:r>
          </w:p>
        </w:tc>
        <w:tc>
          <w:tcPr>
            <w:tcW w:w="231"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15000,00</w:t>
            </w:r>
          </w:p>
        </w:tc>
        <w:tc>
          <w:tcPr>
            <w:tcW w:w="27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15000, 00</w:t>
            </w:r>
          </w:p>
        </w:tc>
        <w:tc>
          <w:tcPr>
            <w:tcW w:w="40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both"/>
              <w:rPr>
                <w:rFonts w:ascii="Times New Roman" w:hAnsi="Times New Roman" w:cs="Times New Roman"/>
              </w:rPr>
            </w:pPr>
          </w:p>
        </w:tc>
      </w:tr>
      <w:tr w:rsidR="00E60CC8" w:rsidRPr="00612D58" w:rsidTr="00EB1F11">
        <w:trPr>
          <w:trHeight w:val="838"/>
        </w:trPr>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1.5.</w:t>
            </w:r>
          </w:p>
        </w:tc>
        <w:tc>
          <w:tcPr>
            <w:tcW w:w="503" w:type="pct"/>
            <w:tcBorders>
              <w:top w:val="single" w:sz="4" w:space="0" w:color="auto"/>
              <w:left w:val="single" w:sz="4" w:space="0" w:color="auto"/>
              <w:right w:val="single" w:sz="4" w:space="0" w:color="auto"/>
            </w:tcBorders>
          </w:tcPr>
          <w:p w:rsidR="00752BC5" w:rsidRPr="00612D58" w:rsidRDefault="00752BC5" w:rsidP="00E60CC8">
            <w:pPr>
              <w:spacing w:after="0"/>
              <w:rPr>
                <w:rFonts w:ascii="Times New Roman" w:hAnsi="Times New Roman" w:cs="Times New Roman"/>
              </w:rPr>
            </w:pPr>
            <w:r w:rsidRPr="00612D58">
              <w:rPr>
                <w:rFonts w:ascii="Times New Roman" w:hAnsi="Times New Roman" w:cs="Times New Roman"/>
              </w:rPr>
              <w:t>Организация доставки призывников до призывного пункта</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89777, 68</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5"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6" w:type="pct"/>
            <w:tcBorders>
              <w:top w:val="single" w:sz="4" w:space="0" w:color="auto"/>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44777,68</w:t>
            </w:r>
          </w:p>
        </w:tc>
        <w:tc>
          <w:tcPr>
            <w:tcW w:w="275"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45000, 00</w:t>
            </w:r>
          </w:p>
        </w:tc>
        <w:tc>
          <w:tcPr>
            <w:tcW w:w="22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w:t>
            </w:r>
          </w:p>
        </w:tc>
        <w:tc>
          <w:tcPr>
            <w:tcW w:w="231"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w:t>
            </w:r>
          </w:p>
        </w:tc>
        <w:tc>
          <w:tcPr>
            <w:tcW w:w="27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rPr>
            </w:pPr>
            <w:r w:rsidRPr="00612D58">
              <w:rPr>
                <w:rFonts w:ascii="Times New Roman" w:hAnsi="Times New Roman" w:cs="Times New Roman"/>
              </w:rPr>
              <w:t>-</w:t>
            </w:r>
          </w:p>
        </w:tc>
        <w:tc>
          <w:tcPr>
            <w:tcW w:w="409" w:type="pct"/>
            <w:tcBorders>
              <w:left w:val="single" w:sz="4" w:space="0" w:color="auto"/>
              <w:right w:val="single" w:sz="4" w:space="0" w:color="auto"/>
            </w:tcBorders>
          </w:tcPr>
          <w:p w:rsidR="00752BC5" w:rsidRPr="00612D58" w:rsidRDefault="00752BC5" w:rsidP="00752BC5">
            <w:pPr>
              <w:widowControl w:val="0"/>
              <w:autoSpaceDE w:val="0"/>
              <w:autoSpaceDN w:val="0"/>
              <w:adjustRightInd w:val="0"/>
              <w:jc w:val="both"/>
              <w:rPr>
                <w:rFonts w:ascii="Times New Roman" w:hAnsi="Times New Roman" w:cs="Times New Roman"/>
              </w:rPr>
            </w:pPr>
          </w:p>
        </w:tc>
      </w:tr>
      <w:tr w:rsidR="00E60CC8" w:rsidRPr="00612D58" w:rsidTr="00EB1F11">
        <w:trPr>
          <w:trHeight w:val="489"/>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E60CC8">
            <w:pPr>
              <w:spacing w:after="0"/>
              <w:rPr>
                <w:rFonts w:ascii="Times New Roman" w:hAnsi="Times New Roman" w:cs="Times New Roman"/>
                <w:spacing w:val="-2"/>
              </w:rPr>
            </w:pPr>
            <w:r w:rsidRPr="00612D58">
              <w:rPr>
                <w:rFonts w:ascii="Times New Roman" w:hAnsi="Times New Roman" w:cs="Times New Roman"/>
                <w:spacing w:val="-2"/>
              </w:rPr>
              <w:t>Задача 2.</w:t>
            </w:r>
          </w:p>
          <w:p w:rsidR="00752BC5" w:rsidRPr="00612D58" w:rsidRDefault="00752BC5" w:rsidP="00E60CC8">
            <w:pPr>
              <w:spacing w:after="0"/>
              <w:rPr>
                <w:rFonts w:ascii="Times New Roman" w:hAnsi="Times New Roman" w:cs="Times New Roman"/>
                <w:spacing w:val="-2"/>
              </w:rPr>
            </w:pPr>
            <w:r w:rsidRPr="00612D58">
              <w:rPr>
                <w:rFonts w:ascii="Times New Roman" w:hAnsi="Times New Roman" w:cs="Times New Roman"/>
              </w:rPr>
              <w:t>Обеспечение лицам, замещавшим должности муниципальной службы, права на пенсию за выслугу лет или доплаты к пенсиям</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Администрация</w:t>
            </w: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48762737, 28</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3213000,00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4013100,00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4364760,35</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4463024,40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4546054,50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bCs/>
              </w:rPr>
              <w:t>4733222,03</w:t>
            </w:r>
          </w:p>
        </w:tc>
        <w:tc>
          <w:tcPr>
            <w:tcW w:w="275"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bCs/>
              </w:rPr>
              <w:t>5088644,00</w:t>
            </w:r>
          </w:p>
        </w:tc>
        <w:tc>
          <w:tcPr>
            <w:tcW w:w="229"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bCs/>
              </w:rPr>
              <w:t>5945644,00</w:t>
            </w:r>
          </w:p>
        </w:tc>
        <w:tc>
          <w:tcPr>
            <w:tcW w:w="231"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bCs/>
              </w:rPr>
              <w:t>6103644,00</w:t>
            </w:r>
          </w:p>
        </w:tc>
        <w:tc>
          <w:tcPr>
            <w:tcW w:w="279"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bCs/>
              </w:rPr>
              <w:t>6103644,00</w:t>
            </w:r>
          </w:p>
        </w:tc>
        <w:tc>
          <w:tcPr>
            <w:tcW w:w="409"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 xml:space="preserve">100% охват лиц, замещав </w:t>
            </w:r>
            <w:proofErr w:type="spellStart"/>
            <w:r w:rsidRPr="00612D58">
              <w:rPr>
                <w:rFonts w:ascii="Times New Roman" w:hAnsi="Times New Roman" w:cs="Times New Roman"/>
              </w:rPr>
              <w:t>ших</w:t>
            </w:r>
            <w:proofErr w:type="spellEnd"/>
            <w:r w:rsidRPr="00612D58">
              <w:rPr>
                <w:rFonts w:ascii="Times New Roman" w:hAnsi="Times New Roman" w:cs="Times New Roman"/>
              </w:rPr>
              <w:t xml:space="preserve"> должности </w:t>
            </w:r>
            <w:proofErr w:type="spellStart"/>
            <w:r w:rsidRPr="00612D58">
              <w:rPr>
                <w:rFonts w:ascii="Times New Roman" w:hAnsi="Times New Roman" w:cs="Times New Roman"/>
              </w:rPr>
              <w:t>муници</w:t>
            </w:r>
            <w:proofErr w:type="spellEnd"/>
            <w:r w:rsidRPr="00612D58">
              <w:rPr>
                <w:rFonts w:ascii="Times New Roman" w:hAnsi="Times New Roman" w:cs="Times New Roman"/>
              </w:rPr>
              <w:t xml:space="preserve"> </w:t>
            </w:r>
            <w:proofErr w:type="spellStart"/>
            <w:r w:rsidRPr="00612D58">
              <w:rPr>
                <w:rFonts w:ascii="Times New Roman" w:hAnsi="Times New Roman" w:cs="Times New Roman"/>
              </w:rPr>
              <w:t>пальной</w:t>
            </w:r>
            <w:proofErr w:type="spellEnd"/>
            <w:r w:rsidRPr="00612D58">
              <w:rPr>
                <w:rFonts w:ascii="Times New Roman" w:hAnsi="Times New Roman" w:cs="Times New Roman"/>
              </w:rPr>
              <w:t xml:space="preserve"> службы, пенсией за выслугу лет или доплатой к государственной пенсии</w:t>
            </w:r>
          </w:p>
        </w:tc>
      </w:tr>
      <w:tr w:rsidR="00E60CC8" w:rsidRPr="00612D58" w:rsidTr="00EB1F11">
        <w:trPr>
          <w:trHeight w:val="761"/>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2.1.</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E60CC8">
            <w:pPr>
              <w:spacing w:after="0"/>
              <w:rPr>
                <w:rFonts w:ascii="Times New Roman" w:hAnsi="Times New Roman" w:cs="Times New Roman"/>
                <w:spacing w:val="-2"/>
              </w:rPr>
            </w:pPr>
            <w:r w:rsidRPr="00612D58">
              <w:rPr>
                <w:rFonts w:ascii="Times New Roman" w:hAnsi="Times New Roman" w:cs="Times New Roman"/>
                <w:spacing w:val="-2"/>
              </w:rPr>
              <w:t xml:space="preserve">Выплата пенсий за выслугу лет  или доплаты  к </w:t>
            </w:r>
            <w:proofErr w:type="spellStart"/>
            <w:r w:rsidRPr="00612D58">
              <w:rPr>
                <w:rFonts w:ascii="Times New Roman" w:hAnsi="Times New Roman" w:cs="Times New Roman"/>
                <w:spacing w:val="-2"/>
              </w:rPr>
              <w:t>государст</w:t>
            </w:r>
            <w:proofErr w:type="spellEnd"/>
            <w:r w:rsidRPr="00612D58">
              <w:rPr>
                <w:rFonts w:ascii="Times New Roman" w:hAnsi="Times New Roman" w:cs="Times New Roman"/>
                <w:spacing w:val="-2"/>
              </w:rPr>
              <w:t xml:space="preserve"> венным пенсиям </w:t>
            </w:r>
            <w:r w:rsidRPr="00612D58">
              <w:rPr>
                <w:rFonts w:ascii="Times New Roman" w:hAnsi="Times New Roman" w:cs="Times New Roman"/>
              </w:rPr>
              <w:t xml:space="preserve">муниципальным  </w:t>
            </w:r>
            <w:r w:rsidRPr="00612D58">
              <w:rPr>
                <w:rFonts w:ascii="Times New Roman" w:hAnsi="Times New Roman" w:cs="Times New Roman"/>
              </w:rPr>
              <w:lastRenderedPageBreak/>
              <w:t>служащим</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lastRenderedPageBreak/>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48762737, 28</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3213000,00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4013100,00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4364760,35</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4463024,40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4546054,50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bCs/>
              </w:rPr>
              <w:t>4733222,03</w:t>
            </w:r>
          </w:p>
        </w:tc>
        <w:tc>
          <w:tcPr>
            <w:tcW w:w="275"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bCs/>
              </w:rPr>
              <w:t>5088644,00</w:t>
            </w:r>
          </w:p>
        </w:tc>
        <w:tc>
          <w:tcPr>
            <w:tcW w:w="229"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bCs/>
              </w:rPr>
              <w:t>5945644,00</w:t>
            </w:r>
          </w:p>
        </w:tc>
        <w:tc>
          <w:tcPr>
            <w:tcW w:w="231"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bCs/>
              </w:rPr>
              <w:t>6103644,00</w:t>
            </w:r>
          </w:p>
        </w:tc>
        <w:tc>
          <w:tcPr>
            <w:tcW w:w="279"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bCs/>
              </w:rPr>
              <w:t>6103644,00</w:t>
            </w:r>
          </w:p>
        </w:tc>
        <w:tc>
          <w:tcPr>
            <w:tcW w:w="409" w:type="pct"/>
            <w:tcBorders>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r>
      <w:tr w:rsidR="00E60CC8" w:rsidRPr="00612D58" w:rsidTr="00EB1F11">
        <w:trPr>
          <w:trHeight w:val="761"/>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3.</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rPr>
                <w:rFonts w:ascii="Times New Roman" w:hAnsi="Times New Roman" w:cs="Times New Roman"/>
                <w:spacing w:val="-2"/>
              </w:rPr>
            </w:pPr>
            <w:r w:rsidRPr="00612D58">
              <w:rPr>
                <w:rFonts w:ascii="Times New Roman" w:hAnsi="Times New Roman" w:cs="Times New Roman"/>
              </w:rPr>
              <w:t xml:space="preserve">Задача 3. Реализация </w:t>
            </w:r>
            <w:proofErr w:type="spellStart"/>
            <w:r w:rsidRPr="00612D58">
              <w:rPr>
                <w:rFonts w:ascii="Times New Roman" w:hAnsi="Times New Roman" w:cs="Times New Roman"/>
              </w:rPr>
              <w:t>постановле</w:t>
            </w:r>
            <w:proofErr w:type="spellEnd"/>
            <w:r w:rsidRPr="00612D58">
              <w:rPr>
                <w:rFonts w:ascii="Times New Roman" w:hAnsi="Times New Roman" w:cs="Times New Roman"/>
              </w:rPr>
              <w:t xml:space="preserve"> </w:t>
            </w:r>
            <w:proofErr w:type="spellStart"/>
            <w:r w:rsidRPr="00612D58">
              <w:rPr>
                <w:rFonts w:ascii="Times New Roman" w:hAnsi="Times New Roman" w:cs="Times New Roman"/>
              </w:rPr>
              <w:t>ния</w:t>
            </w:r>
            <w:proofErr w:type="spellEnd"/>
            <w:r w:rsidRPr="00612D58">
              <w:rPr>
                <w:rFonts w:ascii="Times New Roman" w:hAnsi="Times New Roman" w:cs="Times New Roman"/>
              </w:rPr>
              <w:t xml:space="preserve"> администрации муниципального образования – Шиловский муниципальный район Рязанской области от 28.10.2021   № 493 «Об утверждении Положения о предоставлении дополнительных мер социальной поддержки и социальной помощи для отдельных категорий граждан»</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749416,44</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70000,00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80500,00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90300,00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88616, 44</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70000, 00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70000,00</w:t>
            </w:r>
          </w:p>
        </w:tc>
        <w:tc>
          <w:tcPr>
            <w:tcW w:w="275"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70000, 00</w:t>
            </w:r>
          </w:p>
        </w:tc>
        <w:tc>
          <w:tcPr>
            <w:tcW w:w="229"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70000,00</w:t>
            </w:r>
          </w:p>
        </w:tc>
        <w:tc>
          <w:tcPr>
            <w:tcW w:w="231"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70000, 00</w:t>
            </w:r>
          </w:p>
        </w:tc>
        <w:tc>
          <w:tcPr>
            <w:tcW w:w="279"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70000,00</w:t>
            </w:r>
          </w:p>
        </w:tc>
        <w:tc>
          <w:tcPr>
            <w:tcW w:w="409" w:type="pct"/>
            <w:tcBorders>
              <w:top w:val="single" w:sz="4" w:space="0" w:color="auto"/>
              <w:left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 xml:space="preserve">Предоставление мер социальной поддержки и социальной помощи пенсионерам, инвалидам, семьям  с детьми  и гражданам, 100% обратив </w:t>
            </w:r>
            <w:proofErr w:type="spellStart"/>
            <w:r w:rsidRPr="00612D58">
              <w:rPr>
                <w:rFonts w:ascii="Times New Roman" w:hAnsi="Times New Roman" w:cs="Times New Roman"/>
              </w:rPr>
              <w:t>шимся</w:t>
            </w:r>
            <w:proofErr w:type="spellEnd"/>
            <w:r w:rsidRPr="00612D58">
              <w:rPr>
                <w:rFonts w:ascii="Times New Roman" w:hAnsi="Times New Roman" w:cs="Times New Roman"/>
              </w:rPr>
              <w:t xml:space="preserve">                      в связи                        с трудной жизненной ситуацией,            в том числе пострадавшим в результате пожара или подтопления жилого </w:t>
            </w:r>
            <w:proofErr w:type="spellStart"/>
            <w:r w:rsidRPr="00612D58">
              <w:rPr>
                <w:rFonts w:ascii="Times New Roman" w:hAnsi="Times New Roman" w:cs="Times New Roman"/>
              </w:rPr>
              <w:lastRenderedPageBreak/>
              <w:t>помеще</w:t>
            </w:r>
            <w:proofErr w:type="spellEnd"/>
            <w:r w:rsidR="00221949">
              <w:rPr>
                <w:rFonts w:ascii="Times New Roman" w:hAnsi="Times New Roman" w:cs="Times New Roman"/>
              </w:rPr>
              <w:t xml:space="preserve"> </w:t>
            </w:r>
            <w:proofErr w:type="spellStart"/>
            <w:r w:rsidRPr="00612D58">
              <w:rPr>
                <w:rFonts w:ascii="Times New Roman" w:hAnsi="Times New Roman" w:cs="Times New Roman"/>
              </w:rPr>
              <w:t>ния</w:t>
            </w:r>
            <w:proofErr w:type="spellEnd"/>
            <w:r w:rsidRPr="00612D58">
              <w:rPr>
                <w:rFonts w:ascii="Times New Roman" w:hAnsi="Times New Roman" w:cs="Times New Roman"/>
              </w:rPr>
              <w:t xml:space="preserve"> вследствие половодья;</w:t>
            </w:r>
          </w:p>
          <w:p w:rsidR="00752BC5" w:rsidRPr="00EB1F11" w:rsidRDefault="00752BC5" w:rsidP="00EB1F11">
            <w:pPr>
              <w:jc w:val="center"/>
              <w:rPr>
                <w:rFonts w:ascii="Times New Roman" w:hAnsi="Times New Roman" w:cs="Times New Roman"/>
              </w:rPr>
            </w:pPr>
            <w:proofErr w:type="spellStart"/>
            <w:r w:rsidRPr="00612D58">
              <w:rPr>
                <w:rFonts w:ascii="Times New Roman" w:hAnsi="Times New Roman" w:cs="Times New Roman"/>
              </w:rPr>
              <w:t>Погаше</w:t>
            </w:r>
            <w:proofErr w:type="spellEnd"/>
            <w:r w:rsidR="00221949">
              <w:rPr>
                <w:rFonts w:ascii="Times New Roman" w:hAnsi="Times New Roman" w:cs="Times New Roman"/>
              </w:rPr>
              <w:t xml:space="preserve"> </w:t>
            </w:r>
            <w:proofErr w:type="spellStart"/>
            <w:r w:rsidRPr="00612D58">
              <w:rPr>
                <w:rFonts w:ascii="Times New Roman" w:hAnsi="Times New Roman" w:cs="Times New Roman"/>
              </w:rPr>
              <w:t>ние</w:t>
            </w:r>
            <w:proofErr w:type="spellEnd"/>
            <w:r w:rsidRPr="00612D58">
              <w:rPr>
                <w:rFonts w:ascii="Times New Roman" w:hAnsi="Times New Roman" w:cs="Times New Roman"/>
              </w:rPr>
              <w:t xml:space="preserve"> задолженности по оплате жилищно-коммунальных услуг детям, оставшимся без попечения родителей, и детям-сиротам, 100% обратив </w:t>
            </w:r>
            <w:proofErr w:type="spellStart"/>
            <w:r w:rsidRPr="00612D58">
              <w:rPr>
                <w:rFonts w:ascii="Times New Roman" w:hAnsi="Times New Roman" w:cs="Times New Roman"/>
              </w:rPr>
              <w:t>шимся</w:t>
            </w:r>
            <w:proofErr w:type="spellEnd"/>
            <w:r w:rsidRPr="00612D58">
              <w:rPr>
                <w:rFonts w:ascii="Times New Roman" w:hAnsi="Times New Roman" w:cs="Times New Roman"/>
              </w:rPr>
              <w:t xml:space="preserve">   по вопросу предоставления</w:t>
            </w:r>
            <w:r w:rsidR="00EB1F11">
              <w:rPr>
                <w:rFonts w:ascii="Times New Roman" w:hAnsi="Times New Roman" w:cs="Times New Roman"/>
              </w:rPr>
              <w:t xml:space="preserve"> этой меры социальной поддержки</w:t>
            </w:r>
          </w:p>
        </w:tc>
      </w:tr>
      <w:tr w:rsidR="00E60CC8" w:rsidRPr="00612D58" w:rsidTr="00EB1F11">
        <w:trPr>
          <w:trHeight w:val="206"/>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3.1.</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rPr>
                <w:rFonts w:ascii="Times New Roman" w:hAnsi="Times New Roman" w:cs="Times New Roman"/>
                <w:spacing w:val="-2"/>
              </w:rPr>
            </w:pPr>
            <w:r w:rsidRPr="00612D58">
              <w:rPr>
                <w:rFonts w:ascii="Times New Roman" w:hAnsi="Times New Roman" w:cs="Times New Roman"/>
              </w:rPr>
              <w:t>Оказание единовремен</w:t>
            </w:r>
            <w:r w:rsidRPr="00612D58">
              <w:rPr>
                <w:rFonts w:ascii="Times New Roman" w:hAnsi="Times New Roman" w:cs="Times New Roman"/>
              </w:rPr>
              <w:lastRenderedPageBreak/>
              <w:t xml:space="preserve">ной материальной помощи гражданам, оказавшимся в трудной жизненной ситуации </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lastRenderedPageBreak/>
              <w:t>Админист</w:t>
            </w:r>
            <w:proofErr w:type="spellEnd"/>
            <w:r w:rsidRPr="00612D58">
              <w:rPr>
                <w:rFonts w:ascii="Times New Roman" w:hAnsi="Times New Roman" w:cs="Times New Roman"/>
                <w:bCs/>
              </w:rPr>
              <w:t xml:space="preserve"> </w:t>
            </w:r>
            <w:r w:rsidRPr="00612D58">
              <w:rPr>
                <w:rFonts w:ascii="Times New Roman" w:hAnsi="Times New Roman" w:cs="Times New Roman"/>
                <w:bCs/>
              </w:rPr>
              <w:lastRenderedPageBreak/>
              <w:t>рация</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lastRenderedPageBreak/>
              <w:t>Админист</w:t>
            </w:r>
            <w:proofErr w:type="spellEnd"/>
            <w:r w:rsidRPr="00612D58">
              <w:rPr>
                <w:rFonts w:ascii="Times New Roman" w:hAnsi="Times New Roman" w:cs="Times New Roman"/>
                <w:bCs/>
              </w:rPr>
              <w:t xml:space="preserve"> </w:t>
            </w:r>
            <w:r w:rsidRPr="00612D58">
              <w:rPr>
                <w:rFonts w:ascii="Times New Roman" w:hAnsi="Times New Roman" w:cs="Times New Roman"/>
                <w:bCs/>
              </w:rPr>
              <w:lastRenderedPageBreak/>
              <w:t>рация</w:t>
            </w: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 xml:space="preserve">Бюджет Шилов </w:t>
            </w:r>
            <w:proofErr w:type="spellStart"/>
            <w:r w:rsidRPr="00612D58">
              <w:rPr>
                <w:rFonts w:ascii="Times New Roman" w:hAnsi="Times New Roman" w:cs="Times New Roman"/>
                <w:bCs/>
              </w:rPr>
              <w:lastRenderedPageBreak/>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74941</w:t>
            </w:r>
            <w:r w:rsidRPr="00612D58">
              <w:rPr>
                <w:rFonts w:ascii="Times New Roman" w:hAnsi="Times New Roman" w:cs="Times New Roman"/>
                <w:bCs/>
              </w:rPr>
              <w:lastRenderedPageBreak/>
              <w:t>6,44</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70000,</w:t>
            </w:r>
            <w:r w:rsidRPr="00612D58">
              <w:rPr>
                <w:rFonts w:ascii="Times New Roman" w:hAnsi="Times New Roman" w:cs="Times New Roman"/>
                <w:bCs/>
              </w:rPr>
              <w:lastRenderedPageBreak/>
              <w:t>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80500,</w:t>
            </w:r>
            <w:r w:rsidRPr="00612D58">
              <w:rPr>
                <w:rFonts w:ascii="Times New Roman" w:hAnsi="Times New Roman" w:cs="Times New Roman"/>
                <w:bCs/>
              </w:rPr>
              <w:lastRenderedPageBreak/>
              <w:t>00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90300,</w:t>
            </w:r>
            <w:r w:rsidRPr="00612D58">
              <w:rPr>
                <w:rFonts w:ascii="Times New Roman" w:hAnsi="Times New Roman" w:cs="Times New Roman"/>
                <w:bCs/>
              </w:rPr>
              <w:lastRenderedPageBreak/>
              <w:t>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 xml:space="preserve">88616, </w:t>
            </w:r>
            <w:r w:rsidRPr="00612D58">
              <w:rPr>
                <w:rFonts w:ascii="Times New Roman" w:hAnsi="Times New Roman" w:cs="Times New Roman"/>
                <w:bCs/>
              </w:rPr>
              <w:lastRenderedPageBreak/>
              <w:t>44</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lastRenderedPageBreak/>
              <w:t xml:space="preserve">70000, </w:t>
            </w:r>
            <w:r w:rsidRPr="00612D58">
              <w:rPr>
                <w:rFonts w:ascii="Times New Roman" w:hAnsi="Times New Roman" w:cs="Times New Roman"/>
                <w:bCs/>
              </w:rPr>
              <w:lastRenderedPageBreak/>
              <w:t>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70000,</w:t>
            </w:r>
            <w:r w:rsidRPr="00612D58">
              <w:rPr>
                <w:rFonts w:ascii="Times New Roman" w:hAnsi="Times New Roman" w:cs="Times New Roman"/>
                <w:spacing w:val="-2"/>
              </w:rPr>
              <w:lastRenderedPageBreak/>
              <w:t>00</w:t>
            </w:r>
          </w:p>
        </w:tc>
        <w:tc>
          <w:tcPr>
            <w:tcW w:w="275"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 xml:space="preserve">65000, </w:t>
            </w:r>
            <w:r w:rsidRPr="00612D58">
              <w:rPr>
                <w:rFonts w:ascii="Times New Roman" w:hAnsi="Times New Roman" w:cs="Times New Roman"/>
                <w:spacing w:val="-2"/>
              </w:rPr>
              <w:lastRenderedPageBreak/>
              <w:t>00</w:t>
            </w:r>
          </w:p>
        </w:tc>
        <w:tc>
          <w:tcPr>
            <w:tcW w:w="229"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7000</w:t>
            </w:r>
            <w:r w:rsidRPr="00612D58">
              <w:rPr>
                <w:rFonts w:ascii="Times New Roman" w:hAnsi="Times New Roman" w:cs="Times New Roman"/>
                <w:spacing w:val="-2"/>
              </w:rPr>
              <w:lastRenderedPageBreak/>
              <w:t>0,00</w:t>
            </w:r>
          </w:p>
        </w:tc>
        <w:tc>
          <w:tcPr>
            <w:tcW w:w="231"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lastRenderedPageBreak/>
              <w:t>7000</w:t>
            </w:r>
            <w:r w:rsidRPr="00612D58">
              <w:rPr>
                <w:rFonts w:ascii="Times New Roman" w:hAnsi="Times New Roman" w:cs="Times New Roman"/>
              </w:rPr>
              <w:lastRenderedPageBreak/>
              <w:t>0, 00</w:t>
            </w:r>
          </w:p>
        </w:tc>
        <w:tc>
          <w:tcPr>
            <w:tcW w:w="279"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 xml:space="preserve">70000, </w:t>
            </w:r>
            <w:r w:rsidRPr="00612D58">
              <w:rPr>
                <w:rFonts w:ascii="Times New Roman" w:hAnsi="Times New Roman" w:cs="Times New Roman"/>
                <w:spacing w:val="-2"/>
              </w:rPr>
              <w:lastRenderedPageBreak/>
              <w:t>00</w:t>
            </w:r>
          </w:p>
        </w:tc>
        <w:tc>
          <w:tcPr>
            <w:tcW w:w="409"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r>
      <w:tr w:rsidR="00E60CC8" w:rsidRPr="00612D58" w:rsidTr="00EB1F11">
        <w:trPr>
          <w:trHeight w:val="206"/>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lastRenderedPageBreak/>
              <w:t>3.2</w:t>
            </w: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rPr>
                <w:rFonts w:ascii="Times New Roman" w:hAnsi="Times New Roman" w:cs="Times New Roman"/>
              </w:rPr>
            </w:pPr>
            <w:r w:rsidRPr="00612D58">
              <w:rPr>
                <w:rFonts w:ascii="Times New Roman" w:hAnsi="Times New Roman" w:cs="Times New Roman"/>
              </w:rPr>
              <w:t>Погашение задолженности по оплате жилищно-коммунальных услуг детям, оставшимся без попечения родителей,          и детям-сиротам</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roofErr w:type="spellStart"/>
            <w:r w:rsidRPr="00612D58">
              <w:rPr>
                <w:rFonts w:ascii="Times New Roman" w:hAnsi="Times New Roman" w:cs="Times New Roman"/>
                <w:bCs/>
              </w:rPr>
              <w:t>Админист</w:t>
            </w:r>
            <w:proofErr w:type="spellEnd"/>
            <w:r w:rsidRPr="00612D58">
              <w:rPr>
                <w:rFonts w:ascii="Times New Roman" w:hAnsi="Times New Roman" w:cs="Times New Roman"/>
                <w:bCs/>
              </w:rPr>
              <w:t xml:space="preserve"> рация</w:t>
            </w: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 xml:space="preserve">Бюджет Шилов </w:t>
            </w:r>
            <w:proofErr w:type="spellStart"/>
            <w:r w:rsidRPr="00612D58">
              <w:rPr>
                <w:rFonts w:ascii="Times New Roman" w:hAnsi="Times New Roman" w:cs="Times New Roman"/>
                <w:bCs/>
              </w:rPr>
              <w:t>ского</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муници</w:t>
            </w:r>
            <w:proofErr w:type="spellEnd"/>
            <w:r w:rsidRPr="00612D58">
              <w:rPr>
                <w:rFonts w:ascii="Times New Roman" w:hAnsi="Times New Roman" w:cs="Times New Roman"/>
                <w:bCs/>
              </w:rPr>
              <w:t xml:space="preserve"> </w:t>
            </w:r>
            <w:proofErr w:type="spellStart"/>
            <w:r w:rsidRPr="00612D58">
              <w:rPr>
                <w:rFonts w:ascii="Times New Roman" w:hAnsi="Times New Roman" w:cs="Times New Roman"/>
                <w:bCs/>
              </w:rPr>
              <w:t>пально</w:t>
            </w:r>
            <w:proofErr w:type="spellEnd"/>
            <w:r w:rsidR="00221949">
              <w:rPr>
                <w:rFonts w:ascii="Times New Roman" w:hAnsi="Times New Roman" w:cs="Times New Roman"/>
                <w:bCs/>
              </w:rPr>
              <w:t xml:space="preserve"> </w:t>
            </w:r>
            <w:proofErr w:type="spellStart"/>
            <w:r w:rsidRPr="00612D58">
              <w:rPr>
                <w:rFonts w:ascii="Times New Roman" w:hAnsi="Times New Roman" w:cs="Times New Roman"/>
                <w:bCs/>
              </w:rPr>
              <w:t>го</w:t>
            </w:r>
            <w:proofErr w:type="spellEnd"/>
            <w:r w:rsidRPr="00612D58">
              <w:rPr>
                <w:rFonts w:ascii="Times New Roman" w:hAnsi="Times New Roman" w:cs="Times New Roman"/>
                <w:bCs/>
              </w:rPr>
              <w:t xml:space="preserve"> района</w:t>
            </w: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r w:rsidRPr="00612D58">
              <w:rPr>
                <w:rFonts w:ascii="Times New Roman" w:hAnsi="Times New Roman" w:cs="Times New Roman"/>
                <w:bCs/>
              </w:rPr>
              <w:t>-</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w:t>
            </w:r>
          </w:p>
        </w:tc>
        <w:tc>
          <w:tcPr>
            <w:tcW w:w="275"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5000, 00</w:t>
            </w:r>
          </w:p>
        </w:tc>
        <w:tc>
          <w:tcPr>
            <w:tcW w:w="229"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w:t>
            </w:r>
          </w:p>
        </w:tc>
        <w:tc>
          <w:tcPr>
            <w:tcW w:w="231"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279" w:type="pct"/>
            <w:tcBorders>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w:t>
            </w:r>
          </w:p>
        </w:tc>
        <w:tc>
          <w:tcPr>
            <w:tcW w:w="409" w:type="pct"/>
            <w:tcBorders>
              <w:left w:val="single" w:sz="4" w:space="0" w:color="auto"/>
              <w:bottom w:val="single" w:sz="4" w:space="0" w:color="auto"/>
              <w:right w:val="single" w:sz="4" w:space="0" w:color="auto"/>
            </w:tcBorders>
          </w:tcPr>
          <w:p w:rsidR="00752BC5" w:rsidRPr="00612D58" w:rsidRDefault="00752BC5" w:rsidP="00752BC5">
            <w:pPr>
              <w:rPr>
                <w:rFonts w:ascii="Times New Roman" w:hAnsi="Times New Roman" w:cs="Times New Roman"/>
                <w:spacing w:val="-2"/>
              </w:rPr>
            </w:pPr>
          </w:p>
        </w:tc>
      </w:tr>
      <w:tr w:rsidR="00E60CC8" w:rsidRPr="00612D58" w:rsidTr="00EB1F11">
        <w:trPr>
          <w:trHeight w:val="104"/>
        </w:trPr>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p>
        </w:tc>
        <w:tc>
          <w:tcPr>
            <w:tcW w:w="50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ИТОГО:</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
        </w:tc>
        <w:tc>
          <w:tcPr>
            <w:tcW w:w="333"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widowControl w:val="0"/>
              <w:autoSpaceDE w:val="0"/>
              <w:autoSpaceDN w:val="0"/>
              <w:adjustRightInd w:val="0"/>
              <w:jc w:val="center"/>
              <w:rPr>
                <w:rFonts w:ascii="Times New Roman" w:hAnsi="Times New Roman" w:cs="Times New Roman"/>
                <w:bCs/>
              </w:rPr>
            </w:pPr>
          </w:p>
        </w:tc>
        <w:tc>
          <w:tcPr>
            <w:tcW w:w="262"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49934737, 28</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spacing w:val="-2"/>
              </w:rPr>
              <w:t>3343000,00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4143100,00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4494760,35</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4593024,40</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4676054,50</w:t>
            </w:r>
          </w:p>
        </w:tc>
        <w:tc>
          <w:tcPr>
            <w:tcW w:w="276"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4878222,03</w:t>
            </w:r>
          </w:p>
        </w:tc>
        <w:tc>
          <w:tcPr>
            <w:tcW w:w="275"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5263644,00</w:t>
            </w:r>
          </w:p>
        </w:tc>
        <w:tc>
          <w:tcPr>
            <w:tcW w:w="22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6075644,00</w:t>
            </w:r>
          </w:p>
        </w:tc>
        <w:tc>
          <w:tcPr>
            <w:tcW w:w="231"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6233644,00</w:t>
            </w:r>
          </w:p>
        </w:tc>
        <w:tc>
          <w:tcPr>
            <w:tcW w:w="27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jc w:val="center"/>
              <w:rPr>
                <w:rFonts w:ascii="Times New Roman" w:hAnsi="Times New Roman" w:cs="Times New Roman"/>
                <w:spacing w:val="-2"/>
              </w:rPr>
            </w:pPr>
            <w:r w:rsidRPr="00612D58">
              <w:rPr>
                <w:rFonts w:ascii="Times New Roman" w:hAnsi="Times New Roman" w:cs="Times New Roman"/>
              </w:rPr>
              <w:t>6233644,00</w:t>
            </w:r>
          </w:p>
        </w:tc>
        <w:tc>
          <w:tcPr>
            <w:tcW w:w="409" w:type="pct"/>
            <w:tcBorders>
              <w:top w:val="single" w:sz="4" w:space="0" w:color="auto"/>
              <w:left w:val="single" w:sz="4" w:space="0" w:color="auto"/>
              <w:bottom w:val="single" w:sz="4" w:space="0" w:color="auto"/>
              <w:right w:val="single" w:sz="4" w:space="0" w:color="auto"/>
            </w:tcBorders>
          </w:tcPr>
          <w:p w:rsidR="00752BC5" w:rsidRPr="00612D58" w:rsidRDefault="00752BC5" w:rsidP="00752BC5">
            <w:pPr>
              <w:rPr>
                <w:rFonts w:ascii="Times New Roman" w:hAnsi="Times New Roman" w:cs="Times New Roman"/>
                <w:spacing w:val="-2"/>
              </w:rPr>
            </w:pPr>
          </w:p>
        </w:tc>
      </w:tr>
    </w:tbl>
    <w:p w:rsidR="00221949" w:rsidRPr="00612D58" w:rsidRDefault="00752BC5" w:rsidP="00FC14A4">
      <w:pPr>
        <w:ind w:right="-739" w:firstLine="709"/>
        <w:jc w:val="center"/>
        <w:rPr>
          <w:rFonts w:ascii="Times New Roman" w:hAnsi="Times New Roman" w:cs="Times New Roman"/>
        </w:rPr>
      </w:pPr>
      <w:r w:rsidRPr="00612D58">
        <w:rPr>
          <w:rFonts w:ascii="Times New Roman" w:hAnsi="Times New Roman" w:cs="Times New Roman"/>
        </w:rPr>
        <w:t xml:space="preserve">                                                                                                                                                                               </w:t>
      </w:r>
      <w:r w:rsidR="00221949">
        <w:rPr>
          <w:rFonts w:ascii="Times New Roman" w:hAnsi="Times New Roman" w:cs="Times New Roman"/>
        </w:rPr>
        <w:t xml:space="preserve">                                                          </w:t>
      </w:r>
      <w:r w:rsidR="00FC14A4">
        <w:rPr>
          <w:rFonts w:ascii="Times New Roman" w:hAnsi="Times New Roman" w:cs="Times New Roman"/>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752BC5" w:rsidRPr="00612D58" w:rsidTr="00752BC5">
        <w:tc>
          <w:tcPr>
            <w:tcW w:w="9606" w:type="dxa"/>
          </w:tcPr>
          <w:p w:rsidR="00752BC5" w:rsidRPr="00612D58" w:rsidRDefault="00752BC5" w:rsidP="00752BC5">
            <w:pPr>
              <w:ind w:right="20"/>
              <w:jc w:val="center"/>
              <w:rPr>
                <w:rFonts w:ascii="Times New Roman" w:hAnsi="Times New Roman" w:cs="Times New Roman"/>
              </w:rPr>
            </w:pPr>
          </w:p>
        </w:tc>
        <w:tc>
          <w:tcPr>
            <w:tcW w:w="5180" w:type="dxa"/>
          </w:tcPr>
          <w:p w:rsidR="007C78B9" w:rsidRDefault="007C78B9" w:rsidP="00752BC5">
            <w:pPr>
              <w:pStyle w:val="ConsPlusTitle"/>
              <w:pageBreakBefore/>
              <w:widowControl/>
              <w:ind w:left="748"/>
              <w:rPr>
                <w:rFonts w:ascii="Times New Roman" w:hAnsi="Times New Roman" w:cs="Times New Roman"/>
                <w:b w:val="0"/>
                <w:szCs w:val="22"/>
              </w:rPr>
            </w:pPr>
          </w:p>
          <w:p w:rsidR="007C78B9" w:rsidRDefault="007C78B9" w:rsidP="00752BC5">
            <w:pPr>
              <w:pStyle w:val="ConsPlusTitle"/>
              <w:pageBreakBefore/>
              <w:widowControl/>
              <w:ind w:left="748"/>
              <w:rPr>
                <w:rFonts w:ascii="Times New Roman" w:hAnsi="Times New Roman" w:cs="Times New Roman"/>
                <w:b w:val="0"/>
                <w:szCs w:val="22"/>
              </w:rPr>
            </w:pPr>
          </w:p>
          <w:p w:rsidR="007C78B9" w:rsidRDefault="007C78B9" w:rsidP="00752BC5">
            <w:pPr>
              <w:pStyle w:val="ConsPlusTitle"/>
              <w:pageBreakBefore/>
              <w:widowControl/>
              <w:ind w:left="748"/>
              <w:rPr>
                <w:rFonts w:ascii="Times New Roman" w:hAnsi="Times New Roman" w:cs="Times New Roman"/>
                <w:b w:val="0"/>
                <w:szCs w:val="22"/>
              </w:rPr>
            </w:pPr>
          </w:p>
          <w:p w:rsidR="007C78B9" w:rsidRDefault="007C78B9" w:rsidP="00752BC5">
            <w:pPr>
              <w:pStyle w:val="ConsPlusTitle"/>
              <w:pageBreakBefore/>
              <w:widowControl/>
              <w:ind w:left="748"/>
              <w:rPr>
                <w:rFonts w:ascii="Times New Roman" w:hAnsi="Times New Roman" w:cs="Times New Roman"/>
                <w:b w:val="0"/>
                <w:szCs w:val="22"/>
              </w:rPr>
            </w:pPr>
          </w:p>
          <w:p w:rsidR="007C78B9" w:rsidRDefault="007C78B9" w:rsidP="00752BC5">
            <w:pPr>
              <w:pStyle w:val="ConsPlusTitle"/>
              <w:pageBreakBefore/>
              <w:widowControl/>
              <w:ind w:left="748"/>
              <w:rPr>
                <w:rFonts w:ascii="Times New Roman" w:hAnsi="Times New Roman" w:cs="Times New Roman"/>
                <w:b w:val="0"/>
                <w:szCs w:val="22"/>
              </w:rPr>
            </w:pPr>
          </w:p>
          <w:p w:rsidR="00752BC5" w:rsidRPr="00612D58" w:rsidRDefault="00752BC5" w:rsidP="00752BC5">
            <w:pPr>
              <w:pStyle w:val="ConsPlusTitle"/>
              <w:pageBreakBefore/>
              <w:widowControl/>
              <w:ind w:left="748"/>
              <w:rPr>
                <w:rFonts w:ascii="Times New Roman" w:hAnsi="Times New Roman" w:cs="Times New Roman"/>
                <w:b w:val="0"/>
                <w:szCs w:val="22"/>
              </w:rPr>
            </w:pPr>
            <w:r w:rsidRPr="00612D58">
              <w:rPr>
                <w:rFonts w:ascii="Times New Roman" w:hAnsi="Times New Roman" w:cs="Times New Roman"/>
                <w:b w:val="0"/>
                <w:szCs w:val="22"/>
              </w:rPr>
              <w:lastRenderedPageBreak/>
              <w:t xml:space="preserve">Приложение 2   </w:t>
            </w:r>
          </w:p>
          <w:p w:rsidR="00752BC5" w:rsidRPr="00612D58" w:rsidRDefault="00752BC5" w:rsidP="00752BC5">
            <w:pPr>
              <w:pStyle w:val="ConsPlusTitle"/>
              <w:pageBreakBefore/>
              <w:widowControl/>
              <w:ind w:left="748"/>
              <w:rPr>
                <w:rFonts w:ascii="Times New Roman" w:hAnsi="Times New Roman" w:cs="Times New Roman"/>
                <w:b w:val="0"/>
                <w:szCs w:val="22"/>
              </w:rPr>
            </w:pPr>
            <w:r w:rsidRPr="00612D58">
              <w:rPr>
                <w:rFonts w:ascii="Times New Roman" w:hAnsi="Times New Roman" w:cs="Times New Roman"/>
                <w:b w:val="0"/>
                <w:szCs w:val="22"/>
              </w:rPr>
              <w:t xml:space="preserve">к постановлению администрации </w:t>
            </w:r>
          </w:p>
          <w:p w:rsidR="00752BC5" w:rsidRPr="00612D58" w:rsidRDefault="00752BC5" w:rsidP="00752BC5">
            <w:pPr>
              <w:ind w:left="748"/>
              <w:rPr>
                <w:rFonts w:ascii="Times New Roman" w:hAnsi="Times New Roman" w:cs="Times New Roman"/>
              </w:rPr>
            </w:pPr>
            <w:r w:rsidRPr="00612D58">
              <w:rPr>
                <w:rFonts w:ascii="Times New Roman" w:hAnsi="Times New Roman" w:cs="Times New Roman"/>
              </w:rPr>
              <w:t xml:space="preserve">муниципального  образования –  Шиловский муниципальный район </w:t>
            </w:r>
          </w:p>
          <w:p w:rsidR="00752BC5" w:rsidRPr="00612D58" w:rsidRDefault="00752BC5" w:rsidP="00752BC5">
            <w:pPr>
              <w:ind w:left="748"/>
              <w:rPr>
                <w:rFonts w:ascii="Times New Roman" w:hAnsi="Times New Roman" w:cs="Times New Roman"/>
              </w:rPr>
            </w:pPr>
            <w:r w:rsidRPr="00612D58">
              <w:rPr>
                <w:rFonts w:ascii="Times New Roman" w:hAnsi="Times New Roman" w:cs="Times New Roman"/>
              </w:rPr>
              <w:t>Рязанской области</w:t>
            </w:r>
          </w:p>
          <w:p w:rsidR="00752BC5" w:rsidRPr="00612D58" w:rsidRDefault="00752BC5" w:rsidP="00752BC5">
            <w:pPr>
              <w:ind w:left="748"/>
              <w:rPr>
                <w:rFonts w:ascii="Times New Roman" w:hAnsi="Times New Roman" w:cs="Times New Roman"/>
              </w:rPr>
            </w:pPr>
            <w:r w:rsidRPr="00612D58">
              <w:rPr>
                <w:rFonts w:ascii="Times New Roman" w:hAnsi="Times New Roman" w:cs="Times New Roman"/>
              </w:rPr>
              <w:t>от 08.11.2021 № 525</w:t>
            </w:r>
          </w:p>
        </w:tc>
      </w:tr>
    </w:tbl>
    <w:p w:rsidR="00752BC5" w:rsidRPr="00612D58" w:rsidRDefault="00752BC5" w:rsidP="00752BC5">
      <w:pPr>
        <w:jc w:val="center"/>
        <w:rPr>
          <w:rFonts w:ascii="Times New Roman" w:hAnsi="Times New Roman" w:cs="Times New Roman"/>
        </w:rPr>
      </w:pPr>
    </w:p>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«6. Целевые индикаторы эффективности исполнения подпрограммы</w:t>
      </w:r>
    </w:p>
    <w:p w:rsidR="00752BC5" w:rsidRPr="00612D58" w:rsidRDefault="00752BC5" w:rsidP="00752BC5">
      <w:pPr>
        <w:ind w:firstLine="709"/>
        <w:rPr>
          <w:rFonts w:ascii="Times New Roman" w:hAnsi="Times New Roman" w:cs="Times New Roman"/>
        </w:rPr>
      </w:pPr>
    </w:p>
    <w:tbl>
      <w:tblPr>
        <w:tblStyle w:val="a8"/>
        <w:tblW w:w="15185" w:type="dxa"/>
        <w:tblInd w:w="250" w:type="dxa"/>
        <w:tblLayout w:type="fixed"/>
        <w:tblLook w:val="04A0" w:firstRow="1" w:lastRow="0" w:firstColumn="1" w:lastColumn="0" w:noHBand="0" w:noVBand="1"/>
      </w:tblPr>
      <w:tblGrid>
        <w:gridCol w:w="434"/>
        <w:gridCol w:w="2530"/>
        <w:gridCol w:w="1235"/>
        <w:gridCol w:w="1158"/>
        <w:gridCol w:w="935"/>
        <w:gridCol w:w="1020"/>
        <w:gridCol w:w="940"/>
        <w:gridCol w:w="868"/>
        <w:gridCol w:w="869"/>
        <w:gridCol w:w="1013"/>
        <w:gridCol w:w="1013"/>
        <w:gridCol w:w="1080"/>
        <w:gridCol w:w="802"/>
        <w:gridCol w:w="1014"/>
        <w:gridCol w:w="274"/>
      </w:tblGrid>
      <w:tr w:rsidR="00752BC5" w:rsidRPr="00612D58" w:rsidTr="00FC14A4">
        <w:trPr>
          <w:trHeight w:val="191"/>
        </w:trPr>
        <w:tc>
          <w:tcPr>
            <w:tcW w:w="434" w:type="dxa"/>
            <w:vMerge w:val="restart"/>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п/п</w:t>
            </w:r>
          </w:p>
        </w:tc>
        <w:tc>
          <w:tcPr>
            <w:tcW w:w="2530" w:type="dxa"/>
            <w:vMerge w:val="restart"/>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Наименование целевого индикатора</w:t>
            </w:r>
          </w:p>
        </w:tc>
        <w:tc>
          <w:tcPr>
            <w:tcW w:w="1235" w:type="dxa"/>
            <w:vMerge w:val="restart"/>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Ед. измерения</w:t>
            </w:r>
          </w:p>
        </w:tc>
        <w:tc>
          <w:tcPr>
            <w:tcW w:w="1158" w:type="dxa"/>
            <w:vMerge w:val="restart"/>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2013 год</w:t>
            </w:r>
          </w:p>
          <w:p w:rsidR="00752BC5" w:rsidRPr="00612D58" w:rsidRDefault="00752BC5" w:rsidP="00752BC5">
            <w:pPr>
              <w:rPr>
                <w:rFonts w:ascii="Times New Roman" w:hAnsi="Times New Roman" w:cs="Times New Roman"/>
              </w:rPr>
            </w:pPr>
            <w:r w:rsidRPr="00612D58">
              <w:rPr>
                <w:rFonts w:ascii="Times New Roman" w:hAnsi="Times New Roman" w:cs="Times New Roman"/>
              </w:rPr>
              <w:t>(базовый)</w:t>
            </w:r>
          </w:p>
        </w:tc>
        <w:tc>
          <w:tcPr>
            <w:tcW w:w="9554" w:type="dxa"/>
            <w:gridSpan w:val="10"/>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Значение по годам</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r w:rsidR="00752BC5" w:rsidRPr="00612D58" w:rsidTr="00FC14A4">
        <w:trPr>
          <w:trHeight w:val="115"/>
        </w:trPr>
        <w:tc>
          <w:tcPr>
            <w:tcW w:w="434" w:type="dxa"/>
            <w:vMerge/>
          </w:tcPr>
          <w:p w:rsidR="00752BC5" w:rsidRPr="00612D58" w:rsidRDefault="00752BC5" w:rsidP="00752BC5">
            <w:pPr>
              <w:jc w:val="center"/>
              <w:rPr>
                <w:rFonts w:ascii="Times New Roman" w:hAnsi="Times New Roman" w:cs="Times New Roman"/>
              </w:rPr>
            </w:pPr>
          </w:p>
        </w:tc>
        <w:tc>
          <w:tcPr>
            <w:tcW w:w="2530" w:type="dxa"/>
            <w:vMerge/>
          </w:tcPr>
          <w:p w:rsidR="00752BC5" w:rsidRPr="00612D58" w:rsidRDefault="00752BC5" w:rsidP="00752BC5">
            <w:pPr>
              <w:jc w:val="center"/>
              <w:rPr>
                <w:rFonts w:ascii="Times New Roman" w:hAnsi="Times New Roman" w:cs="Times New Roman"/>
              </w:rPr>
            </w:pPr>
          </w:p>
        </w:tc>
        <w:tc>
          <w:tcPr>
            <w:tcW w:w="1235" w:type="dxa"/>
            <w:vMerge/>
          </w:tcPr>
          <w:p w:rsidR="00752BC5" w:rsidRPr="00612D58" w:rsidRDefault="00752BC5" w:rsidP="00752BC5">
            <w:pPr>
              <w:jc w:val="center"/>
              <w:rPr>
                <w:rFonts w:ascii="Times New Roman" w:hAnsi="Times New Roman" w:cs="Times New Roman"/>
              </w:rPr>
            </w:pPr>
          </w:p>
        </w:tc>
        <w:tc>
          <w:tcPr>
            <w:tcW w:w="1158" w:type="dxa"/>
            <w:vMerge/>
          </w:tcPr>
          <w:p w:rsidR="00752BC5" w:rsidRPr="00612D58" w:rsidRDefault="00752BC5" w:rsidP="00752BC5">
            <w:pPr>
              <w:jc w:val="center"/>
              <w:rPr>
                <w:rFonts w:ascii="Times New Roman" w:hAnsi="Times New Roman" w:cs="Times New Roman"/>
              </w:rPr>
            </w:pPr>
          </w:p>
        </w:tc>
        <w:tc>
          <w:tcPr>
            <w:tcW w:w="935" w:type="dxa"/>
          </w:tcPr>
          <w:p w:rsidR="00752BC5" w:rsidRPr="00612D58" w:rsidRDefault="00752BC5" w:rsidP="00752BC5">
            <w:pPr>
              <w:ind w:left="-319" w:firstLine="319"/>
              <w:rPr>
                <w:rFonts w:ascii="Times New Roman" w:hAnsi="Times New Roman" w:cs="Times New Roman"/>
              </w:rPr>
            </w:pPr>
            <w:r w:rsidRPr="00612D58">
              <w:rPr>
                <w:rFonts w:ascii="Times New Roman" w:hAnsi="Times New Roman" w:cs="Times New Roman"/>
              </w:rPr>
              <w:t>2015</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2016</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2017</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2018</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2019</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2021</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2022</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2023</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2024</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r w:rsidR="00752BC5" w:rsidRPr="00612D58" w:rsidTr="00FC14A4">
        <w:trPr>
          <w:trHeight w:val="191"/>
        </w:trPr>
        <w:tc>
          <w:tcPr>
            <w:tcW w:w="434"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w:t>
            </w:r>
          </w:p>
        </w:tc>
        <w:tc>
          <w:tcPr>
            <w:tcW w:w="253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w:t>
            </w:r>
          </w:p>
        </w:tc>
        <w:tc>
          <w:tcPr>
            <w:tcW w:w="12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3</w:t>
            </w:r>
          </w:p>
        </w:tc>
        <w:tc>
          <w:tcPr>
            <w:tcW w:w="115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4</w:t>
            </w:r>
          </w:p>
        </w:tc>
        <w:tc>
          <w:tcPr>
            <w:tcW w:w="9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6</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7</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8</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9</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11</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12</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13</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14</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r w:rsidR="00752BC5" w:rsidRPr="00612D58" w:rsidTr="00FC14A4">
        <w:trPr>
          <w:trHeight w:val="1814"/>
        </w:trPr>
        <w:tc>
          <w:tcPr>
            <w:tcW w:w="434"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w:t>
            </w:r>
          </w:p>
        </w:tc>
        <w:tc>
          <w:tcPr>
            <w:tcW w:w="2530" w:type="dxa"/>
          </w:tcPr>
          <w:p w:rsidR="00752BC5" w:rsidRPr="00612D58" w:rsidRDefault="00752BC5" w:rsidP="00752BC5">
            <w:pPr>
              <w:widowControl w:val="0"/>
              <w:autoSpaceDE w:val="0"/>
              <w:autoSpaceDN w:val="0"/>
              <w:adjustRightInd w:val="0"/>
              <w:rPr>
                <w:rFonts w:ascii="Times New Roman" w:hAnsi="Times New Roman" w:cs="Times New Roman"/>
              </w:rPr>
            </w:pPr>
            <w:r w:rsidRPr="00612D58">
              <w:rPr>
                <w:rFonts w:ascii="Times New Roman" w:hAnsi="Times New Roman" w:cs="Times New Roman"/>
              </w:rPr>
              <w:t xml:space="preserve">Охват лиц, замещавших должности муниципальной службы, пенсиями за выслугу лет или доплатой к  государственной пенсии </w:t>
            </w:r>
          </w:p>
        </w:tc>
        <w:tc>
          <w:tcPr>
            <w:tcW w:w="12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115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9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r w:rsidR="00752BC5" w:rsidRPr="00612D58" w:rsidTr="00FC14A4">
        <w:trPr>
          <w:trHeight w:val="1205"/>
        </w:trPr>
        <w:tc>
          <w:tcPr>
            <w:tcW w:w="434"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2.</w:t>
            </w:r>
          </w:p>
        </w:tc>
        <w:tc>
          <w:tcPr>
            <w:tcW w:w="2530" w:type="dxa"/>
          </w:tcPr>
          <w:p w:rsidR="00752BC5" w:rsidRPr="00612D58" w:rsidRDefault="00752BC5" w:rsidP="00752BC5">
            <w:pPr>
              <w:rPr>
                <w:rFonts w:ascii="Times New Roman" w:hAnsi="Times New Roman" w:cs="Times New Roman"/>
              </w:rPr>
            </w:pPr>
            <w:r w:rsidRPr="00612D58">
              <w:rPr>
                <w:rFonts w:ascii="Times New Roman" w:hAnsi="Times New Roman" w:cs="Times New Roman"/>
              </w:rPr>
              <w:t xml:space="preserve">Количество  значимых массовых мероприятий  для семей с детьми и граждан, оказавшихся  в трудной жизненной ситуации </w:t>
            </w:r>
          </w:p>
        </w:tc>
        <w:tc>
          <w:tcPr>
            <w:tcW w:w="12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шт.</w:t>
            </w:r>
          </w:p>
        </w:tc>
        <w:tc>
          <w:tcPr>
            <w:tcW w:w="115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9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 xml:space="preserve"> 5</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r w:rsidR="00752BC5" w:rsidRPr="00612D58" w:rsidTr="00FC14A4">
        <w:trPr>
          <w:trHeight w:val="1396"/>
        </w:trPr>
        <w:tc>
          <w:tcPr>
            <w:tcW w:w="434"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3.</w:t>
            </w:r>
          </w:p>
        </w:tc>
        <w:tc>
          <w:tcPr>
            <w:tcW w:w="2530" w:type="dxa"/>
          </w:tcPr>
          <w:p w:rsidR="00752BC5" w:rsidRPr="00612D58" w:rsidRDefault="00752BC5" w:rsidP="00752BC5">
            <w:pPr>
              <w:rPr>
                <w:rFonts w:ascii="Times New Roman" w:hAnsi="Times New Roman" w:cs="Times New Roman"/>
              </w:rPr>
            </w:pPr>
            <w:r w:rsidRPr="00612D58">
              <w:rPr>
                <w:rFonts w:ascii="Times New Roman" w:hAnsi="Times New Roman" w:cs="Times New Roman"/>
              </w:rPr>
              <w:t xml:space="preserve">Количество  участников массовых мероприятий  для семей с детьми и граждан, обратившихся в связи  с трудной жизненной ситуацией </w:t>
            </w:r>
          </w:p>
        </w:tc>
        <w:tc>
          <w:tcPr>
            <w:tcW w:w="12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ед.</w:t>
            </w:r>
          </w:p>
        </w:tc>
        <w:tc>
          <w:tcPr>
            <w:tcW w:w="115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9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r w:rsidR="00752BC5" w:rsidRPr="00612D58" w:rsidTr="00FC14A4">
        <w:trPr>
          <w:trHeight w:val="1280"/>
        </w:trPr>
        <w:tc>
          <w:tcPr>
            <w:tcW w:w="434"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lastRenderedPageBreak/>
              <w:t>4.</w:t>
            </w:r>
          </w:p>
        </w:tc>
        <w:tc>
          <w:tcPr>
            <w:tcW w:w="2530" w:type="dxa"/>
          </w:tcPr>
          <w:p w:rsidR="00752BC5" w:rsidRPr="00612D58" w:rsidRDefault="00752BC5" w:rsidP="00752BC5">
            <w:pPr>
              <w:rPr>
                <w:rFonts w:ascii="Times New Roman" w:hAnsi="Times New Roman" w:cs="Times New Roman"/>
              </w:rPr>
            </w:pPr>
            <w:r w:rsidRPr="00612D58">
              <w:rPr>
                <w:rFonts w:ascii="Times New Roman" w:hAnsi="Times New Roman" w:cs="Times New Roman"/>
              </w:rPr>
              <w:t>Охват отдельных категорий граждан, обратившихся по вопросу оказания единовременной материальной помощи</w:t>
            </w:r>
          </w:p>
        </w:tc>
        <w:tc>
          <w:tcPr>
            <w:tcW w:w="12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115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9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p w:rsidR="00752BC5" w:rsidRPr="00612D58" w:rsidRDefault="00752BC5" w:rsidP="00752BC5">
            <w:pPr>
              <w:jc w:val="center"/>
              <w:rPr>
                <w:rFonts w:ascii="Times New Roman" w:hAnsi="Times New Roman" w:cs="Times New Roman"/>
              </w:rPr>
            </w:pPr>
          </w:p>
          <w:p w:rsidR="00752BC5" w:rsidRPr="00612D58" w:rsidRDefault="00752BC5" w:rsidP="00752BC5">
            <w:pPr>
              <w:jc w:val="center"/>
              <w:rPr>
                <w:rFonts w:ascii="Times New Roman" w:hAnsi="Times New Roman" w:cs="Times New Roman"/>
              </w:rPr>
            </w:pPr>
          </w:p>
          <w:p w:rsidR="00752BC5" w:rsidRPr="00612D58" w:rsidRDefault="00752BC5" w:rsidP="00752BC5">
            <w:pPr>
              <w:jc w:val="center"/>
              <w:rPr>
                <w:rFonts w:ascii="Times New Roman" w:hAnsi="Times New Roman" w:cs="Times New Roman"/>
              </w:rPr>
            </w:pPr>
          </w:p>
          <w:p w:rsidR="00752BC5" w:rsidRPr="00612D58" w:rsidRDefault="00752BC5" w:rsidP="00752BC5">
            <w:pPr>
              <w:jc w:val="center"/>
              <w:rPr>
                <w:rFonts w:ascii="Times New Roman" w:hAnsi="Times New Roman" w:cs="Times New Roman"/>
              </w:rPr>
            </w:pPr>
          </w:p>
          <w:p w:rsidR="00752BC5" w:rsidRPr="00612D58" w:rsidRDefault="00752BC5" w:rsidP="00752BC5">
            <w:pPr>
              <w:rPr>
                <w:rFonts w:ascii="Times New Roman" w:hAnsi="Times New Roman" w:cs="Times New Roman"/>
              </w:rPr>
            </w:pPr>
          </w:p>
        </w:tc>
      </w:tr>
      <w:tr w:rsidR="00752BC5" w:rsidRPr="00612D58" w:rsidTr="00FC14A4">
        <w:trPr>
          <w:trHeight w:val="1670"/>
        </w:trPr>
        <w:tc>
          <w:tcPr>
            <w:tcW w:w="434"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5.</w:t>
            </w:r>
          </w:p>
        </w:tc>
        <w:tc>
          <w:tcPr>
            <w:tcW w:w="2530" w:type="dxa"/>
          </w:tcPr>
          <w:p w:rsidR="00752BC5" w:rsidRPr="00612D58" w:rsidRDefault="00752BC5" w:rsidP="00752BC5">
            <w:pPr>
              <w:rPr>
                <w:rFonts w:ascii="Times New Roman" w:hAnsi="Times New Roman" w:cs="Times New Roman"/>
              </w:rPr>
            </w:pPr>
            <w:r w:rsidRPr="00612D58">
              <w:rPr>
                <w:rFonts w:ascii="Times New Roman" w:hAnsi="Times New Roman" w:cs="Times New Roman"/>
              </w:rPr>
              <w:t>Охват детей, оставшихся без попечения родителей,  и детей-сирот, обратившихся по вопросу погашения задолженности по оплате жилищно-коммунальных услуг</w:t>
            </w:r>
          </w:p>
        </w:tc>
        <w:tc>
          <w:tcPr>
            <w:tcW w:w="12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115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935"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102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94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868"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869"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w:t>
            </w:r>
          </w:p>
        </w:tc>
        <w:tc>
          <w:tcPr>
            <w:tcW w:w="1013"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80" w:type="dxa"/>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802"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1013" w:type="dxa"/>
            <w:tcBorders>
              <w:right w:val="single" w:sz="4" w:space="0" w:color="auto"/>
            </w:tcBorders>
          </w:tcPr>
          <w:p w:rsidR="00752BC5" w:rsidRPr="00612D58" w:rsidRDefault="00752BC5" w:rsidP="00752BC5">
            <w:pPr>
              <w:jc w:val="center"/>
              <w:rPr>
                <w:rFonts w:ascii="Times New Roman" w:hAnsi="Times New Roman" w:cs="Times New Roman"/>
              </w:rPr>
            </w:pPr>
            <w:r w:rsidRPr="00612D58">
              <w:rPr>
                <w:rFonts w:ascii="Times New Roman" w:hAnsi="Times New Roman" w:cs="Times New Roman"/>
              </w:rPr>
              <w:t>100</w:t>
            </w:r>
          </w:p>
        </w:tc>
        <w:tc>
          <w:tcPr>
            <w:tcW w:w="274" w:type="dxa"/>
            <w:tcBorders>
              <w:top w:val="nil"/>
              <w:left w:val="single" w:sz="4" w:space="0" w:color="auto"/>
              <w:bottom w:val="nil"/>
              <w:right w:val="nil"/>
            </w:tcBorders>
          </w:tcPr>
          <w:p w:rsidR="00752BC5" w:rsidRPr="00612D58" w:rsidRDefault="00752BC5" w:rsidP="00752BC5">
            <w:pPr>
              <w:jc w:val="center"/>
              <w:rPr>
                <w:rFonts w:ascii="Times New Roman" w:hAnsi="Times New Roman" w:cs="Times New Roman"/>
              </w:rPr>
            </w:pPr>
          </w:p>
        </w:tc>
      </w:tr>
    </w:tbl>
    <w:p w:rsidR="00E60CC8" w:rsidRPr="004010BC" w:rsidRDefault="00752BC5" w:rsidP="004010BC">
      <w:pPr>
        <w:jc w:val="right"/>
        <w:rPr>
          <w:rFonts w:ascii="Times New Roman" w:hAnsi="Times New Roman" w:cs="Times New Roman"/>
          <w:b/>
        </w:rPr>
        <w:sectPr w:rsidR="00E60CC8" w:rsidRPr="004010BC" w:rsidSect="00E60CC8">
          <w:headerReference w:type="default" r:id="rId44"/>
          <w:pgSz w:w="16838" w:h="11906" w:orient="landscape" w:code="9"/>
          <w:pgMar w:top="567" w:right="1134" w:bottom="1134" w:left="567" w:header="709" w:footer="709" w:gutter="0"/>
          <w:cols w:space="708"/>
          <w:titlePg/>
          <w:docGrid w:linePitch="360"/>
        </w:sectPr>
      </w:pPr>
      <w:r w:rsidRPr="00612D58">
        <w:rPr>
          <w:rFonts w:ascii="Times New Roman" w:hAnsi="Times New Roman" w:cs="Times New Roman"/>
        </w:rPr>
        <w:t xml:space="preserve">             ».</w:t>
      </w:r>
    </w:p>
    <w:p w:rsidR="00EE1BC4" w:rsidRPr="00EE1BC4" w:rsidRDefault="004010BC" w:rsidP="004010BC">
      <w:pPr>
        <w:widowControl w:val="0"/>
        <w:snapToGrid w:val="0"/>
        <w:spacing w:before="40" w:after="0" w:line="240" w:lineRule="auto"/>
        <w:rPr>
          <w:rFonts w:ascii="Times New Roman" w:eastAsia="Times New Roman" w:hAnsi="Times New Roman" w:cs="Times New Roman"/>
          <w:b/>
          <w:lang w:eastAsia="ru-RU"/>
        </w:rPr>
      </w:pPr>
      <w:r>
        <w:rPr>
          <w:rFonts w:ascii="Times New Roman" w:hAnsi="Times New Roman" w:cs="Times New Roman"/>
        </w:rPr>
        <w:lastRenderedPageBreak/>
        <w:t xml:space="preserve">                                                                 </w:t>
      </w:r>
      <w:r w:rsidR="00EE1BC4" w:rsidRPr="00EE1BC4">
        <w:rPr>
          <w:rFonts w:ascii="Times New Roman" w:eastAsia="Times New Roman" w:hAnsi="Times New Roman" w:cs="Times New Roman"/>
          <w:b/>
          <w:lang w:eastAsia="ru-RU"/>
        </w:rPr>
        <w:t>АДМИНИСТРАЦИЯ</w:t>
      </w:r>
    </w:p>
    <w:p w:rsidR="00EE1BC4" w:rsidRPr="00EE1BC4" w:rsidRDefault="00EE1BC4" w:rsidP="00EE1BC4">
      <w:pPr>
        <w:widowControl w:val="0"/>
        <w:snapToGrid w:val="0"/>
        <w:spacing w:before="40" w:after="0" w:line="240" w:lineRule="auto"/>
        <w:ind w:right="-142"/>
        <w:jc w:val="center"/>
        <w:rPr>
          <w:rFonts w:ascii="Times New Roman" w:eastAsia="Times New Roman" w:hAnsi="Times New Roman" w:cs="Times New Roman"/>
          <w:b/>
          <w:lang w:eastAsia="ru-RU"/>
        </w:rPr>
      </w:pPr>
      <w:r w:rsidRPr="00EE1BC4">
        <w:rPr>
          <w:rFonts w:ascii="Times New Roman" w:eastAsia="Times New Roman" w:hAnsi="Times New Roman" w:cs="Times New Roman"/>
          <w:b/>
          <w:lang w:eastAsia="ru-RU"/>
        </w:rPr>
        <w:t>муниципального образования – Шиловский муниципальный район Рязанской области</w:t>
      </w:r>
    </w:p>
    <w:p w:rsidR="00EE1BC4" w:rsidRPr="00EE1BC4" w:rsidRDefault="00EE1BC4" w:rsidP="00EE1BC4">
      <w:pPr>
        <w:widowControl w:val="0"/>
        <w:snapToGrid w:val="0"/>
        <w:spacing w:before="40" w:after="0" w:line="240" w:lineRule="auto"/>
        <w:jc w:val="center"/>
        <w:rPr>
          <w:rFonts w:ascii="Times New Roman" w:eastAsia="Times New Roman" w:hAnsi="Times New Roman" w:cs="Times New Roman"/>
          <w:b/>
          <w:u w:val="single"/>
          <w:lang w:eastAsia="ru-RU"/>
        </w:rPr>
      </w:pPr>
    </w:p>
    <w:p w:rsidR="00EE1BC4" w:rsidRPr="00EE1BC4" w:rsidRDefault="00EE1BC4" w:rsidP="00EE1BC4">
      <w:pPr>
        <w:widowControl w:val="0"/>
        <w:snapToGrid w:val="0"/>
        <w:spacing w:before="40" w:after="0" w:line="240" w:lineRule="auto"/>
        <w:jc w:val="center"/>
        <w:rPr>
          <w:rFonts w:ascii="Times New Roman" w:eastAsia="Times New Roman" w:hAnsi="Times New Roman" w:cs="Times New Roman"/>
          <w:b/>
          <w:lang w:eastAsia="ru-RU"/>
        </w:rPr>
      </w:pPr>
      <w:r w:rsidRPr="00EE1BC4">
        <w:rPr>
          <w:rFonts w:ascii="Times New Roman" w:eastAsia="Times New Roman" w:hAnsi="Times New Roman" w:cs="Times New Roman"/>
          <w:b/>
          <w:lang w:eastAsia="ru-RU"/>
        </w:rPr>
        <w:t>ПОСТАНОВЛЕНИЕ</w:t>
      </w:r>
    </w:p>
    <w:p w:rsidR="00EE1BC4" w:rsidRPr="00EE1BC4" w:rsidRDefault="00EE1BC4" w:rsidP="00EE1BC4">
      <w:pPr>
        <w:widowControl w:val="0"/>
        <w:snapToGrid w:val="0"/>
        <w:spacing w:before="40" w:after="0" w:line="240" w:lineRule="auto"/>
        <w:rPr>
          <w:rFonts w:ascii="Times New Roman" w:eastAsia="Times New Roman" w:hAnsi="Times New Roman" w:cs="Times New Roman"/>
          <w:b/>
          <w:lang w:eastAsia="ru-RU"/>
        </w:rPr>
      </w:pPr>
    </w:p>
    <w:p w:rsidR="00EE1BC4" w:rsidRPr="00EE1BC4" w:rsidRDefault="00EE1BC4" w:rsidP="00EE1BC4">
      <w:pPr>
        <w:snapToGrid w:val="0"/>
        <w:spacing w:after="0" w:line="240" w:lineRule="auto"/>
        <w:ind w:firstLine="3261"/>
        <w:rPr>
          <w:rFonts w:ascii="Times New Roman" w:eastAsia="Times New Roman" w:hAnsi="Times New Roman" w:cs="Times New Roman"/>
          <w:b/>
          <w:lang w:eastAsia="ru-RU"/>
        </w:rPr>
      </w:pPr>
      <w:r w:rsidRPr="00EE1BC4">
        <w:rPr>
          <w:rFonts w:ascii="Times New Roman" w:eastAsia="Times New Roman" w:hAnsi="Times New Roman" w:cs="Times New Roman"/>
          <w:b/>
          <w:lang w:eastAsia="ru-RU"/>
        </w:rPr>
        <w:t xml:space="preserve">        от  09.11.2021   №  526</w:t>
      </w:r>
    </w:p>
    <w:p w:rsidR="00EE1BC4" w:rsidRPr="00EE1BC4" w:rsidRDefault="00EE1BC4" w:rsidP="00EE1BC4">
      <w:pPr>
        <w:jc w:val="center"/>
        <w:rPr>
          <w:rFonts w:ascii="Times New Roman" w:eastAsia="Calibri" w:hAnsi="Times New Roman" w:cs="Times New Roman"/>
        </w:rPr>
      </w:pPr>
    </w:p>
    <w:p w:rsidR="00EE1BC4" w:rsidRPr="00EE1BC4" w:rsidRDefault="00EE1BC4" w:rsidP="00EE1BC4">
      <w:pPr>
        <w:spacing w:after="0" w:line="240" w:lineRule="auto"/>
        <w:jc w:val="center"/>
        <w:rPr>
          <w:rFonts w:ascii="Times New Roman" w:eastAsia="Calibri" w:hAnsi="Times New Roman" w:cs="Times New Roman"/>
        </w:rPr>
      </w:pPr>
      <w:r w:rsidRPr="00EE1BC4">
        <w:rPr>
          <w:rFonts w:ascii="Times New Roman" w:eastAsia="Calibri" w:hAnsi="Times New Roman" w:cs="Times New Roman"/>
        </w:rPr>
        <w:t>О внесении изменений в постановление администрации муниципального образования – Шиловский муниципальный район Рязанской области от 28.12.2017  № 732 «Об утверждении муниципальной программы Шиловского муниципального района Рязанской области</w:t>
      </w:r>
      <w:r>
        <w:rPr>
          <w:rFonts w:ascii="Times New Roman" w:eastAsia="Calibri" w:hAnsi="Times New Roman" w:cs="Times New Roman"/>
        </w:rPr>
        <w:t xml:space="preserve"> </w:t>
      </w:r>
      <w:r w:rsidRPr="00EE1BC4">
        <w:rPr>
          <w:rFonts w:ascii="Times New Roman" w:eastAsia="Calibri" w:hAnsi="Times New Roman" w:cs="Times New Roman"/>
        </w:rPr>
        <w:t>«Развитие образования»</w:t>
      </w:r>
    </w:p>
    <w:p w:rsidR="00EE1BC4" w:rsidRPr="00EE1BC4" w:rsidRDefault="00EE1BC4" w:rsidP="00EE1BC4">
      <w:pPr>
        <w:spacing w:after="0" w:line="240" w:lineRule="auto"/>
        <w:jc w:val="center"/>
        <w:rPr>
          <w:rFonts w:ascii="Times New Roman" w:eastAsia="Calibri" w:hAnsi="Times New Roman" w:cs="Times New Roman"/>
        </w:rPr>
      </w:pPr>
    </w:p>
    <w:p w:rsidR="00EE1BC4" w:rsidRPr="00EE1BC4" w:rsidRDefault="00EE1BC4" w:rsidP="00EE1BC4">
      <w:pPr>
        <w:spacing w:after="0" w:line="240" w:lineRule="auto"/>
        <w:jc w:val="center"/>
        <w:rPr>
          <w:rFonts w:ascii="Times New Roman" w:eastAsia="Calibri" w:hAnsi="Times New Roman" w:cs="Times New Roman"/>
        </w:rPr>
      </w:pPr>
    </w:p>
    <w:p w:rsidR="00EE1BC4" w:rsidRPr="00EE1BC4" w:rsidRDefault="00EE1BC4" w:rsidP="00EE1BC4">
      <w:pPr>
        <w:spacing w:after="0" w:line="240" w:lineRule="auto"/>
        <w:jc w:val="center"/>
        <w:rPr>
          <w:rFonts w:ascii="Times New Roman" w:eastAsia="Calibri" w:hAnsi="Times New Roman" w:cs="Times New Roman"/>
        </w:rPr>
      </w:pPr>
    </w:p>
    <w:p w:rsidR="00EE1BC4" w:rsidRPr="00EE1BC4" w:rsidRDefault="00EE1BC4" w:rsidP="00EE1BC4">
      <w:pPr>
        <w:tabs>
          <w:tab w:val="left" w:pos="567"/>
        </w:tabs>
        <w:spacing w:after="0" w:line="240" w:lineRule="auto"/>
        <w:ind w:firstLine="709"/>
        <w:jc w:val="both"/>
        <w:rPr>
          <w:rFonts w:ascii="Times New Roman" w:eastAsia="Times New Roman" w:hAnsi="Times New Roman" w:cs="Times New Roman"/>
          <w:bCs/>
          <w:lang w:val="x-none" w:eastAsia="x-none"/>
        </w:rPr>
      </w:pPr>
      <w:r w:rsidRPr="00EE1BC4">
        <w:rPr>
          <w:rFonts w:ascii="Times New Roman" w:eastAsia="Times New Roman" w:hAnsi="Times New Roman" w:cs="Times New Roman"/>
          <w:bCs/>
          <w:lang w:val="x-none" w:eastAsia="x-none"/>
        </w:rPr>
        <w:t>В</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целях уточнения мероприятий муниципальной программы</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Шиловского муниципального района</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Рязанской области «Развитие образования»,</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утвержденной постановлением администрации муниципального  образования – Шиловский муниципальный район</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Рязанской области от  28.12.2017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 732</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«Об утверждении муниципальной</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программы Шиловского муниципального района Рязанской области «Развитие образования»</w:t>
      </w:r>
      <w:r w:rsidRPr="00EE1BC4">
        <w:rPr>
          <w:rFonts w:ascii="Times New Roman" w:eastAsia="Times New Roman" w:hAnsi="Times New Roman" w:cs="Times New Roman"/>
          <w:bCs/>
          <w:lang w:eastAsia="x-none"/>
        </w:rPr>
        <w:t>,</w:t>
      </w:r>
      <w:r w:rsidRPr="00EE1BC4">
        <w:rPr>
          <w:rFonts w:ascii="Times New Roman" w:eastAsia="Times New Roman" w:hAnsi="Times New Roman" w:cs="Times New Roman"/>
          <w:bCs/>
          <w:lang w:val="x-none" w:eastAsia="x-none"/>
        </w:rPr>
        <w:t xml:space="preserve"> администрация муниципального образования – Шиловский муниципальный район Рязанской области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ПОСТАНОВЛЯЕТ:</w:t>
      </w:r>
    </w:p>
    <w:p w:rsidR="00EE1BC4" w:rsidRPr="00EE1BC4" w:rsidRDefault="00EE1BC4" w:rsidP="00EE1BC4">
      <w:pPr>
        <w:numPr>
          <w:ilvl w:val="0"/>
          <w:numId w:val="35"/>
        </w:numPr>
        <w:tabs>
          <w:tab w:val="left" w:pos="-142"/>
          <w:tab w:val="left" w:pos="567"/>
          <w:tab w:val="left" w:pos="851"/>
          <w:tab w:val="left" w:pos="1134"/>
        </w:tabs>
        <w:spacing w:after="0" w:line="240" w:lineRule="auto"/>
        <w:ind w:left="0" w:firstLine="709"/>
        <w:jc w:val="both"/>
        <w:rPr>
          <w:rFonts w:ascii="Times New Roman" w:eastAsia="Times New Roman" w:hAnsi="Times New Roman" w:cs="Times New Roman"/>
          <w:bCs/>
          <w:lang w:val="x-none" w:eastAsia="x-none"/>
        </w:rPr>
      </w:pPr>
      <w:r w:rsidRPr="00EE1BC4">
        <w:rPr>
          <w:rFonts w:ascii="Times New Roman" w:eastAsia="Times New Roman" w:hAnsi="Times New Roman" w:cs="Times New Roman"/>
          <w:bCs/>
          <w:lang w:val="x-none" w:eastAsia="x-none"/>
        </w:rPr>
        <w:t>Внести в</w:t>
      </w:r>
      <w:r w:rsidRPr="00EE1BC4">
        <w:rPr>
          <w:rFonts w:ascii="Times New Roman" w:eastAsia="Times New Roman" w:hAnsi="Times New Roman" w:cs="Times New Roman"/>
          <w:bCs/>
          <w:lang w:eastAsia="x-none"/>
        </w:rPr>
        <w:t xml:space="preserve"> приложение к </w:t>
      </w:r>
      <w:r w:rsidRPr="00EE1BC4">
        <w:rPr>
          <w:rFonts w:ascii="Times New Roman" w:eastAsia="Times New Roman" w:hAnsi="Times New Roman" w:cs="Times New Roman"/>
          <w:bCs/>
          <w:lang w:val="x-none" w:eastAsia="x-none"/>
        </w:rPr>
        <w:t xml:space="preserve"> постановлени</w:t>
      </w:r>
      <w:r w:rsidRPr="00EE1BC4">
        <w:rPr>
          <w:rFonts w:ascii="Times New Roman" w:eastAsia="Times New Roman" w:hAnsi="Times New Roman" w:cs="Times New Roman"/>
          <w:bCs/>
          <w:lang w:eastAsia="x-none"/>
        </w:rPr>
        <w:t>ю</w:t>
      </w:r>
      <w:r w:rsidRPr="00EE1BC4">
        <w:rPr>
          <w:rFonts w:ascii="Times New Roman" w:eastAsia="Times New Roman" w:hAnsi="Times New Roman" w:cs="Times New Roman"/>
          <w:bCs/>
          <w:lang w:val="x-none" w:eastAsia="x-none"/>
        </w:rPr>
        <w:t xml:space="preserve"> администрации муниципального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образования</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Шиловский муниципальный район Рязанской области от 28.12.2017  № 732 «Об утверждении муниципальной программы Шиловского муниципального района Рязанской области «Развитие образования» (в редакции постановлений администрации муниципального образования – Шиловский муниципальный район Рязанской области от 30.01.2018  № 59,  от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27.02.2018  № 103, от 28.03.2018  № 154, от 25.05.2018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 267,  от 31.05.2018</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 271,</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от 19.06.2018  № 302,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от 16.07.2018  № 350, от 19.07.2018  № 355, от 31.08.2018 </w:t>
      </w:r>
      <w:r w:rsidRPr="00EE1BC4">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val="x-none" w:eastAsia="x-none"/>
        </w:rPr>
        <w:t xml:space="preserve"> № 458</w:t>
      </w:r>
      <w:r w:rsidRPr="00EE1BC4">
        <w:rPr>
          <w:rFonts w:ascii="Times New Roman" w:eastAsia="Times New Roman" w:hAnsi="Times New Roman" w:cs="Times New Roman"/>
          <w:bCs/>
          <w:lang w:eastAsia="x-none"/>
        </w:rPr>
        <w:t>, от 24.09.2018  № 504, от  09.10.2018   № 557, от 18.10.2018  № 584, от  26.11.2018  № 707, от 21.12.2018 № 760, от 12.03.2019  № 121, от 18.03.2019  № 144, от 24.04.2019  № 224, от 20.05.2019    № 286, от 20.06.2019 № 354, от 23.07.2019   № 417, от 12.08.2019 № 454, от 17.09.2019 № 517, от 25.10.2019 № 662, от 28.11.2019 № 745, от 18.12.2019       № 822, от  27.12.2019  № 851, от 27.01.2020  № 20, от 12.03.2020 № 85, от 25.03.2020 № 114, от 31.03.2020 № 119, от 09.04.2020 № 123, от 29.05.2020       № 203, от 20.07.2020 № 296, от 27.07.2020 № 311, от 12.08.2020 № 342, от 26.08.2020 № 376, от 23.09.2020 № 419, от 22.10.2020 № 462, от 21.12.2020       № 565, от 24.02.2021 № 64, от 12.04.2021 № 142, от 08.06.2021 № 229, от 23.06.2021 № 242, от 30.06.2021 № 249, от 14.07.2021 № 268, от 27.07.2021       № 303, от 18.08.2021 № 335, от 24.08.2021 № 350, от 27.09.2021 № 407, от 29.09.2021 № 416)</w:t>
      </w:r>
      <w:r w:rsidRPr="00EE1BC4">
        <w:rPr>
          <w:rFonts w:ascii="Times New Roman" w:eastAsia="Times New Roman" w:hAnsi="Times New Roman" w:cs="Times New Roman"/>
          <w:bCs/>
          <w:lang w:val="x-none" w:eastAsia="x-none"/>
        </w:rPr>
        <w:t xml:space="preserve"> (далее – </w:t>
      </w:r>
      <w:r w:rsidRPr="00EE1BC4">
        <w:rPr>
          <w:rFonts w:ascii="Times New Roman" w:eastAsia="Times New Roman" w:hAnsi="Times New Roman" w:cs="Times New Roman"/>
          <w:bCs/>
          <w:lang w:eastAsia="x-none"/>
        </w:rPr>
        <w:t>Программа</w:t>
      </w:r>
      <w:r w:rsidRPr="00EE1BC4">
        <w:rPr>
          <w:rFonts w:ascii="Times New Roman" w:eastAsia="Times New Roman" w:hAnsi="Times New Roman" w:cs="Times New Roman"/>
          <w:bCs/>
          <w:lang w:val="x-none" w:eastAsia="x-none"/>
        </w:rPr>
        <w:t>) следующие изменения:</w:t>
      </w:r>
    </w:p>
    <w:p w:rsidR="00EE1BC4" w:rsidRPr="00EE1BC4" w:rsidRDefault="00EE1BC4" w:rsidP="00EE1BC4">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val="x-none" w:eastAsia="x-none"/>
        </w:rPr>
        <w:t xml:space="preserve">1.1. </w:t>
      </w:r>
      <w:r w:rsidRPr="00EE1BC4">
        <w:rPr>
          <w:rFonts w:ascii="Times New Roman" w:eastAsia="Times New Roman" w:hAnsi="Times New Roman" w:cs="Times New Roman"/>
          <w:bCs/>
          <w:lang w:eastAsia="x-none"/>
        </w:rPr>
        <w:t>В паспорте  Программы с</w:t>
      </w:r>
      <w:r w:rsidRPr="00EE1BC4">
        <w:rPr>
          <w:rFonts w:ascii="Times New Roman" w:eastAsia="Times New Roman" w:hAnsi="Times New Roman" w:cs="Times New Roman"/>
          <w:bCs/>
          <w:lang w:val="x-none" w:eastAsia="x-none"/>
        </w:rPr>
        <w:t xml:space="preserve">троку </w:t>
      </w:r>
      <w:r w:rsidRPr="00EE1BC4">
        <w:rPr>
          <w:rFonts w:ascii="Times New Roman" w:eastAsia="Times New Roman" w:hAnsi="Times New Roman" w:cs="Times New Roman"/>
          <w:bCs/>
          <w:lang w:eastAsia="x-none"/>
        </w:rPr>
        <w:t>«</w:t>
      </w:r>
      <w:r w:rsidRPr="00EE1BC4">
        <w:rPr>
          <w:rFonts w:ascii="Times New Roman" w:eastAsia="Times New Roman" w:hAnsi="Times New Roman" w:cs="Times New Roman"/>
          <w:bCs/>
          <w:lang w:val="x-none" w:eastAsia="x-none"/>
        </w:rPr>
        <w:t>Объемы  финансирования</w:t>
      </w:r>
      <w:r w:rsidRPr="00EE1BC4">
        <w:rPr>
          <w:rFonts w:ascii="Times New Roman" w:eastAsia="Times New Roman" w:hAnsi="Times New Roman" w:cs="Times New Roman"/>
          <w:bCs/>
          <w:lang w:eastAsia="x-none"/>
        </w:rPr>
        <w:t xml:space="preserve">  Программы» изложить в следующей редакции:</w:t>
      </w:r>
    </w:p>
    <w:p w:rsidR="00EE1BC4" w:rsidRPr="00EE1BC4" w:rsidRDefault="00EE1BC4" w:rsidP="00EE1BC4">
      <w:pPr>
        <w:tabs>
          <w:tab w:val="left" w:pos="-142"/>
          <w:tab w:val="left" w:pos="567"/>
        </w:tabs>
        <w:spacing w:after="0" w:line="240" w:lineRule="auto"/>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w:t>
      </w: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1996"/>
        <w:gridCol w:w="7643"/>
      </w:tblGrid>
      <w:tr w:rsidR="00EE1BC4" w:rsidRPr="00EE1BC4" w:rsidTr="00EE1BC4">
        <w:trPr>
          <w:trHeight w:val="522"/>
        </w:trPr>
        <w:tc>
          <w:tcPr>
            <w:tcW w:w="1996" w:type="dxa"/>
            <w:tcBorders>
              <w:top w:val="single" w:sz="4" w:space="0" w:color="auto"/>
              <w:left w:val="single" w:sz="4" w:space="0" w:color="auto"/>
              <w:bottom w:val="single" w:sz="4" w:space="0" w:color="auto"/>
              <w:right w:val="single" w:sz="4" w:space="0" w:color="auto"/>
            </w:tcBorders>
          </w:tcPr>
          <w:p w:rsidR="00EE1BC4" w:rsidRPr="00EE1BC4" w:rsidRDefault="00EE1BC4" w:rsidP="00B074BB">
            <w:pPr>
              <w:widowControl w:val="0"/>
              <w:autoSpaceDE w:val="0"/>
              <w:autoSpaceDN w:val="0"/>
              <w:adjustRightInd w:val="0"/>
              <w:spacing w:after="0" w:line="254" w:lineRule="auto"/>
              <w:jc w:val="both"/>
              <w:rPr>
                <w:rFonts w:ascii="Times New Roman" w:eastAsia="Times New Roman" w:hAnsi="Times New Roman" w:cs="Times New Roman"/>
                <w:lang w:eastAsia="ru-RU"/>
              </w:rPr>
            </w:pPr>
            <w:r w:rsidRPr="00EE1BC4">
              <w:rPr>
                <w:rFonts w:ascii="Times New Roman" w:eastAsia="Times New Roman" w:hAnsi="Times New Roman" w:cs="Times New Roman"/>
                <w:lang w:eastAsia="ru-RU"/>
              </w:rPr>
              <w:t xml:space="preserve">Объемы  </w:t>
            </w:r>
            <w:proofErr w:type="spellStart"/>
            <w:r w:rsidRPr="00EE1BC4">
              <w:rPr>
                <w:rFonts w:ascii="Times New Roman" w:eastAsia="Times New Roman" w:hAnsi="Times New Roman" w:cs="Times New Roman"/>
                <w:lang w:eastAsia="ru-RU"/>
              </w:rPr>
              <w:t>финансирова</w:t>
            </w:r>
            <w:proofErr w:type="spellEnd"/>
            <w:r w:rsidRPr="00EE1BC4">
              <w:rPr>
                <w:rFonts w:ascii="Times New Roman" w:eastAsia="Times New Roman" w:hAnsi="Times New Roman" w:cs="Times New Roman"/>
                <w:lang w:eastAsia="ru-RU"/>
              </w:rPr>
              <w:t>-</w:t>
            </w:r>
          </w:p>
          <w:p w:rsidR="00EE1BC4" w:rsidRPr="00EE1BC4" w:rsidRDefault="00EE1BC4" w:rsidP="00B074BB">
            <w:pPr>
              <w:widowControl w:val="0"/>
              <w:autoSpaceDE w:val="0"/>
              <w:autoSpaceDN w:val="0"/>
              <w:adjustRightInd w:val="0"/>
              <w:spacing w:after="0" w:line="254" w:lineRule="auto"/>
              <w:jc w:val="both"/>
              <w:rPr>
                <w:rFonts w:ascii="Times New Roman" w:eastAsia="Times New Roman" w:hAnsi="Times New Roman" w:cs="Times New Roman"/>
                <w:lang w:eastAsia="ru-RU"/>
              </w:rPr>
            </w:pPr>
            <w:proofErr w:type="spellStart"/>
            <w:r w:rsidRPr="00EE1BC4">
              <w:rPr>
                <w:rFonts w:ascii="Times New Roman" w:eastAsia="Times New Roman" w:hAnsi="Times New Roman" w:cs="Times New Roman"/>
                <w:lang w:eastAsia="ru-RU"/>
              </w:rPr>
              <w:t>ния</w:t>
            </w:r>
            <w:proofErr w:type="spellEnd"/>
            <w:r w:rsidRPr="00EE1BC4">
              <w:rPr>
                <w:rFonts w:ascii="Times New Roman" w:eastAsia="Times New Roman" w:hAnsi="Times New Roman" w:cs="Times New Roman"/>
                <w:lang w:eastAsia="ru-RU"/>
              </w:rPr>
              <w:t xml:space="preserve"> Программы</w:t>
            </w:r>
          </w:p>
        </w:tc>
        <w:tc>
          <w:tcPr>
            <w:tcW w:w="7643" w:type="dxa"/>
            <w:tcBorders>
              <w:top w:val="single" w:sz="4" w:space="0" w:color="auto"/>
              <w:left w:val="single" w:sz="4" w:space="0" w:color="auto"/>
              <w:bottom w:val="single" w:sz="4" w:space="0" w:color="auto"/>
              <w:right w:val="single" w:sz="4" w:space="0" w:color="auto"/>
            </w:tcBorders>
          </w:tcPr>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lang w:eastAsia="ru-RU"/>
              </w:rPr>
              <w:t xml:space="preserve">Финансирование Программы осуществляется за счет бюджета муниципального образования - Шиловский муниципальный район (далее - муниципальный бюджет), областного бюджета и федерального </w:t>
            </w:r>
            <w:r w:rsidRPr="00EE1BC4">
              <w:rPr>
                <w:rFonts w:ascii="Times New Roman" w:eastAsia="Times New Roman" w:hAnsi="Times New Roman" w:cs="Times New Roman"/>
                <w:color w:val="000000"/>
                <w:lang w:eastAsia="ru-RU"/>
              </w:rPr>
              <w:t xml:space="preserve">бюджета.  Объем финансирования </w:t>
            </w:r>
            <w:r w:rsidRPr="00EE1BC4">
              <w:rPr>
                <w:rFonts w:ascii="Times New Roman" w:eastAsia="Times New Roman" w:hAnsi="Times New Roman" w:cs="Times New Roman"/>
                <w:lang w:eastAsia="ru-RU"/>
              </w:rPr>
              <w:t>Программы составляет 4274385548,76 рублей, из них 1049021694,24 рублей - средства муниципального бюджета, 3146710661,15 рублей - средства областного бюджета, 78653193,37 рублей - средства</w:t>
            </w:r>
            <w:r w:rsidRPr="00EE1BC4">
              <w:rPr>
                <w:rFonts w:ascii="Times New Roman" w:eastAsia="Times New Roman" w:hAnsi="Times New Roman" w:cs="Times New Roman"/>
                <w:color w:val="000000"/>
                <w:lang w:eastAsia="ru-RU"/>
              </w:rPr>
              <w:t xml:space="preserve"> федерального бюджета.</w:t>
            </w:r>
          </w:p>
          <w:p w:rsidR="00EE1BC4" w:rsidRPr="00EE1BC4" w:rsidRDefault="00EE1BC4" w:rsidP="00B074BB">
            <w:pPr>
              <w:widowControl w:val="0"/>
              <w:tabs>
                <w:tab w:val="left" w:pos="3030"/>
              </w:tabs>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color w:val="000000"/>
                <w:lang w:eastAsia="ru-RU"/>
              </w:rPr>
              <w:t>в том числе по годам:</w:t>
            </w:r>
            <w:r w:rsidRPr="00EE1BC4">
              <w:rPr>
                <w:rFonts w:ascii="Times New Roman" w:eastAsia="Times New Roman" w:hAnsi="Times New Roman" w:cs="Times New Roman"/>
                <w:color w:val="000000"/>
                <w:lang w:eastAsia="ru-RU"/>
              </w:rPr>
              <w:tab/>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color w:val="000000"/>
                <w:lang w:eastAsia="ru-RU"/>
              </w:rPr>
              <w:t>2018 год - 531795710,37 рублей (119761830,00 рублей - средства муниципального бюджета, 411652620,37 рублей - средства областного бюджета, 381260,00 рублей - средства федерального бюджета);</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color w:val="000000"/>
                <w:lang w:eastAsia="ru-RU"/>
              </w:rPr>
              <w:t>2019 год – 609371329,33 рублей (133635955,50 рублей - средства муниципального бюджета, 475735373,83 рублей - средства областного бюджета);</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color w:val="000000"/>
                <w:lang w:eastAsia="ru-RU"/>
              </w:rPr>
              <w:t xml:space="preserve">2020 год – 550459309,87 рублей (142681897,03 рублей - средства муниципального бюджета, 381569796,41 рублей - средства областного </w:t>
            </w:r>
            <w:r w:rsidRPr="00EE1BC4">
              <w:rPr>
                <w:rFonts w:ascii="Times New Roman" w:eastAsia="Times New Roman" w:hAnsi="Times New Roman" w:cs="Times New Roman"/>
                <w:color w:val="000000"/>
                <w:lang w:eastAsia="ru-RU"/>
              </w:rPr>
              <w:lastRenderedPageBreak/>
              <w:t>бюджета, 26207616,43 рублей – средства федерального бюджета);</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lang w:eastAsia="ru-RU"/>
              </w:rPr>
              <w:t>2021 год – 589422209,12 рублей (147614285,84 рублей - средства муниципального бюджета, 405914446,34 рублей</w:t>
            </w:r>
            <w:r w:rsidRPr="00EE1BC4">
              <w:rPr>
                <w:rFonts w:ascii="Times New Roman" w:eastAsia="Times New Roman" w:hAnsi="Times New Roman" w:cs="Times New Roman"/>
                <w:color w:val="000000"/>
                <w:lang w:eastAsia="ru-RU"/>
              </w:rPr>
              <w:t xml:space="preserve"> - средства областного бюджета, 35893476,94 - средства федерального бюджета);</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color w:val="000000"/>
                <w:lang w:eastAsia="ru-RU"/>
              </w:rPr>
            </w:pPr>
            <w:r w:rsidRPr="00EE1BC4">
              <w:rPr>
                <w:rFonts w:ascii="Times New Roman" w:eastAsia="Times New Roman" w:hAnsi="Times New Roman" w:cs="Times New Roman"/>
                <w:color w:val="000000"/>
                <w:lang w:eastAsia="ru-RU"/>
              </w:rPr>
              <w:t xml:space="preserve">2022 год – </w:t>
            </w:r>
            <w:r w:rsidRPr="00EE1BC4">
              <w:rPr>
                <w:rFonts w:ascii="Times New Roman" w:eastAsia="Times New Roman" w:hAnsi="Times New Roman" w:cs="Times New Roman"/>
                <w:lang w:eastAsia="ru-RU"/>
              </w:rPr>
              <w:t>522186253,01</w:t>
            </w:r>
            <w:r w:rsidRPr="00EE1BC4">
              <w:rPr>
                <w:rFonts w:ascii="Times New Roman" w:eastAsia="Times New Roman" w:hAnsi="Times New Roman" w:cs="Times New Roman"/>
                <w:color w:val="000000"/>
                <w:lang w:eastAsia="ru-RU"/>
              </w:rPr>
              <w:t xml:space="preserve"> рублей (124726371,87 рублей - средства муниципального бюджета, 381289041,14 рублей - средства областного бюджета, </w:t>
            </w:r>
            <w:r w:rsidRPr="00EE1BC4">
              <w:rPr>
                <w:rFonts w:ascii="Times New Roman" w:eastAsia="Times New Roman" w:hAnsi="Times New Roman" w:cs="Times New Roman"/>
                <w:lang w:eastAsia="ru-RU"/>
              </w:rPr>
              <w:t>16170840,00</w:t>
            </w:r>
            <w:r w:rsidRPr="00EE1BC4">
              <w:rPr>
                <w:rFonts w:ascii="Times New Roman" w:eastAsia="Times New Roman" w:hAnsi="Times New Roman" w:cs="Times New Roman"/>
                <w:color w:val="000000"/>
                <w:lang w:eastAsia="ru-RU"/>
              </w:rPr>
              <w:t xml:space="preserve"> рублей – средства федерального бюджета);</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lang w:eastAsia="ru-RU"/>
              </w:rPr>
            </w:pPr>
            <w:r w:rsidRPr="00EE1BC4">
              <w:rPr>
                <w:rFonts w:ascii="Times New Roman" w:eastAsia="Times New Roman" w:hAnsi="Times New Roman" w:cs="Times New Roman"/>
                <w:color w:val="000000"/>
                <w:lang w:eastAsia="ru-RU"/>
              </w:rPr>
              <w:t>2023 год – 507543097,68 рублей (124645184,00 рублей - средства муниципального бюджета, 382897913,68 рублей - средства областного бюджета</w:t>
            </w:r>
            <w:r w:rsidRPr="00EE1BC4">
              <w:rPr>
                <w:rFonts w:ascii="Times New Roman" w:eastAsia="Times New Roman" w:hAnsi="Times New Roman" w:cs="Times New Roman"/>
                <w:lang w:eastAsia="ru-RU"/>
              </w:rPr>
              <w:t>);</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lang w:eastAsia="ru-RU"/>
              </w:rPr>
            </w:pPr>
            <w:r w:rsidRPr="00EE1BC4">
              <w:rPr>
                <w:rFonts w:ascii="Times New Roman" w:eastAsia="Times New Roman" w:hAnsi="Times New Roman" w:cs="Times New Roman"/>
                <w:lang w:eastAsia="ru-RU"/>
              </w:rPr>
              <w:t>2024 год - 481803819,69 рублей (127978085,00 рублей - средства муниципального бюджета, 353825734,69 рублей - средства областного бюджета);</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lang w:eastAsia="ru-RU"/>
              </w:rPr>
            </w:pPr>
            <w:r w:rsidRPr="00EE1BC4">
              <w:rPr>
                <w:rFonts w:ascii="Times New Roman" w:eastAsia="Times New Roman" w:hAnsi="Times New Roman" w:cs="Times New Roman"/>
                <w:lang w:eastAsia="ru-RU"/>
              </w:rPr>
              <w:t xml:space="preserve">2025 год - 481803819,69 рублей (127978085,00 рублей - средства муниципального бюджета, 353825734,69 рублей  </w:t>
            </w:r>
          </w:p>
          <w:p w:rsidR="00EE1BC4" w:rsidRPr="00EE1BC4" w:rsidRDefault="00EE1BC4" w:rsidP="00B074BB">
            <w:pPr>
              <w:widowControl w:val="0"/>
              <w:autoSpaceDE w:val="0"/>
              <w:autoSpaceDN w:val="0"/>
              <w:adjustRightInd w:val="0"/>
              <w:spacing w:after="0" w:line="254" w:lineRule="auto"/>
              <w:ind w:hanging="73"/>
              <w:jc w:val="both"/>
              <w:rPr>
                <w:rFonts w:ascii="Times New Roman" w:eastAsia="Times New Roman" w:hAnsi="Times New Roman" w:cs="Times New Roman"/>
                <w:lang w:eastAsia="ru-RU"/>
              </w:rPr>
            </w:pPr>
            <w:r w:rsidRPr="00EE1BC4">
              <w:rPr>
                <w:rFonts w:ascii="Times New Roman" w:eastAsia="Times New Roman" w:hAnsi="Times New Roman" w:cs="Times New Roman"/>
                <w:lang w:eastAsia="ru-RU"/>
              </w:rPr>
              <w:t>средства областного бюджета).</w:t>
            </w:r>
          </w:p>
        </w:tc>
      </w:tr>
    </w:tbl>
    <w:p w:rsidR="00EE1BC4" w:rsidRPr="00EE1BC4" w:rsidRDefault="00EE1BC4" w:rsidP="00B074BB">
      <w:pPr>
        <w:tabs>
          <w:tab w:val="left" w:pos="-142"/>
          <w:tab w:val="left" w:pos="567"/>
        </w:tabs>
        <w:spacing w:after="0" w:line="240" w:lineRule="auto"/>
        <w:jc w:val="right"/>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lastRenderedPageBreak/>
        <w:t>».</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1.2. В приложении 1 к Программе:</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 приложение 1 к подпрограмме 1 «Развитие общего образования» изложить в редакции согласно приложению 1 к настоящему постановлению.</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1.3. В приложении 2 к Программе:</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 приложение 1 к подпрограмме 2 «Развитие дополнительного образования» изложить в редакции согласно приложению 2 к настоящему постановлению.</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2. Опубликовать настоящее постановление в Информационном бюллетене муниципального образования – Шиловский муниципальный район Рязанской области.</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3. Настоящее постановление вступает в силу после официального опубликования.</w:t>
      </w:r>
    </w:p>
    <w:p w:rsidR="00EE1BC4" w:rsidRPr="00EE1BC4" w:rsidRDefault="00EE1BC4" w:rsidP="00B074BB">
      <w:pPr>
        <w:tabs>
          <w:tab w:val="left" w:pos="-142"/>
          <w:tab w:val="left" w:pos="567"/>
        </w:tabs>
        <w:spacing w:after="0" w:line="240" w:lineRule="auto"/>
        <w:ind w:firstLine="709"/>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4. Контроль за исполнением настоящего постановления возложить на заместителя      главы       администрации      муници</w:t>
      </w:r>
      <w:r w:rsidR="00B074BB">
        <w:rPr>
          <w:rFonts w:ascii="Times New Roman" w:eastAsia="Times New Roman" w:hAnsi="Times New Roman" w:cs="Times New Roman"/>
          <w:bCs/>
          <w:lang w:eastAsia="x-none"/>
        </w:rPr>
        <w:t xml:space="preserve">пального      образования   –  </w:t>
      </w:r>
      <w:r w:rsidRPr="00EE1BC4">
        <w:rPr>
          <w:rFonts w:ascii="Times New Roman" w:eastAsia="Times New Roman" w:hAnsi="Times New Roman" w:cs="Times New Roman"/>
          <w:bCs/>
          <w:lang w:eastAsia="x-none"/>
        </w:rPr>
        <w:t>Шиловский    муниципальный    район    Рязанской    области     Агафонову Л.Н.</w:t>
      </w:r>
    </w:p>
    <w:p w:rsidR="00EE1BC4" w:rsidRPr="00EE1BC4" w:rsidRDefault="00EE1BC4" w:rsidP="00B074BB">
      <w:pPr>
        <w:tabs>
          <w:tab w:val="left" w:pos="-142"/>
          <w:tab w:val="left" w:pos="567"/>
        </w:tabs>
        <w:spacing w:after="0" w:line="240" w:lineRule="auto"/>
        <w:jc w:val="both"/>
        <w:rPr>
          <w:rFonts w:ascii="Times New Roman" w:eastAsia="Times New Roman" w:hAnsi="Times New Roman" w:cs="Times New Roman"/>
          <w:bCs/>
          <w:lang w:eastAsia="x-none"/>
        </w:rPr>
      </w:pPr>
    </w:p>
    <w:p w:rsidR="00EE1BC4" w:rsidRPr="00EE1BC4" w:rsidRDefault="00EE1BC4" w:rsidP="00EE1BC4">
      <w:pPr>
        <w:tabs>
          <w:tab w:val="left" w:pos="-142"/>
          <w:tab w:val="left" w:pos="567"/>
        </w:tabs>
        <w:spacing w:after="0" w:line="240" w:lineRule="auto"/>
        <w:jc w:val="both"/>
        <w:rPr>
          <w:rFonts w:ascii="Times New Roman" w:eastAsia="Times New Roman" w:hAnsi="Times New Roman" w:cs="Times New Roman"/>
          <w:bCs/>
          <w:lang w:eastAsia="x-none"/>
        </w:rPr>
      </w:pPr>
    </w:p>
    <w:p w:rsidR="00EE1BC4" w:rsidRPr="00EE1BC4" w:rsidRDefault="00EE1BC4" w:rsidP="00EE1BC4">
      <w:pPr>
        <w:tabs>
          <w:tab w:val="left" w:pos="-142"/>
          <w:tab w:val="left" w:pos="567"/>
        </w:tabs>
        <w:spacing w:after="0" w:line="240" w:lineRule="auto"/>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Глава администрации</w:t>
      </w:r>
    </w:p>
    <w:p w:rsidR="00EE1BC4" w:rsidRPr="00EE1BC4" w:rsidRDefault="00EE1BC4" w:rsidP="00EE1BC4">
      <w:pPr>
        <w:tabs>
          <w:tab w:val="left" w:pos="-142"/>
          <w:tab w:val="left" w:pos="567"/>
        </w:tabs>
        <w:spacing w:after="0" w:line="240" w:lineRule="auto"/>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муниципального образования –</w:t>
      </w:r>
    </w:p>
    <w:p w:rsidR="00EE1BC4" w:rsidRPr="00EE1BC4" w:rsidRDefault="00EE1BC4" w:rsidP="00EE1BC4">
      <w:pPr>
        <w:tabs>
          <w:tab w:val="left" w:pos="-142"/>
          <w:tab w:val="left" w:pos="567"/>
        </w:tabs>
        <w:spacing w:after="0" w:line="240" w:lineRule="auto"/>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Шиловский муниципальный район</w:t>
      </w:r>
    </w:p>
    <w:p w:rsidR="00EE1BC4" w:rsidRPr="00EE1BC4" w:rsidRDefault="00EE1BC4" w:rsidP="00EE1BC4">
      <w:pPr>
        <w:tabs>
          <w:tab w:val="left" w:pos="-142"/>
          <w:tab w:val="left" w:pos="567"/>
        </w:tabs>
        <w:spacing w:after="0" w:line="240" w:lineRule="auto"/>
        <w:jc w:val="both"/>
        <w:rPr>
          <w:rFonts w:ascii="Times New Roman" w:eastAsia="Times New Roman" w:hAnsi="Times New Roman" w:cs="Times New Roman"/>
          <w:bCs/>
          <w:lang w:eastAsia="x-none"/>
        </w:rPr>
      </w:pPr>
      <w:r w:rsidRPr="00EE1BC4">
        <w:rPr>
          <w:rFonts w:ascii="Times New Roman" w:eastAsia="Times New Roman" w:hAnsi="Times New Roman" w:cs="Times New Roman"/>
          <w:bCs/>
          <w:lang w:eastAsia="x-none"/>
        </w:rPr>
        <w:t xml:space="preserve">Рязанской области                                                                              </w:t>
      </w:r>
      <w:r w:rsidR="00B074BB">
        <w:rPr>
          <w:rFonts w:ascii="Times New Roman" w:eastAsia="Times New Roman" w:hAnsi="Times New Roman" w:cs="Times New Roman"/>
          <w:bCs/>
          <w:lang w:eastAsia="x-none"/>
        </w:rPr>
        <w:t xml:space="preserve">                            </w:t>
      </w:r>
      <w:r w:rsidRPr="00EE1BC4">
        <w:rPr>
          <w:rFonts w:ascii="Times New Roman" w:eastAsia="Times New Roman" w:hAnsi="Times New Roman" w:cs="Times New Roman"/>
          <w:bCs/>
          <w:lang w:eastAsia="x-none"/>
        </w:rPr>
        <w:t xml:space="preserve">   </w:t>
      </w:r>
      <w:proofErr w:type="spellStart"/>
      <w:r w:rsidRPr="00EE1BC4">
        <w:rPr>
          <w:rFonts w:ascii="Times New Roman" w:eastAsia="Times New Roman" w:hAnsi="Times New Roman" w:cs="Times New Roman"/>
          <w:bCs/>
          <w:lang w:eastAsia="x-none"/>
        </w:rPr>
        <w:t>В.В.Луканцов</w:t>
      </w:r>
      <w:proofErr w:type="spellEnd"/>
    </w:p>
    <w:p w:rsidR="00EE1BC4" w:rsidRPr="00EE1BC4" w:rsidRDefault="00EE1BC4" w:rsidP="00EE1BC4">
      <w:pPr>
        <w:tabs>
          <w:tab w:val="left" w:pos="-142"/>
          <w:tab w:val="left" w:pos="567"/>
        </w:tabs>
        <w:spacing w:after="0" w:line="240" w:lineRule="auto"/>
        <w:ind w:firstLine="709"/>
        <w:rPr>
          <w:rFonts w:ascii="Times New Roman" w:eastAsia="Times New Roman" w:hAnsi="Times New Roman" w:cs="Times New Roman"/>
          <w:bCs/>
          <w:sz w:val="28"/>
          <w:szCs w:val="28"/>
          <w:lang w:eastAsia="x-none"/>
        </w:rPr>
        <w:sectPr w:rsidR="00EE1BC4" w:rsidRPr="00EE1BC4" w:rsidSect="00EE1BC4">
          <w:headerReference w:type="default" r:id="rId45"/>
          <w:pgSz w:w="11906" w:h="16838"/>
          <w:pgMar w:top="567" w:right="567" w:bottom="567" w:left="1701" w:header="567" w:footer="709" w:gutter="0"/>
          <w:cols w:space="708"/>
          <w:docGrid w:linePitch="360"/>
        </w:sectPr>
      </w:pPr>
    </w:p>
    <w:p w:rsidR="00EE1BC4" w:rsidRPr="00EE1BC4" w:rsidRDefault="00EE1BC4" w:rsidP="00A96CDA">
      <w:pPr>
        <w:widowControl w:val="0"/>
        <w:autoSpaceDE w:val="0"/>
        <w:autoSpaceDN w:val="0"/>
        <w:adjustRightInd w:val="0"/>
        <w:spacing w:after="0" w:line="240" w:lineRule="auto"/>
        <w:ind w:left="13892"/>
        <w:jc w:val="center"/>
        <w:rPr>
          <w:rFonts w:ascii="Times New Roman" w:eastAsia="Times New Roman" w:hAnsi="Times New Roman" w:cs="Times New Roman"/>
          <w:sz w:val="24"/>
          <w:szCs w:val="24"/>
          <w:lang w:eastAsia="ru-RU"/>
        </w:rPr>
      </w:pPr>
    </w:p>
    <w:p w:rsidR="00EE1BC4" w:rsidRPr="00EE1BC4" w:rsidRDefault="00EE1BC4" w:rsidP="00EE1BC4">
      <w:pPr>
        <w:spacing w:after="0" w:line="240" w:lineRule="auto"/>
        <w:ind w:left="4515" w:hanging="1559"/>
        <w:jc w:val="center"/>
        <w:rPr>
          <w:rFonts w:ascii="Times New Roman" w:eastAsia="Calibri" w:hAnsi="Times New Roman" w:cs="Times New Roman"/>
          <w:sz w:val="24"/>
          <w:szCs w:val="24"/>
        </w:rPr>
      </w:pPr>
      <w:r w:rsidRPr="00EE1BC4">
        <w:rPr>
          <w:rFonts w:ascii="Times New Roman" w:eastAsia="Calibri" w:hAnsi="Times New Roman" w:cs="Times New Roman"/>
          <w:sz w:val="24"/>
          <w:szCs w:val="24"/>
        </w:rPr>
        <w:t xml:space="preserve">                                                                                  </w:t>
      </w:r>
      <w:r w:rsidR="00B074BB">
        <w:rPr>
          <w:rFonts w:ascii="Times New Roman" w:eastAsia="Calibri" w:hAnsi="Times New Roman" w:cs="Times New Roman"/>
          <w:sz w:val="24"/>
          <w:szCs w:val="24"/>
        </w:rPr>
        <w:t xml:space="preserve">     </w:t>
      </w:r>
      <w:r w:rsidRPr="00EE1BC4">
        <w:rPr>
          <w:rFonts w:ascii="Times New Roman" w:eastAsia="Calibri" w:hAnsi="Times New Roman" w:cs="Times New Roman"/>
          <w:sz w:val="24"/>
          <w:szCs w:val="24"/>
        </w:rPr>
        <w:t>Приложение 1</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к  постановлению</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администрации муниципального </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образования – Шиловский</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муниципальный район</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Рязанской области</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 от</w:t>
      </w:r>
      <w:r w:rsidR="00B074BB">
        <w:rPr>
          <w:rFonts w:ascii="Times New Roman" w:eastAsia="Times New Roman" w:hAnsi="Times New Roman" w:cs="Times New Roman"/>
          <w:sz w:val="24"/>
          <w:szCs w:val="24"/>
          <w:lang w:eastAsia="ru-RU"/>
        </w:rPr>
        <w:t xml:space="preserve"> 09.11.</w:t>
      </w:r>
      <w:r w:rsidRPr="00EE1BC4">
        <w:rPr>
          <w:rFonts w:ascii="Times New Roman" w:eastAsia="Times New Roman" w:hAnsi="Times New Roman" w:cs="Times New Roman"/>
          <w:sz w:val="24"/>
          <w:szCs w:val="24"/>
          <w:lang w:eastAsia="ru-RU"/>
        </w:rPr>
        <w:t>2021 №</w:t>
      </w:r>
      <w:r w:rsidR="00B074BB">
        <w:rPr>
          <w:rFonts w:ascii="Times New Roman" w:eastAsia="Times New Roman" w:hAnsi="Times New Roman" w:cs="Times New Roman"/>
          <w:sz w:val="24"/>
          <w:szCs w:val="24"/>
          <w:lang w:eastAsia="ru-RU"/>
        </w:rPr>
        <w:t xml:space="preserve"> 526</w:t>
      </w:r>
    </w:p>
    <w:p w:rsidR="00EE1BC4" w:rsidRPr="00EE1BC4" w:rsidRDefault="00EE1BC4" w:rsidP="00EE1BC4">
      <w:pPr>
        <w:widowControl w:val="0"/>
        <w:autoSpaceDE w:val="0"/>
        <w:autoSpaceDN w:val="0"/>
        <w:adjustRightInd w:val="0"/>
        <w:spacing w:after="0" w:line="240" w:lineRule="auto"/>
        <w:ind w:left="10915"/>
        <w:rPr>
          <w:rFonts w:ascii="Times New Roman" w:eastAsia="Times New Roman" w:hAnsi="Times New Roman" w:cs="Times New Roman"/>
          <w:sz w:val="24"/>
          <w:szCs w:val="24"/>
          <w:lang w:eastAsia="ru-RU"/>
        </w:rPr>
      </w:pPr>
    </w:p>
    <w:tbl>
      <w:tblPr>
        <w:tblW w:w="22911" w:type="dxa"/>
        <w:tblInd w:w="-612" w:type="dxa"/>
        <w:tblLook w:val="04A0" w:firstRow="1" w:lastRow="0" w:firstColumn="1" w:lastColumn="0" w:noHBand="0" w:noVBand="1"/>
      </w:tblPr>
      <w:tblGrid>
        <w:gridCol w:w="11635"/>
        <w:gridCol w:w="11276"/>
      </w:tblGrid>
      <w:tr w:rsidR="00EE1BC4" w:rsidRPr="00EE1BC4" w:rsidTr="00EE1BC4">
        <w:tc>
          <w:tcPr>
            <w:tcW w:w="11635" w:type="dxa"/>
          </w:tcPr>
          <w:p w:rsidR="00EE1BC4" w:rsidRPr="00EE1BC4" w:rsidRDefault="00EE1BC4" w:rsidP="00EE1BC4">
            <w:pPr>
              <w:rPr>
                <w:rFonts w:ascii="Times New Roman" w:eastAsia="Calibri" w:hAnsi="Times New Roman" w:cs="Times New Roman"/>
                <w:sz w:val="24"/>
                <w:szCs w:val="24"/>
              </w:rPr>
            </w:pPr>
          </w:p>
          <w:p w:rsidR="00EE1BC4" w:rsidRPr="00EE1BC4" w:rsidRDefault="00EE1BC4" w:rsidP="00EE1BC4">
            <w:pPr>
              <w:rPr>
                <w:rFonts w:ascii="Times New Roman" w:eastAsia="Calibri" w:hAnsi="Times New Roman" w:cs="Times New Roman"/>
                <w:sz w:val="24"/>
                <w:szCs w:val="24"/>
              </w:rPr>
            </w:pPr>
          </w:p>
        </w:tc>
        <w:tc>
          <w:tcPr>
            <w:tcW w:w="11276" w:type="dxa"/>
          </w:tcPr>
          <w:p w:rsidR="00EE1BC4" w:rsidRPr="00EE1BC4" w:rsidRDefault="00EE1BC4" w:rsidP="00EE1BC4">
            <w:pPr>
              <w:spacing w:after="0" w:line="240" w:lineRule="auto"/>
              <w:ind w:left="-108"/>
              <w:jc w:val="both"/>
              <w:rPr>
                <w:rFonts w:ascii="Times New Roman" w:eastAsia="Calibri" w:hAnsi="Times New Roman" w:cs="Times New Roman"/>
                <w:sz w:val="24"/>
                <w:szCs w:val="24"/>
              </w:rPr>
            </w:pPr>
            <w:r w:rsidRPr="00EE1BC4">
              <w:rPr>
                <w:rFonts w:ascii="Times New Roman" w:eastAsia="Calibri" w:hAnsi="Times New Roman" w:cs="Times New Roman"/>
                <w:sz w:val="24"/>
                <w:szCs w:val="24"/>
              </w:rPr>
              <w:t>«Приложение 1</w:t>
            </w:r>
          </w:p>
          <w:p w:rsidR="00EE1BC4" w:rsidRPr="00EE1BC4" w:rsidRDefault="00EE1BC4" w:rsidP="00EE1BC4">
            <w:pPr>
              <w:spacing w:after="0" w:line="240" w:lineRule="auto"/>
              <w:ind w:left="-108"/>
              <w:jc w:val="both"/>
              <w:rPr>
                <w:rFonts w:ascii="Times New Roman" w:eastAsia="Calibri" w:hAnsi="Times New Roman" w:cs="Times New Roman"/>
                <w:sz w:val="24"/>
                <w:szCs w:val="24"/>
              </w:rPr>
            </w:pPr>
            <w:r w:rsidRPr="00EE1BC4">
              <w:rPr>
                <w:rFonts w:ascii="Times New Roman" w:eastAsia="Calibri" w:hAnsi="Times New Roman" w:cs="Times New Roman"/>
                <w:sz w:val="24"/>
                <w:szCs w:val="24"/>
              </w:rPr>
              <w:t>к подпрограмме 1</w:t>
            </w:r>
          </w:p>
          <w:p w:rsidR="00EE1BC4" w:rsidRPr="00EE1BC4" w:rsidRDefault="00EE1BC4" w:rsidP="00EE1BC4">
            <w:pPr>
              <w:spacing w:after="0" w:line="240" w:lineRule="auto"/>
              <w:ind w:left="-108"/>
              <w:jc w:val="both"/>
              <w:rPr>
                <w:rFonts w:ascii="Times New Roman" w:eastAsia="Calibri" w:hAnsi="Times New Roman" w:cs="Times New Roman"/>
                <w:sz w:val="24"/>
                <w:szCs w:val="24"/>
              </w:rPr>
            </w:pPr>
            <w:r w:rsidRPr="00EE1BC4">
              <w:rPr>
                <w:rFonts w:ascii="Times New Roman" w:eastAsia="Calibri" w:hAnsi="Times New Roman" w:cs="Times New Roman"/>
                <w:sz w:val="24"/>
                <w:szCs w:val="24"/>
              </w:rPr>
              <w:t>«Развитие общего образования»</w:t>
            </w:r>
          </w:p>
          <w:p w:rsidR="00EE1BC4" w:rsidRPr="00EE1BC4" w:rsidRDefault="00EE1BC4" w:rsidP="00EE1BC4">
            <w:pPr>
              <w:spacing w:after="0"/>
              <w:jc w:val="both"/>
              <w:rPr>
                <w:rFonts w:ascii="Times New Roman" w:eastAsia="Calibri" w:hAnsi="Times New Roman" w:cs="Times New Roman"/>
                <w:sz w:val="24"/>
                <w:szCs w:val="24"/>
              </w:rPr>
            </w:pPr>
          </w:p>
        </w:tc>
      </w:tr>
    </w:tbl>
    <w:p w:rsidR="00EE1BC4" w:rsidRPr="00EE1BC4" w:rsidRDefault="00EE1BC4" w:rsidP="00EE1BC4">
      <w:pPr>
        <w:jc w:val="center"/>
        <w:rPr>
          <w:rFonts w:ascii="Calibri" w:eastAsia="Calibri" w:hAnsi="Calibri" w:cs="Times New Roman"/>
        </w:rPr>
      </w:pPr>
      <w:r w:rsidRPr="00EE1BC4">
        <w:rPr>
          <w:rFonts w:ascii="Times New Roman" w:eastAsia="Calibri" w:hAnsi="Times New Roman" w:cs="Times New Roman"/>
          <w:sz w:val="24"/>
          <w:szCs w:val="24"/>
        </w:rPr>
        <w:t>Система программных мероприятий подпрограммы 1 «Развитие  общего образования»</w:t>
      </w:r>
      <w:r w:rsidRPr="00EE1BC4">
        <w:rPr>
          <w:rFonts w:ascii="Calibri" w:eastAsia="Calibri" w:hAnsi="Calibri" w:cs="Times New Roman"/>
        </w:rPr>
        <w:t xml:space="preserve">                                                                                                                                                                                                                                                                                                                                                                                                                                                                                                                                                                                                                                                                                                                                      </w:t>
      </w:r>
    </w:p>
    <w:p w:rsidR="00EE1BC4" w:rsidRPr="00EE1BC4" w:rsidRDefault="00EE1BC4" w:rsidP="00EE1BC4">
      <w:pPr>
        <w:tabs>
          <w:tab w:val="left" w:pos="10206"/>
        </w:tabs>
        <w:spacing w:after="0"/>
        <w:ind w:left="10206" w:right="-172"/>
        <w:rPr>
          <w:rFonts w:ascii="Times New Roman" w:eastAsia="Calibri" w:hAnsi="Times New Roman" w:cs="Times New Roman"/>
          <w:sz w:val="20"/>
          <w:szCs w:val="20"/>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983"/>
        <w:gridCol w:w="991"/>
        <w:gridCol w:w="1134"/>
        <w:gridCol w:w="993"/>
        <w:gridCol w:w="816"/>
        <w:gridCol w:w="918"/>
        <w:gridCol w:w="925"/>
        <w:gridCol w:w="746"/>
        <w:gridCol w:w="955"/>
        <w:gridCol w:w="992"/>
        <w:gridCol w:w="851"/>
        <w:gridCol w:w="850"/>
        <w:gridCol w:w="885"/>
        <w:gridCol w:w="1593"/>
      </w:tblGrid>
      <w:tr w:rsidR="00EE1BC4" w:rsidRPr="00EE1BC4" w:rsidTr="00EE1BC4">
        <w:trPr>
          <w:trHeight w:val="259"/>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 №</w:t>
            </w:r>
          </w:p>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п/п</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Программные мероприятия, обеспечивающие выполнение задачи</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Главные распорядители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Исполнители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Источник финансирования</w:t>
            </w:r>
          </w:p>
        </w:tc>
        <w:tc>
          <w:tcPr>
            <w:tcW w:w="81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jc w:val="center"/>
              <w:rPr>
                <w:rFonts w:ascii="Times New Roman" w:eastAsia="Calibri" w:hAnsi="Times New Roman" w:cs="Times New Roman"/>
                <w:sz w:val="20"/>
                <w:szCs w:val="20"/>
              </w:rPr>
            </w:pPr>
          </w:p>
        </w:tc>
        <w:tc>
          <w:tcPr>
            <w:tcW w:w="7122" w:type="dxa"/>
            <w:gridSpan w:val="8"/>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Объем финансирования (руб.)</w:t>
            </w:r>
          </w:p>
        </w:tc>
        <w:tc>
          <w:tcPr>
            <w:tcW w:w="159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Ожидаемый результат</w:t>
            </w:r>
          </w:p>
        </w:tc>
      </w:tr>
      <w:tr w:rsidR="00EE1BC4" w:rsidRPr="00EE1BC4" w:rsidTr="00EE1BC4">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816"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jc w:val="center"/>
              <w:rPr>
                <w:rFonts w:ascii="Times New Roman" w:eastAsia="Calibri" w:hAnsi="Times New Roman" w:cs="Times New Roman"/>
                <w:sz w:val="20"/>
                <w:szCs w:val="20"/>
              </w:rPr>
            </w:pPr>
          </w:p>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Всего</w:t>
            </w:r>
          </w:p>
        </w:tc>
        <w:tc>
          <w:tcPr>
            <w:tcW w:w="7122" w:type="dxa"/>
            <w:gridSpan w:val="8"/>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В том числе по годам</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653"/>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2018  год</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2019  год</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2020  год</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2021  год</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2024 год</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2025 год</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3247"/>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w:t>
            </w:r>
          </w:p>
        </w:tc>
        <w:tc>
          <w:tcPr>
            <w:tcW w:w="198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Задача 1. Формирование образовательной сети и финансово–экономических механизмов, обеспечивающих равный доступ населения к услугам общего образования, </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в том числе:</w:t>
            </w:r>
          </w:p>
          <w:p w:rsidR="00EE1BC4" w:rsidRPr="00EE1BC4" w:rsidRDefault="00EE1BC4" w:rsidP="00EE1BC4">
            <w:pPr>
              <w:spacing w:line="240" w:lineRule="auto"/>
              <w:jc w:val="center"/>
              <w:rPr>
                <w:rFonts w:ascii="Times New Roman" w:eastAsia="Calibri" w:hAnsi="Times New Roman" w:cs="Times New Roman"/>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590229408,79</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63547036,32</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81622261,64</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81265875,17</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90015431,32</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79005829,05</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79005829,05</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57883573,12</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57883573,12</w:t>
            </w:r>
          </w:p>
        </w:tc>
        <w:tc>
          <w:tcPr>
            <w:tcW w:w="159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Увеличение доли детей дошкольного возраста (1,5 до 7 лет), охваченных всеми формами дошкольного образования, до 80 %. Сохранение доли родителей, воспользовавш</w:t>
            </w:r>
            <w:r w:rsidRPr="00EE1BC4">
              <w:rPr>
                <w:rFonts w:ascii="Times New Roman" w:eastAsia="Calibri" w:hAnsi="Times New Roman" w:cs="Times New Roman"/>
                <w:sz w:val="20"/>
                <w:szCs w:val="20"/>
              </w:rPr>
              <w:lastRenderedPageBreak/>
              <w:t xml:space="preserve">ихся правом на компенсацию родительской платы за присмотр и уход за детьми в образовательных организациях, реализующих образовательную программу дошкольного образования, ежегодно, на уровне не менее 94 %. Увеличение количества семей, имеющих детей в возрасте  0–7 лет, не посещающих дошкольные образовательные организации, пользующихся информационно – консультационными услугами сектора сопровождения развития детей и поддержки семейного воспитания, до 70. </w:t>
            </w:r>
          </w:p>
        </w:tc>
      </w:tr>
      <w:tr w:rsidR="00EE1BC4" w:rsidRPr="00EE1BC4" w:rsidTr="00EE1BC4">
        <w:trPr>
          <w:trHeight w:val="96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ind w:left="-108"/>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362857034,87</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44951484,19</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42988974,06</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43766886,41</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45467814,30</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42591744,39</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42550659,52</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50269736,00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50269736,00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102"/>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1.1</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535133526,00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51314237,29</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71837914,25</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74385532,09</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79502977,07</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75493374,80</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75493374,80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53553057,85</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53553057,85</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481"/>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1.2</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2. Реализация моделей получения качественного дошкольного образования детей и  </w:t>
            </w:r>
            <w:r w:rsidRPr="00EE1BC4">
              <w:rPr>
                <w:rFonts w:ascii="Times New Roman" w:eastAsia="Calibri" w:hAnsi="Times New Roman" w:cs="Times New Roman"/>
                <w:sz w:val="20"/>
                <w:szCs w:val="20"/>
              </w:rPr>
              <w:lastRenderedPageBreak/>
              <w:t>создание условий для осуществления присмотра и ухода за детьми в муниципальных образовательных организациях (муниципальное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357471539,51</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44597626,19</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42775290,21</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43480426,96</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42677405,11</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41700659,52</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41700659,52</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50269736,00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50269736,00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481"/>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1.3</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3.  Выплата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26095325,57</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255126 8,97</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295321 8,21</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1392445,10</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351245 4,25</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jc w:val="both"/>
              <w:rPr>
                <w:rFonts w:ascii="Times New Roman" w:eastAsia="Calibri" w:hAnsi="Times New Roman" w:cs="Times New Roman"/>
                <w:sz w:val="20"/>
                <w:szCs w:val="20"/>
              </w:rPr>
            </w:pPr>
            <w:r w:rsidRPr="00EE1BC4">
              <w:rPr>
                <w:rFonts w:ascii="Times New Roman" w:eastAsia="Calibri" w:hAnsi="Times New Roman" w:cs="Times New Roman"/>
                <w:sz w:val="20"/>
                <w:szCs w:val="20"/>
              </w:rPr>
              <w:t>3512454,25</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3512454,25</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4330515,27</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4330515,27</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979"/>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4. Субсидии бюджетным учреждениям  на поддержание достигнутых уровней заработной платы, определенных Указом Президента Российской Федерации, отдельных категорий работников муниципальных дошкольных </w:t>
            </w:r>
            <w:r w:rsidRPr="00EE1BC4">
              <w:rPr>
                <w:rFonts w:ascii="Times New Roman" w:eastAsia="Calibri" w:hAnsi="Times New Roman" w:cs="Times New Roman"/>
                <w:sz w:val="20"/>
                <w:szCs w:val="20"/>
              </w:rPr>
              <w:lastRenderedPageBreak/>
              <w:t>образовательных учреждений</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11296,49</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5848,65</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564,63</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4883,21</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8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16702 2,36</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11112 4,38</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5589 7,98</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14"/>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1.5</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5. Проведение ремонтных работ в дошкольных образовательных учреждениях за счет средств резервного фонда Правительства Рязанской области</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1665172,56</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166517 2,56</w:t>
            </w: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75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353858</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353858</w:t>
            </w: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938"/>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1.6</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6. Субсидии бюджетным учреждениям  на повышение заработной платы, отдельным категориям работников муниципальных учреждений дошкольного образования детей в сфере образования в соответствии с Указом Президента Российской Федерации</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B074BB" w:rsidP="00EE1BC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Управление </w:t>
            </w:r>
            <w:r w:rsidR="00EE1BC4" w:rsidRPr="00EE1BC4">
              <w:rPr>
                <w:rFonts w:ascii="Times New Roman" w:eastAsia="Calibri" w:hAnsi="Times New Roman" w:cs="Times New Roman"/>
                <w:sz w:val="20"/>
                <w:szCs w:val="20"/>
              </w:rPr>
              <w:t>образования</w:t>
            </w: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Образовательные </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61272 4,50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61272 4,50</w:t>
            </w: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270"/>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7. Повышение оплаты труда работникам </w:t>
            </w:r>
            <w:r w:rsidRPr="00EE1BC4">
              <w:rPr>
                <w:rFonts w:ascii="Times New Roman" w:eastAsia="Calibri" w:hAnsi="Times New Roman" w:cs="Times New Roman"/>
                <w:sz w:val="20"/>
                <w:szCs w:val="20"/>
              </w:rPr>
              <w:lastRenderedPageBreak/>
              <w:t>муниципальных учреждений в связи с увеличением минимального размера оплаты труда.</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w:t>
            </w:r>
            <w:r w:rsidRPr="00EE1BC4">
              <w:rPr>
                <w:rFonts w:ascii="Times New Roman" w:eastAsia="Calibri" w:hAnsi="Times New Roman" w:cs="Times New Roman"/>
                <w:sz w:val="20"/>
                <w:szCs w:val="20"/>
              </w:rPr>
              <w:lastRenderedPageBreak/>
              <w:t>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Образовательные организац</w:t>
            </w:r>
            <w:r w:rsidRPr="00EE1BC4">
              <w:rPr>
                <w:rFonts w:ascii="Times New Roman" w:eastAsia="Calibri" w:hAnsi="Times New Roman" w:cs="Times New Roman"/>
                <w:sz w:val="20"/>
                <w:szCs w:val="20"/>
              </w:rPr>
              <w:lastRenderedPageBreak/>
              <w:t>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 xml:space="preserve">Областной </w:t>
            </w:r>
            <w:r w:rsidRPr="00EE1BC4">
              <w:rPr>
                <w:rFonts w:ascii="Times New Roman" w:eastAsia="Calibri" w:hAnsi="Times New Roman" w:cs="Times New Roman"/>
                <w:sz w:val="20"/>
                <w:szCs w:val="20"/>
              </w:rPr>
              <w:lastRenderedPageBreak/>
              <w:t xml:space="preserve">бюджет  </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7403633,00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740363 3,00</w:t>
            </w: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1365"/>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1.8</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8. Предоставление субсидий бюджетным учреждениям  на составление и экспертизу проектно-сметной документации на строительство и капитальный ремонт, проведение ремонтных работ в дошкольных образовательных организациях</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3754955,20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20783 5,20</w:t>
            </w: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234712 0,00</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600000,00</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60000 0,00</w:t>
            </w: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3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04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Областной бюджет  </w:t>
            </w:r>
          </w:p>
          <w:p w:rsidR="00EE1BC4" w:rsidRPr="00EE1BC4" w:rsidRDefault="00EE1BC4" w:rsidP="00EE1BC4">
            <w:pPr>
              <w:spacing w:line="240" w:lineRule="auto"/>
              <w:rPr>
                <w:rFonts w:ascii="Times New Roman" w:eastAsia="Calibri"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19152004,80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672000 4,80</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5432000,00</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700000 0,00</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170"/>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rPr>
                <w:rFonts w:ascii="Times New Roman" w:eastAsia="Calibri" w:hAnsi="Times New Roman" w:cs="Times New Roman"/>
                <w:sz w:val="20"/>
                <w:szCs w:val="20"/>
              </w:rPr>
            </w:pPr>
            <w:r w:rsidRPr="00EE1BC4">
              <w:rPr>
                <w:rFonts w:ascii="Times New Roman" w:eastAsia="Calibri" w:hAnsi="Times New Roman" w:cs="Times New Roman"/>
                <w:sz w:val="20"/>
                <w:szCs w:val="20"/>
              </w:rPr>
              <w:t>1.9</w:t>
            </w:r>
          </w:p>
        </w:tc>
        <w:tc>
          <w:tcPr>
            <w:tcW w:w="1983"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9.</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Составление и экспертиза проектно-сметной документации и проведение ремонтных работ в дошкольных образовательных организациях</w:t>
            </w:r>
          </w:p>
        </w:tc>
        <w:tc>
          <w:tcPr>
            <w:tcW w:w="991"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Администрация  муниципального образования  - Шиловский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Администрация  муниципального образования  - Шиловский муниципальный район</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rPr>
                <w:rFonts w:ascii="Times New Roman" w:eastAsia="Calibri" w:hAnsi="Times New Roman" w:cs="Times New Roman"/>
                <w:sz w:val="20"/>
                <w:szCs w:val="20"/>
              </w:rPr>
            </w:pPr>
            <w:r w:rsidRPr="00EE1BC4">
              <w:rPr>
                <w:rFonts w:ascii="Times New Roman" w:eastAsia="Calibri" w:hAnsi="Times New Roman" w:cs="Times New Roman"/>
                <w:sz w:val="20"/>
                <w:szCs w:val="20"/>
              </w:rPr>
              <w:t>11106 9,75</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rPr>
                <w:rFonts w:ascii="Times New Roman" w:eastAsia="Calibri" w:hAnsi="Times New Roman" w:cs="Times New Roman"/>
                <w:sz w:val="20"/>
                <w:szCs w:val="20"/>
              </w:rPr>
            </w:pPr>
            <w:r w:rsidRPr="00EE1BC4">
              <w:rPr>
                <w:rFonts w:ascii="Times New Roman" w:eastAsia="Calibri" w:hAnsi="Times New Roman" w:cs="Times New Roman"/>
                <w:sz w:val="20"/>
                <w:szCs w:val="20"/>
              </w:rPr>
              <w:t>69984,88</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41084,87</w:t>
            </w: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94"/>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1.10</w:t>
            </w:r>
          </w:p>
        </w:tc>
        <w:tc>
          <w:tcPr>
            <w:tcW w:w="1983"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10. </w:t>
            </w:r>
            <w:proofErr w:type="spellStart"/>
            <w:r w:rsidRPr="00EE1BC4">
              <w:rPr>
                <w:rFonts w:ascii="Times New Roman" w:eastAsia="Calibri" w:hAnsi="Times New Roman" w:cs="Times New Roman"/>
                <w:sz w:val="20"/>
                <w:szCs w:val="20"/>
              </w:rPr>
              <w:t>Софинансирование</w:t>
            </w:r>
            <w:proofErr w:type="spellEnd"/>
            <w:r w:rsidRPr="00EE1BC4">
              <w:rPr>
                <w:rFonts w:ascii="Times New Roman" w:eastAsia="Calibri" w:hAnsi="Times New Roman" w:cs="Times New Roman"/>
                <w:sz w:val="20"/>
                <w:szCs w:val="20"/>
              </w:rPr>
              <w:t xml:space="preserve"> на проведение ремонтных работ в </w:t>
            </w:r>
            <w:r w:rsidRPr="00EE1BC4">
              <w:rPr>
                <w:rFonts w:ascii="Times New Roman" w:eastAsia="Calibri" w:hAnsi="Times New Roman" w:cs="Times New Roman"/>
                <w:sz w:val="20"/>
                <w:szCs w:val="20"/>
              </w:rPr>
              <w:lastRenderedPageBreak/>
              <w:t xml:space="preserve">дошкольных образовательных организациях </w:t>
            </w:r>
          </w:p>
        </w:tc>
        <w:tc>
          <w:tcPr>
            <w:tcW w:w="991"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w:t>
            </w:r>
            <w:r w:rsidRPr="00EE1BC4">
              <w:rPr>
                <w:rFonts w:ascii="Times New Roman" w:eastAsia="Calibri" w:hAnsi="Times New Roman" w:cs="Times New Roman"/>
                <w:sz w:val="20"/>
                <w:szCs w:val="20"/>
              </w:rPr>
              <w:lastRenderedPageBreak/>
              <w:t>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Образовательные организац</w:t>
            </w:r>
            <w:r w:rsidRPr="00EE1BC4">
              <w:rPr>
                <w:rFonts w:ascii="Times New Roman" w:eastAsia="Calibri" w:hAnsi="Times New Roman" w:cs="Times New Roman"/>
                <w:sz w:val="20"/>
                <w:szCs w:val="20"/>
              </w:rPr>
              <w:lastRenderedPageBreak/>
              <w:t>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1154315,92</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28589 4,82</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36842 1,10</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250000,00</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25000 0,00</w:t>
            </w: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169"/>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Задача 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в том числе:</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ind w:left="-108"/>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Муниципальный бюджет</w:t>
            </w:r>
          </w:p>
          <w:p w:rsidR="00EE1BC4" w:rsidRPr="00EE1BC4" w:rsidRDefault="00EE1BC4" w:rsidP="00EE1BC4">
            <w:pPr>
              <w:spacing w:line="240" w:lineRule="auto"/>
              <w:ind w:left="-108"/>
              <w:rPr>
                <w:rFonts w:ascii="Times New Roman" w:eastAsia="Calibri" w:hAnsi="Times New Roman" w:cs="Times New Roman"/>
                <w:color w:val="000000"/>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375317015,71</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41964508,88</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50303031,10</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54957857,26</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56719111,85</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41324061,22</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41348737,40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44349854,00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44349854,00</w:t>
            </w:r>
          </w:p>
        </w:tc>
        <w:tc>
          <w:tcPr>
            <w:tcW w:w="1593" w:type="dxa"/>
            <w:vMerge w:val="restart"/>
            <w:tcBorders>
              <w:top w:val="single" w:sz="4" w:space="0" w:color="auto"/>
              <w:left w:val="single" w:sz="4" w:space="0" w:color="auto"/>
              <w:bottom w:val="nil"/>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Увеличение охвата дополнительными мерами государственной поддержи общеобразовательных организаций, устойчиво демонстрирующих низкие учебные результаты на всех ступенях обучения и работающих со сложным контингентом обучающихся, и малокомплектных школ, работающих в сложном социальном контексте, до 50 %;Увеличение доли дошкольных образовательных организаций, отвечающих современным требованиям, </w:t>
            </w:r>
            <w:r w:rsidRPr="00EE1BC4">
              <w:rPr>
                <w:rFonts w:ascii="Times New Roman" w:eastAsia="Calibri" w:hAnsi="Times New Roman" w:cs="Times New Roman"/>
                <w:sz w:val="20"/>
                <w:szCs w:val="20"/>
              </w:rPr>
              <w:lastRenderedPageBreak/>
              <w:t>до 100 %;Увеличение доли общеобразовательных организаций, отвечающих современным требованиям, до 81,2 %.</w:t>
            </w:r>
          </w:p>
        </w:tc>
      </w:tr>
      <w:tr w:rsidR="00EE1BC4" w:rsidRPr="00EE1BC4" w:rsidTr="00EE1BC4">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ind w:left="-108"/>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1905842318,10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217417451,62</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228185529,44</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246390916,08</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252161411,44</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241328863,65</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241328863,65</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239514641,11</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239514641,11</w:t>
            </w: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38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ind w:left="-108"/>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14370119,45</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5442026,22</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892809 3,23</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481"/>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1.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w:t>
            </w:r>
            <w:r w:rsidRPr="00EE1BC4">
              <w:rPr>
                <w:rFonts w:ascii="Times New Roman" w:eastAsia="Calibri" w:hAnsi="Times New Roman" w:cs="Times New Roman"/>
                <w:sz w:val="20"/>
                <w:szCs w:val="20"/>
              </w:rPr>
              <w:lastRenderedPageBreak/>
              <w:t>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1894078558,81</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214618889,96</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226450729,44</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241849586,20</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249472343,69</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241328863,65</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241328863,65</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239514641,11</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239514641,11</w:t>
            </w: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481"/>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2.2</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2 . Реализация моделей получения качественного образования детей и предоставление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 </w:t>
            </w:r>
            <w:r w:rsidRPr="00EE1BC4">
              <w:rPr>
                <w:rFonts w:ascii="Times New Roman" w:eastAsia="Calibri" w:hAnsi="Times New Roman" w:cs="Times New Roman"/>
                <w:sz w:val="20"/>
                <w:szCs w:val="20"/>
              </w:rPr>
              <w:lastRenderedPageBreak/>
              <w:t>(муниципальное задание)</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370369705,66</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41290508,88</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49628624,38</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53443284,90</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55969780,88</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40994061,22</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41073737,40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43984854,00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43984854,00</w:t>
            </w: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688"/>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2.3</w:t>
            </w:r>
          </w:p>
        </w:tc>
        <w:tc>
          <w:tcPr>
            <w:tcW w:w="198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3. Субсидии муниципальным образовательным организациям на иные цели на приобретение транспортных средств для перевозки детей (в соответствии с требованиями ГОСТ  33552-2015), приобретение комплектующих и запчастей для автотранспорта </w:t>
            </w:r>
          </w:p>
          <w:p w:rsidR="00EE1BC4" w:rsidRPr="00EE1BC4" w:rsidRDefault="00EE1BC4" w:rsidP="00EE1BC4">
            <w:pPr>
              <w:spacing w:line="240" w:lineRule="auto"/>
              <w:rPr>
                <w:rFonts w:ascii="Times New Roman" w:eastAsia="Calibri" w:hAnsi="Times New Roman" w:cs="Times New Roman"/>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Управление </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63158 3,02</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43400 0,00</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4300 0,00</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7958 3,02</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15000,00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15000,00</w:t>
            </w: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220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1640000,00</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164000 0,00</w:t>
            </w: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699"/>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4. Проведение  ремонтных работ в общеобразовательных организациях в рамках подготовки к началу нового учебного года.  Изготовление и экспертиза проектно-сметной документации учреждений  общего образования</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3959951,17</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24000 0,00</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61594 2,72</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1199008,45</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600000,00</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330000,00</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27500 0,00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35000 0,00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35000 0,00</w:t>
            </w: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5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3066739,33</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123480 0,00</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1324708,00</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50723 1,33</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944"/>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2.5</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5. </w:t>
            </w:r>
            <w:proofErr w:type="spellStart"/>
            <w:r w:rsidRPr="00EE1BC4">
              <w:rPr>
                <w:rFonts w:ascii="Times New Roman" w:eastAsia="Calibri" w:hAnsi="Times New Roman" w:cs="Times New Roman"/>
                <w:sz w:val="20"/>
                <w:szCs w:val="20"/>
              </w:rPr>
              <w:t>Софинансирование</w:t>
            </w:r>
            <w:proofErr w:type="spellEnd"/>
            <w:r w:rsidRPr="00EE1BC4">
              <w:rPr>
                <w:rFonts w:ascii="Times New Roman" w:eastAsia="Calibri" w:hAnsi="Times New Roman" w:cs="Times New Roman"/>
                <w:sz w:val="20"/>
                <w:szCs w:val="20"/>
              </w:rPr>
              <w:t xml:space="preserve"> на проведение ремонтных работ в муниципальных образовательных организациях в рамках подготовки к новому учебному году.</w:t>
            </w:r>
          </w:p>
        </w:tc>
        <w:tc>
          <w:tcPr>
            <w:tcW w:w="991"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20355 1,04</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14719 2,00</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56359,04</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val="restart"/>
            <w:tcBorders>
              <w:top w:val="single" w:sz="4" w:space="0" w:color="auto"/>
              <w:left w:val="single" w:sz="4" w:space="0" w:color="auto"/>
              <w:bottom w:val="nil"/>
              <w:right w:val="single" w:sz="4" w:space="0" w:color="auto"/>
            </w:tcBorders>
            <w:vAlign w:val="center"/>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89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nil"/>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557"/>
        </w:trPr>
        <w:tc>
          <w:tcPr>
            <w:tcW w:w="53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w:t>
            </w: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6. Проведение ремонтных работ, приобретение основных средств  в общеобразовательных учреждениях за счет средств резервного фонда Правительства Рязанской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3064271,46</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115856 1,66</w:t>
            </w: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190570 9,80</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tcBorders>
              <w:top w:val="nil"/>
              <w:left w:val="single" w:sz="4" w:space="0" w:color="auto"/>
              <w:bottom w:val="nil"/>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BC5481">
        <w:trPr>
          <w:trHeight w:val="1863"/>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7. Предоставление субсидий бюджетам муниципальных образований  на создание в музеях военно-патриотического </w:t>
            </w:r>
            <w:r w:rsidRPr="00EE1BC4">
              <w:rPr>
                <w:rFonts w:ascii="Times New Roman" w:eastAsia="Calibri" w:hAnsi="Times New Roman" w:cs="Times New Roman"/>
                <w:sz w:val="20"/>
                <w:szCs w:val="20"/>
              </w:rPr>
              <w:lastRenderedPageBreak/>
              <w:t>профиля, являющихся структурными подразделениями муниципальных учреждений, реализующих основные общеобразовательные программы, экспозиции, посвященной 75-летию Победы в Великой Отечественной войне.</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1546 4,00</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1546 4,00</w:t>
            </w: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tcBorders>
              <w:top w:val="nil"/>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248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50000 0,00</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50000 0,00</w:t>
            </w: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1152"/>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2.8</w:t>
            </w:r>
          </w:p>
        </w:tc>
        <w:tc>
          <w:tcPr>
            <w:tcW w:w="198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8. Обновление материально – технической базы для формирования у обучающихся современных технологических и гуманитарных навыков</w:t>
            </w:r>
          </w:p>
          <w:p w:rsidR="00EE1BC4" w:rsidRPr="00EE1BC4" w:rsidRDefault="00EE1BC4" w:rsidP="00EE1BC4">
            <w:pPr>
              <w:spacing w:line="240" w:lineRule="auto"/>
              <w:rPr>
                <w:rFonts w:ascii="Times New Roman" w:eastAsia="Calibri" w:hAnsi="Times New Roman" w:cs="Times New Roman"/>
                <w:sz w:val="20"/>
                <w:szCs w:val="20"/>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33850,14</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3385 0,14</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0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10053 4,90</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10053 4,90</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82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3250628,57</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3250628,57</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945"/>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2.9</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9.</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На создание и обеспечение функционирования центров образования естественно - научной  и технологической </w:t>
            </w:r>
            <w:r w:rsidRPr="00EE1BC4">
              <w:rPr>
                <w:rFonts w:ascii="Times New Roman" w:eastAsia="Calibri" w:hAnsi="Times New Roman" w:cs="Times New Roman"/>
                <w:sz w:val="20"/>
                <w:szCs w:val="20"/>
              </w:rPr>
              <w:lastRenderedPageBreak/>
              <w:t>направленностей в общеобразовательных организациях, расположенных в сельской местности и малых городах.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35409,72</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35409,72</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15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10516 6,84</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10516 6,84</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3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3400394,54</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340039 4,54</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553"/>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2.10</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10. </w:t>
            </w:r>
            <w:proofErr w:type="spellStart"/>
            <w:r w:rsidRPr="00EE1BC4">
              <w:rPr>
                <w:rFonts w:ascii="Times New Roman" w:eastAsia="Calibri" w:hAnsi="Times New Roman" w:cs="Times New Roman"/>
                <w:sz w:val="20"/>
                <w:szCs w:val="20"/>
              </w:rPr>
              <w:t>Софинансирование</w:t>
            </w:r>
            <w:proofErr w:type="spellEnd"/>
            <w:r w:rsidRPr="00EE1BC4">
              <w:rPr>
                <w:rFonts w:ascii="Times New Roman" w:eastAsia="Calibri" w:hAnsi="Times New Roman" w:cs="Times New Roman"/>
                <w:sz w:val="20"/>
                <w:szCs w:val="20"/>
              </w:rPr>
              <w:t xml:space="preserve"> на проведение ремонтных работ в общеобразовательных организациях, расположенных в сельской местности и малых городах, в которых предполагается создание центров образования цифрового и гуманитарного профилей.</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32118,82</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3211 8,82</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728"/>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728"/>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2.11</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11. </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На проведение ремонтных работ в общеобразовательных организациях, расположенных в сельской местности и малых городах, в которых предполагается создание центров образования цифрового и гуманитарного профилей.</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3048311,80</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3048311,80</w:t>
            </w:r>
          </w:p>
        </w:tc>
        <w:tc>
          <w:tcPr>
            <w:tcW w:w="95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1011"/>
        </w:trPr>
        <w:tc>
          <w:tcPr>
            <w:tcW w:w="53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2.12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12.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80382,14</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2281</w:t>
            </w:r>
            <w:r w:rsidRPr="00EE1BC4">
              <w:rPr>
                <w:rFonts w:ascii="Times New Roman" w:eastAsia="Calibri" w:hAnsi="Times New Roman" w:cs="Times New Roman"/>
              </w:rPr>
              <w:t xml:space="preserve"> </w:t>
            </w:r>
            <w:r w:rsidRPr="00EE1BC4">
              <w:rPr>
                <w:rFonts w:ascii="Times New Roman" w:eastAsia="Calibri" w:hAnsi="Times New Roman" w:cs="Times New Roman"/>
                <w:sz w:val="20"/>
                <w:szCs w:val="20"/>
              </w:rPr>
              <w:t>9,93</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57562,21</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6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23873 4,96</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6777</w:t>
            </w:r>
            <w:r w:rsidRPr="00EE1BC4">
              <w:rPr>
                <w:rFonts w:ascii="Times New Roman" w:eastAsia="Calibri" w:hAnsi="Times New Roman" w:cs="Times New Roman"/>
              </w:rPr>
              <w:t xml:space="preserve"> </w:t>
            </w:r>
            <w:r w:rsidRPr="00EE1BC4">
              <w:rPr>
                <w:rFonts w:ascii="Times New Roman" w:eastAsia="Calibri" w:hAnsi="Times New Roman" w:cs="Times New Roman"/>
                <w:sz w:val="20"/>
                <w:szCs w:val="20"/>
              </w:rPr>
              <w:t>5,18</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17095 9,78</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7719096,34</w:t>
            </w:r>
          </w:p>
        </w:tc>
        <w:tc>
          <w:tcPr>
            <w:tcW w:w="91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2191397,65</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552769 8,69</w:t>
            </w:r>
          </w:p>
        </w:tc>
        <w:tc>
          <w:tcPr>
            <w:tcW w:w="99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481"/>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Задача 3 .</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Реализация мер по поддержке педагогов в образовательных организациях общего образования, в том числе:</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210055589,89</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21590884,38</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22847372,00</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22228330,51</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30508028,00</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30994951,00</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31539572,00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25173226,00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25173226,00</w:t>
            </w:r>
          </w:p>
        </w:tc>
        <w:tc>
          <w:tcPr>
            <w:tcW w:w="1593" w:type="dxa"/>
            <w:vMerge w:val="restart"/>
            <w:tcBorders>
              <w:top w:val="single" w:sz="4" w:space="0" w:color="auto"/>
              <w:left w:val="single" w:sz="4" w:space="0" w:color="auto"/>
              <w:bottom w:val="single" w:sz="4" w:space="0" w:color="auto"/>
              <w:right w:val="single" w:sz="4" w:space="0" w:color="auto"/>
            </w:tcBorders>
            <w:hideMark/>
          </w:tcPr>
          <w:p w:rsid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Сохранение доли педагогических работников муниципальных образовательных организаций общего образования, получающих компенсацию  расходов в соответствии с законом Рязанской области от 13.09.2006 №101–ОЗ «О предоставлении компенсаций по оплате жилых помещений и коммунальных услуг отдельным категориям специалистов в </w:t>
            </w:r>
            <w:r w:rsidRPr="00EE1BC4">
              <w:rPr>
                <w:rFonts w:ascii="Times New Roman" w:eastAsia="Calibri" w:hAnsi="Times New Roman" w:cs="Times New Roman"/>
                <w:sz w:val="20"/>
                <w:szCs w:val="20"/>
              </w:rPr>
              <w:lastRenderedPageBreak/>
              <w:t>сельской местности и рабочих поселках (поселках городского типа)», ежегодно на уровне 100 %</w:t>
            </w:r>
          </w:p>
          <w:p w:rsidR="00B074BB" w:rsidRPr="00EE1BC4" w:rsidRDefault="00B074BB" w:rsidP="00EE1BC4">
            <w:pPr>
              <w:spacing w:line="240" w:lineRule="auto"/>
              <w:rPr>
                <w:rFonts w:ascii="Times New Roman" w:eastAsia="Calibri" w:hAnsi="Times New Roman" w:cs="Times New Roman"/>
                <w:sz w:val="20"/>
                <w:szCs w:val="20"/>
              </w:rPr>
            </w:pPr>
          </w:p>
        </w:tc>
      </w:tr>
      <w:tr w:rsidR="00EE1BC4" w:rsidRPr="00EE1BC4" w:rsidTr="00EE1BC4">
        <w:trPr>
          <w:trHeight w:val="481"/>
        </w:trPr>
        <w:tc>
          <w:tcPr>
            <w:tcW w:w="53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3.1</w:t>
            </w:r>
          </w:p>
        </w:tc>
        <w:tc>
          <w:tcPr>
            <w:tcW w:w="198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u w:val="single"/>
              </w:rPr>
            </w:pPr>
            <w:r w:rsidRPr="00EE1BC4">
              <w:rPr>
                <w:rFonts w:ascii="Times New Roman" w:eastAsia="Calibri" w:hAnsi="Times New Roman" w:cs="Times New Roman"/>
                <w:sz w:val="20"/>
                <w:szCs w:val="20"/>
              </w:rPr>
              <w:t>Мероприятие 1. Предоставление компенсаций по оплате жилых помещений и коммунальных услуг педагогическим работникам муниципальных образовательных организаций общего образования</w:t>
            </w:r>
          </w:p>
        </w:tc>
        <w:tc>
          <w:tcPr>
            <w:tcW w:w="99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210055589,89</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21590884,38</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22847372,00</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22228330,51</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30508028,00</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30994951,00</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31539572,00</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25173226,00</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25173226,00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338"/>
        </w:trPr>
        <w:tc>
          <w:tcPr>
            <w:tcW w:w="53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caps/>
                <w:sz w:val="20"/>
                <w:szCs w:val="20"/>
              </w:rPr>
            </w:pPr>
          </w:p>
          <w:p w:rsidR="00EE1BC4" w:rsidRPr="00EE1BC4" w:rsidRDefault="00EE1BC4" w:rsidP="00EE1BC4">
            <w:pPr>
              <w:spacing w:line="240" w:lineRule="auto"/>
              <w:rPr>
                <w:rFonts w:ascii="Times New Roman" w:eastAsia="Calibri" w:hAnsi="Times New Roman" w:cs="Times New Roman"/>
                <w:caps/>
                <w:sz w:val="20"/>
                <w:szCs w:val="20"/>
              </w:rPr>
            </w:pPr>
            <w:r w:rsidRPr="00EE1BC4">
              <w:rPr>
                <w:rFonts w:ascii="Times New Roman" w:eastAsia="Calibri" w:hAnsi="Times New Roman" w:cs="Times New Roman"/>
                <w:caps/>
                <w:sz w:val="20"/>
                <w:szCs w:val="20"/>
              </w:rPr>
              <w:t xml:space="preserve">    Итого</w:t>
            </w:r>
          </w:p>
        </w:tc>
        <w:tc>
          <w:tcPr>
            <w:tcW w:w="991"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3458671486,81</w:t>
            </w:r>
          </w:p>
        </w:tc>
        <w:tc>
          <w:tcPr>
            <w:tcW w:w="91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389471365,39</w:t>
            </w:r>
          </w:p>
        </w:tc>
        <w:tc>
          <w:tcPr>
            <w:tcW w:w="92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425947168,24</w:t>
            </w:r>
          </w:p>
        </w:tc>
        <w:tc>
          <w:tcPr>
            <w:tcW w:w="74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454051891,65</w:t>
            </w:r>
          </w:p>
        </w:tc>
        <w:tc>
          <w:tcPr>
            <w:tcW w:w="95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483799890,14</w:t>
            </w:r>
          </w:p>
        </w:tc>
        <w:tc>
          <w:tcPr>
            <w:tcW w:w="99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435245449,31</w:t>
            </w:r>
          </w:p>
        </w:tc>
        <w:tc>
          <w:tcPr>
            <w:tcW w:w="851"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435773661,62</w:t>
            </w:r>
          </w:p>
        </w:tc>
        <w:tc>
          <w:tcPr>
            <w:tcW w:w="85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417191030,23</w:t>
            </w:r>
          </w:p>
        </w:tc>
        <w:tc>
          <w:tcPr>
            <w:tcW w:w="885"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417191030,23</w:t>
            </w:r>
          </w:p>
        </w:tc>
        <w:tc>
          <w:tcPr>
            <w:tcW w:w="1593"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bl>
    <w:p w:rsidR="00EE1BC4" w:rsidRPr="00EE1BC4" w:rsidRDefault="00EE1BC4" w:rsidP="00EE1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                                                                                                                                                                                                                                               ».</w:t>
      </w:r>
    </w:p>
    <w:p w:rsidR="00EE1BC4" w:rsidRPr="00EE1BC4" w:rsidRDefault="00EE1BC4" w:rsidP="00EE1B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1BC4" w:rsidRDefault="00EE1BC4" w:rsidP="00B074BB">
      <w:pPr>
        <w:spacing w:after="0" w:line="240" w:lineRule="auto"/>
        <w:rPr>
          <w:rFonts w:ascii="Times New Roman" w:eastAsia="Calibri" w:hAnsi="Times New Roman" w:cs="Times New Roman"/>
          <w:sz w:val="24"/>
          <w:szCs w:val="24"/>
        </w:rPr>
      </w:pPr>
      <w:r w:rsidRPr="00EE1BC4">
        <w:rPr>
          <w:rFonts w:ascii="Times New Roman" w:eastAsia="Calibri" w:hAnsi="Times New Roman" w:cs="Times New Roman"/>
          <w:sz w:val="24"/>
          <w:szCs w:val="24"/>
        </w:rPr>
        <w:t xml:space="preserve">                                             </w:t>
      </w:r>
      <w:r w:rsidR="00BC5481">
        <w:rPr>
          <w:rFonts w:ascii="Times New Roman" w:eastAsia="Calibri" w:hAnsi="Times New Roman" w:cs="Times New Roman"/>
          <w:sz w:val="24"/>
          <w:szCs w:val="24"/>
        </w:rPr>
        <w:t xml:space="preserve">                     </w:t>
      </w:r>
    </w:p>
    <w:p w:rsidR="00BC5481" w:rsidRDefault="00BC5481" w:rsidP="00B074BB">
      <w:pPr>
        <w:spacing w:after="0" w:line="240" w:lineRule="auto"/>
        <w:rPr>
          <w:rFonts w:ascii="Times New Roman" w:eastAsia="Calibri" w:hAnsi="Times New Roman" w:cs="Times New Roman"/>
          <w:sz w:val="24"/>
          <w:szCs w:val="24"/>
        </w:rPr>
      </w:pPr>
    </w:p>
    <w:p w:rsidR="00BC5481" w:rsidRDefault="00BC5481" w:rsidP="00B074BB">
      <w:pPr>
        <w:spacing w:after="0" w:line="240" w:lineRule="auto"/>
        <w:rPr>
          <w:rFonts w:ascii="Times New Roman" w:eastAsia="Calibri" w:hAnsi="Times New Roman" w:cs="Times New Roman"/>
          <w:sz w:val="24"/>
          <w:szCs w:val="24"/>
        </w:rPr>
      </w:pPr>
    </w:p>
    <w:p w:rsidR="00BC5481" w:rsidRDefault="00BC5481" w:rsidP="00B074BB">
      <w:pPr>
        <w:spacing w:after="0" w:line="240" w:lineRule="auto"/>
        <w:rPr>
          <w:rFonts w:ascii="Times New Roman" w:eastAsia="Calibri" w:hAnsi="Times New Roman" w:cs="Times New Roman"/>
          <w:sz w:val="24"/>
          <w:szCs w:val="24"/>
        </w:rPr>
      </w:pPr>
    </w:p>
    <w:p w:rsidR="00BC5481" w:rsidRDefault="00BC5481" w:rsidP="00B074BB">
      <w:pPr>
        <w:spacing w:after="0" w:line="240" w:lineRule="auto"/>
        <w:rPr>
          <w:rFonts w:ascii="Times New Roman" w:eastAsia="Calibri" w:hAnsi="Times New Roman" w:cs="Times New Roman"/>
          <w:sz w:val="24"/>
          <w:szCs w:val="24"/>
        </w:rPr>
      </w:pPr>
    </w:p>
    <w:p w:rsidR="00BC5481" w:rsidRDefault="00BC5481" w:rsidP="00B074BB">
      <w:pPr>
        <w:spacing w:after="0" w:line="240" w:lineRule="auto"/>
        <w:rPr>
          <w:rFonts w:ascii="Times New Roman" w:eastAsia="Calibri" w:hAnsi="Times New Roman" w:cs="Times New Roman"/>
          <w:sz w:val="24"/>
          <w:szCs w:val="24"/>
        </w:rPr>
      </w:pPr>
    </w:p>
    <w:p w:rsidR="00BC5481" w:rsidRPr="00EE1BC4" w:rsidRDefault="00BC5481" w:rsidP="00B074BB">
      <w:pPr>
        <w:spacing w:after="0" w:line="240" w:lineRule="auto"/>
        <w:rPr>
          <w:rFonts w:ascii="Calibri" w:eastAsia="Calibri" w:hAnsi="Calibri" w:cs="Times New Roman"/>
        </w:rPr>
      </w:pP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Приложение 2</w:t>
      </w: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к постановлению </w:t>
      </w: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администрации муниципального </w:t>
      </w: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образования – Шиловский  </w:t>
      </w: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муниципальный район</w:t>
      </w: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Рязанской области</w:t>
      </w:r>
    </w:p>
    <w:p w:rsidR="00EE1BC4" w:rsidRPr="00EE1BC4" w:rsidRDefault="00EE1BC4" w:rsidP="00EE1BC4">
      <w:pPr>
        <w:widowControl w:val="0"/>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EE1BC4">
        <w:rPr>
          <w:rFonts w:ascii="Times New Roman" w:eastAsia="Times New Roman" w:hAnsi="Times New Roman" w:cs="Times New Roman"/>
          <w:sz w:val="24"/>
          <w:szCs w:val="24"/>
          <w:lang w:eastAsia="ru-RU"/>
        </w:rPr>
        <w:t xml:space="preserve">от </w:t>
      </w:r>
      <w:r w:rsidR="00B074BB">
        <w:rPr>
          <w:rFonts w:ascii="Times New Roman" w:eastAsia="Times New Roman" w:hAnsi="Times New Roman" w:cs="Times New Roman"/>
          <w:sz w:val="24"/>
          <w:szCs w:val="24"/>
          <w:lang w:eastAsia="ru-RU"/>
        </w:rPr>
        <w:t>09.11.</w:t>
      </w:r>
      <w:r w:rsidRPr="00EE1BC4">
        <w:rPr>
          <w:rFonts w:ascii="Times New Roman" w:eastAsia="Times New Roman" w:hAnsi="Times New Roman" w:cs="Times New Roman"/>
          <w:sz w:val="24"/>
          <w:szCs w:val="24"/>
          <w:lang w:eastAsia="ru-RU"/>
        </w:rPr>
        <w:t>2021 №</w:t>
      </w:r>
      <w:r w:rsidR="00B074BB">
        <w:rPr>
          <w:rFonts w:ascii="Times New Roman" w:eastAsia="Times New Roman" w:hAnsi="Times New Roman" w:cs="Times New Roman"/>
          <w:sz w:val="24"/>
          <w:szCs w:val="24"/>
          <w:lang w:eastAsia="ru-RU"/>
        </w:rPr>
        <w:t xml:space="preserve"> 526</w:t>
      </w:r>
    </w:p>
    <w:p w:rsidR="00EE1BC4" w:rsidRPr="00EE1BC4" w:rsidRDefault="00EE1BC4" w:rsidP="00EE1BC4">
      <w:pPr>
        <w:widowControl w:val="0"/>
        <w:autoSpaceDE w:val="0"/>
        <w:autoSpaceDN w:val="0"/>
        <w:adjustRightInd w:val="0"/>
        <w:spacing w:after="0" w:line="240" w:lineRule="auto"/>
        <w:ind w:left="10490"/>
        <w:rPr>
          <w:rFonts w:ascii="Times New Roman" w:eastAsia="Times New Roman" w:hAnsi="Times New Roman" w:cs="Times New Roman"/>
          <w:sz w:val="24"/>
          <w:szCs w:val="24"/>
          <w:lang w:eastAsia="ru-RU"/>
        </w:rPr>
      </w:pPr>
    </w:p>
    <w:tbl>
      <w:tblPr>
        <w:tblW w:w="22911" w:type="dxa"/>
        <w:tblInd w:w="-1134" w:type="dxa"/>
        <w:tblLook w:val="04A0" w:firstRow="1" w:lastRow="0" w:firstColumn="1" w:lastColumn="0" w:noHBand="0" w:noVBand="1"/>
      </w:tblPr>
      <w:tblGrid>
        <w:gridCol w:w="11023"/>
        <w:gridCol w:w="11888"/>
      </w:tblGrid>
      <w:tr w:rsidR="00EE1BC4" w:rsidRPr="00EE1BC4" w:rsidTr="00EE1BC4">
        <w:tc>
          <w:tcPr>
            <w:tcW w:w="11023" w:type="dxa"/>
          </w:tcPr>
          <w:p w:rsidR="00EE1BC4" w:rsidRPr="00EE1BC4" w:rsidRDefault="00EE1BC4" w:rsidP="00EE1BC4">
            <w:pPr>
              <w:rPr>
                <w:rFonts w:ascii="Times New Roman" w:eastAsia="Calibri" w:hAnsi="Times New Roman" w:cs="Times New Roman"/>
                <w:sz w:val="24"/>
                <w:szCs w:val="24"/>
              </w:rPr>
            </w:pPr>
          </w:p>
        </w:tc>
        <w:tc>
          <w:tcPr>
            <w:tcW w:w="11888" w:type="dxa"/>
          </w:tcPr>
          <w:p w:rsidR="00EE1BC4" w:rsidRPr="00EE1BC4" w:rsidRDefault="00EE1BC4" w:rsidP="00EE1BC4">
            <w:pPr>
              <w:spacing w:after="0" w:line="240" w:lineRule="auto"/>
              <w:ind w:left="884"/>
              <w:rPr>
                <w:rFonts w:ascii="Times New Roman" w:eastAsia="Calibri" w:hAnsi="Times New Roman" w:cs="Times New Roman"/>
                <w:sz w:val="24"/>
                <w:szCs w:val="24"/>
              </w:rPr>
            </w:pPr>
            <w:r w:rsidRPr="00EE1BC4">
              <w:rPr>
                <w:rFonts w:ascii="Times New Roman" w:eastAsia="Calibri" w:hAnsi="Times New Roman" w:cs="Times New Roman"/>
                <w:sz w:val="24"/>
                <w:szCs w:val="24"/>
              </w:rPr>
              <w:t>«Приложение 1</w:t>
            </w:r>
          </w:p>
          <w:p w:rsidR="00EE1BC4" w:rsidRPr="00EE1BC4" w:rsidRDefault="00EE1BC4" w:rsidP="00EE1BC4">
            <w:pPr>
              <w:spacing w:after="0" w:line="240" w:lineRule="auto"/>
              <w:ind w:left="884"/>
              <w:rPr>
                <w:rFonts w:ascii="Times New Roman" w:eastAsia="Calibri" w:hAnsi="Times New Roman" w:cs="Times New Roman"/>
                <w:sz w:val="24"/>
                <w:szCs w:val="24"/>
              </w:rPr>
            </w:pPr>
            <w:r w:rsidRPr="00EE1BC4">
              <w:rPr>
                <w:rFonts w:ascii="Times New Roman" w:eastAsia="Calibri" w:hAnsi="Times New Roman" w:cs="Times New Roman"/>
                <w:sz w:val="24"/>
                <w:szCs w:val="24"/>
              </w:rPr>
              <w:t>к  подпрограмме 2</w:t>
            </w:r>
          </w:p>
          <w:p w:rsidR="00EE1BC4" w:rsidRPr="00EE1BC4" w:rsidRDefault="00EE1BC4" w:rsidP="00EE1BC4">
            <w:pPr>
              <w:spacing w:after="0" w:line="240" w:lineRule="auto"/>
              <w:ind w:left="884"/>
              <w:rPr>
                <w:rFonts w:ascii="Times New Roman" w:eastAsia="Calibri" w:hAnsi="Times New Roman" w:cs="Times New Roman"/>
                <w:sz w:val="24"/>
                <w:szCs w:val="24"/>
              </w:rPr>
            </w:pPr>
            <w:r w:rsidRPr="00EE1BC4">
              <w:rPr>
                <w:rFonts w:ascii="Times New Roman" w:eastAsia="Calibri" w:hAnsi="Times New Roman" w:cs="Times New Roman"/>
                <w:sz w:val="24"/>
                <w:szCs w:val="24"/>
              </w:rPr>
              <w:t>«Развитие дополнительного  образования»</w:t>
            </w:r>
          </w:p>
          <w:p w:rsidR="00EE1BC4" w:rsidRPr="00EE1BC4" w:rsidRDefault="00EE1BC4" w:rsidP="00EE1BC4">
            <w:pPr>
              <w:spacing w:after="0"/>
              <w:rPr>
                <w:rFonts w:ascii="Times New Roman" w:eastAsia="Calibri" w:hAnsi="Times New Roman" w:cs="Times New Roman"/>
                <w:sz w:val="24"/>
                <w:szCs w:val="24"/>
              </w:rPr>
            </w:pPr>
          </w:p>
        </w:tc>
      </w:tr>
    </w:tbl>
    <w:p w:rsidR="00EE1BC4" w:rsidRPr="00EE1BC4" w:rsidRDefault="00EE1BC4" w:rsidP="00EE1BC4">
      <w:pPr>
        <w:ind w:left="360"/>
        <w:jc w:val="center"/>
        <w:rPr>
          <w:rFonts w:ascii="Times New Roman" w:eastAsia="Calibri" w:hAnsi="Times New Roman" w:cs="Times New Roman"/>
          <w:sz w:val="24"/>
          <w:szCs w:val="24"/>
        </w:rPr>
      </w:pPr>
      <w:r w:rsidRPr="00EE1BC4">
        <w:rPr>
          <w:rFonts w:ascii="Times New Roman" w:eastAsia="Calibri" w:hAnsi="Times New Roman" w:cs="Times New Roman"/>
          <w:sz w:val="24"/>
          <w:szCs w:val="24"/>
        </w:rPr>
        <w:lastRenderedPageBreak/>
        <w:tab/>
      </w:r>
      <w:r w:rsidRPr="00EE1BC4">
        <w:rPr>
          <w:rFonts w:ascii="Times New Roman" w:eastAsia="Calibri" w:hAnsi="Times New Roman" w:cs="Times New Roman"/>
          <w:sz w:val="24"/>
          <w:szCs w:val="24"/>
        </w:rPr>
        <w:tab/>
        <w:t>Система программных мероприятий подпрограммы 2 «Развитие дополнительного образования»</w:t>
      </w:r>
    </w:p>
    <w:tbl>
      <w:tblPr>
        <w:tblW w:w="15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7"/>
        <w:gridCol w:w="959"/>
        <w:gridCol w:w="1309"/>
        <w:gridCol w:w="1134"/>
        <w:gridCol w:w="786"/>
        <w:gridCol w:w="774"/>
        <w:gridCol w:w="708"/>
        <w:gridCol w:w="708"/>
        <w:gridCol w:w="710"/>
        <w:gridCol w:w="709"/>
        <w:gridCol w:w="708"/>
        <w:gridCol w:w="709"/>
        <w:gridCol w:w="709"/>
        <w:gridCol w:w="2552"/>
      </w:tblGrid>
      <w:tr w:rsidR="00EE1BC4" w:rsidRPr="00EE1BC4" w:rsidTr="00EE1BC4">
        <w:trPr>
          <w:trHeight w:val="199"/>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w:t>
            </w:r>
          </w:p>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п/п</w:t>
            </w:r>
          </w:p>
        </w:tc>
        <w:tc>
          <w:tcPr>
            <w:tcW w:w="1987"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Программные мероприятия, обеспечивающие выполнение задачи </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Главные распорядители </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Исполнители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Источник финансирования </w:t>
            </w:r>
          </w:p>
        </w:tc>
        <w:tc>
          <w:tcPr>
            <w:tcW w:w="6521" w:type="dxa"/>
            <w:gridSpan w:val="9"/>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Объем финансирования (руб.)</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Ожидаемый  результат</w:t>
            </w:r>
          </w:p>
        </w:tc>
      </w:tr>
      <w:tr w:rsidR="00EE1BC4" w:rsidRPr="00EE1BC4" w:rsidTr="00EE1BC4">
        <w:trPr>
          <w:trHeight w:val="16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786"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 </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Всего </w:t>
            </w:r>
          </w:p>
        </w:tc>
        <w:tc>
          <w:tcPr>
            <w:tcW w:w="5735" w:type="dxa"/>
            <w:gridSpan w:val="8"/>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В том числе по годам</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3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2018 год</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2019 год</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2020 год</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2021 год</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2022 год</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2023 год</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2024   год</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2025 год</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00"/>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w:t>
            </w:r>
          </w:p>
        </w:tc>
        <w:tc>
          <w:tcPr>
            <w:tcW w:w="1987"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Задача 1. </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Создание условий для развития и вовлечения детей в социальную практику, в том числе: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201641511,31</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25696531,13</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23482449,52</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23657835,74</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22928344,28</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28500646,32</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28500646,32</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24437529,00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24437529,00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Увеличение охвата детей в возрасте 5-18 лет программами дополнительного образования, реализуемыми в учреждениях дополнительного образования, подведомственных управлению образования, до 35 %; Сохранение доли обучающихся, успешно освоивших дополнительные образовательные программы в организациях дополнительного образования, на уровне 98,7 %</w:t>
            </w:r>
          </w:p>
        </w:tc>
      </w:tr>
      <w:tr w:rsidR="00EE1BC4" w:rsidRPr="00EE1BC4" w:rsidTr="00EE1BC4">
        <w:trPr>
          <w:trHeight w:val="13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918410,00</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500264,89</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418145,11</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858"/>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1.1</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1. </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Предоставление детям дополнительного образования в учреждениях, реализующих дополнительные образовательные программы (муниципальное задание)</w:t>
            </w:r>
          </w:p>
        </w:tc>
        <w:tc>
          <w:tcPr>
            <w:tcW w:w="95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197756868,85</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21866215,17</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23456119,79</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23653612,05</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22904571,20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28500646,32</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28500646,32</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24437529,00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24437529,00</w:t>
            </w:r>
          </w:p>
        </w:tc>
        <w:tc>
          <w:tcPr>
            <w:tcW w:w="2552"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rPr>
            </w:pPr>
          </w:p>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2822"/>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1.2</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2.</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Субсидии бюджетным учреждениям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Указом Президента Российской Федерации</w:t>
            </w:r>
          </w:p>
        </w:tc>
        <w:tc>
          <w:tcPr>
            <w:tcW w:w="95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2371248,96</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2371248,96</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681"/>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1.3</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3. Повышение оплаты труда работникам муниципальных учреждений в связи с увеличением минимального размера оплаты труда</w:t>
            </w:r>
          </w:p>
        </w:tc>
        <w:tc>
          <w:tcPr>
            <w:tcW w:w="95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1459067,00</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1459067,00</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930"/>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1.4</w:t>
            </w:r>
          </w:p>
        </w:tc>
        <w:tc>
          <w:tcPr>
            <w:tcW w:w="1987"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4. Субсидии бюджетным учреждениям на поддержание достигнутых уровней заработной платы, определенных Указом Президента Российской Федерации, отдельных </w:t>
            </w:r>
            <w:r w:rsidRPr="00EE1BC4">
              <w:rPr>
                <w:rFonts w:ascii="Times New Roman" w:eastAsia="Calibri" w:hAnsi="Times New Roman" w:cs="Times New Roman"/>
                <w:sz w:val="20"/>
                <w:szCs w:val="20"/>
              </w:rPr>
              <w:lastRenderedPageBreak/>
              <w:t>категорий работников муниципальных учреждений дополнительного образования  детей</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54326,50</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26329,73</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jc w:val="center"/>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4223,69</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23773,08</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64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918410,00</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500264,89</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418145,11</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546"/>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2.</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Задача 2. Реализация мер по поддержке педагогов в образовательных организациях дополнительного образования, в том числе: </w:t>
            </w:r>
          </w:p>
        </w:tc>
        <w:tc>
          <w:tcPr>
            <w:tcW w:w="95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15523758,76</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1725328,00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1585420,64</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1804897,12</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2215280,00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2294986,00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2338373,00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1779737,00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1779737,00</w:t>
            </w:r>
          </w:p>
        </w:tc>
        <w:tc>
          <w:tcPr>
            <w:tcW w:w="2552"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Сохранение доли педагогических работников муниципальных образовательных организаций дополнительного образования, получающих компенсацию  расходов в соответствии с законом Рязанской области от 13.09.2006 №101-ОЗ «О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(поселках городского типа)», ежегодно на уровне 100 %</w:t>
            </w:r>
          </w:p>
        </w:tc>
      </w:tr>
      <w:tr w:rsidR="00EE1BC4" w:rsidRPr="00EE1BC4" w:rsidTr="00EE1BC4">
        <w:trPr>
          <w:trHeight w:val="846"/>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2.1</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Мероприятие 1. Предоставление компенсаций по оплате жилых помещений и коммунальных услуг педагогическим работникам муниципальных образовательных </w:t>
            </w:r>
            <w:r w:rsidRPr="00EE1BC4">
              <w:rPr>
                <w:rFonts w:ascii="Times New Roman" w:eastAsia="Calibri" w:hAnsi="Times New Roman" w:cs="Times New Roman"/>
                <w:sz w:val="20"/>
                <w:szCs w:val="20"/>
              </w:rPr>
              <w:lastRenderedPageBreak/>
              <w:t>организаций дополнительного образования</w:t>
            </w:r>
          </w:p>
        </w:tc>
        <w:tc>
          <w:tcPr>
            <w:tcW w:w="95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14602222,76</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1725328,00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1585420,64</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1804897,12</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2215280,00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2294986,00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2338373,00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1779737,00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1779737,00</w:t>
            </w: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289"/>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3.</w:t>
            </w:r>
          </w:p>
        </w:tc>
        <w:tc>
          <w:tcPr>
            <w:tcW w:w="1987"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Задача 3.</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 Развитие инфраструктуры дополнительного образования, в том числе: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vMerge w:val="restart"/>
            <w:tcBorders>
              <w:top w:val="single" w:sz="4" w:space="0" w:color="auto"/>
              <w:left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p w:rsidR="00EE1BC4" w:rsidRPr="00EE1BC4" w:rsidRDefault="00EE1BC4" w:rsidP="00EE1BC4">
            <w:pP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p w:rsidR="00EE1BC4" w:rsidRPr="00EE1BC4" w:rsidRDefault="00EE1BC4" w:rsidP="00EE1BC4">
            <w:pPr>
              <w:spacing w:line="240" w:lineRule="auto"/>
              <w:rPr>
                <w:rFonts w:ascii="Times New Roman" w:eastAsia="Calibri"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644394,00</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200300,00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109094,00</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27000,00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27000,00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Увеличение удельного веса организаций дополнительного образования, в которых созданы специальные условия, обеспечивающие доступность программ дополнительного образования для детей с ограниченными возможностями здоровья до 33,3 %; создание в 2018 году 1  муниципального (опорного) центра дополнительного образования детей</w:t>
            </w:r>
          </w:p>
        </w:tc>
      </w:tr>
      <w:tr w:rsidR="00EE1BC4" w:rsidRPr="00EE1BC4" w:rsidTr="00EE1BC4">
        <w:trPr>
          <w:trHeight w:val="2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left w:val="single" w:sz="4" w:space="0" w:color="auto"/>
              <w:right w:val="single" w:sz="4" w:space="0" w:color="auto"/>
            </w:tcBorders>
            <w:hideMark/>
          </w:tcPr>
          <w:p w:rsidR="00EE1BC4" w:rsidRPr="00EE1BC4" w:rsidRDefault="00EE1BC4" w:rsidP="00EE1BC4">
            <w:pP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197383,44</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197383,44</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28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0,00</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color w:val="000000"/>
                <w:sz w:val="20"/>
                <w:szCs w:val="20"/>
              </w:rPr>
            </w:pPr>
            <w:r w:rsidRPr="00EE1BC4">
              <w:rPr>
                <w:rFonts w:ascii="Times New Roman" w:eastAsia="Calibri" w:hAnsi="Times New Roman" w:cs="Times New Roman"/>
                <w:color w:val="000000"/>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86"/>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3.1</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1. Субсидии муниципальным образовательным организациям на иные цели на проведение ремонтных работ зданий организаций дополнительного образования</w:t>
            </w:r>
          </w:p>
        </w:tc>
        <w:tc>
          <w:tcPr>
            <w:tcW w:w="95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Управление образования</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435298,38</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298,38</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109094,00</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27000,00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27000,00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447"/>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t>3.2</w:t>
            </w:r>
          </w:p>
        </w:tc>
        <w:tc>
          <w:tcPr>
            <w:tcW w:w="1987"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2. Проведение ремонтных работ  в организациях дополнительного образования.</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Проведение ремонтных работ в организациях дополнительного образования за счет средству резервного </w:t>
            </w:r>
            <w:r w:rsidRPr="00EE1BC4">
              <w:rPr>
                <w:rFonts w:ascii="Times New Roman" w:eastAsia="Calibri" w:hAnsi="Times New Roman" w:cs="Times New Roman"/>
                <w:sz w:val="20"/>
                <w:szCs w:val="20"/>
              </w:rPr>
              <w:lastRenderedPageBreak/>
              <w:t xml:space="preserve">фонда Правительства Рязанской области </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Управление образования</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200001,62</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200001,62</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44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197383,44</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197383,44</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447"/>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jc w:val="center"/>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4.</w:t>
            </w:r>
          </w:p>
        </w:tc>
        <w:tc>
          <w:tcPr>
            <w:tcW w:w="1987"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Задача 4.</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c>
          <w:tcPr>
            <w:tcW w:w="959" w:type="dxa"/>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Управление образования, </w:t>
            </w: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отдел культуры, </w:t>
            </w: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администрация муниципального образования – Шиловский муниципальный район</w:t>
            </w: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 учреждения культуры, </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ДЮСШ</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15889562,56</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4583016,76</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4694065,80</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6612480,00</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Увеличение доли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 50%</w:t>
            </w:r>
          </w:p>
        </w:tc>
      </w:tr>
      <w:tr w:rsidR="00EE1BC4" w:rsidRPr="00EE1BC4" w:rsidTr="00EE1BC4">
        <w:trPr>
          <w:trHeight w:val="1200"/>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4.1</w:t>
            </w:r>
          </w:p>
        </w:tc>
        <w:tc>
          <w:tcPr>
            <w:tcW w:w="1987"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1.</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Обеспечение функционирования  модели персонифицированного финансирования дополнительного образования  детей</w:t>
            </w:r>
          </w:p>
          <w:p w:rsidR="00EE1BC4" w:rsidRPr="00EE1BC4" w:rsidRDefault="00EE1BC4" w:rsidP="00EE1BC4">
            <w:pPr>
              <w:spacing w:line="240" w:lineRule="auto"/>
              <w:rPr>
                <w:rFonts w:ascii="Times New Roman" w:eastAsia="Calibri" w:hAnsi="Times New Roman" w:cs="Times New Roman"/>
                <w:sz w:val="20"/>
                <w:szCs w:val="20"/>
              </w:rPr>
            </w:pPr>
          </w:p>
        </w:tc>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 xml:space="preserve">Управление образования, </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отдел культуры, </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администрация муниципального образования – Шиловский муниципальный район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Образовательные организации</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 Учреждения культуры, </w:t>
            </w: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ДЮСШ</w:t>
            </w: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Всего</w:t>
            </w:r>
          </w:p>
        </w:tc>
        <w:tc>
          <w:tcPr>
            <w:tcW w:w="786"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15614987,64</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4583016,76</w:t>
            </w: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4694065,80</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6464134,04</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83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p w:rsidR="00EE1BC4" w:rsidRPr="00EE1BC4" w:rsidRDefault="00EE1BC4" w:rsidP="00EE1BC4">
            <w:pPr>
              <w:spacing w:line="240" w:lineRule="auto"/>
              <w:rPr>
                <w:rFonts w:ascii="Times New Roman" w:eastAsia="Calibri"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8657155,54</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4083324,18</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4573831,36</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6337905,08</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7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учреждения культуры</w:t>
            </w: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p w:rsidR="00EE1BC4" w:rsidRPr="00EE1BC4" w:rsidRDefault="00EE1BC4" w:rsidP="00EE1BC4">
            <w:pPr>
              <w:spacing w:line="240" w:lineRule="auto"/>
              <w:rPr>
                <w:rFonts w:ascii="Times New Roman" w:eastAsia="Calibri"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142197,39</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21962,95</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120234,44</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126228,96</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02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ДЮСШ</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477729,63</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477729,63</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0,00</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567"/>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4.2</w:t>
            </w:r>
          </w:p>
        </w:tc>
        <w:tc>
          <w:tcPr>
            <w:tcW w:w="1987"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2.</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Предоставление грантов в форме субсидий для бюджетных учреждений</w:t>
            </w:r>
          </w:p>
        </w:tc>
        <w:tc>
          <w:tcPr>
            <w:tcW w:w="959" w:type="dxa"/>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Управление образования </w:t>
            </w:r>
          </w:p>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78000,00</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78000,00</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024"/>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w:t>
            </w:r>
          </w:p>
        </w:tc>
        <w:tc>
          <w:tcPr>
            <w:tcW w:w="1987"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3.</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Предоставление грантов в форме субсидий для автономных учреждений</w:t>
            </w:r>
          </w:p>
        </w:tc>
        <w:tc>
          <w:tcPr>
            <w:tcW w:w="959" w:type="dxa"/>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Управление образования </w:t>
            </w:r>
          </w:p>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25000,00</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25000,00</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1024"/>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4.4</w:t>
            </w:r>
          </w:p>
        </w:tc>
        <w:tc>
          <w:tcPr>
            <w:tcW w:w="1987"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4.</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Предоставление грантов в форме субсидий для иных некоммерческих организаций</w:t>
            </w:r>
          </w:p>
        </w:tc>
        <w:tc>
          <w:tcPr>
            <w:tcW w:w="959" w:type="dxa"/>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Управление образования </w:t>
            </w:r>
          </w:p>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25000,00</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25000,00</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850"/>
        </w:trPr>
        <w:tc>
          <w:tcPr>
            <w:tcW w:w="56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4.5</w:t>
            </w:r>
          </w:p>
        </w:tc>
        <w:tc>
          <w:tcPr>
            <w:tcW w:w="1987" w:type="dxa"/>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5.</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Предоставление грантов в форме субсидий для коммерческих организаций</w:t>
            </w:r>
          </w:p>
        </w:tc>
        <w:tc>
          <w:tcPr>
            <w:tcW w:w="959" w:type="dxa"/>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Управление образования </w:t>
            </w:r>
          </w:p>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Образовательные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20345,96</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20345,96</w:t>
            </w: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890"/>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lastRenderedPageBreak/>
              <w:t>5.</w:t>
            </w:r>
          </w:p>
        </w:tc>
        <w:tc>
          <w:tcPr>
            <w:tcW w:w="1987"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Задача 5.</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Модернизация (капитальный ремонт, реконструкция) региональных и муниципальных детских школ искусств по видам искусств, в том числе:</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отдел культуры </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учреждения культуры</w:t>
            </w:r>
          </w:p>
        </w:tc>
        <w:tc>
          <w:tcPr>
            <w:tcW w:w="1134" w:type="dxa"/>
            <w:tcBorders>
              <w:top w:val="single" w:sz="4" w:space="0" w:color="auto"/>
              <w:left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786" w:type="dxa"/>
            <w:tcBorders>
              <w:top w:val="single" w:sz="4" w:space="0" w:color="auto"/>
              <w:left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10216911,39</w:t>
            </w:r>
          </w:p>
        </w:tc>
        <w:tc>
          <w:tcPr>
            <w:tcW w:w="774"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10216911,39</w:t>
            </w:r>
          </w:p>
        </w:tc>
        <w:tc>
          <w:tcPr>
            <w:tcW w:w="710"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2130419,30</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2130419,30</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2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261742,36</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261742,36</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319"/>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5.1</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1.</w:t>
            </w:r>
          </w:p>
          <w:p w:rsidR="00EE1BC4" w:rsidRPr="00EE1BC4" w:rsidRDefault="00EE1BC4" w:rsidP="00BC5481">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Предоставление субсидий бюджетным учреждениям  на модернизацию (капитальный ремонт, реконструкция) муниципальных детских </w:t>
            </w:r>
            <w:r w:rsidR="00BC5481">
              <w:rPr>
                <w:rFonts w:ascii="Times New Roman" w:eastAsia="Calibri" w:hAnsi="Times New Roman" w:cs="Times New Roman"/>
                <w:sz w:val="20"/>
                <w:szCs w:val="20"/>
              </w:rPr>
              <w:t>школ искусств по видам искусств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 xml:space="preserve">отдел культуры </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учреждения культуры</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Федеральный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10216911,39</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10216911,39</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3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1802984,36</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1802984,36</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124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121413,10</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121413,10</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525"/>
        </w:trPr>
        <w:tc>
          <w:tcPr>
            <w:tcW w:w="568"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5.2</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Мероприятие 2.</w:t>
            </w:r>
          </w:p>
          <w:p w:rsidR="00EE1BC4" w:rsidRPr="00EE1BC4" w:rsidRDefault="00EE1BC4" w:rsidP="00EE1BC4">
            <w:pPr>
              <w:spacing w:after="0"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Предоставление субсидий бюджетным учреждениям  на оснащение модернизируемых муниципальных детских школ искусств по видам искусств</w:t>
            </w:r>
          </w:p>
        </w:tc>
        <w:tc>
          <w:tcPr>
            <w:tcW w:w="95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отдел культуры</w:t>
            </w:r>
          </w:p>
        </w:tc>
        <w:tc>
          <w:tcPr>
            <w:tcW w:w="1309" w:type="dxa"/>
            <w:vMerge w:val="restart"/>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учреждения культуры</w:t>
            </w: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Областной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327434,94</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327434,94</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r>
      <w:tr w:rsidR="00EE1BC4" w:rsidRPr="00EE1BC4" w:rsidTr="00EE1BC4">
        <w:trPr>
          <w:trHeight w:val="48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Муниципальный бюджет</w:t>
            </w: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140329,26</w:t>
            </w:r>
          </w:p>
        </w:tc>
        <w:tc>
          <w:tcPr>
            <w:tcW w:w="77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140329,26</w:t>
            </w:r>
          </w:p>
        </w:tc>
        <w:tc>
          <w:tcPr>
            <w:tcW w:w="710"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E1BC4" w:rsidRPr="00EE1BC4" w:rsidRDefault="00EE1BC4" w:rsidP="00EE1BC4">
            <w:pPr>
              <w:spacing w:after="0" w:line="240" w:lineRule="auto"/>
              <w:rPr>
                <w:rFonts w:ascii="Times New Roman" w:eastAsia="Calibri" w:hAnsi="Times New Roman" w:cs="Times New Roman"/>
                <w:sz w:val="20"/>
                <w:szCs w:val="20"/>
              </w:rPr>
            </w:pPr>
          </w:p>
        </w:tc>
      </w:tr>
      <w:tr w:rsidR="00EE1BC4" w:rsidRPr="00EE1BC4" w:rsidTr="00EE1BC4">
        <w:trPr>
          <w:trHeight w:val="86"/>
        </w:trPr>
        <w:tc>
          <w:tcPr>
            <w:tcW w:w="568"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jc w:val="center"/>
              <w:rPr>
                <w:rFonts w:ascii="Times New Roman" w:eastAsia="Calibri"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Итого</w:t>
            </w:r>
          </w:p>
        </w:tc>
        <w:tc>
          <w:tcPr>
            <w:tcW w:w="95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tc>
        <w:tc>
          <w:tcPr>
            <w:tcW w:w="786"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247143093,12</w:t>
            </w:r>
          </w:p>
        </w:tc>
        <w:tc>
          <w:tcPr>
            <w:tcW w:w="774"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27819542,57</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30260245,81</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43184016,82</w:t>
            </w:r>
          </w:p>
        </w:tc>
        <w:tc>
          <w:tcPr>
            <w:tcW w:w="710"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31756104,28</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30795632,32</w:t>
            </w:r>
          </w:p>
        </w:tc>
        <w:tc>
          <w:tcPr>
            <w:tcW w:w="708"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30839019,32</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26244266,00</w:t>
            </w:r>
          </w:p>
        </w:tc>
        <w:tc>
          <w:tcPr>
            <w:tcW w:w="709" w:type="dxa"/>
            <w:tcBorders>
              <w:top w:val="single" w:sz="4" w:space="0" w:color="auto"/>
              <w:left w:val="single" w:sz="4" w:space="0" w:color="auto"/>
              <w:bottom w:val="single" w:sz="4" w:space="0" w:color="auto"/>
              <w:right w:val="single" w:sz="4" w:space="0" w:color="auto"/>
            </w:tcBorders>
            <w:hideMark/>
          </w:tcPr>
          <w:p w:rsidR="00EE1BC4" w:rsidRPr="00EE1BC4" w:rsidRDefault="00EE1BC4" w:rsidP="00EE1BC4">
            <w:pPr>
              <w:spacing w:line="240" w:lineRule="auto"/>
              <w:rPr>
                <w:rFonts w:ascii="Times New Roman" w:eastAsia="Calibri" w:hAnsi="Times New Roman" w:cs="Times New Roman"/>
                <w:sz w:val="20"/>
                <w:szCs w:val="20"/>
              </w:rPr>
            </w:pPr>
            <w:r w:rsidRPr="00EE1BC4">
              <w:rPr>
                <w:rFonts w:ascii="Times New Roman" w:eastAsia="Calibri" w:hAnsi="Times New Roman" w:cs="Times New Roman"/>
                <w:sz w:val="20"/>
                <w:szCs w:val="20"/>
              </w:rPr>
              <w:t>26244266,00</w:t>
            </w:r>
          </w:p>
        </w:tc>
        <w:tc>
          <w:tcPr>
            <w:tcW w:w="2552" w:type="dxa"/>
            <w:tcBorders>
              <w:top w:val="single" w:sz="4" w:space="0" w:color="auto"/>
              <w:left w:val="single" w:sz="4" w:space="0" w:color="auto"/>
              <w:bottom w:val="single" w:sz="4" w:space="0" w:color="auto"/>
              <w:right w:val="single" w:sz="4" w:space="0" w:color="auto"/>
            </w:tcBorders>
          </w:tcPr>
          <w:p w:rsidR="00EE1BC4" w:rsidRPr="00EE1BC4" w:rsidRDefault="00EE1BC4" w:rsidP="00EE1BC4">
            <w:pPr>
              <w:spacing w:line="240" w:lineRule="auto"/>
              <w:rPr>
                <w:rFonts w:ascii="Times New Roman" w:eastAsia="Calibri" w:hAnsi="Times New Roman" w:cs="Times New Roman"/>
                <w:sz w:val="20"/>
                <w:szCs w:val="20"/>
              </w:rPr>
            </w:pPr>
          </w:p>
          <w:p w:rsidR="00EE1BC4" w:rsidRPr="00EE1BC4" w:rsidRDefault="00EE1BC4" w:rsidP="00EE1BC4">
            <w:pPr>
              <w:spacing w:line="240" w:lineRule="auto"/>
              <w:rPr>
                <w:rFonts w:ascii="Times New Roman" w:eastAsia="Calibri" w:hAnsi="Times New Roman" w:cs="Times New Roman"/>
                <w:sz w:val="20"/>
                <w:szCs w:val="20"/>
              </w:rPr>
            </w:pPr>
          </w:p>
        </w:tc>
      </w:tr>
    </w:tbl>
    <w:p w:rsidR="00EE1BC4" w:rsidRPr="00EE1BC4" w:rsidRDefault="00EE1BC4" w:rsidP="00BC5481">
      <w:pPr>
        <w:ind w:right="-53"/>
        <w:jc w:val="right"/>
        <w:rPr>
          <w:rFonts w:ascii="Times New Roman" w:eastAsia="Calibri" w:hAnsi="Times New Roman" w:cs="Times New Roman"/>
          <w:sz w:val="24"/>
          <w:szCs w:val="24"/>
        </w:rPr>
      </w:pPr>
      <w:r w:rsidRPr="00EE1BC4">
        <w:rPr>
          <w:rFonts w:ascii="Times New Roman" w:eastAsia="Calibri" w:hAnsi="Times New Roman" w:cs="Times New Roman"/>
          <w:sz w:val="24"/>
          <w:szCs w:val="24"/>
        </w:rPr>
        <w:t>».</w:t>
      </w:r>
    </w:p>
    <w:p w:rsidR="00EE1BC4" w:rsidRDefault="00EE1BC4" w:rsidP="00752BC5">
      <w:pPr>
        <w:rPr>
          <w:rFonts w:ascii="Times New Roman" w:hAnsi="Times New Roman" w:cs="Times New Roman"/>
        </w:rPr>
        <w:sectPr w:rsidR="00EE1BC4" w:rsidSect="00BC5481">
          <w:pgSz w:w="16838" w:h="11906" w:orient="landscape" w:code="9"/>
          <w:pgMar w:top="142" w:right="1134" w:bottom="1134" w:left="567" w:header="709" w:footer="709" w:gutter="0"/>
          <w:cols w:space="708"/>
          <w:titlePg/>
          <w:docGrid w:linePitch="360"/>
        </w:sectPr>
      </w:pPr>
    </w:p>
    <w:p w:rsidR="007B74F1" w:rsidRPr="007B74F1" w:rsidRDefault="007B74F1" w:rsidP="007B74F1">
      <w:pPr>
        <w:pStyle w:val="FR1"/>
        <w:jc w:val="center"/>
        <w:rPr>
          <w:b/>
          <w:sz w:val="22"/>
          <w:szCs w:val="22"/>
        </w:rPr>
      </w:pPr>
      <w:r w:rsidRPr="007B74F1">
        <w:rPr>
          <w:b/>
          <w:sz w:val="22"/>
          <w:szCs w:val="22"/>
        </w:rPr>
        <w:lastRenderedPageBreak/>
        <w:t>АДМИНИСТРАЦИЯ</w:t>
      </w:r>
    </w:p>
    <w:p w:rsidR="007B74F1" w:rsidRPr="007B74F1" w:rsidRDefault="007B74F1" w:rsidP="007B74F1">
      <w:pPr>
        <w:pStyle w:val="FR1"/>
        <w:jc w:val="center"/>
        <w:rPr>
          <w:b/>
          <w:sz w:val="22"/>
          <w:szCs w:val="22"/>
        </w:rPr>
      </w:pPr>
      <w:r w:rsidRPr="007B74F1">
        <w:rPr>
          <w:b/>
          <w:sz w:val="22"/>
          <w:szCs w:val="22"/>
        </w:rPr>
        <w:t>муниципального образования – Шиловский муниципальный район Рязанской области</w:t>
      </w:r>
    </w:p>
    <w:p w:rsidR="007B74F1" w:rsidRPr="007B74F1" w:rsidRDefault="007B74F1" w:rsidP="007B74F1">
      <w:pPr>
        <w:pStyle w:val="FR1"/>
        <w:jc w:val="center"/>
        <w:rPr>
          <w:b/>
          <w:sz w:val="22"/>
          <w:szCs w:val="22"/>
          <w:u w:val="single"/>
        </w:rPr>
      </w:pPr>
    </w:p>
    <w:p w:rsidR="007B74F1" w:rsidRPr="007B74F1" w:rsidRDefault="007B74F1" w:rsidP="007B74F1">
      <w:pPr>
        <w:pStyle w:val="FR1"/>
        <w:jc w:val="center"/>
        <w:rPr>
          <w:b/>
          <w:sz w:val="22"/>
          <w:szCs w:val="22"/>
        </w:rPr>
      </w:pPr>
      <w:r w:rsidRPr="007B74F1">
        <w:rPr>
          <w:b/>
          <w:sz w:val="22"/>
          <w:szCs w:val="22"/>
        </w:rPr>
        <w:t>ПОСТАНОВЛЕНИЕ</w:t>
      </w:r>
    </w:p>
    <w:p w:rsidR="007B74F1" w:rsidRPr="007B74F1" w:rsidRDefault="007B74F1" w:rsidP="007B74F1">
      <w:pPr>
        <w:pStyle w:val="FR1"/>
        <w:ind w:firstLine="0"/>
        <w:rPr>
          <w:b/>
          <w:sz w:val="22"/>
          <w:szCs w:val="22"/>
        </w:rPr>
      </w:pPr>
    </w:p>
    <w:p w:rsidR="007B74F1" w:rsidRPr="007B74F1" w:rsidRDefault="007B74F1" w:rsidP="007B74F1">
      <w:pPr>
        <w:pStyle w:val="ac"/>
        <w:rPr>
          <w:b/>
          <w:sz w:val="22"/>
          <w:szCs w:val="22"/>
        </w:rPr>
      </w:pPr>
      <w:r w:rsidRPr="007B74F1">
        <w:rPr>
          <w:b/>
          <w:sz w:val="22"/>
          <w:szCs w:val="22"/>
        </w:rPr>
        <w:t>от 11.11.2021 № 531</w:t>
      </w:r>
    </w:p>
    <w:p w:rsidR="007B74F1" w:rsidRPr="007B74F1" w:rsidRDefault="007B74F1" w:rsidP="007B74F1">
      <w:pPr>
        <w:rPr>
          <w:rFonts w:ascii="Times New Roman" w:hAnsi="Times New Roman" w:cs="Times New Roman"/>
          <w:b/>
        </w:rPr>
      </w:pPr>
    </w:p>
    <w:p w:rsidR="007B74F1" w:rsidRPr="007B74F1" w:rsidRDefault="007B74F1" w:rsidP="007B74F1">
      <w:pPr>
        <w:jc w:val="center"/>
        <w:rPr>
          <w:rFonts w:ascii="Times New Roman" w:hAnsi="Times New Roman" w:cs="Times New Roman"/>
        </w:rPr>
      </w:pPr>
      <w:r w:rsidRPr="007B74F1">
        <w:rPr>
          <w:rFonts w:ascii="Times New Roman" w:hAnsi="Times New Roman" w:cs="Times New Roman"/>
        </w:rPr>
        <w:t>Об  утверждении Программы приватизации муниципального имущества муниципального образования - Шиловский муниципальный район Рязанской области на 2022–2024 годы</w:t>
      </w:r>
    </w:p>
    <w:p w:rsidR="007B74F1" w:rsidRPr="007B74F1" w:rsidRDefault="007B74F1" w:rsidP="007B74F1">
      <w:pPr>
        <w:rPr>
          <w:rFonts w:ascii="Times New Roman" w:hAnsi="Times New Roman" w:cs="Times New Roman"/>
        </w:rPr>
      </w:pPr>
    </w:p>
    <w:p w:rsidR="007B74F1" w:rsidRPr="007B74F1" w:rsidRDefault="007B74F1" w:rsidP="007B74F1">
      <w:pPr>
        <w:pStyle w:val="a7"/>
        <w:tabs>
          <w:tab w:val="left" w:pos="2977"/>
          <w:tab w:val="left" w:pos="3686"/>
          <w:tab w:val="left" w:pos="5670"/>
          <w:tab w:val="left" w:pos="5954"/>
        </w:tabs>
        <w:rPr>
          <w:sz w:val="22"/>
          <w:szCs w:val="22"/>
        </w:rPr>
      </w:pPr>
      <w:r w:rsidRPr="007B74F1">
        <w:rPr>
          <w:sz w:val="22"/>
          <w:szCs w:val="22"/>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21.12.2001  № 178 - ФЗ «О приватизации государственного и муниципального имущества», Положением о порядке приватизации муниципального имущества муниципального образования – Шиловский муниципальный район Рязанской области, утвержденным решением Совета депутатов муниципального образования – Шиловский муниципальный район Рязанской области от 31.07.2014 № 6/46, администрация муниципального образования – Шиловский муниципальный район Рязанской области ПОСТАНОВЛЯЕТ:</w:t>
      </w:r>
    </w:p>
    <w:p w:rsidR="007B74F1" w:rsidRPr="007B74F1" w:rsidRDefault="007B74F1" w:rsidP="007B74F1">
      <w:pPr>
        <w:pStyle w:val="a7"/>
        <w:rPr>
          <w:sz w:val="22"/>
          <w:szCs w:val="22"/>
        </w:rPr>
      </w:pPr>
      <w:r w:rsidRPr="007B74F1">
        <w:rPr>
          <w:sz w:val="22"/>
          <w:szCs w:val="22"/>
        </w:rPr>
        <w:t>1. Утвердить Программу приватизации муниципального имущества муниципального образования – Шиловский муниципальный район Рязанской области на 2022–2024 годы согласно приложению.</w:t>
      </w:r>
    </w:p>
    <w:p w:rsidR="007B74F1" w:rsidRPr="007B74F1" w:rsidRDefault="007B74F1" w:rsidP="007B74F1">
      <w:pPr>
        <w:spacing w:after="0"/>
        <w:ind w:firstLine="720"/>
        <w:jc w:val="both"/>
        <w:rPr>
          <w:rFonts w:ascii="Times New Roman" w:hAnsi="Times New Roman" w:cs="Times New Roman"/>
        </w:rPr>
      </w:pPr>
      <w:r w:rsidRPr="007B74F1">
        <w:rPr>
          <w:rFonts w:ascii="Times New Roman" w:hAnsi="Times New Roman" w:cs="Times New Roman"/>
        </w:rPr>
        <w:t>2.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в информационно - телекоммуникационной сети «Интернет».</w:t>
      </w:r>
    </w:p>
    <w:p w:rsidR="007B74F1" w:rsidRPr="007B74F1" w:rsidRDefault="007B74F1" w:rsidP="007B74F1">
      <w:pPr>
        <w:pStyle w:val="a7"/>
        <w:rPr>
          <w:sz w:val="22"/>
          <w:szCs w:val="22"/>
        </w:rPr>
      </w:pPr>
      <w:r w:rsidRPr="007B74F1">
        <w:rPr>
          <w:sz w:val="22"/>
          <w:szCs w:val="22"/>
        </w:rPr>
        <w:t xml:space="preserve">3.  Настоящее постановление вступает в силу с 01.01.2022. </w:t>
      </w:r>
    </w:p>
    <w:p w:rsidR="007B74F1" w:rsidRPr="007B74F1" w:rsidRDefault="007B74F1" w:rsidP="007B74F1">
      <w:pPr>
        <w:spacing w:after="0"/>
        <w:ind w:firstLine="720"/>
        <w:jc w:val="both"/>
        <w:rPr>
          <w:rFonts w:ascii="Times New Roman" w:hAnsi="Times New Roman" w:cs="Times New Roman"/>
        </w:rPr>
      </w:pPr>
      <w:r w:rsidRPr="007B74F1">
        <w:rPr>
          <w:rFonts w:ascii="Times New Roman" w:hAnsi="Times New Roman" w:cs="Times New Roman"/>
        </w:rPr>
        <w:t xml:space="preserve">4. Со дня вступления в силу настоящего постановления признать утратившими силу: </w:t>
      </w:r>
    </w:p>
    <w:p w:rsidR="007B74F1" w:rsidRPr="007B74F1" w:rsidRDefault="007B74F1" w:rsidP="007B74F1">
      <w:pPr>
        <w:spacing w:after="0"/>
        <w:ind w:firstLine="720"/>
        <w:jc w:val="both"/>
        <w:rPr>
          <w:rFonts w:ascii="Times New Roman" w:hAnsi="Times New Roman" w:cs="Times New Roman"/>
        </w:rPr>
      </w:pPr>
      <w:r w:rsidRPr="007B74F1">
        <w:rPr>
          <w:rFonts w:ascii="Times New Roman" w:hAnsi="Times New Roman" w:cs="Times New Roman"/>
        </w:rPr>
        <w:t>- постановление администрации муниципального образования – Шиловский муниципальный район Рязанской области от  05.11.2020 № 484 «Об утверждении Программы приватизации муниципального имущества муниципального  образования – Шиловский муниципальный район Рязанской области на 2021-2023 годы»;</w:t>
      </w:r>
    </w:p>
    <w:p w:rsidR="007B74F1" w:rsidRPr="007B74F1" w:rsidRDefault="007B74F1" w:rsidP="007B74F1">
      <w:pPr>
        <w:spacing w:after="0"/>
        <w:ind w:firstLine="720"/>
        <w:jc w:val="both"/>
        <w:rPr>
          <w:rFonts w:ascii="Times New Roman" w:hAnsi="Times New Roman" w:cs="Times New Roman"/>
        </w:rPr>
      </w:pPr>
      <w:r w:rsidRPr="007B74F1">
        <w:rPr>
          <w:rFonts w:ascii="Times New Roman" w:hAnsi="Times New Roman" w:cs="Times New Roman"/>
        </w:rPr>
        <w:t>-  постановление администрации муниципального образования – Шиловский муниципальный район Рязанской области от 23.03.2021 № 116 «О внесении изменений в Программу приватизации муниципального имущества муниципального  образования – Шиловский муниципальный район Рязанской области на 2021-2023 годы, утвержденную постановлением администрации муниципального образования – Шиловский муниципальный район Рязанской области от 05.11.2020 № 484 «Об утверждении Программы приватизации муниципального имущества муниципального  образования – Шиловский муниципальный район Рязанской области на 2021-2023 годы».</w:t>
      </w:r>
    </w:p>
    <w:p w:rsidR="007B74F1" w:rsidRPr="007B74F1" w:rsidRDefault="007B74F1" w:rsidP="007B74F1">
      <w:pPr>
        <w:spacing w:after="0"/>
        <w:ind w:firstLine="709"/>
        <w:jc w:val="both"/>
        <w:rPr>
          <w:rFonts w:ascii="Times New Roman" w:hAnsi="Times New Roman" w:cs="Times New Roman"/>
        </w:rPr>
      </w:pPr>
      <w:r w:rsidRPr="007B74F1">
        <w:rPr>
          <w:rFonts w:ascii="Times New Roman" w:hAnsi="Times New Roman" w:cs="Times New Roman"/>
        </w:rPr>
        <w:t xml:space="preserve">5. Контроль за исполнением настоящего постановления возложить на первого заместителя главы администрации муниципального образования – Шиловский муниципальный район Рязанской области </w:t>
      </w:r>
      <w:proofErr w:type="spellStart"/>
      <w:r w:rsidRPr="007B74F1">
        <w:rPr>
          <w:rFonts w:ascii="Times New Roman" w:hAnsi="Times New Roman" w:cs="Times New Roman"/>
        </w:rPr>
        <w:t>ЕрошинуЯ.А</w:t>
      </w:r>
      <w:proofErr w:type="spellEnd"/>
      <w:r w:rsidRPr="007B74F1">
        <w:rPr>
          <w:rFonts w:ascii="Times New Roman" w:hAnsi="Times New Roman" w:cs="Times New Roman"/>
        </w:rPr>
        <w:t>. </w:t>
      </w:r>
    </w:p>
    <w:p w:rsidR="007B74F1" w:rsidRPr="007B74F1" w:rsidRDefault="007B74F1" w:rsidP="007B74F1">
      <w:pPr>
        <w:pStyle w:val="23"/>
        <w:spacing w:after="0" w:line="240" w:lineRule="auto"/>
        <w:ind w:left="0"/>
        <w:jc w:val="center"/>
        <w:rPr>
          <w:sz w:val="22"/>
          <w:szCs w:val="22"/>
        </w:rPr>
      </w:pPr>
    </w:p>
    <w:p w:rsidR="007B74F1" w:rsidRPr="007B74F1" w:rsidRDefault="007B74F1" w:rsidP="007B74F1">
      <w:pPr>
        <w:spacing w:after="0"/>
        <w:ind w:firstLine="567"/>
        <w:rPr>
          <w:rFonts w:ascii="Times New Roman" w:hAnsi="Times New Roman" w:cs="Times New Roman"/>
        </w:rPr>
      </w:pPr>
    </w:p>
    <w:p w:rsidR="007B74F1" w:rsidRPr="007B74F1" w:rsidRDefault="007B74F1" w:rsidP="007B74F1">
      <w:pPr>
        <w:spacing w:after="0"/>
        <w:rPr>
          <w:rFonts w:ascii="Times New Roman" w:hAnsi="Times New Roman" w:cs="Times New Roman"/>
        </w:rPr>
      </w:pPr>
      <w:r w:rsidRPr="007B74F1">
        <w:rPr>
          <w:rFonts w:ascii="Times New Roman" w:hAnsi="Times New Roman" w:cs="Times New Roman"/>
        </w:rPr>
        <w:t>Глава администрации</w:t>
      </w:r>
    </w:p>
    <w:p w:rsidR="007B74F1" w:rsidRPr="007B74F1" w:rsidRDefault="007B74F1" w:rsidP="007B74F1">
      <w:pPr>
        <w:spacing w:after="0"/>
        <w:rPr>
          <w:rFonts w:ascii="Times New Roman" w:hAnsi="Times New Roman" w:cs="Times New Roman"/>
        </w:rPr>
      </w:pPr>
      <w:r w:rsidRPr="007B74F1">
        <w:rPr>
          <w:rFonts w:ascii="Times New Roman" w:hAnsi="Times New Roman" w:cs="Times New Roman"/>
        </w:rPr>
        <w:t>муниципального образования  –</w:t>
      </w:r>
    </w:p>
    <w:p w:rsidR="007B74F1" w:rsidRPr="007B74F1" w:rsidRDefault="007B74F1" w:rsidP="007B74F1">
      <w:pPr>
        <w:spacing w:after="0"/>
        <w:rPr>
          <w:rFonts w:ascii="Times New Roman" w:hAnsi="Times New Roman" w:cs="Times New Roman"/>
        </w:rPr>
      </w:pPr>
      <w:r w:rsidRPr="007B74F1">
        <w:rPr>
          <w:rFonts w:ascii="Times New Roman" w:hAnsi="Times New Roman" w:cs="Times New Roman"/>
        </w:rPr>
        <w:t>Шиловский муниципальный район</w:t>
      </w:r>
      <w:r w:rsidRPr="007B74F1">
        <w:rPr>
          <w:rFonts w:ascii="Times New Roman" w:hAnsi="Times New Roman" w:cs="Times New Roman"/>
        </w:rPr>
        <w:tab/>
      </w:r>
    </w:p>
    <w:p w:rsidR="007B74F1" w:rsidRPr="007B74F1" w:rsidRDefault="007B74F1" w:rsidP="007B74F1">
      <w:pPr>
        <w:spacing w:after="0"/>
        <w:rPr>
          <w:rFonts w:ascii="Times New Roman" w:hAnsi="Times New Roman" w:cs="Times New Roman"/>
        </w:rPr>
      </w:pPr>
      <w:r w:rsidRPr="007B74F1">
        <w:rPr>
          <w:rFonts w:ascii="Times New Roman" w:hAnsi="Times New Roman" w:cs="Times New Roman"/>
        </w:rPr>
        <w:t>Рязанской области</w:t>
      </w:r>
      <w:r w:rsidRPr="007B74F1">
        <w:rPr>
          <w:rFonts w:ascii="Times New Roman" w:hAnsi="Times New Roman" w:cs="Times New Roman"/>
        </w:rPr>
        <w:tab/>
      </w:r>
      <w:r w:rsidRPr="007B74F1">
        <w:rPr>
          <w:rFonts w:ascii="Times New Roman" w:hAnsi="Times New Roman" w:cs="Times New Roman"/>
        </w:rPr>
        <w:tab/>
      </w:r>
      <w:r w:rsidRPr="007B74F1">
        <w:rPr>
          <w:rFonts w:ascii="Times New Roman" w:hAnsi="Times New Roman" w:cs="Times New Roman"/>
        </w:rPr>
        <w:tab/>
      </w:r>
      <w:r w:rsidRPr="007B74F1">
        <w:rPr>
          <w:rFonts w:ascii="Times New Roman" w:hAnsi="Times New Roman" w:cs="Times New Roman"/>
        </w:rPr>
        <w:tab/>
        <w:t xml:space="preserve">                                        </w:t>
      </w:r>
      <w:r>
        <w:rPr>
          <w:rFonts w:ascii="Times New Roman" w:hAnsi="Times New Roman" w:cs="Times New Roman"/>
        </w:rPr>
        <w:t xml:space="preserve">     </w:t>
      </w:r>
      <w:r w:rsidR="004010BC">
        <w:rPr>
          <w:rFonts w:ascii="Times New Roman" w:hAnsi="Times New Roman" w:cs="Times New Roman"/>
        </w:rPr>
        <w:t xml:space="preserve">                               </w:t>
      </w:r>
      <w:r>
        <w:rPr>
          <w:rFonts w:ascii="Times New Roman" w:hAnsi="Times New Roman" w:cs="Times New Roman"/>
        </w:rPr>
        <w:t xml:space="preserve">   </w:t>
      </w:r>
      <w:r w:rsidRPr="007B74F1">
        <w:rPr>
          <w:rFonts w:ascii="Times New Roman" w:hAnsi="Times New Roman" w:cs="Times New Roman"/>
        </w:rPr>
        <w:t xml:space="preserve"> В.В. Луканцов</w:t>
      </w:r>
    </w:p>
    <w:p w:rsidR="007B74F1" w:rsidRPr="007B74F1" w:rsidRDefault="007B74F1" w:rsidP="00FB61BC">
      <w:pPr>
        <w:rPr>
          <w:rFonts w:ascii="Times New Roman" w:hAnsi="Times New Roman" w:cs="Times New Roman"/>
        </w:rPr>
      </w:pPr>
    </w:p>
    <w:p w:rsidR="007B74F1" w:rsidRPr="007B74F1" w:rsidRDefault="007B74F1" w:rsidP="00FB61BC">
      <w:pPr>
        <w:rPr>
          <w:rFonts w:ascii="Times New Roman" w:hAnsi="Times New Roman" w:cs="Times New Roman"/>
        </w:rPr>
      </w:pPr>
    </w:p>
    <w:p w:rsidR="007B74F1" w:rsidRPr="007B74F1" w:rsidRDefault="007B74F1" w:rsidP="007B74F1">
      <w:pPr>
        <w:pStyle w:val="HTML"/>
        <w:tabs>
          <w:tab w:val="clear" w:pos="5496"/>
          <w:tab w:val="clear" w:pos="8244"/>
          <w:tab w:val="left" w:pos="4820"/>
        </w:tabs>
        <w:ind w:left="3969"/>
        <w:jc w:val="right"/>
        <w:rPr>
          <w:rFonts w:ascii="Times New Roman" w:hAnsi="Times New Roman" w:cs="Times New Roman"/>
          <w:sz w:val="22"/>
          <w:szCs w:val="22"/>
        </w:rPr>
      </w:pPr>
      <w:r w:rsidRPr="007B74F1">
        <w:rPr>
          <w:rFonts w:ascii="Times New Roman" w:hAnsi="Times New Roman" w:cs="Times New Roman"/>
          <w:sz w:val="22"/>
          <w:szCs w:val="22"/>
        </w:rPr>
        <w:br w:type="column"/>
      </w:r>
      <w:r w:rsidRPr="007B74F1">
        <w:rPr>
          <w:rFonts w:ascii="Times New Roman" w:hAnsi="Times New Roman" w:cs="Times New Roman"/>
          <w:sz w:val="22"/>
          <w:szCs w:val="22"/>
        </w:rPr>
        <w:lastRenderedPageBreak/>
        <w:t>УТВЕРЖДЕНА</w:t>
      </w:r>
    </w:p>
    <w:p w:rsidR="007B74F1" w:rsidRPr="007B74F1" w:rsidRDefault="007B74F1" w:rsidP="007B74F1">
      <w:pPr>
        <w:pStyle w:val="HTML"/>
        <w:tabs>
          <w:tab w:val="clear" w:pos="5496"/>
          <w:tab w:val="left" w:pos="4820"/>
        </w:tabs>
        <w:ind w:left="3969"/>
        <w:jc w:val="right"/>
        <w:rPr>
          <w:rFonts w:ascii="Times New Roman" w:hAnsi="Times New Roman" w:cs="Times New Roman"/>
          <w:sz w:val="22"/>
          <w:szCs w:val="22"/>
        </w:rPr>
      </w:pPr>
      <w:r w:rsidRPr="007B74F1">
        <w:rPr>
          <w:rFonts w:ascii="Times New Roman" w:hAnsi="Times New Roman" w:cs="Times New Roman"/>
          <w:sz w:val="22"/>
          <w:szCs w:val="22"/>
        </w:rPr>
        <w:t>постановлением администрации</w:t>
      </w:r>
    </w:p>
    <w:p w:rsidR="007B74F1" w:rsidRPr="007B74F1" w:rsidRDefault="007B74F1" w:rsidP="007B74F1">
      <w:pPr>
        <w:pStyle w:val="HTML"/>
        <w:tabs>
          <w:tab w:val="clear" w:pos="5496"/>
          <w:tab w:val="left" w:pos="4820"/>
        </w:tabs>
        <w:ind w:left="3969"/>
        <w:jc w:val="right"/>
        <w:rPr>
          <w:rFonts w:ascii="Times New Roman" w:hAnsi="Times New Roman" w:cs="Times New Roman"/>
          <w:sz w:val="22"/>
          <w:szCs w:val="22"/>
        </w:rPr>
      </w:pPr>
      <w:r>
        <w:rPr>
          <w:rFonts w:ascii="Times New Roman" w:hAnsi="Times New Roman" w:cs="Times New Roman"/>
          <w:sz w:val="22"/>
          <w:szCs w:val="22"/>
        </w:rPr>
        <w:t xml:space="preserve">                          </w:t>
      </w:r>
      <w:r w:rsidRPr="007B74F1">
        <w:rPr>
          <w:rFonts w:ascii="Times New Roman" w:hAnsi="Times New Roman" w:cs="Times New Roman"/>
          <w:sz w:val="22"/>
          <w:szCs w:val="22"/>
        </w:rPr>
        <w:t>муниципального образования – Шиловский муниципальный район Рязанской области</w:t>
      </w:r>
    </w:p>
    <w:p w:rsidR="007B74F1" w:rsidRPr="007B74F1" w:rsidRDefault="007B74F1" w:rsidP="007B74F1">
      <w:pPr>
        <w:pStyle w:val="ConsPlusTitle"/>
        <w:tabs>
          <w:tab w:val="left" w:pos="4820"/>
        </w:tabs>
        <w:ind w:left="3969"/>
        <w:jc w:val="right"/>
        <w:rPr>
          <w:rFonts w:ascii="Times New Roman" w:hAnsi="Times New Roman" w:cs="Times New Roman"/>
          <w:szCs w:val="22"/>
        </w:rPr>
      </w:pPr>
      <w:r w:rsidRPr="007B74F1">
        <w:rPr>
          <w:rFonts w:ascii="Times New Roman" w:hAnsi="Times New Roman" w:cs="Times New Roman"/>
          <w:b w:val="0"/>
          <w:bCs/>
          <w:szCs w:val="22"/>
        </w:rPr>
        <w:t>от 11.11.2021 № 531</w:t>
      </w:r>
    </w:p>
    <w:p w:rsidR="007B74F1" w:rsidRPr="007B74F1" w:rsidRDefault="007B74F1" w:rsidP="00FB61BC">
      <w:pPr>
        <w:jc w:val="center"/>
        <w:rPr>
          <w:rFonts w:ascii="Times New Roman" w:hAnsi="Times New Roman" w:cs="Times New Roman"/>
        </w:rPr>
      </w:pPr>
    </w:p>
    <w:p w:rsidR="007B74F1" w:rsidRPr="007B74F1" w:rsidRDefault="007B74F1" w:rsidP="007B74F1">
      <w:pPr>
        <w:spacing w:after="0"/>
        <w:jc w:val="center"/>
        <w:rPr>
          <w:rFonts w:ascii="Times New Roman" w:hAnsi="Times New Roman" w:cs="Times New Roman"/>
        </w:rPr>
      </w:pPr>
    </w:p>
    <w:p w:rsidR="007B74F1" w:rsidRPr="007B74F1" w:rsidRDefault="007B74F1" w:rsidP="007B74F1">
      <w:pPr>
        <w:spacing w:after="0"/>
        <w:jc w:val="center"/>
        <w:rPr>
          <w:rFonts w:ascii="Times New Roman" w:hAnsi="Times New Roman" w:cs="Times New Roman"/>
        </w:rPr>
      </w:pPr>
      <w:r w:rsidRPr="007B74F1">
        <w:rPr>
          <w:rFonts w:ascii="Times New Roman" w:hAnsi="Times New Roman" w:cs="Times New Roman"/>
        </w:rPr>
        <w:t xml:space="preserve">Программа приватизации муниципального имущества </w:t>
      </w:r>
    </w:p>
    <w:p w:rsidR="007B74F1" w:rsidRPr="007B74F1" w:rsidRDefault="007B74F1" w:rsidP="007B74F1">
      <w:pPr>
        <w:spacing w:after="0"/>
        <w:jc w:val="center"/>
        <w:rPr>
          <w:rFonts w:ascii="Times New Roman" w:hAnsi="Times New Roman" w:cs="Times New Roman"/>
        </w:rPr>
      </w:pPr>
      <w:r w:rsidRPr="007B74F1">
        <w:rPr>
          <w:rFonts w:ascii="Times New Roman" w:hAnsi="Times New Roman" w:cs="Times New Roman"/>
        </w:rPr>
        <w:t xml:space="preserve">муниципального образования – Шиловский муниципальный район </w:t>
      </w:r>
    </w:p>
    <w:p w:rsidR="007B74F1" w:rsidRPr="007B74F1" w:rsidRDefault="007B74F1" w:rsidP="007B74F1">
      <w:pPr>
        <w:spacing w:after="0"/>
        <w:jc w:val="center"/>
        <w:rPr>
          <w:rFonts w:ascii="Times New Roman" w:hAnsi="Times New Roman" w:cs="Times New Roman"/>
        </w:rPr>
      </w:pPr>
      <w:r w:rsidRPr="007B74F1">
        <w:rPr>
          <w:rFonts w:ascii="Times New Roman" w:hAnsi="Times New Roman" w:cs="Times New Roman"/>
        </w:rPr>
        <w:t>Рязанской области на 2022–2024 годы</w:t>
      </w:r>
    </w:p>
    <w:p w:rsidR="007B74F1" w:rsidRPr="007B74F1" w:rsidRDefault="007B74F1" w:rsidP="007B74F1">
      <w:pPr>
        <w:spacing w:after="0"/>
        <w:jc w:val="center"/>
        <w:rPr>
          <w:rFonts w:ascii="Times New Roman" w:hAnsi="Times New Roman" w:cs="Times New Roman"/>
        </w:rPr>
      </w:pPr>
    </w:p>
    <w:p w:rsidR="007B74F1" w:rsidRPr="007B74F1" w:rsidRDefault="007B74F1" w:rsidP="007B74F1">
      <w:pPr>
        <w:spacing w:after="0"/>
        <w:ind w:firstLine="720"/>
        <w:jc w:val="both"/>
        <w:rPr>
          <w:rFonts w:ascii="Times New Roman" w:hAnsi="Times New Roman" w:cs="Times New Roman"/>
        </w:rPr>
      </w:pPr>
      <w:r w:rsidRPr="007B74F1">
        <w:rPr>
          <w:rFonts w:ascii="Times New Roman" w:hAnsi="Times New Roman" w:cs="Times New Roman"/>
        </w:rPr>
        <w:t>Программа приватизации муниципального имущества муниципального образования – Шиловский муниципальный район Рязанской области на 2022-2024 годы  (далее – Программа приватизации)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Положением о порядке приватизации муниципального имущества муниципального образования – Шиловский муниципальный район Рязанской области, утвержденным решением Совета депутатов муниципального образования – Шиловский муниципальный район Рязанской области от 31.07.2014 № 6/46.</w:t>
      </w:r>
    </w:p>
    <w:p w:rsidR="007B74F1" w:rsidRPr="007B74F1" w:rsidRDefault="007B74F1" w:rsidP="007B74F1">
      <w:pPr>
        <w:spacing w:after="0" w:line="0" w:lineRule="atLeast"/>
        <w:ind w:left="-78" w:right="-41" w:firstLine="798"/>
        <w:jc w:val="both"/>
        <w:rPr>
          <w:rFonts w:ascii="Times New Roman" w:hAnsi="Times New Roman" w:cs="Times New Roman"/>
        </w:rPr>
      </w:pPr>
      <w:r w:rsidRPr="007B74F1">
        <w:rPr>
          <w:rFonts w:ascii="Times New Roman" w:hAnsi="Times New Roman" w:cs="Times New Roman"/>
        </w:rPr>
        <w:t>1. Основными задачами  реализации Программы приватизации являются:</w:t>
      </w:r>
    </w:p>
    <w:p w:rsidR="007B74F1" w:rsidRPr="007B74F1" w:rsidRDefault="007B74F1" w:rsidP="007B74F1">
      <w:pPr>
        <w:pStyle w:val="af9"/>
        <w:spacing w:line="0" w:lineRule="atLeast"/>
        <w:ind w:left="-74" w:right="-40" w:firstLine="783"/>
        <w:rPr>
          <w:sz w:val="22"/>
          <w:szCs w:val="22"/>
        </w:rPr>
      </w:pPr>
      <w:r w:rsidRPr="007B74F1">
        <w:rPr>
          <w:sz w:val="22"/>
          <w:szCs w:val="22"/>
        </w:rPr>
        <w:t xml:space="preserve"> - повышение эффективности управления муниципальной собственностью и обеспечение планомерности процесса приватизации;</w:t>
      </w:r>
    </w:p>
    <w:p w:rsidR="007B74F1" w:rsidRPr="007B74F1" w:rsidRDefault="007B74F1" w:rsidP="007B74F1">
      <w:pPr>
        <w:pStyle w:val="af9"/>
        <w:spacing w:line="0" w:lineRule="atLeast"/>
        <w:ind w:left="-74" w:right="-40" w:firstLine="783"/>
        <w:rPr>
          <w:sz w:val="22"/>
          <w:szCs w:val="22"/>
        </w:rPr>
      </w:pPr>
      <w:r w:rsidRPr="007B74F1">
        <w:rPr>
          <w:sz w:val="22"/>
          <w:szCs w:val="22"/>
        </w:rPr>
        <w:t>- оптимизация структу</w:t>
      </w:r>
      <w:r>
        <w:rPr>
          <w:sz w:val="22"/>
          <w:szCs w:val="22"/>
        </w:rPr>
        <w:t>ры принадлежащих муниципальному</w:t>
      </w:r>
      <w:r w:rsidRPr="007B74F1">
        <w:rPr>
          <w:sz w:val="22"/>
          <w:szCs w:val="22"/>
        </w:rPr>
        <w:t xml:space="preserve"> образованию – Шиловский муниципальный район Рязанской области активов; </w:t>
      </w:r>
    </w:p>
    <w:p w:rsidR="007B74F1" w:rsidRPr="007B74F1" w:rsidRDefault="007B74F1" w:rsidP="007B74F1">
      <w:pPr>
        <w:spacing w:after="0" w:line="0" w:lineRule="atLeast"/>
        <w:ind w:left="-74" w:right="-40" w:firstLine="783"/>
        <w:jc w:val="both"/>
        <w:rPr>
          <w:rFonts w:ascii="Times New Roman" w:hAnsi="Times New Roman" w:cs="Times New Roman"/>
        </w:rPr>
      </w:pPr>
      <w:r w:rsidRPr="007B74F1">
        <w:rPr>
          <w:rFonts w:ascii="Times New Roman" w:hAnsi="Times New Roman" w:cs="Times New Roman"/>
        </w:rPr>
        <w:t>- пополнение доходной части бюджета муниципального образования – Шиловский муниципальный район Рязанской области.</w:t>
      </w:r>
    </w:p>
    <w:p w:rsidR="007B74F1" w:rsidRPr="007B74F1" w:rsidRDefault="007B74F1" w:rsidP="007B74F1">
      <w:pPr>
        <w:spacing w:after="0"/>
        <w:ind w:firstLine="720"/>
        <w:jc w:val="both"/>
        <w:rPr>
          <w:rFonts w:ascii="Times New Roman" w:hAnsi="Times New Roman" w:cs="Times New Roman"/>
        </w:rPr>
      </w:pPr>
      <w:r w:rsidRPr="007B74F1">
        <w:rPr>
          <w:rFonts w:ascii="Times New Roman" w:hAnsi="Times New Roman" w:cs="Times New Roman"/>
        </w:rPr>
        <w:t>2. Перечень муниципального имущества муниципального образования – Шиловский муниципальный район Рязанской области, приватизация которого планируется в 2022–2024 годах:</w:t>
      </w:r>
    </w:p>
    <w:p w:rsidR="007B74F1" w:rsidRPr="007B74F1" w:rsidRDefault="007B74F1" w:rsidP="007B74F1">
      <w:pPr>
        <w:spacing w:after="0"/>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324"/>
        <w:gridCol w:w="1701"/>
        <w:gridCol w:w="1276"/>
      </w:tblGrid>
      <w:tr w:rsidR="007B74F1" w:rsidRPr="007B74F1" w:rsidTr="00FB61BC">
        <w:trPr>
          <w:trHeight w:val="1074"/>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142" w:right="-108"/>
              <w:jc w:val="center"/>
              <w:rPr>
                <w:rFonts w:ascii="Times New Roman" w:hAnsi="Times New Roman" w:cs="Times New Roman"/>
                <w:b/>
              </w:rPr>
            </w:pPr>
            <w:r w:rsidRPr="007B74F1">
              <w:rPr>
                <w:rFonts w:ascii="Times New Roman" w:hAnsi="Times New Roman" w:cs="Times New Roman"/>
                <w:b/>
              </w:rPr>
              <w:t xml:space="preserve">№ </w:t>
            </w:r>
          </w:p>
          <w:p w:rsidR="007B74F1" w:rsidRPr="007B74F1" w:rsidRDefault="007B74F1" w:rsidP="00FB61BC">
            <w:pPr>
              <w:ind w:left="-142" w:right="-108"/>
              <w:jc w:val="center"/>
              <w:rPr>
                <w:rFonts w:ascii="Times New Roman" w:hAnsi="Times New Roman" w:cs="Times New Roman"/>
                <w:b/>
              </w:rPr>
            </w:pPr>
            <w:r w:rsidRPr="007B74F1">
              <w:rPr>
                <w:rFonts w:ascii="Times New Roman" w:hAnsi="Times New Roman" w:cs="Times New Roman"/>
                <w:b/>
              </w:rPr>
              <w:t>п/п</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7B74F1">
            <w:pPr>
              <w:jc w:val="center"/>
              <w:rPr>
                <w:rFonts w:ascii="Times New Roman" w:hAnsi="Times New Roman" w:cs="Times New Roman"/>
                <w:b/>
              </w:rPr>
            </w:pPr>
            <w:r w:rsidRPr="007B74F1">
              <w:rPr>
                <w:rFonts w:ascii="Times New Roman" w:hAnsi="Times New Roman" w:cs="Times New Roman"/>
                <w:b/>
              </w:rPr>
              <w:t>Н</w:t>
            </w:r>
            <w:r>
              <w:rPr>
                <w:rFonts w:ascii="Times New Roman" w:hAnsi="Times New Roman" w:cs="Times New Roman"/>
                <w:b/>
              </w:rPr>
              <w:t xml:space="preserve">аименование и местонахождение,                                                     </w:t>
            </w:r>
            <w:r w:rsidRPr="007B74F1">
              <w:rPr>
                <w:rFonts w:ascii="Times New Roman" w:hAnsi="Times New Roman" w:cs="Times New Roman"/>
                <w:b/>
              </w:rPr>
              <w:t>другие характеристики объекта (*)</w:t>
            </w:r>
          </w:p>
          <w:p w:rsidR="007B74F1" w:rsidRPr="007B74F1" w:rsidRDefault="007B74F1" w:rsidP="00FB61BC">
            <w:pPr>
              <w:jc w:val="center"/>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7B74F1">
            <w:pPr>
              <w:ind w:left="-108" w:right="-108"/>
              <w:jc w:val="center"/>
              <w:rPr>
                <w:rFonts w:ascii="Times New Roman" w:hAnsi="Times New Roman" w:cs="Times New Roman"/>
                <w:b/>
              </w:rPr>
            </w:pPr>
            <w:r w:rsidRPr="007B74F1">
              <w:rPr>
                <w:rFonts w:ascii="Times New Roman" w:hAnsi="Times New Roman" w:cs="Times New Roman"/>
                <w:b/>
              </w:rPr>
              <w:t>П</w:t>
            </w:r>
            <w:r>
              <w:rPr>
                <w:rFonts w:ascii="Times New Roman" w:hAnsi="Times New Roman" w:cs="Times New Roman"/>
                <w:b/>
              </w:rPr>
              <w:t xml:space="preserve">редполагаемые сроки </w:t>
            </w:r>
            <w:r w:rsidRPr="007B74F1">
              <w:rPr>
                <w:rFonts w:ascii="Times New Roman" w:hAnsi="Times New Roman" w:cs="Times New Roman"/>
                <w:b/>
              </w:rPr>
              <w:t>приватизации</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7B74F1">
            <w:pPr>
              <w:jc w:val="center"/>
              <w:rPr>
                <w:rFonts w:ascii="Times New Roman" w:hAnsi="Times New Roman" w:cs="Times New Roman"/>
                <w:b/>
              </w:rPr>
            </w:pPr>
            <w:proofErr w:type="spellStart"/>
            <w:r w:rsidRPr="007B74F1">
              <w:rPr>
                <w:rFonts w:ascii="Times New Roman" w:hAnsi="Times New Roman" w:cs="Times New Roman"/>
                <w:b/>
              </w:rPr>
              <w:t>Назначе-</w:t>
            </w:r>
            <w:r>
              <w:rPr>
                <w:rFonts w:ascii="Times New Roman" w:hAnsi="Times New Roman" w:cs="Times New Roman"/>
                <w:b/>
              </w:rPr>
              <w:t>ние</w:t>
            </w:r>
            <w:proofErr w:type="spellEnd"/>
            <w:r>
              <w:rPr>
                <w:rFonts w:ascii="Times New Roman" w:hAnsi="Times New Roman" w:cs="Times New Roman"/>
                <w:b/>
              </w:rPr>
              <w:t xml:space="preserve"> </w:t>
            </w:r>
            <w:proofErr w:type="spellStart"/>
            <w:r w:rsidRPr="007B74F1">
              <w:rPr>
                <w:rFonts w:ascii="Times New Roman" w:hAnsi="Times New Roman" w:cs="Times New Roman"/>
                <w:b/>
              </w:rPr>
              <w:t>иму-щества</w:t>
            </w:r>
            <w:proofErr w:type="spellEnd"/>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142" w:right="-108"/>
              <w:jc w:val="center"/>
              <w:rPr>
                <w:rFonts w:ascii="Times New Roman" w:hAnsi="Times New Roman" w:cs="Times New Roman"/>
                <w:b/>
              </w:rPr>
            </w:pPr>
            <w:r w:rsidRPr="007B74F1">
              <w:rPr>
                <w:rFonts w:ascii="Times New Roman" w:hAnsi="Times New Roman" w:cs="Times New Roman"/>
                <w:b/>
              </w:rPr>
              <w:t>1</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b/>
              </w:rPr>
            </w:pPr>
            <w:r w:rsidRPr="007B74F1">
              <w:rPr>
                <w:rFonts w:ascii="Times New Roman" w:hAnsi="Times New Roman" w:cs="Times New Roman"/>
                <w:b/>
              </w:rPr>
              <w:t>2</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108" w:right="-108"/>
              <w:jc w:val="center"/>
              <w:rPr>
                <w:rFonts w:ascii="Times New Roman" w:hAnsi="Times New Roman" w:cs="Times New Roman"/>
                <w:b/>
              </w:rPr>
            </w:pPr>
            <w:r w:rsidRPr="007B74F1">
              <w:rPr>
                <w:rFonts w:ascii="Times New Roman" w:hAnsi="Times New Roman" w:cs="Times New Roman"/>
                <w:b/>
              </w:rPr>
              <w:t>3</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b/>
              </w:rPr>
            </w:pPr>
            <w:r w:rsidRPr="007B74F1">
              <w:rPr>
                <w:rFonts w:ascii="Times New Roman" w:hAnsi="Times New Roman" w:cs="Times New Roman"/>
                <w:b/>
              </w:rPr>
              <w:t>4</w:t>
            </w:r>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142" w:right="-108"/>
              <w:jc w:val="center"/>
              <w:rPr>
                <w:rFonts w:ascii="Times New Roman" w:hAnsi="Times New Roman" w:cs="Times New Roman"/>
              </w:rPr>
            </w:pPr>
            <w:r w:rsidRPr="007B74F1">
              <w:rPr>
                <w:rFonts w:ascii="Times New Roman" w:hAnsi="Times New Roman" w:cs="Times New Roman"/>
              </w:rPr>
              <w:t>1</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both"/>
              <w:rPr>
                <w:rFonts w:ascii="Times New Roman" w:hAnsi="Times New Roman" w:cs="Times New Roman"/>
              </w:rPr>
            </w:pPr>
            <w:r w:rsidRPr="007B74F1">
              <w:rPr>
                <w:rFonts w:ascii="Times New Roman" w:hAnsi="Times New Roman" w:cs="Times New Roman"/>
              </w:rPr>
              <w:t xml:space="preserve">Здание площадью 426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62:25:0040301:822; </w:t>
            </w:r>
            <w:proofErr w:type="spellStart"/>
            <w:r w:rsidRPr="007B74F1">
              <w:rPr>
                <w:rFonts w:ascii="Times New Roman" w:hAnsi="Times New Roman" w:cs="Times New Roman"/>
              </w:rPr>
              <w:t>теплогенераторная</w:t>
            </w:r>
            <w:proofErr w:type="spellEnd"/>
            <w:r w:rsidRPr="007B74F1">
              <w:rPr>
                <w:rFonts w:ascii="Times New Roman" w:hAnsi="Times New Roman" w:cs="Times New Roman"/>
              </w:rPr>
              <w:t xml:space="preserve"> для теплоснабжения здания </w:t>
            </w:r>
            <w:proofErr w:type="spellStart"/>
            <w:r w:rsidRPr="007B74F1">
              <w:rPr>
                <w:rFonts w:ascii="Times New Roman" w:hAnsi="Times New Roman" w:cs="Times New Roman"/>
              </w:rPr>
              <w:t>Тереховской</w:t>
            </w:r>
            <w:proofErr w:type="spellEnd"/>
            <w:r w:rsidRPr="007B74F1">
              <w:rPr>
                <w:rFonts w:ascii="Times New Roman" w:hAnsi="Times New Roman" w:cs="Times New Roman"/>
              </w:rPr>
              <w:t xml:space="preserve"> библиотеки в с. </w:t>
            </w:r>
            <w:proofErr w:type="spellStart"/>
            <w:r w:rsidRPr="007B74F1">
              <w:rPr>
                <w:rFonts w:ascii="Times New Roman" w:hAnsi="Times New Roman" w:cs="Times New Roman"/>
              </w:rPr>
              <w:t>Терехово</w:t>
            </w:r>
            <w:proofErr w:type="spellEnd"/>
            <w:r w:rsidRPr="007B74F1">
              <w:rPr>
                <w:rFonts w:ascii="Times New Roman" w:hAnsi="Times New Roman" w:cs="Times New Roman"/>
              </w:rPr>
              <w:t xml:space="preserve"> Шиловского района Рязанской области площадью 14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62:25:0040407:581 на земельном участке общей площадью 10469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62:25:0040407:376, по адресу: Рязанская область, Шиловский район, </w:t>
            </w:r>
            <w:proofErr w:type="spellStart"/>
            <w:r w:rsidRPr="007B74F1">
              <w:rPr>
                <w:rFonts w:ascii="Times New Roman" w:hAnsi="Times New Roman" w:cs="Times New Roman"/>
              </w:rPr>
              <w:t>Тереховское</w:t>
            </w:r>
            <w:proofErr w:type="spellEnd"/>
            <w:r w:rsidRPr="007B74F1">
              <w:rPr>
                <w:rFonts w:ascii="Times New Roman" w:hAnsi="Times New Roman" w:cs="Times New Roman"/>
              </w:rPr>
              <w:t xml:space="preserve"> сельское поселение, с. </w:t>
            </w:r>
            <w:proofErr w:type="spellStart"/>
            <w:r w:rsidRPr="007B74F1">
              <w:rPr>
                <w:rFonts w:ascii="Times New Roman" w:hAnsi="Times New Roman" w:cs="Times New Roman"/>
              </w:rPr>
              <w:t>Терехово</w:t>
            </w:r>
            <w:proofErr w:type="spellEnd"/>
            <w:r w:rsidRPr="007B74F1">
              <w:rPr>
                <w:rFonts w:ascii="Times New Roman" w:hAnsi="Times New Roman" w:cs="Times New Roman"/>
              </w:rPr>
              <w:t xml:space="preserve">,           </w:t>
            </w:r>
            <w:r>
              <w:rPr>
                <w:rFonts w:ascii="Times New Roman" w:hAnsi="Times New Roman" w:cs="Times New Roman"/>
              </w:rPr>
              <w:t xml:space="preserve">               </w:t>
            </w:r>
            <w:r w:rsidRPr="007B74F1">
              <w:rPr>
                <w:rFonts w:ascii="Times New Roman" w:hAnsi="Times New Roman" w:cs="Times New Roman"/>
              </w:rPr>
              <w:t>ул. Школьная, д.14</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84" w:right="-84"/>
              <w:jc w:val="center"/>
              <w:rPr>
                <w:rFonts w:ascii="Times New Roman" w:hAnsi="Times New Roman" w:cs="Times New Roman"/>
              </w:rPr>
            </w:pPr>
            <w:r w:rsidRPr="007B74F1">
              <w:rPr>
                <w:rFonts w:ascii="Times New Roman" w:hAnsi="Times New Roman" w:cs="Times New Roman"/>
              </w:rPr>
              <w:t>2</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both"/>
              <w:rPr>
                <w:rFonts w:ascii="Times New Roman" w:hAnsi="Times New Roman" w:cs="Times New Roman"/>
              </w:rPr>
            </w:pPr>
            <w:r w:rsidRPr="007B74F1">
              <w:rPr>
                <w:rFonts w:ascii="Times New Roman" w:hAnsi="Times New Roman" w:cs="Times New Roman"/>
              </w:rPr>
              <w:t xml:space="preserve">Здание площадью 62,0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62:25:0040407:608, по адресу: Рязанская область, Шиловский райо</w:t>
            </w:r>
            <w:r>
              <w:rPr>
                <w:rFonts w:ascii="Times New Roman" w:hAnsi="Times New Roman" w:cs="Times New Roman"/>
              </w:rPr>
              <w:t xml:space="preserve">н, с. </w:t>
            </w:r>
            <w:proofErr w:type="spellStart"/>
            <w:r>
              <w:rPr>
                <w:rFonts w:ascii="Times New Roman" w:hAnsi="Times New Roman" w:cs="Times New Roman"/>
              </w:rPr>
              <w:t>Терехово</w:t>
            </w:r>
            <w:proofErr w:type="spellEnd"/>
            <w:r>
              <w:rPr>
                <w:rFonts w:ascii="Times New Roman" w:hAnsi="Times New Roman" w:cs="Times New Roman"/>
              </w:rPr>
              <w:t xml:space="preserve">,  </w:t>
            </w:r>
            <w:r w:rsidRPr="007B74F1">
              <w:rPr>
                <w:rFonts w:ascii="Times New Roman" w:hAnsi="Times New Roman" w:cs="Times New Roman"/>
              </w:rPr>
              <w:t xml:space="preserve">ул. Песочная, д.14, на земельном участке общей площадью 300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62:25:0040407:762, по адресу: Рязанская область, Шиловский </w:t>
            </w:r>
            <w:r w:rsidRPr="007B74F1">
              <w:rPr>
                <w:rFonts w:ascii="Times New Roman" w:hAnsi="Times New Roman" w:cs="Times New Roman"/>
              </w:rPr>
              <w:lastRenderedPageBreak/>
              <w:t xml:space="preserve">район, с. </w:t>
            </w:r>
            <w:proofErr w:type="spellStart"/>
            <w:r w:rsidRPr="007B74F1">
              <w:rPr>
                <w:rFonts w:ascii="Times New Roman" w:hAnsi="Times New Roman" w:cs="Times New Roman"/>
              </w:rPr>
              <w:t>Терехово</w:t>
            </w:r>
            <w:proofErr w:type="spellEnd"/>
            <w:r w:rsidRPr="007B74F1">
              <w:rPr>
                <w:rFonts w:ascii="Times New Roman" w:hAnsi="Times New Roman" w:cs="Times New Roman"/>
              </w:rPr>
              <w:t>, ул. Песочная, земельный участок 14</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108" w:right="-108"/>
              <w:jc w:val="center"/>
              <w:rPr>
                <w:rFonts w:ascii="Times New Roman" w:hAnsi="Times New Roman" w:cs="Times New Roman"/>
              </w:rPr>
            </w:pPr>
            <w:r w:rsidRPr="007B74F1">
              <w:rPr>
                <w:rFonts w:ascii="Times New Roman" w:hAnsi="Times New Roman" w:cs="Times New Roman"/>
              </w:rPr>
              <w:lastRenderedPageBreak/>
              <w:t>2022</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84" w:right="-84"/>
              <w:jc w:val="center"/>
              <w:rPr>
                <w:rFonts w:ascii="Times New Roman" w:hAnsi="Times New Roman" w:cs="Times New Roman"/>
              </w:rPr>
            </w:pPr>
            <w:r w:rsidRPr="007B74F1">
              <w:rPr>
                <w:rFonts w:ascii="Times New Roman" w:hAnsi="Times New Roman" w:cs="Times New Roman"/>
              </w:rPr>
              <w:lastRenderedPageBreak/>
              <w:t>3</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7B74F1">
            <w:pPr>
              <w:jc w:val="both"/>
              <w:rPr>
                <w:rFonts w:ascii="Times New Roman" w:hAnsi="Times New Roman" w:cs="Times New Roman"/>
              </w:rPr>
            </w:pPr>
            <w:r w:rsidRPr="007B74F1">
              <w:rPr>
                <w:rFonts w:ascii="Times New Roman" w:hAnsi="Times New Roman" w:cs="Times New Roman"/>
              </w:rPr>
              <w:t xml:space="preserve">Производственное здание площадью 729,3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62:25:0070209:178 на земельном участке общей площадью 4412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62:25:0070209:306, по адресу: Рязанская обл</w:t>
            </w:r>
            <w:r>
              <w:rPr>
                <w:rFonts w:ascii="Times New Roman" w:hAnsi="Times New Roman" w:cs="Times New Roman"/>
              </w:rPr>
              <w:t xml:space="preserve">асть, Шиловский район, </w:t>
            </w:r>
            <w:proofErr w:type="spellStart"/>
            <w:r w:rsidRPr="007B74F1">
              <w:rPr>
                <w:rFonts w:ascii="Times New Roman" w:hAnsi="Times New Roman" w:cs="Times New Roman"/>
              </w:rPr>
              <w:t>р.п</w:t>
            </w:r>
            <w:proofErr w:type="spellEnd"/>
            <w:r w:rsidRPr="007B74F1">
              <w:rPr>
                <w:rFonts w:ascii="Times New Roman" w:hAnsi="Times New Roman" w:cs="Times New Roman"/>
              </w:rPr>
              <w:t>. Шилово, ул. Вокзальная, д.18а</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108" w:right="-108"/>
              <w:jc w:val="center"/>
              <w:rPr>
                <w:rFonts w:ascii="Times New Roman" w:hAnsi="Times New Roman" w:cs="Times New Roman"/>
              </w:rPr>
            </w:pPr>
            <w:r w:rsidRPr="007B74F1">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84" w:right="-84"/>
              <w:jc w:val="center"/>
              <w:rPr>
                <w:rFonts w:ascii="Times New Roman" w:hAnsi="Times New Roman" w:cs="Times New Roman"/>
              </w:rPr>
            </w:pPr>
            <w:r w:rsidRPr="007B74F1">
              <w:rPr>
                <w:rFonts w:ascii="Times New Roman" w:hAnsi="Times New Roman" w:cs="Times New Roman"/>
              </w:rPr>
              <w:t>4</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both"/>
              <w:rPr>
                <w:rFonts w:ascii="Times New Roman" w:hAnsi="Times New Roman" w:cs="Times New Roman"/>
              </w:rPr>
            </w:pPr>
            <w:r w:rsidRPr="007B74F1">
              <w:rPr>
                <w:rFonts w:ascii="Times New Roman" w:hAnsi="Times New Roman" w:cs="Times New Roman"/>
              </w:rPr>
              <w:t xml:space="preserve">Здание площадью 53,3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62:25:0040632:444 на земельном участке общей площадью 600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62:25:0040632:262 по адресу: Рязанская область, Шиловский район, </w:t>
            </w:r>
            <w:proofErr w:type="spellStart"/>
            <w:r w:rsidRPr="007B74F1">
              <w:rPr>
                <w:rFonts w:ascii="Times New Roman" w:hAnsi="Times New Roman" w:cs="Times New Roman"/>
              </w:rPr>
              <w:t>Мосоловское</w:t>
            </w:r>
            <w:proofErr w:type="spellEnd"/>
            <w:r w:rsidRPr="007B74F1">
              <w:rPr>
                <w:rFonts w:ascii="Times New Roman" w:hAnsi="Times New Roman" w:cs="Times New Roman"/>
              </w:rPr>
              <w:t xml:space="preserve"> сельское поселение, с. Заполье, ул. Большая дорога, д.16</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84" w:right="-84"/>
              <w:jc w:val="center"/>
              <w:rPr>
                <w:rFonts w:ascii="Times New Roman" w:hAnsi="Times New Roman" w:cs="Times New Roman"/>
              </w:rPr>
            </w:pPr>
            <w:r w:rsidRPr="007B74F1">
              <w:rPr>
                <w:rFonts w:ascii="Times New Roman" w:hAnsi="Times New Roman" w:cs="Times New Roman"/>
              </w:rPr>
              <w:t>5</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both"/>
              <w:rPr>
                <w:rFonts w:ascii="Times New Roman" w:hAnsi="Times New Roman" w:cs="Times New Roman"/>
              </w:rPr>
            </w:pPr>
            <w:r w:rsidRPr="007B74F1">
              <w:rPr>
                <w:rFonts w:ascii="Times New Roman" w:hAnsi="Times New Roman" w:cs="Times New Roman"/>
              </w:rPr>
              <w:t xml:space="preserve">Здание площадью 380,4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62:25:0040304:786 на земельном участке общей площадью 1774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62:25:0040304:791, по адресу: Рязанская область, Шиловский район, Санское сельское поселение, с. </w:t>
            </w:r>
            <w:proofErr w:type="spellStart"/>
            <w:r w:rsidRPr="007B74F1">
              <w:rPr>
                <w:rFonts w:ascii="Times New Roman" w:hAnsi="Times New Roman" w:cs="Times New Roman"/>
              </w:rPr>
              <w:t>Юшта</w:t>
            </w:r>
            <w:proofErr w:type="spellEnd"/>
            <w:r w:rsidRPr="007B74F1">
              <w:rPr>
                <w:rFonts w:ascii="Times New Roman" w:hAnsi="Times New Roman" w:cs="Times New Roman"/>
              </w:rPr>
              <w:t>, ул. Центральная, д. 22</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2023</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r w:rsidR="007B74F1" w:rsidRPr="007B74F1" w:rsidTr="00FB61BC">
        <w:trPr>
          <w:trHeight w:val="345"/>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84" w:right="-84"/>
              <w:jc w:val="center"/>
              <w:rPr>
                <w:rFonts w:ascii="Times New Roman" w:hAnsi="Times New Roman" w:cs="Times New Roman"/>
              </w:rPr>
            </w:pPr>
            <w:r w:rsidRPr="007B74F1">
              <w:rPr>
                <w:rFonts w:ascii="Times New Roman" w:hAnsi="Times New Roman" w:cs="Times New Roman"/>
              </w:rPr>
              <w:t>6</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both"/>
              <w:rPr>
                <w:rFonts w:ascii="Times New Roman" w:hAnsi="Times New Roman" w:cs="Times New Roman"/>
              </w:rPr>
            </w:pPr>
            <w:r w:rsidRPr="007B74F1">
              <w:rPr>
                <w:rFonts w:ascii="Times New Roman" w:hAnsi="Times New Roman" w:cs="Times New Roman"/>
              </w:rPr>
              <w:t xml:space="preserve">Здание площадью 26,5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62:25:0020511:163 на земельном участке общей площадью 1200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62:25:0020511:103, по адресу: Рязанская область, Шиловский район, </w:t>
            </w:r>
            <w:proofErr w:type="spellStart"/>
            <w:r w:rsidRPr="007B74F1">
              <w:rPr>
                <w:rFonts w:ascii="Times New Roman" w:hAnsi="Times New Roman" w:cs="Times New Roman"/>
              </w:rPr>
              <w:t>Боровское</w:t>
            </w:r>
            <w:proofErr w:type="spellEnd"/>
            <w:r w:rsidRPr="007B74F1">
              <w:rPr>
                <w:rFonts w:ascii="Times New Roman" w:hAnsi="Times New Roman" w:cs="Times New Roman"/>
              </w:rPr>
              <w:t xml:space="preserve"> сельское поселение, д. </w:t>
            </w:r>
            <w:proofErr w:type="spellStart"/>
            <w:r w:rsidRPr="007B74F1">
              <w:rPr>
                <w:rFonts w:ascii="Times New Roman" w:hAnsi="Times New Roman" w:cs="Times New Roman"/>
              </w:rPr>
              <w:t>Ванчур</w:t>
            </w:r>
            <w:proofErr w:type="spellEnd"/>
            <w:r w:rsidRPr="007B74F1">
              <w:rPr>
                <w:rFonts w:ascii="Times New Roman" w:hAnsi="Times New Roman" w:cs="Times New Roman"/>
              </w:rPr>
              <w:t xml:space="preserve">, ул. Центральная, д. 31 </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r w:rsidR="007B74F1" w:rsidRPr="007B74F1" w:rsidTr="00FB61BC">
        <w:trPr>
          <w:trHeight w:val="982"/>
        </w:trPr>
        <w:tc>
          <w:tcPr>
            <w:tcW w:w="480"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ind w:left="-84" w:right="-84"/>
              <w:jc w:val="center"/>
              <w:rPr>
                <w:rFonts w:ascii="Times New Roman" w:hAnsi="Times New Roman" w:cs="Times New Roman"/>
              </w:rPr>
            </w:pPr>
            <w:r w:rsidRPr="007B74F1">
              <w:rPr>
                <w:rFonts w:ascii="Times New Roman" w:hAnsi="Times New Roman" w:cs="Times New Roman"/>
              </w:rPr>
              <w:t>7</w:t>
            </w:r>
          </w:p>
        </w:tc>
        <w:tc>
          <w:tcPr>
            <w:tcW w:w="6324"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both"/>
              <w:rPr>
                <w:rFonts w:ascii="Times New Roman" w:hAnsi="Times New Roman" w:cs="Times New Roman"/>
              </w:rPr>
            </w:pPr>
            <w:r w:rsidRPr="007B74F1">
              <w:rPr>
                <w:rFonts w:ascii="Times New Roman" w:hAnsi="Times New Roman" w:cs="Times New Roman"/>
              </w:rPr>
              <w:t xml:space="preserve">Здание площадью 77,5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62:25:0060307:264, на земельном участке общей площадью 200 </w:t>
            </w:r>
            <w:proofErr w:type="spellStart"/>
            <w:r w:rsidRPr="007B74F1">
              <w:rPr>
                <w:rFonts w:ascii="Times New Roman" w:hAnsi="Times New Roman" w:cs="Times New Roman"/>
              </w:rPr>
              <w:t>кв.м</w:t>
            </w:r>
            <w:proofErr w:type="spellEnd"/>
            <w:r w:rsidRPr="007B74F1">
              <w:rPr>
                <w:rFonts w:ascii="Times New Roman" w:hAnsi="Times New Roman" w:cs="Times New Roman"/>
              </w:rPr>
              <w:t xml:space="preserve"> с кадастровым номером 62:250060307:138, по адресу: Рязанская область, Шиловский район, </w:t>
            </w:r>
            <w:proofErr w:type="spellStart"/>
            <w:r w:rsidRPr="007B74F1">
              <w:rPr>
                <w:rFonts w:ascii="Times New Roman" w:hAnsi="Times New Roman" w:cs="Times New Roman"/>
              </w:rPr>
              <w:t>Задубровское</w:t>
            </w:r>
            <w:proofErr w:type="spellEnd"/>
            <w:r w:rsidRPr="007B74F1">
              <w:rPr>
                <w:rFonts w:ascii="Times New Roman" w:hAnsi="Times New Roman" w:cs="Times New Roman"/>
              </w:rPr>
              <w:t xml:space="preserve"> сельское поселение, </w:t>
            </w:r>
            <w:proofErr w:type="spellStart"/>
            <w:r w:rsidRPr="007B74F1">
              <w:rPr>
                <w:rFonts w:ascii="Times New Roman" w:hAnsi="Times New Roman" w:cs="Times New Roman"/>
              </w:rPr>
              <w:t>с.Крутицы</w:t>
            </w:r>
            <w:proofErr w:type="spellEnd"/>
            <w:r w:rsidRPr="007B74F1">
              <w:rPr>
                <w:rFonts w:ascii="Times New Roman" w:hAnsi="Times New Roman" w:cs="Times New Roman"/>
              </w:rPr>
              <w:t>, ул. Центральная, д.75</w:t>
            </w:r>
          </w:p>
        </w:tc>
        <w:tc>
          <w:tcPr>
            <w:tcW w:w="1701"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tcPr>
          <w:p w:rsidR="007B74F1" w:rsidRPr="007B74F1" w:rsidRDefault="007B74F1" w:rsidP="00FB61BC">
            <w:pPr>
              <w:jc w:val="center"/>
              <w:rPr>
                <w:rFonts w:ascii="Times New Roman" w:hAnsi="Times New Roman" w:cs="Times New Roman"/>
              </w:rPr>
            </w:pPr>
            <w:r w:rsidRPr="007B74F1">
              <w:rPr>
                <w:rFonts w:ascii="Times New Roman" w:hAnsi="Times New Roman" w:cs="Times New Roman"/>
              </w:rPr>
              <w:t>нежилое</w:t>
            </w:r>
          </w:p>
        </w:tc>
      </w:tr>
    </w:tbl>
    <w:p w:rsidR="007B74F1" w:rsidRPr="007B74F1" w:rsidRDefault="007B74F1" w:rsidP="00FB61BC">
      <w:pPr>
        <w:ind w:firstLine="720"/>
        <w:jc w:val="both"/>
        <w:rPr>
          <w:rFonts w:ascii="Times New Roman" w:hAnsi="Times New Roman" w:cs="Times New Roman"/>
        </w:rPr>
      </w:pPr>
      <w:r w:rsidRPr="007B74F1">
        <w:rPr>
          <w:rFonts w:ascii="Times New Roman" w:hAnsi="Times New Roman" w:cs="Times New Roman"/>
        </w:rPr>
        <w:t>(*) В соответствии с действующим законодательством в состав приватизируемого недвижимого имущества входит земельный участок.</w:t>
      </w:r>
    </w:p>
    <w:p w:rsidR="00FB61BC" w:rsidRPr="004B1360" w:rsidRDefault="00FB61BC" w:rsidP="00FB61BC">
      <w:pPr>
        <w:widowControl w:val="0"/>
        <w:spacing w:before="40" w:after="0" w:line="240" w:lineRule="auto"/>
        <w:rPr>
          <w:rFonts w:ascii="Times New Roman" w:eastAsia="Times New Roman" w:hAnsi="Times New Roman" w:cs="Times New Roman"/>
          <w:b/>
          <w:snapToGrid w:val="0"/>
          <w:sz w:val="28"/>
          <w:szCs w:val="28"/>
        </w:rPr>
      </w:pPr>
      <w:r w:rsidRPr="004B1360">
        <w:rPr>
          <w:rFonts w:ascii="Times New Roman" w:eastAsia="Times New Roman" w:hAnsi="Times New Roman" w:cs="Times New Roman"/>
          <w:b/>
          <w:snapToGrid w:val="0"/>
          <w:sz w:val="28"/>
          <w:szCs w:val="28"/>
        </w:rPr>
        <w:t xml:space="preserve">                                                                                                                     </w:t>
      </w:r>
    </w:p>
    <w:p w:rsidR="00FB61BC" w:rsidRPr="00FB61BC" w:rsidRDefault="00FB61BC" w:rsidP="00FB61BC">
      <w:pPr>
        <w:widowControl w:val="0"/>
        <w:spacing w:after="0" w:line="240" w:lineRule="auto"/>
        <w:jc w:val="center"/>
        <w:rPr>
          <w:rFonts w:ascii="Times New Roman" w:eastAsia="Times New Roman" w:hAnsi="Times New Roman" w:cs="Times New Roman"/>
          <w:b/>
          <w:snapToGrid w:val="0"/>
        </w:rPr>
      </w:pPr>
    </w:p>
    <w:p w:rsidR="00FB61BC" w:rsidRPr="00FB61BC" w:rsidRDefault="00FB61BC" w:rsidP="00FB61BC">
      <w:pPr>
        <w:widowControl w:val="0"/>
        <w:spacing w:after="0" w:line="240" w:lineRule="auto"/>
        <w:jc w:val="center"/>
        <w:rPr>
          <w:rFonts w:ascii="Times New Roman" w:eastAsia="Times New Roman" w:hAnsi="Times New Roman" w:cs="Times New Roman"/>
          <w:b/>
          <w:snapToGrid w:val="0"/>
        </w:rPr>
      </w:pPr>
      <w:r w:rsidRPr="00FB61BC">
        <w:rPr>
          <w:rFonts w:ascii="Times New Roman" w:eastAsia="Times New Roman" w:hAnsi="Times New Roman" w:cs="Times New Roman"/>
          <w:b/>
          <w:snapToGrid w:val="0"/>
        </w:rPr>
        <w:t>АДМИНИСТРАЦИЯ</w:t>
      </w:r>
    </w:p>
    <w:p w:rsidR="00FB61BC" w:rsidRPr="00FB61BC" w:rsidRDefault="00FB61BC" w:rsidP="00FB61BC">
      <w:pPr>
        <w:widowControl w:val="0"/>
        <w:spacing w:after="0" w:line="240" w:lineRule="auto"/>
        <w:jc w:val="center"/>
        <w:rPr>
          <w:rFonts w:ascii="Times New Roman" w:eastAsia="Times New Roman" w:hAnsi="Times New Roman" w:cs="Times New Roman"/>
          <w:b/>
          <w:snapToGrid w:val="0"/>
        </w:rPr>
      </w:pPr>
      <w:r w:rsidRPr="00FB61BC">
        <w:rPr>
          <w:rFonts w:ascii="Times New Roman" w:eastAsia="Times New Roman" w:hAnsi="Times New Roman" w:cs="Times New Roman"/>
          <w:b/>
          <w:snapToGrid w:val="0"/>
        </w:rPr>
        <w:t>муниципального образования – Шиловский муниципальный район Рязанской области</w:t>
      </w:r>
    </w:p>
    <w:p w:rsidR="00FB61BC" w:rsidRPr="00FB61BC" w:rsidRDefault="00FB61BC" w:rsidP="00FB61BC">
      <w:pPr>
        <w:widowControl w:val="0"/>
        <w:spacing w:after="0" w:line="240" w:lineRule="auto"/>
        <w:rPr>
          <w:rFonts w:ascii="Times New Roman" w:eastAsia="Times New Roman" w:hAnsi="Times New Roman" w:cs="Times New Roman"/>
          <w:b/>
          <w:snapToGrid w:val="0"/>
          <w:u w:val="single"/>
        </w:rPr>
      </w:pPr>
    </w:p>
    <w:p w:rsidR="00FB61BC" w:rsidRPr="00FB61BC" w:rsidRDefault="00FB61BC" w:rsidP="00FB61BC">
      <w:pPr>
        <w:widowControl w:val="0"/>
        <w:spacing w:after="0" w:line="240" w:lineRule="auto"/>
        <w:jc w:val="center"/>
        <w:rPr>
          <w:rFonts w:ascii="Times New Roman" w:eastAsia="Times New Roman" w:hAnsi="Times New Roman" w:cs="Times New Roman"/>
          <w:b/>
          <w:snapToGrid w:val="0"/>
        </w:rPr>
      </w:pPr>
      <w:r w:rsidRPr="00FB61BC">
        <w:rPr>
          <w:rFonts w:ascii="Times New Roman" w:eastAsia="Times New Roman" w:hAnsi="Times New Roman" w:cs="Times New Roman"/>
          <w:b/>
          <w:snapToGrid w:val="0"/>
        </w:rPr>
        <w:t>ПОСТАНОВЛЕНИЕ</w:t>
      </w:r>
    </w:p>
    <w:p w:rsidR="00FB61BC" w:rsidRPr="00FB61BC" w:rsidRDefault="00FB61BC" w:rsidP="00FB61BC">
      <w:pPr>
        <w:widowControl w:val="0"/>
        <w:spacing w:after="0" w:line="240" w:lineRule="auto"/>
        <w:jc w:val="center"/>
        <w:rPr>
          <w:rFonts w:ascii="Times New Roman" w:eastAsia="Times New Roman" w:hAnsi="Times New Roman" w:cs="Times New Roman"/>
          <w:b/>
          <w:snapToGrid w:val="0"/>
        </w:rPr>
      </w:pPr>
    </w:p>
    <w:p w:rsidR="00FB61BC" w:rsidRPr="00FB61BC" w:rsidRDefault="00FB61BC" w:rsidP="00FB61BC">
      <w:pPr>
        <w:widowControl w:val="0"/>
        <w:spacing w:after="0" w:line="240" w:lineRule="auto"/>
        <w:jc w:val="center"/>
        <w:rPr>
          <w:rFonts w:ascii="Times New Roman" w:eastAsia="Times New Roman" w:hAnsi="Times New Roman" w:cs="Times New Roman"/>
          <w:b/>
          <w:snapToGrid w:val="0"/>
        </w:rPr>
      </w:pPr>
    </w:p>
    <w:p w:rsidR="00FB61BC" w:rsidRPr="00FB61BC" w:rsidRDefault="00FB61BC" w:rsidP="00FB61BC">
      <w:pPr>
        <w:spacing w:after="0" w:line="240" w:lineRule="auto"/>
        <w:jc w:val="center"/>
        <w:rPr>
          <w:rFonts w:ascii="Times New Roman" w:eastAsia="Times New Roman" w:hAnsi="Times New Roman" w:cs="Times New Roman"/>
          <w:b/>
          <w:snapToGrid w:val="0"/>
        </w:rPr>
      </w:pPr>
      <w:r w:rsidRPr="00FB61BC">
        <w:rPr>
          <w:rFonts w:ascii="Times New Roman" w:eastAsia="Times New Roman" w:hAnsi="Times New Roman" w:cs="Times New Roman"/>
          <w:b/>
          <w:snapToGrid w:val="0"/>
        </w:rPr>
        <w:t>от 11.11.2021 № 532</w:t>
      </w:r>
    </w:p>
    <w:p w:rsidR="00FB61BC" w:rsidRPr="00FB61BC" w:rsidRDefault="00FB61BC" w:rsidP="00FB61BC">
      <w:pPr>
        <w:spacing w:after="0" w:line="240" w:lineRule="auto"/>
        <w:ind w:left="-108"/>
        <w:jc w:val="center"/>
        <w:rPr>
          <w:rFonts w:ascii="Times New Roman" w:eastAsia="Times New Roman" w:hAnsi="Times New Roman" w:cs="Times New Roman"/>
        </w:rPr>
      </w:pPr>
    </w:p>
    <w:p w:rsidR="00FB61BC" w:rsidRPr="00FB61BC" w:rsidRDefault="00FB61BC" w:rsidP="00FB61BC">
      <w:pPr>
        <w:spacing w:after="0" w:line="240" w:lineRule="auto"/>
        <w:ind w:left="-108"/>
        <w:jc w:val="center"/>
        <w:rPr>
          <w:rFonts w:ascii="Times New Roman" w:eastAsia="Times New Roman" w:hAnsi="Times New Roman" w:cs="Times New Roman"/>
        </w:rPr>
      </w:pPr>
    </w:p>
    <w:p w:rsidR="00FB61BC" w:rsidRPr="00FB61BC" w:rsidRDefault="00FB61BC" w:rsidP="00FB61BC">
      <w:pPr>
        <w:spacing w:after="0" w:line="240" w:lineRule="auto"/>
        <w:jc w:val="center"/>
        <w:rPr>
          <w:rFonts w:ascii="Times New Roman" w:eastAsia="Times New Roman" w:hAnsi="Times New Roman" w:cs="Times New Roman"/>
        </w:rPr>
      </w:pPr>
      <w:r w:rsidRPr="00FB61BC">
        <w:rPr>
          <w:rFonts w:ascii="Times New Roman" w:eastAsia="Times New Roman" w:hAnsi="Times New Roman" w:cs="Times New Roman"/>
        </w:rPr>
        <w:t>Об утверждении административного регламента предоставления муниципальной услуги «Выдача разрешения на вступление в брак несовершеннолетним, достигшим возраста шестнадцати лет»</w:t>
      </w:r>
    </w:p>
    <w:p w:rsidR="00FB61BC" w:rsidRPr="00FB61BC" w:rsidRDefault="00FB61BC" w:rsidP="00FB61BC">
      <w:pPr>
        <w:spacing w:after="0" w:line="240" w:lineRule="auto"/>
        <w:jc w:val="center"/>
        <w:rPr>
          <w:rFonts w:ascii="Times New Roman" w:eastAsia="Times New Roman" w:hAnsi="Times New Roman" w:cs="Times New Roman"/>
        </w:rPr>
      </w:pPr>
    </w:p>
    <w:p w:rsidR="00FB61BC" w:rsidRPr="00FB61BC" w:rsidRDefault="00FB61BC" w:rsidP="00FB61BC">
      <w:pPr>
        <w:spacing w:after="0" w:line="240" w:lineRule="auto"/>
        <w:rPr>
          <w:rFonts w:ascii="Times New Roman" w:eastAsia="Times New Roman" w:hAnsi="Times New Roman" w:cs="Times New Roman"/>
        </w:rPr>
      </w:pP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 xml:space="preserve">В соответствии со статьей 13 Семейного кодекса Российской Федерации, Федеральным законом от 27.07.2010 № 210-ФЗ «Об организации предоставления государственных и муниципальных услуг», </w:t>
      </w:r>
      <w:hyperlink r:id="rId46" w:history="1">
        <w:r w:rsidRPr="00FB61BC">
          <w:rPr>
            <w:rFonts w:ascii="Times New Roman" w:eastAsia="Times New Roman" w:hAnsi="Times New Roman" w:cs="Times New Roman"/>
          </w:rPr>
          <w:t>Уставом</w:t>
        </w:r>
      </w:hyperlink>
      <w:r w:rsidRPr="00FB61BC">
        <w:rPr>
          <w:rFonts w:ascii="Times New Roman" w:eastAsia="Times New Roman" w:hAnsi="Times New Roman" w:cs="Times New Roman"/>
        </w:rPr>
        <w:t xml:space="preserve"> муниципального образования - Шиловский муниципальный район Рязанской области, </w:t>
      </w:r>
      <w:r w:rsidRPr="00FB61BC">
        <w:rPr>
          <w:rFonts w:ascii="Times New Roman" w:eastAsia="Times New Roman" w:hAnsi="Times New Roman" w:cs="Times New Roman"/>
        </w:rPr>
        <w:lastRenderedPageBreak/>
        <w:t>постановлением администрации муниципального образования - Шиловский муниципальный район Рязанской области от 29.07.2019 № 433 «О разработке и утверждении администрацией муниципального образования - Шиловский муниципальный район Рязанской области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администрация муниципального образования - Шиловский муниципальный район Рязанской области ПОСТАНОВЛЯЕТ:</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1. Утвердить административный регламент предоставления муниципальной услуги «Выдача разрешения на вступление в брак несовершеннолетним, достигшим возраста шестнадцати лет» согласно приложению.</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2. Признать утратившими силу:</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 постановление администрации муниципального образования – Шиловский муниципальный район Рязанской области от 03.09.2014 № 764 «Об утверждении административного регламента предоставления муниципальной услуги «Выдача разрешения на вступление в брак несовершеннолетним, достигшим возраста шестнадцати лет»;</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 постановление администрации муниципального образования – Шиловский муниципальный район Рязанской области от 10.06.2016 № 223 «О внесении изменений в постановление администрации муниципального образования - Шиловский муниципальный район Рязанской области от 03.09.2014 № 764 «Об утверждении административного регламента предоставления муниципальной услуги «Выдача разрешения на вступление в брак несовершеннолетним, достигшим возраста шестнадцати лет»;</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 постановление администрации муниципального образования – Шиловский муниципальный район Рязанской области от 23.09.2016 № 389 «О внесении изменений в постановление администрации муниципального образования - Шиловский муниципальный район Рязанской области от 03.09.2014 № 764 «Об утверждении административного регламента предоставления муниципальной услуги «Выдача разрешения на вступление в брак несовершеннолетним, достигшим возраста шестнадцати лет».</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 xml:space="preserve">3. Опубликовать настоящее постановление в Информационном бюллетене муниципального образования - Шиловский муниципальный район Рязанской области и на официальном сайте администрации муниципального образования - Шиловский муниципальный район Рязанской области.      </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4. Настоящее постановление вступает в силу после его официального опубликования.</w:t>
      </w:r>
    </w:p>
    <w:p w:rsidR="00FB61BC" w:rsidRPr="00FB61BC" w:rsidRDefault="00FB61BC" w:rsidP="00FB61BC">
      <w:pPr>
        <w:spacing w:after="0" w:line="240" w:lineRule="auto"/>
        <w:ind w:firstLine="709"/>
        <w:jc w:val="both"/>
        <w:rPr>
          <w:rFonts w:ascii="Times New Roman" w:eastAsia="Times New Roman" w:hAnsi="Times New Roman" w:cs="Times New Roman"/>
        </w:rPr>
      </w:pPr>
      <w:r w:rsidRPr="00FB61BC">
        <w:rPr>
          <w:rFonts w:ascii="Times New Roman" w:eastAsia="Times New Roman" w:hAnsi="Times New Roman" w:cs="Times New Roman"/>
        </w:rPr>
        <w:t>5. Контроль за исполнением настоящего постановления возложить на заместителя главы администрации муниципального образования – Шиловский муниципальный район Рязанской области Агафонову Л.Н.</w:t>
      </w:r>
    </w:p>
    <w:p w:rsidR="00FB61BC" w:rsidRPr="00FB61BC" w:rsidRDefault="00FB61BC" w:rsidP="00FB61BC">
      <w:pPr>
        <w:spacing w:after="0" w:line="240" w:lineRule="auto"/>
        <w:rPr>
          <w:rFonts w:ascii="Times New Roman" w:eastAsia="Times New Roman" w:hAnsi="Times New Roman" w:cs="Times New Roman"/>
        </w:rPr>
      </w:pPr>
    </w:p>
    <w:p w:rsidR="00FB61BC" w:rsidRPr="00FB61BC" w:rsidRDefault="00FB61BC" w:rsidP="00FB61BC">
      <w:pPr>
        <w:spacing w:after="0" w:line="240" w:lineRule="auto"/>
        <w:rPr>
          <w:rFonts w:ascii="Times New Roman" w:eastAsia="Times New Roman" w:hAnsi="Times New Roman" w:cs="Times New Roman"/>
        </w:rPr>
      </w:pPr>
    </w:p>
    <w:tbl>
      <w:tblPr>
        <w:tblW w:w="0" w:type="auto"/>
        <w:tblLook w:val="04A0" w:firstRow="1" w:lastRow="0" w:firstColumn="1" w:lastColumn="0" w:noHBand="0" w:noVBand="1"/>
      </w:tblPr>
      <w:tblGrid>
        <w:gridCol w:w="5146"/>
        <w:gridCol w:w="5135"/>
      </w:tblGrid>
      <w:tr w:rsidR="00FB61BC" w:rsidRPr="00FB61BC" w:rsidTr="00FB61BC">
        <w:tc>
          <w:tcPr>
            <w:tcW w:w="5210" w:type="dxa"/>
          </w:tcPr>
          <w:p w:rsidR="00FB61BC" w:rsidRPr="00FB61BC" w:rsidRDefault="00FB61BC" w:rsidP="00FB61BC">
            <w:pPr>
              <w:spacing w:after="0" w:line="240" w:lineRule="auto"/>
              <w:rPr>
                <w:rFonts w:ascii="Times New Roman" w:eastAsia="Times New Roman" w:hAnsi="Times New Roman" w:cs="Times New Roman"/>
              </w:rPr>
            </w:pPr>
            <w:r w:rsidRPr="00FB61BC">
              <w:rPr>
                <w:rFonts w:ascii="Times New Roman" w:eastAsia="Times New Roman" w:hAnsi="Times New Roman" w:cs="Times New Roman"/>
              </w:rPr>
              <w:t xml:space="preserve">Глава администрации </w:t>
            </w:r>
          </w:p>
          <w:p w:rsidR="00FB61BC" w:rsidRPr="00FB61BC" w:rsidRDefault="00FB61BC" w:rsidP="00FB61BC">
            <w:pPr>
              <w:spacing w:after="0" w:line="240" w:lineRule="auto"/>
              <w:rPr>
                <w:rFonts w:ascii="Times New Roman" w:eastAsia="Times New Roman" w:hAnsi="Times New Roman" w:cs="Times New Roman"/>
              </w:rPr>
            </w:pPr>
            <w:r w:rsidRPr="00FB61BC">
              <w:rPr>
                <w:rFonts w:ascii="Times New Roman" w:eastAsia="Times New Roman" w:hAnsi="Times New Roman" w:cs="Times New Roman"/>
              </w:rPr>
              <w:t>муниципального образования -</w:t>
            </w:r>
            <w:r w:rsidR="005D1C88">
              <w:rPr>
                <w:rFonts w:ascii="Times New Roman" w:eastAsia="Times New Roman" w:hAnsi="Times New Roman" w:cs="Times New Roman"/>
              </w:rPr>
              <w:t xml:space="preserve">                          </w:t>
            </w:r>
            <w:r w:rsidRPr="00FB61BC">
              <w:rPr>
                <w:rFonts w:ascii="Times New Roman" w:eastAsia="Times New Roman" w:hAnsi="Times New Roman" w:cs="Times New Roman"/>
              </w:rPr>
              <w:t xml:space="preserve"> Шиловский муниципальный район</w:t>
            </w:r>
          </w:p>
          <w:p w:rsidR="00FB61BC" w:rsidRPr="00FB61BC" w:rsidRDefault="00FB61BC" w:rsidP="00FB61BC">
            <w:pPr>
              <w:spacing w:after="0" w:line="240" w:lineRule="auto"/>
              <w:rPr>
                <w:rFonts w:ascii="Times New Roman" w:eastAsia="Times New Roman" w:hAnsi="Times New Roman" w:cs="Times New Roman"/>
              </w:rPr>
            </w:pPr>
            <w:r w:rsidRPr="00FB61BC">
              <w:rPr>
                <w:rFonts w:ascii="Times New Roman" w:eastAsia="Times New Roman" w:hAnsi="Times New Roman" w:cs="Times New Roman"/>
              </w:rPr>
              <w:t>Рязанской области</w:t>
            </w:r>
          </w:p>
        </w:tc>
        <w:tc>
          <w:tcPr>
            <w:tcW w:w="5211" w:type="dxa"/>
            <w:vAlign w:val="bottom"/>
          </w:tcPr>
          <w:p w:rsidR="00FB61BC" w:rsidRPr="00FB61BC" w:rsidRDefault="00FB61BC" w:rsidP="00FB61BC">
            <w:pPr>
              <w:tabs>
                <w:tab w:val="left" w:pos="720"/>
                <w:tab w:val="left" w:pos="900"/>
                <w:tab w:val="left" w:pos="1080"/>
              </w:tabs>
              <w:spacing w:after="0" w:line="240" w:lineRule="auto"/>
              <w:jc w:val="right"/>
              <w:outlineLvl w:val="0"/>
              <w:rPr>
                <w:rFonts w:ascii="Times New Roman" w:eastAsia="Times New Roman" w:hAnsi="Times New Roman" w:cs="Times New Roman"/>
                <w:bCs/>
                <w:color w:val="000000"/>
              </w:rPr>
            </w:pPr>
            <w:r w:rsidRPr="00FB61BC">
              <w:rPr>
                <w:rFonts w:ascii="Times New Roman" w:eastAsia="Times New Roman" w:hAnsi="Times New Roman" w:cs="Times New Roman"/>
                <w:bCs/>
                <w:color w:val="000000"/>
              </w:rPr>
              <w:t>В.В. Луканцов</w:t>
            </w:r>
          </w:p>
        </w:tc>
      </w:tr>
    </w:tbl>
    <w:p w:rsidR="00FB61BC" w:rsidRPr="00FB61BC" w:rsidRDefault="00FB61BC" w:rsidP="00FB61BC">
      <w:pPr>
        <w:spacing w:after="0" w:line="240" w:lineRule="auto"/>
        <w:jc w:val="center"/>
        <w:rPr>
          <w:rFonts w:ascii="Times New Roman" w:eastAsia="Times New Roman" w:hAnsi="Times New Roman" w:cs="Times New Roman"/>
        </w:rPr>
      </w:pPr>
    </w:p>
    <w:p w:rsidR="00FB61BC" w:rsidRPr="00FB61BC" w:rsidRDefault="00FB61BC" w:rsidP="00FB61BC">
      <w:pPr>
        <w:spacing w:after="0" w:line="240" w:lineRule="auto"/>
        <w:jc w:val="center"/>
        <w:rPr>
          <w:rFonts w:ascii="Times New Roman" w:eastAsia="Times New Roman" w:hAnsi="Times New Roman" w:cs="Times New Roman"/>
        </w:rPr>
      </w:pPr>
    </w:p>
    <w:p w:rsidR="00FB61BC" w:rsidRPr="00FB61BC" w:rsidRDefault="00FB61BC" w:rsidP="00FB61BC">
      <w:pPr>
        <w:spacing w:after="0" w:line="240" w:lineRule="auto"/>
        <w:rPr>
          <w:rFonts w:ascii="Times New Roman" w:eastAsia="Times New Roman" w:hAnsi="Times New Roman" w:cs="Times New Roman"/>
        </w:rPr>
      </w:pPr>
    </w:p>
    <w:p w:rsidR="00FB61BC" w:rsidRPr="00FB61BC" w:rsidRDefault="00FB61BC" w:rsidP="00FB61BC">
      <w:pPr>
        <w:spacing w:after="0"/>
        <w:rPr>
          <w:rFonts w:ascii="Times New Roman" w:hAnsi="Times New Roman" w:cs="Times New Roman"/>
        </w:rPr>
      </w:pPr>
    </w:p>
    <w:tbl>
      <w:tblPr>
        <w:tblStyle w:val="a8"/>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4480"/>
      </w:tblGrid>
      <w:tr w:rsidR="00FB61BC" w:rsidRPr="00FB61BC" w:rsidTr="00FB61BC">
        <w:tc>
          <w:tcPr>
            <w:tcW w:w="4479" w:type="dxa"/>
          </w:tcPr>
          <w:p w:rsidR="00FB61BC" w:rsidRPr="00FB61BC" w:rsidRDefault="00FB61BC" w:rsidP="00FB61BC">
            <w:pPr>
              <w:pStyle w:val="HTML"/>
              <w:tabs>
                <w:tab w:val="clear" w:pos="5496"/>
                <w:tab w:val="clear" w:pos="8244"/>
                <w:tab w:val="left" w:pos="5580"/>
              </w:tabs>
              <w:ind w:left="0" w:firstLine="709"/>
              <w:rPr>
                <w:rFonts w:ascii="Times New Roman" w:hAnsi="Times New Roman" w:cs="Times New Roman"/>
                <w:sz w:val="22"/>
                <w:szCs w:val="22"/>
              </w:rPr>
            </w:pPr>
          </w:p>
        </w:tc>
        <w:tc>
          <w:tcPr>
            <w:tcW w:w="4480" w:type="dxa"/>
          </w:tcPr>
          <w:p w:rsidR="00FB61BC" w:rsidRPr="00FB61BC" w:rsidRDefault="00FB61BC" w:rsidP="00FB61BC">
            <w:pPr>
              <w:pStyle w:val="HTML"/>
              <w:tabs>
                <w:tab w:val="clear" w:pos="5496"/>
                <w:tab w:val="clear" w:pos="8244"/>
                <w:tab w:val="left" w:pos="5580"/>
              </w:tabs>
              <w:ind w:left="0" w:firstLine="12"/>
              <w:rPr>
                <w:rFonts w:ascii="Times New Roman" w:hAnsi="Times New Roman" w:cs="Times New Roman"/>
                <w:sz w:val="22"/>
                <w:szCs w:val="22"/>
              </w:rPr>
            </w:pPr>
            <w:r w:rsidRPr="00FB61BC">
              <w:rPr>
                <w:rFonts w:ascii="Times New Roman" w:hAnsi="Times New Roman" w:cs="Times New Roman"/>
                <w:sz w:val="22"/>
                <w:szCs w:val="22"/>
              </w:rPr>
              <w:t xml:space="preserve">Приложение </w:t>
            </w:r>
          </w:p>
          <w:p w:rsidR="00FB61BC" w:rsidRPr="00FB61BC" w:rsidRDefault="00FB61BC" w:rsidP="00FB61BC">
            <w:pPr>
              <w:pStyle w:val="HTML"/>
              <w:tabs>
                <w:tab w:val="clear" w:pos="5496"/>
                <w:tab w:val="clear" w:pos="8244"/>
                <w:tab w:val="left" w:pos="5580"/>
              </w:tabs>
              <w:ind w:left="0" w:firstLine="12"/>
              <w:rPr>
                <w:rFonts w:ascii="Times New Roman" w:hAnsi="Times New Roman" w:cs="Times New Roman"/>
                <w:sz w:val="22"/>
                <w:szCs w:val="22"/>
              </w:rPr>
            </w:pPr>
            <w:r w:rsidRPr="00FB61BC">
              <w:rPr>
                <w:rFonts w:ascii="Times New Roman" w:hAnsi="Times New Roman" w:cs="Times New Roman"/>
                <w:sz w:val="22"/>
                <w:szCs w:val="22"/>
              </w:rPr>
              <w:t>УТВЕРЖДЕНО</w:t>
            </w:r>
          </w:p>
          <w:p w:rsidR="00FB61BC" w:rsidRPr="00FB61BC" w:rsidRDefault="00FB61BC" w:rsidP="00FB61BC">
            <w:pPr>
              <w:pStyle w:val="HTML"/>
              <w:tabs>
                <w:tab w:val="clear" w:pos="5496"/>
                <w:tab w:val="clear" w:pos="8244"/>
                <w:tab w:val="left" w:pos="5580"/>
              </w:tabs>
              <w:ind w:left="0" w:firstLine="12"/>
              <w:rPr>
                <w:rFonts w:ascii="Times New Roman" w:hAnsi="Times New Roman" w:cs="Times New Roman"/>
                <w:sz w:val="22"/>
                <w:szCs w:val="22"/>
              </w:rPr>
            </w:pPr>
            <w:r w:rsidRPr="00FB61BC">
              <w:rPr>
                <w:rFonts w:ascii="Times New Roman" w:hAnsi="Times New Roman" w:cs="Times New Roman"/>
                <w:sz w:val="22"/>
                <w:szCs w:val="22"/>
              </w:rPr>
              <w:t xml:space="preserve">постановлением администрации муниципального образования – Шиловский муниципальный район Рязанской области </w:t>
            </w:r>
          </w:p>
          <w:p w:rsidR="00FB61BC" w:rsidRPr="00FB61BC" w:rsidRDefault="00FB61BC" w:rsidP="00FB61BC">
            <w:pPr>
              <w:pStyle w:val="HTML"/>
              <w:tabs>
                <w:tab w:val="clear" w:pos="5496"/>
                <w:tab w:val="clear" w:pos="8244"/>
                <w:tab w:val="left" w:pos="5580"/>
              </w:tabs>
              <w:ind w:left="0" w:firstLine="12"/>
              <w:rPr>
                <w:rFonts w:ascii="Times New Roman" w:hAnsi="Times New Roman" w:cs="Times New Roman"/>
                <w:sz w:val="22"/>
                <w:szCs w:val="22"/>
              </w:rPr>
            </w:pPr>
            <w:r w:rsidRPr="00FB61BC">
              <w:rPr>
                <w:rFonts w:ascii="Times New Roman" w:hAnsi="Times New Roman" w:cs="Times New Roman"/>
                <w:sz w:val="22"/>
                <w:szCs w:val="22"/>
              </w:rPr>
              <w:t>от 11.11.2021 № 532</w:t>
            </w:r>
          </w:p>
        </w:tc>
      </w:tr>
    </w:tbl>
    <w:p w:rsidR="00FB61BC" w:rsidRPr="00FB61BC" w:rsidRDefault="00FB61BC" w:rsidP="00FB61BC">
      <w:pPr>
        <w:pStyle w:val="HTML"/>
        <w:tabs>
          <w:tab w:val="clear" w:pos="5496"/>
          <w:tab w:val="clear" w:pos="8244"/>
          <w:tab w:val="left" w:pos="5580"/>
        </w:tabs>
        <w:ind w:left="0" w:firstLine="709"/>
        <w:rPr>
          <w:rFonts w:ascii="Times New Roman" w:hAnsi="Times New Roman" w:cs="Times New Roman"/>
          <w:sz w:val="22"/>
          <w:szCs w:val="22"/>
        </w:rPr>
      </w:pPr>
    </w:p>
    <w:p w:rsidR="00FB61BC" w:rsidRPr="00FB61BC" w:rsidRDefault="00FB61BC" w:rsidP="00FB61BC">
      <w:pPr>
        <w:pStyle w:val="HTML"/>
        <w:tabs>
          <w:tab w:val="clear" w:pos="5496"/>
          <w:tab w:val="clear" w:pos="8244"/>
          <w:tab w:val="left" w:pos="5580"/>
        </w:tabs>
        <w:ind w:left="0" w:firstLine="709"/>
        <w:rPr>
          <w:rFonts w:ascii="Times New Roman" w:hAnsi="Times New Roman" w:cs="Times New Roman"/>
          <w:sz w:val="22"/>
          <w:szCs w:val="22"/>
        </w:rPr>
      </w:pPr>
    </w:p>
    <w:p w:rsidR="00FB61BC" w:rsidRPr="00FB61BC" w:rsidRDefault="00FB61BC" w:rsidP="00FB61BC">
      <w:pPr>
        <w:pStyle w:val="ConsPlusTitle"/>
        <w:ind w:firstLine="709"/>
        <w:jc w:val="center"/>
        <w:rPr>
          <w:rFonts w:ascii="Times New Roman" w:hAnsi="Times New Roman" w:cs="Times New Roman"/>
          <w:szCs w:val="22"/>
        </w:rPr>
      </w:pPr>
      <w:r w:rsidRPr="00FB61BC">
        <w:rPr>
          <w:rFonts w:ascii="Times New Roman" w:hAnsi="Times New Roman" w:cs="Times New Roman"/>
          <w:szCs w:val="22"/>
        </w:rPr>
        <w:t xml:space="preserve">Административный регламент предоставления муниципальной услуги «Выдача разрешения на вступление в брак несовершеннолетним, достигшим возраста шестнадцати лет» </w:t>
      </w:r>
    </w:p>
    <w:p w:rsidR="00FB61BC" w:rsidRPr="00FB61BC" w:rsidRDefault="00FB61BC" w:rsidP="00FB61BC">
      <w:pPr>
        <w:pStyle w:val="ConsPlusTitle"/>
        <w:ind w:firstLine="709"/>
        <w:jc w:val="center"/>
        <w:rPr>
          <w:rFonts w:ascii="Times New Roman" w:hAnsi="Times New Roman" w:cs="Times New Roman"/>
          <w:szCs w:val="22"/>
        </w:rPr>
      </w:pPr>
    </w:p>
    <w:p w:rsidR="00FB61BC" w:rsidRPr="00FB61BC" w:rsidRDefault="00FB61BC" w:rsidP="00FB61BC">
      <w:pPr>
        <w:widowControl w:val="0"/>
        <w:autoSpaceDE w:val="0"/>
        <w:autoSpaceDN w:val="0"/>
        <w:adjustRightInd w:val="0"/>
        <w:spacing w:after="0" w:line="240" w:lineRule="auto"/>
        <w:ind w:firstLine="709"/>
        <w:jc w:val="center"/>
        <w:outlineLvl w:val="1"/>
        <w:rPr>
          <w:rFonts w:ascii="Times New Roman" w:hAnsi="Times New Roman" w:cs="Times New Roman"/>
        </w:rPr>
      </w:pPr>
      <w:r w:rsidRPr="00FB61BC">
        <w:rPr>
          <w:rFonts w:ascii="Times New Roman" w:hAnsi="Times New Roman" w:cs="Times New Roman"/>
        </w:rPr>
        <w:t>Раздел I.</w:t>
      </w:r>
    </w:p>
    <w:p w:rsidR="00FB61BC" w:rsidRPr="00FB61BC" w:rsidRDefault="00FB61BC" w:rsidP="00FB61BC">
      <w:pPr>
        <w:widowControl w:val="0"/>
        <w:autoSpaceDE w:val="0"/>
        <w:autoSpaceDN w:val="0"/>
        <w:adjustRightInd w:val="0"/>
        <w:spacing w:after="0" w:line="240" w:lineRule="auto"/>
        <w:ind w:firstLine="709"/>
        <w:jc w:val="center"/>
        <w:outlineLvl w:val="1"/>
        <w:rPr>
          <w:rFonts w:ascii="Times New Roman" w:hAnsi="Times New Roman" w:cs="Times New Roman"/>
          <w:b/>
        </w:rPr>
      </w:pPr>
      <w:r w:rsidRPr="00FB61BC">
        <w:rPr>
          <w:rFonts w:ascii="Times New Roman" w:hAnsi="Times New Roman" w:cs="Times New Roman"/>
          <w:b/>
        </w:rPr>
        <w:t>Общие положения</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I. </w:t>
      </w:r>
      <w:r w:rsidRPr="00FB61BC">
        <w:rPr>
          <w:rFonts w:ascii="Times New Roman" w:hAnsi="Times New Roman" w:cs="Times New Roman"/>
          <w:b/>
        </w:rPr>
        <w:t>Предмет регулирования</w:t>
      </w:r>
      <w:r w:rsidRPr="00FB61BC">
        <w:rPr>
          <w:rFonts w:ascii="Times New Roman" w:hAnsi="Times New Roman" w:cs="Times New Roman"/>
        </w:rPr>
        <w:t xml:space="preserve"> </w:t>
      </w:r>
      <w:r w:rsidRPr="00FB61BC">
        <w:rPr>
          <w:rFonts w:ascii="Times New Roman" w:hAnsi="Times New Roman" w:cs="Times New Roman"/>
          <w:b/>
        </w:rPr>
        <w:t>регламента</w:t>
      </w:r>
    </w:p>
    <w:p w:rsidR="00FB61BC" w:rsidRPr="00FB61BC" w:rsidRDefault="00FB61BC" w:rsidP="00FB61BC">
      <w:pPr>
        <w:widowControl w:val="0"/>
        <w:tabs>
          <w:tab w:val="left" w:pos="1418"/>
        </w:tabs>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1. Предметом регулирования административного регламента предоставления муниципальной услуги «Выдача разрешения на вступление в брак несовершеннолетним, достигшим возраста </w:t>
      </w:r>
      <w:r w:rsidRPr="00FB61BC">
        <w:rPr>
          <w:rFonts w:ascii="Times New Roman" w:hAnsi="Times New Roman" w:cs="Times New Roman"/>
        </w:rPr>
        <w:lastRenderedPageBreak/>
        <w:t>шестнадцати лет» (далее - Административный регламент) являются отношения, возникающие между физическими лицами и администрацией муниципального образования - Шиловский муниципальный район Рязанской области (далее - Уполномоченный орган), предоставляющей муниципальную услугу, связанные с предоставлением муниципальной услуги «Выдача разрешения на вступление в брак несовершеннолетним, достигшим возраста шестнадцати лет» (далее - муниципальная услуга).</w:t>
      </w:r>
    </w:p>
    <w:p w:rsidR="00FB61BC" w:rsidRPr="00FB61BC" w:rsidRDefault="00FB61BC" w:rsidP="00FB61BC">
      <w:pPr>
        <w:widowControl w:val="0"/>
        <w:tabs>
          <w:tab w:val="left" w:pos="1418"/>
        </w:tabs>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B61BC" w:rsidRPr="00FB61BC" w:rsidRDefault="00FB61BC" w:rsidP="00FB61BC">
      <w:pPr>
        <w:widowControl w:val="0"/>
        <w:tabs>
          <w:tab w:val="left" w:pos="1418"/>
        </w:tabs>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3. Административный регламент определяет сроки и последовательность административных процедур при предоставлении муниципальной услуги.</w:t>
      </w:r>
    </w:p>
    <w:p w:rsidR="00FB61BC" w:rsidRPr="00FB61BC" w:rsidRDefault="00FB61BC" w:rsidP="00FB61BC">
      <w:pPr>
        <w:widowControl w:val="0"/>
        <w:tabs>
          <w:tab w:val="left" w:pos="1418"/>
        </w:tabs>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4.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II. </w:t>
      </w:r>
      <w:r w:rsidRPr="00FB61BC">
        <w:rPr>
          <w:rFonts w:ascii="Times New Roman" w:hAnsi="Times New Roman" w:cs="Times New Roman"/>
          <w:b/>
        </w:rPr>
        <w:t>Круг заявителей</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5. Заявителями являются несовершеннолетние граждане Российской Федерации, достигшие возраста шестнадцати лет, желающие вступить в брак, зарегистрированные по месту жительства (пребывания) на территории муниципального образования – Шиловский муниципальный район Рязанской области, обратившиеся в Уполномоченный орган, или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с запросом о предоставлении муниципальной услуги, выраженным в письменной форме (далее – Заявитель).</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III. </w:t>
      </w:r>
      <w:r w:rsidRPr="00FB61BC">
        <w:rPr>
          <w:rFonts w:ascii="Times New Roman" w:hAnsi="Times New Roman" w:cs="Times New Roman"/>
          <w:b/>
        </w:rPr>
        <w:t>Требования к порядку информирования о предоставлении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 Информирование по вопросам предоставления муниципальной услуги осуществляется в Уполномоченном органе и в Уполномоченной организации.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Сведения о местонахождении, режиме работы, контактных телефонах и иная справочная информация Уполномоченной организации, Уполномоченного органа размещены на официальном сайте Уполномоченного органа в информационно-телекоммуникационной сети «Интернет» (</w:t>
      </w:r>
      <w:r w:rsidRPr="00FB61BC">
        <w:rPr>
          <w:rFonts w:ascii="Times New Roman" w:hAnsi="Times New Roman" w:cs="Times New Roman"/>
          <w:lang w:val="en-US"/>
        </w:rPr>
        <w:t>www</w:t>
      </w:r>
      <w:r w:rsidRPr="00FB61BC">
        <w:rPr>
          <w:rFonts w:ascii="Times New Roman" w:hAnsi="Times New Roman" w:cs="Times New Roman"/>
        </w:rPr>
        <w:t>.</w:t>
      </w:r>
      <w:proofErr w:type="spellStart"/>
      <w:r w:rsidRPr="00FB61BC">
        <w:rPr>
          <w:rFonts w:ascii="Times New Roman" w:hAnsi="Times New Roman" w:cs="Times New Roman"/>
          <w:lang w:val="en-US"/>
        </w:rPr>
        <w:t>shilovoadm</w:t>
      </w:r>
      <w:proofErr w:type="spellEnd"/>
      <w:r w:rsidRPr="00FB61BC">
        <w:rPr>
          <w:rFonts w:ascii="Times New Roman" w:hAnsi="Times New Roman" w:cs="Times New Roman"/>
        </w:rPr>
        <w:t>.</w:t>
      </w:r>
      <w:proofErr w:type="spellStart"/>
      <w:r w:rsidRPr="00FB61BC">
        <w:rPr>
          <w:rFonts w:ascii="Times New Roman" w:hAnsi="Times New Roman" w:cs="Times New Roman"/>
          <w:lang w:val="en-US"/>
        </w:rPr>
        <w:t>ru</w:t>
      </w:r>
      <w:proofErr w:type="spellEnd"/>
      <w:r w:rsidRPr="00FB61BC">
        <w:rPr>
          <w:rFonts w:ascii="Times New Roman" w:hAnsi="Times New Roman" w:cs="Times New Roman"/>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в федеральной государственной информационной системе «Единый портал государственных и муниципальных услуг (функций)» и на Региональном портале государственных и муниципальных услуг Рязанской области (далее – ЕПГУ, РПГУ, вместе - Портал).</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7. Информирование о ходе предоставления муниципальной услуги осуществляется должностными лицами Уполномоченного органа при личном обращении или письменном обращении заинтересованных лиц, включая обращение по телефону.</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xml:space="preserve">8. При ответах на телефонные звонки и устные обращения, должностные лица Уполномоченного органа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Время разговора не должно превышать 15 минут.</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получить необходимую информацию.</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9. Информирование осуществляется по следующим вопросам:</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перечень документов, необходимых для предоставления муниципальной услуги, комплектность (достаточность) представленных документов;</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источники получения документов, необходимых для предоставления муниципальной услуги (орган, организация и их местонахождение);</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время приема и выдачи документов;</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сроки предоставления муниципальной 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порядок обжалования действий (бездействия) и решений, осуществляемых и принимаемых в ходе предоставления муниципальной 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xml:space="preserve">10. При письменном консультировании Заявителя, в том числе по электронной почте, ответ направляется в срок, не превышающий 30 дней со дня регистрации обращения. </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lastRenderedPageBreak/>
        <w:t>11. На информационном стенде в помещении Уполномоченного органа размещается следующая информация:</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1) текст Административного регламента;</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2) извлечения из нормативных правовых актов, содержащих нормы, регулирующие деятельность по предоставлению муниципальной 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 xml:space="preserve">3) перечень документов, необходимых для предоставления муниципальной услуги, комплектность (достаточность) представленных документов; </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4) формы заявлений и образцы их заполнения;</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5) основания для отказа в предоставлении муниципальной 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6) блок-схема последовательности административных процедур предоставления муниципальной 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7) информация о платности (бесплатности) предоставления муниципальной 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8) информация о местах нахождения, графиках приема Заявителя, номерах справочных телефонов Уполномоченного органа, Уполномоченной организации, адрес официального сайта Уполномоченного органа и Уполномоченной организации в информационно-телекоммуникационной сети «Интернет», адрес электронной почты Уполномоченного органа;</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9)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Вся информация на информационном стенде должна быть доступна для самостоятельного ознакомления.</w:t>
      </w: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widowControl w:val="0"/>
        <w:autoSpaceDE w:val="0"/>
        <w:autoSpaceDN w:val="0"/>
        <w:adjustRightInd w:val="0"/>
        <w:spacing w:after="0" w:line="240" w:lineRule="auto"/>
        <w:ind w:firstLine="709"/>
        <w:jc w:val="center"/>
        <w:outlineLvl w:val="1"/>
        <w:rPr>
          <w:rFonts w:ascii="Times New Roman" w:hAnsi="Times New Roman" w:cs="Times New Roman"/>
        </w:rPr>
      </w:pPr>
      <w:r w:rsidRPr="00FB61BC">
        <w:rPr>
          <w:rFonts w:ascii="Times New Roman" w:hAnsi="Times New Roman" w:cs="Times New Roman"/>
        </w:rPr>
        <w:t>Раздел II.</w:t>
      </w:r>
    </w:p>
    <w:p w:rsidR="00FB61BC" w:rsidRPr="00FB61BC" w:rsidRDefault="00FB61BC" w:rsidP="00FB61BC">
      <w:pPr>
        <w:pStyle w:val="ConsPlusNormal"/>
        <w:ind w:firstLine="709"/>
        <w:jc w:val="center"/>
        <w:outlineLvl w:val="1"/>
        <w:rPr>
          <w:rFonts w:ascii="Times New Roman" w:hAnsi="Times New Roman" w:cs="Times New Roman"/>
          <w:b/>
          <w:szCs w:val="22"/>
        </w:rPr>
      </w:pPr>
      <w:r w:rsidRPr="00FB61BC">
        <w:rPr>
          <w:rFonts w:ascii="Times New Roman" w:hAnsi="Times New Roman" w:cs="Times New Roman"/>
          <w:b/>
          <w:szCs w:val="22"/>
        </w:rPr>
        <w:t>Стандарт предоставления муниципальной услуги</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I. </w:t>
      </w:r>
      <w:r w:rsidRPr="00FB61BC">
        <w:rPr>
          <w:rFonts w:ascii="Times New Roman" w:hAnsi="Times New Roman" w:cs="Times New Roman"/>
          <w:b/>
        </w:rPr>
        <w:t>Наименование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12. Муниципальная услуга, предоставление которой регулируется Административным регламентом, именуется «Выдача разрешения на вступление в брак несовершеннолетним, достигшим возраста шестнадцати лет».</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II. </w:t>
      </w:r>
      <w:r w:rsidRPr="00FB61BC">
        <w:rPr>
          <w:rFonts w:ascii="Times New Roman" w:hAnsi="Times New Roman" w:cs="Times New Roman"/>
          <w:b/>
        </w:rPr>
        <w:t>Наименование органа, предоставляющего муниципальную услугу</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13. Предоставление муниципальной услуги осуществляется Уполномоченным органом.</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 xml:space="preserve">14. Отраслевым (функциональным) органом, непосредственно предоставляющим муниципальную услугу, является управление образования администрации муниципального образования – Шиловский муниципальный район Рязанской области (далее - Управление). </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Уполномоченный орган или Уполномоченная организация в соответствии с соглашением о взаимодействии между Уполномоченной организацией и Уполномоченным органом.</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15. Иные организации, обращение в которые необходимо при предоставлении муниципальной услуги:</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 МОМВД России «Шиловский»;</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 Главное управление ЗАГС Рязанской области территориальный отдел по Шиловскому району.</w:t>
      </w:r>
    </w:p>
    <w:p w:rsidR="00FB61BC" w:rsidRPr="00FB61BC" w:rsidRDefault="00FB61BC" w:rsidP="00FB61BC">
      <w:pPr>
        <w:pStyle w:val="af5"/>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FB61BC">
        <w:rPr>
          <w:sz w:val="22"/>
          <w:szCs w:val="22"/>
        </w:rPr>
        <w:t>16.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III. </w:t>
      </w:r>
      <w:r w:rsidRPr="00FB61BC">
        <w:rPr>
          <w:rFonts w:ascii="Times New Roman" w:hAnsi="Times New Roman" w:cs="Times New Roman"/>
          <w:b/>
        </w:rPr>
        <w:t>Описание результата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17. Результатом предоставления муниципальной услуги является: </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выдача Заявителю постановления Уполномоченного органа о разрешении на вступление в брак несовершеннолетним, достигшим возраста шестнадцати лет;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выдача Заявителю уведомления об отказе в выдаче разрешения на вступление в брак несовершеннолетним, достигшим возраста шестнадцати лет, с указанием причин отказа (по форме согласно приложению 1 к Административному регламенту).</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Подраздел I</w:t>
      </w:r>
      <w:r w:rsidRPr="00FB61BC">
        <w:rPr>
          <w:rFonts w:ascii="Times New Roman" w:hAnsi="Times New Roman" w:cs="Times New Roman"/>
          <w:lang w:val="en-US"/>
        </w:rPr>
        <w:t>V</w:t>
      </w:r>
      <w:r w:rsidRPr="00FB61BC">
        <w:rPr>
          <w:rFonts w:ascii="Times New Roman" w:hAnsi="Times New Roman" w:cs="Times New Roman"/>
        </w:rPr>
        <w:t xml:space="preserve">. </w:t>
      </w:r>
      <w:r w:rsidRPr="00FB61BC">
        <w:rPr>
          <w:rFonts w:ascii="Times New Roman" w:hAnsi="Times New Roman" w:cs="Times New Roman"/>
          <w:b/>
        </w:rPr>
        <w:t>Срок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18. Срок предоставления муниципальной услуги не должен превышать 30 календарных дней со дня поступления заявлений.</w:t>
      </w:r>
    </w:p>
    <w:p w:rsidR="00FB61BC" w:rsidRPr="00FB61BC" w:rsidRDefault="00FB61BC" w:rsidP="00FB61BC">
      <w:pPr>
        <w:widowControl w:val="0"/>
        <w:autoSpaceDE w:val="0"/>
        <w:autoSpaceDN w:val="0"/>
        <w:adjustRightInd w:val="0"/>
        <w:spacing w:after="0" w:line="240" w:lineRule="auto"/>
        <w:ind w:firstLine="709"/>
        <w:jc w:val="both"/>
        <w:rPr>
          <w:rFonts w:ascii="Times New Roman" w:hAnsi="Times New Roman" w:cs="Times New Roman"/>
        </w:rPr>
      </w:pPr>
      <w:r w:rsidRPr="00FB61BC">
        <w:rPr>
          <w:rFonts w:ascii="Times New Roman" w:hAnsi="Times New Roman" w:cs="Times New Roman"/>
        </w:rPr>
        <w:t xml:space="preserve">Подраздел </w:t>
      </w:r>
      <w:r w:rsidRPr="00FB61BC">
        <w:rPr>
          <w:rFonts w:ascii="Times New Roman" w:hAnsi="Times New Roman" w:cs="Times New Roman"/>
          <w:lang w:val="en-US"/>
        </w:rPr>
        <w:t>V</w:t>
      </w:r>
      <w:r w:rsidRPr="00FB61BC">
        <w:rPr>
          <w:rFonts w:ascii="Times New Roman" w:hAnsi="Times New Roman" w:cs="Times New Roman"/>
        </w:rPr>
        <w:t xml:space="preserve">. </w:t>
      </w:r>
      <w:r w:rsidRPr="00FB61BC">
        <w:rPr>
          <w:rFonts w:ascii="Times New Roman" w:hAnsi="Times New Roman" w:cs="Times New Roman"/>
          <w:b/>
        </w:rPr>
        <w:t xml:space="preserve">Нормативные правовые акты, регулирующие предоставление муниципальной </w:t>
      </w:r>
      <w:r w:rsidRPr="00FB61BC">
        <w:rPr>
          <w:rFonts w:ascii="Times New Roman" w:hAnsi="Times New Roman" w:cs="Times New Roman"/>
          <w:b/>
        </w:rPr>
        <w:lastRenderedPageBreak/>
        <w:t>услуги</w:t>
      </w:r>
    </w:p>
    <w:p w:rsidR="00FB61BC" w:rsidRPr="00FB61BC" w:rsidRDefault="00FB61BC" w:rsidP="00FB61BC">
      <w:pPr>
        <w:pStyle w:val="af2"/>
        <w:tabs>
          <w:tab w:val="left" w:pos="916"/>
          <w:tab w:val="left" w:pos="1832"/>
          <w:tab w:val="left" w:pos="2748"/>
          <w:tab w:val="left" w:pos="3664"/>
          <w:tab w:val="left" w:pos="4580"/>
          <w:tab w:val="left" w:pos="5580"/>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sidRPr="00FB61BC">
        <w:rPr>
          <w:rFonts w:ascii="Times New Roman" w:hAnsi="Times New Roman" w:cs="Times New Roman"/>
        </w:rPr>
        <w:t>19. Перечень нормативных правовых актов, регулирующих предоставление муниципальной услуги размещен на официальном сайте Уполномоченного органа в информационно-телекоммуникационной сети «Интернет» (</w:t>
      </w:r>
      <w:hyperlink r:id="rId47" w:history="1">
        <w:r w:rsidRPr="00FB61BC">
          <w:rPr>
            <w:rStyle w:val="af7"/>
            <w:rFonts w:ascii="Times New Roman" w:hAnsi="Times New Roman" w:cs="Times New Roman"/>
            <w:color w:val="auto"/>
          </w:rPr>
          <w:t>www.shilovoadm.ru</w:t>
        </w:r>
      </w:hyperlink>
      <w:r w:rsidRPr="00FB61BC">
        <w:rPr>
          <w:rFonts w:ascii="Times New Roman" w:hAnsi="Times New Roman" w:cs="Times New Roman"/>
        </w:rPr>
        <w:t>) и на Портале.</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VI. </w:t>
      </w:r>
      <w:r w:rsidRPr="00FB61BC">
        <w:rPr>
          <w:rFonts w:ascii="Times New Roman" w:hAnsi="Times New Roman" w:cs="Times New Roman"/>
          <w:b/>
          <w:szCs w:val="22"/>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способы их получения Заявителем, порядок их представления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20. Для получения муниципальной услуги Заявитель представляет в Уполномоченный орган непосредственно либо через Уполномоченную организацию следующие документы: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заявление несовершеннолетнего, желающего вступить в брак, по форме согласно приложению 2 к Административному регламенту;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заявление совершеннолетнего, желающего вступить в брак с несовершеннолетним, по форме согласно приложению 3 к Административному регламенту;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согласия на обработку персональных данных по форме согласно приложению 4 к Административному регламенту;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копии документов, удостоверяющих личности граждан, желающих вступить в брак;</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документ, содержащий сведения о регистрации несовершеннолетнего по месту жительства, выданный должностным лицом, ответственным за регистрацию граждан по месту жительства и по месту пребывания, с указанием основания регистрации в данном жилом помещении;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документы, подтверждающие наличие уважительной причины: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справка медицинского учреждения, подтверждающая беременность;</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справка о рождении ребенка (детей) или свидетельство о рождении ребенка (детей), рожденных у лиц, желающих вступить в брак.</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21. Заявитель имеет право предоставить документы в копиях с одновременным представлением оригиналов. Копии документов после проверки их соответствия оригиналам остаются в материалах дела, подлинники возвращаются Заявителю.</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22. Документы, представляемые Заявителем, должны соответствовать следующим требованиям:</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заявления составлены в единственных экземплярах - подлинниках и подписаны Заявителем. В них указаны почтовый адрес Заявителя и адрес электронной почты Заявителя (при наличии), а также способы получения результата предоставления муниципальной услуги и иных предусмотренных Административным регламентом документов (почтовое отправление с уведомлением о вручении, получение лично в Уполномоченной организации, получение лично в Управлении). Заявления могут быть заполнены от руки или машинным способом, распечатаны посредством электронных печатающих устройств;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тексты документов написаны разборчиво;</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в) фамилия, имя, отчество Заявителя, адрес места жительства (места нахождения), телефон (если имеется) написаны полностью;</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г) в документах нет подчисток, приписок, зачеркнутых слов и иных неоговоренных исправлений;</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д) документы не исполнены карандашом;</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е) представляемые документы не содержат разночтений;</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ж) документы не имеют серьезных повреждений, наличие которых не позволяет однозначно истолковать их содержание.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23. Заявитель несет ответственность за достоверность представленных сведений и документов.</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VII. </w:t>
      </w:r>
      <w:r w:rsidRPr="00FB61BC">
        <w:rPr>
          <w:rFonts w:ascii="Times New Roman" w:hAnsi="Times New Roman" w:cs="Times New Roman"/>
          <w:b/>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Заявителем, порядок их представления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24. Управление самостоятельно в рамках межведомственного информационного взаимодействия запрашивает следующие документы: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документ, содержащий сведения о регистрации несовершеннолетнего по месту жительства, выданный должностным лицом, ответственным за регистрацию граждан по месту жительства и по месту пребывания, с указанием основания регистрации в данном жилом помещении;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справка о рождении ребенка (детей) или свидетельство о рождении ребенка (детей), рожденных у лиц, желающих вступить в брак.</w:t>
      </w:r>
    </w:p>
    <w:p w:rsidR="00FB61BC" w:rsidRPr="00FB61BC" w:rsidRDefault="00FB61BC" w:rsidP="00FB61BC">
      <w:pPr>
        <w:pStyle w:val="ae"/>
        <w:tabs>
          <w:tab w:val="left" w:pos="426"/>
        </w:tabs>
        <w:spacing w:after="0" w:line="240" w:lineRule="auto"/>
        <w:ind w:left="0" w:right="23" w:firstLine="709"/>
        <w:jc w:val="both"/>
        <w:rPr>
          <w:rFonts w:ascii="Times New Roman" w:hAnsi="Times New Roman"/>
        </w:rPr>
      </w:pPr>
      <w:r w:rsidRPr="00FB61BC">
        <w:rPr>
          <w:rFonts w:ascii="Times New Roman" w:hAnsi="Times New Roman"/>
        </w:rPr>
        <w:lastRenderedPageBreak/>
        <w:t>Заявитель вправе представить указанные в настоящем пункте документы по собственной инициативе.</w:t>
      </w:r>
    </w:p>
    <w:p w:rsidR="00FB61BC" w:rsidRPr="00FB61BC" w:rsidRDefault="00FB61BC" w:rsidP="00FB61BC">
      <w:pPr>
        <w:pStyle w:val="ae"/>
        <w:tabs>
          <w:tab w:val="left" w:pos="426"/>
        </w:tabs>
        <w:spacing w:after="0" w:line="240" w:lineRule="auto"/>
        <w:ind w:left="0" w:right="23" w:firstLine="709"/>
        <w:jc w:val="both"/>
        <w:rPr>
          <w:rFonts w:ascii="Times New Roman" w:hAnsi="Times New Roman"/>
        </w:rPr>
      </w:pPr>
      <w:r w:rsidRPr="00FB61BC">
        <w:rPr>
          <w:rFonts w:ascii="Times New Roman" w:hAnsi="Times New Roman"/>
        </w:rPr>
        <w:t>25.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электронного документа.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26. Непредставление Заявителем документов, предусмотренных пунктом 24 Административного регламента, не является основанием для отказа Заявителю в предоставлении муниципальной услуги.</w:t>
      </w:r>
    </w:p>
    <w:p w:rsidR="00FB61BC" w:rsidRPr="00FB61BC" w:rsidRDefault="00FB61BC" w:rsidP="00FB61BC">
      <w:pPr>
        <w:pStyle w:val="ae"/>
        <w:tabs>
          <w:tab w:val="left" w:pos="426"/>
        </w:tabs>
        <w:spacing w:after="0"/>
        <w:ind w:left="0" w:right="23" w:firstLine="709"/>
        <w:jc w:val="both"/>
        <w:rPr>
          <w:rFonts w:ascii="Times New Roman" w:hAnsi="Times New Roman"/>
          <w:b/>
        </w:rPr>
      </w:pPr>
      <w:r w:rsidRPr="00FB61BC">
        <w:rPr>
          <w:rFonts w:ascii="Times New Roman" w:hAnsi="Times New Roman"/>
        </w:rPr>
        <w:t xml:space="preserve">Подраздел </w:t>
      </w:r>
      <w:r w:rsidRPr="00FB61BC">
        <w:rPr>
          <w:rFonts w:ascii="Times New Roman" w:hAnsi="Times New Roman"/>
          <w:lang w:val="en-US"/>
        </w:rPr>
        <w:t>VIII</w:t>
      </w:r>
      <w:r w:rsidRPr="00FB61BC">
        <w:rPr>
          <w:rFonts w:ascii="Times New Roman" w:hAnsi="Times New Roman"/>
        </w:rPr>
        <w:t xml:space="preserve">. </w:t>
      </w:r>
      <w:r w:rsidRPr="00FB61BC">
        <w:rPr>
          <w:rFonts w:ascii="Times New Roman" w:hAnsi="Times New Roman"/>
          <w:b/>
        </w:rPr>
        <w:t>Указание на запрет требовать от Заявителя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27. Управление не вправе требовать от Заявителя: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 представления документов и информации, которые в соответствии с нормативными правовыми актами Российской Федерации, Рязанской области, муниципальными нормативными правовыми актами находятся в распоряжении Уполномоченного органа,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w:t>
      </w:r>
      <w:r>
        <w:rPr>
          <w:rFonts w:ascii="Times New Roman" w:hAnsi="Times New Roman" w:cs="Times New Roman"/>
          <w:szCs w:val="22"/>
        </w:rPr>
        <w:t xml:space="preserve"> </w:t>
      </w:r>
      <w:r w:rsidRPr="00FB61BC">
        <w:rPr>
          <w:rFonts w:ascii="Times New Roman" w:hAnsi="Times New Roman" w:cs="Times New Roman"/>
          <w:szCs w:val="22"/>
        </w:rPr>
        <w:t>ФЗ «Об организации предоставления государственных и муниципальных услуг»   (далее - Федеральный закон);</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Подраздел IX. </w:t>
      </w:r>
      <w:r w:rsidRPr="00FB61BC">
        <w:rPr>
          <w:rFonts w:ascii="Times New Roman" w:hAnsi="Times New Roman" w:cs="Times New Roman"/>
          <w:b/>
          <w:szCs w:val="22"/>
        </w:rPr>
        <w:t>Исчерпывающий перечень оснований для отказа в приеме документов, необходимых для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28. Исчерпывающий перечень оснований для отказа в приеме документов, необходимых для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Заявителем не предъявлен документ, удостоверяющий личность;</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представленные документы по форме или содержанию не соответствуют требованиям пункта 22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представлены документы, содержащие недостоверные сведения.</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 </w:t>
      </w:r>
      <w:r w:rsidRPr="00FB61BC">
        <w:rPr>
          <w:rFonts w:ascii="Times New Roman" w:hAnsi="Times New Roman" w:cs="Times New Roman"/>
          <w:b/>
          <w:szCs w:val="22"/>
        </w:rPr>
        <w:t>Исчерпывающий перечень оснований для приостановления или отказа в предоставлении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29. Основания для приостановления предоставления муниципальной услуги отсутствуют.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30. Исчерпывающий перечень оснований для отказа в предоставлении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непредставление документов, указанных в пункте 20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отсутствие регистрации несовершеннолетнего на территории муниципального образования - Шиловский муниципальный район Рязанской области;</w:t>
      </w:r>
    </w:p>
    <w:p w:rsidR="00FB61BC" w:rsidRPr="00FB61BC" w:rsidRDefault="00FB61BC" w:rsidP="00FB61BC">
      <w:pPr>
        <w:pStyle w:val="ConsPlusNormal"/>
        <w:ind w:firstLine="709"/>
        <w:jc w:val="both"/>
        <w:outlineLvl w:val="2"/>
        <w:rPr>
          <w:rFonts w:ascii="Times New Roman" w:hAnsi="Times New Roman" w:cs="Times New Roman"/>
          <w:szCs w:val="22"/>
        </w:rPr>
      </w:pPr>
      <w:r w:rsidRPr="00FB61BC">
        <w:rPr>
          <w:rFonts w:ascii="Times New Roman" w:hAnsi="Times New Roman" w:cs="Times New Roman"/>
          <w:szCs w:val="22"/>
        </w:rPr>
        <w:t>- отсутствие уважительной причины для выдачи разрешения на вступление в брак несовершеннолетним, достигшим возраста шестнадцати лет;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наличие обстоятельств, препятствующих заключению брака в соответствии со статьей 14 Семейного кодекса Российской Федерации.</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XI. </w:t>
      </w:r>
      <w:r w:rsidRPr="00FB61BC">
        <w:rPr>
          <w:rFonts w:ascii="Times New Roman" w:hAnsi="Times New Roman" w:cs="Times New Roman"/>
          <w:b/>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 отсутствуют.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Подраздел XII. </w:t>
      </w:r>
      <w:r w:rsidRPr="00FB61BC">
        <w:rPr>
          <w:rFonts w:ascii="Times New Roman" w:hAnsi="Times New Roman" w:cs="Times New Roman"/>
          <w:b/>
          <w:szCs w:val="22"/>
        </w:rPr>
        <w:t>Порядок, размер и основания взимания государственной пошлины или иной платы, взимаемой за предоставление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32. Взимание государственной пошлины или иной платы за предоставление муниципальной услуги не предусмотрено.</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XIII. </w:t>
      </w:r>
      <w:r w:rsidRPr="00FB61BC">
        <w:rPr>
          <w:rFonts w:ascii="Times New Roman" w:hAnsi="Times New Roman" w:cs="Times New Roman"/>
          <w:b/>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33. Взимание платы за предоставление услуг, которые являются необходимыми и обязательными </w:t>
      </w:r>
      <w:r w:rsidRPr="00FB61BC">
        <w:rPr>
          <w:rFonts w:ascii="Times New Roman" w:hAnsi="Times New Roman" w:cs="Times New Roman"/>
          <w:szCs w:val="22"/>
        </w:rPr>
        <w:lastRenderedPageBreak/>
        <w:t>для предоставления муниципальной услуги не предусмотрено.</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XIV. </w:t>
      </w:r>
      <w:r w:rsidRPr="00FB61BC">
        <w:rPr>
          <w:rFonts w:ascii="Times New Roman" w:hAnsi="Times New Roman" w:cs="Times New Roman"/>
          <w:b/>
          <w:szCs w:val="22"/>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34. Максимальное время ожидания в очереди при подаче запроса о предоставлении муниципальной услуги не должно превышать 15 минут.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35. Максимальное время ожидания в очереди при получении результата предоставления муниципальной услуги не должно превышать 15 минут.</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XV. </w:t>
      </w:r>
      <w:r w:rsidRPr="00FB61BC">
        <w:rPr>
          <w:rFonts w:ascii="Times New Roman" w:hAnsi="Times New Roman" w:cs="Times New Roman"/>
          <w:b/>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36. Прием заявлений и прилагаемых к ним документов осуществляется должностным лицом Уполномоченного органа.</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37. Заявления и прилагаемые к ним документы представляются непосредственно Заявителем на бумажном носителе.</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38. Регистрация заявлений осуществляется в день обращения, в порядке делопроизводства, установленном в Уполномоченном органе.</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XVI. </w:t>
      </w:r>
      <w:r w:rsidRPr="00FB61BC">
        <w:rPr>
          <w:rFonts w:ascii="Times New Roman" w:hAnsi="Times New Roman" w:cs="Times New Roman"/>
          <w:b/>
          <w:szCs w:val="2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39.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40. Помещения, в которых предоставляется муниципальная услуга, включают места для ожидания, места для информирования и заполнения необходимых документов, а также места для приема Заявителей. </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41. Места для ожидания должны соответствовать комфортным условиям для граждан и оптимальным условиям работы должностных лиц и специалистов.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42.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43.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44. На информационном стенде размещается информация, указанная в пункте 11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45. 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46. Здание, в помещении которого предоставляется, муниципальная услуга, должно быть оборудовано туалетом со свободным доступом к нему в рабочее время.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47. При оборудовании помещений, в которых предоставляется муниципальная услуга, обеспечивается возможность беспрепятственной эвакуации всех граждан, должностных лиц и специалистов в случае возникновения чрезвычайной ситуации.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48.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XVII. </w:t>
      </w:r>
      <w:r w:rsidRPr="00FB61BC">
        <w:rPr>
          <w:rFonts w:ascii="Times New Roman" w:hAnsi="Times New Roman" w:cs="Times New Roman"/>
          <w:b/>
          <w:szCs w:val="22"/>
        </w:rPr>
        <w:t>Показатели доступности и качества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49. Показателями доступности муниципальной услуги являются: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транспортная доступность к местам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в) размещение информации о порядке предоставления муниципальной услуги на официальном сайте Уполномоченного органа.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50. Показателями качества муниципальной услуги являются:</w:t>
      </w:r>
    </w:p>
    <w:p w:rsidR="00FB61BC" w:rsidRPr="00FB61BC" w:rsidRDefault="00FB61BC" w:rsidP="00FB61BC">
      <w:pPr>
        <w:pStyle w:val="25"/>
        <w:spacing w:before="0" w:after="0" w:line="240" w:lineRule="auto"/>
        <w:ind w:firstLine="709"/>
        <w:jc w:val="both"/>
        <w:rPr>
          <w:rStyle w:val="aff6"/>
          <w:rFonts w:ascii="Times New Roman" w:hAnsi="Times New Roman" w:cs="Times New Roman"/>
          <w:i w:val="0"/>
          <w:sz w:val="22"/>
          <w:szCs w:val="22"/>
        </w:rPr>
      </w:pPr>
      <w:r w:rsidRPr="00FB61BC">
        <w:rPr>
          <w:rStyle w:val="aff6"/>
          <w:rFonts w:ascii="Times New Roman" w:hAnsi="Times New Roman" w:cs="Times New Roman"/>
          <w:sz w:val="22"/>
          <w:szCs w:val="22"/>
        </w:rPr>
        <w:t>а) соблюдение срока выдачи документов при предоставлении муниципальной услуги;</w:t>
      </w:r>
    </w:p>
    <w:p w:rsidR="00FB61BC" w:rsidRPr="00FB61BC" w:rsidRDefault="00FB61BC" w:rsidP="00FB61BC">
      <w:pPr>
        <w:pStyle w:val="25"/>
        <w:spacing w:before="0" w:after="0" w:line="240" w:lineRule="auto"/>
        <w:ind w:firstLine="709"/>
        <w:jc w:val="both"/>
        <w:rPr>
          <w:rStyle w:val="aff6"/>
          <w:rFonts w:ascii="Times New Roman" w:hAnsi="Times New Roman" w:cs="Times New Roman"/>
          <w:i w:val="0"/>
          <w:sz w:val="22"/>
          <w:szCs w:val="22"/>
        </w:rPr>
      </w:pPr>
      <w:r w:rsidRPr="00FB61BC">
        <w:rPr>
          <w:rStyle w:val="aff6"/>
          <w:rFonts w:ascii="Times New Roman" w:hAnsi="Times New Roman" w:cs="Times New Roman"/>
          <w:sz w:val="22"/>
          <w:szCs w:val="22"/>
        </w:rPr>
        <w:t>б) соблюдение сроков ожидания в очереди при подаче и получении документов;</w:t>
      </w:r>
    </w:p>
    <w:p w:rsidR="00FB61BC" w:rsidRPr="00FB61BC" w:rsidRDefault="00FB61BC" w:rsidP="00FB61BC">
      <w:pPr>
        <w:pStyle w:val="af2"/>
        <w:ind w:firstLine="709"/>
        <w:jc w:val="both"/>
        <w:rPr>
          <w:rStyle w:val="aff6"/>
          <w:rFonts w:ascii="Times New Roman" w:hAnsi="Times New Roman" w:cs="Times New Roman"/>
          <w:i w:val="0"/>
          <w:sz w:val="22"/>
          <w:szCs w:val="22"/>
        </w:rPr>
      </w:pPr>
      <w:r w:rsidRPr="00FB61BC">
        <w:rPr>
          <w:rStyle w:val="aff6"/>
          <w:rFonts w:ascii="Times New Roman" w:hAnsi="Times New Roman" w:cs="Times New Roman"/>
          <w:sz w:val="22"/>
          <w:szCs w:val="22"/>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XVIII. </w:t>
      </w:r>
      <w:r w:rsidRPr="00FB61BC">
        <w:rPr>
          <w:rFonts w:ascii="Times New Roman" w:hAnsi="Times New Roman" w:cs="Times New Roman"/>
          <w:b/>
          <w:szCs w:val="22"/>
        </w:rPr>
        <w:t>Особенности предоставления муниципальной услуги в электронной форме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51. Муниципальная услуга в электронной форме не предоставляется.</w:t>
      </w: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center"/>
        <w:rPr>
          <w:rFonts w:ascii="Times New Roman" w:hAnsi="Times New Roman" w:cs="Times New Roman"/>
          <w:szCs w:val="22"/>
        </w:rPr>
      </w:pPr>
      <w:r w:rsidRPr="00FB61BC">
        <w:rPr>
          <w:rFonts w:ascii="Times New Roman" w:hAnsi="Times New Roman" w:cs="Times New Roman"/>
          <w:szCs w:val="22"/>
        </w:rPr>
        <w:t>Раздел III.</w:t>
      </w:r>
    </w:p>
    <w:p w:rsidR="00FB61BC" w:rsidRPr="00FB61BC" w:rsidRDefault="00FB61BC" w:rsidP="00FB61BC">
      <w:pPr>
        <w:pStyle w:val="ConsPlusNormal"/>
        <w:ind w:firstLine="709"/>
        <w:jc w:val="center"/>
        <w:rPr>
          <w:rFonts w:ascii="Times New Roman" w:hAnsi="Times New Roman" w:cs="Times New Roman"/>
          <w:b/>
          <w:szCs w:val="22"/>
        </w:rPr>
      </w:pPr>
      <w:r w:rsidRPr="00FB61BC">
        <w:rPr>
          <w:rFonts w:ascii="Times New Roman" w:hAnsi="Times New Roman" w:cs="Times New Roman"/>
          <w:b/>
          <w:szCs w:val="22"/>
        </w:rPr>
        <w:t>Состав, последовательность и сроки выполнения административных процедур (действий), требования к порядку их выполнения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52. Предоставление муниципальной услуги включает в себя следующие административные процедуры: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прием и регистрация заявлений и документов, необходимых для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рассмотрение Управлением представленных документов, подготовка и оформление результата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межведомственное информационное взаимодействие;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выдача (направление) Заявителю результата предоставления муниципальной услуги Управлением, в том числе направление результата предоставления муниципальной услуги в Уполномоченную организацию;</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исправление допущенных опечаток и ошибок в выданных в результате предоставления муниципальной услуги документах.</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Блок-схема предоставления муниципальной услуги приводится в  приложении 5 к Административному регламенту.</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I. </w:t>
      </w:r>
      <w:r w:rsidRPr="00FB61BC">
        <w:rPr>
          <w:rFonts w:ascii="Times New Roman" w:hAnsi="Times New Roman" w:cs="Times New Roman"/>
          <w:b/>
          <w:szCs w:val="22"/>
        </w:rPr>
        <w:t>Административная процедура по</w:t>
      </w:r>
      <w:r w:rsidRPr="00FB61BC">
        <w:rPr>
          <w:rFonts w:ascii="Times New Roman" w:hAnsi="Times New Roman" w:cs="Times New Roman"/>
          <w:szCs w:val="22"/>
        </w:rPr>
        <w:t xml:space="preserve"> </w:t>
      </w:r>
      <w:r w:rsidRPr="00FB61BC">
        <w:rPr>
          <w:rFonts w:ascii="Times New Roman" w:hAnsi="Times New Roman" w:cs="Times New Roman"/>
          <w:b/>
          <w:szCs w:val="22"/>
        </w:rPr>
        <w:t>приему и регистрации заявлений и документов, необходимых для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53. Основанием для начала административной процедуры по приему заявлений и документов является обращение Заявителя в Уполномоченный орган или Уполномоченную организацию с заявлениями и документами, предусмотренными пунктом 20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Направление заявлений и документов в Уполномоченный орган, в случае подачи документов через Уполномоченную организацию, осуществляется с листами сопровождения.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54. Должностное лицо Уполномоченного органа, ответственное за прием и регистрацию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устанавливает предмет обращения;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проверяет документ, удостоверяющий личность Заявителя;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в) проверяет наличие документов, необходимых для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г) проверяет соответствие представленных документов установленным требованиям, указанным в пункте 22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д) выдает Заявителю расписку в получении документов (далее - расписка) по форме согласно приложению 6 к Административному регламенту, с указанием их перечня и даты их получения;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е) регистрирует представленный комплект документов в порядке делопроизводства Уполномоченного органа.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ж) передает документы для последующего рассмотрения в Управление.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55. При наличии оснований для отказа в приеме заявлений и документов должностное лицо Уполномоченного органа возвращает все представленные документы, консультирует (устно или письменно) по перечню и качеству представляемых документов и выдает памятку с полным списком необходимых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56. Результатом выполнения административной процедуры по приему заявлений и документов является принятые и зарегистрированные заявления с прилагаемыми к ним документами.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57. Способом фиксации результата выполнения административной процедуры по приему заявлений и документов является отметка о регистрации представленных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58. Максимальный срок выполнения административной процедуры - 1 день.</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II. </w:t>
      </w:r>
      <w:r w:rsidRPr="00FB61BC">
        <w:rPr>
          <w:rFonts w:ascii="Times New Roman" w:hAnsi="Times New Roman" w:cs="Times New Roman"/>
          <w:b/>
          <w:szCs w:val="22"/>
        </w:rPr>
        <w:t>Административная процедура по</w:t>
      </w:r>
      <w:r w:rsidRPr="00FB61BC">
        <w:rPr>
          <w:rFonts w:ascii="Times New Roman" w:hAnsi="Times New Roman" w:cs="Times New Roman"/>
          <w:szCs w:val="22"/>
        </w:rPr>
        <w:t xml:space="preserve"> </w:t>
      </w:r>
      <w:r w:rsidRPr="00FB61BC">
        <w:rPr>
          <w:rFonts w:ascii="Times New Roman" w:hAnsi="Times New Roman" w:cs="Times New Roman"/>
          <w:b/>
          <w:szCs w:val="22"/>
        </w:rPr>
        <w:t>рассмотрению Управлением представленных документов, подготовка и оформление результата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59. Основанием для начала административной процедуры по рассмотрению Управлением представленных документов является получение должностным лицом Управления, ответственным за рассмотрение представленных документов и подготовку результата предоставления муниципальной услуги, заявлений с комплектом прилагаемых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60. Должностное лицо Управления, ответственное за рассмотрение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регистрирует заявления, с комплектом прилагаемых документов, в журнале;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проверяет комплектность полученных документов и сведений, в них содержащихся;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в) в случае поступления в Управление заявлений и комплекта документов без приложения документов, предусмотренных пунктом 24 Административного регламента, осуществляет </w:t>
      </w:r>
      <w:r w:rsidRPr="00FB61BC">
        <w:rPr>
          <w:rFonts w:ascii="Times New Roman" w:hAnsi="Times New Roman" w:cs="Times New Roman"/>
          <w:szCs w:val="22"/>
        </w:rPr>
        <w:lastRenderedPageBreak/>
        <w:t>административную процедуру по межведомственному информационному взаимодействию;</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г) проводит оценку полного комплекта документов, поступивших для оказания муниципальной услуги, на соответствие законодательству;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д) в случае наличия оснований для отказа в предоставлении муниципальной услуги, предусмотренных пунктом 30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готовит уведомление об отказе в выдаче разрешения на вступление в брак несовершеннолетним, достигшим возраста шестнадцати лет;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направляет его на подпись главе администрации муниципального образования - Шиловский муниципальный район Рязанской области (далее - глава Уполномоченного органа) либо уполномоченному им лицу;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е) в случае отсутствия оснований для отказа в предоставлении муниципальной услуги, предусмотренных пунктом 30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готовит проект постановления Уполномоченного органа о разрешении на вступление в брак несовершеннолетним, достигшим возраста шестнадцати лет;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направляет его на подпись главе Уполномоченного органа либо уполномоченному им лицу.</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61. Результатом выполнения административной процедуры по рассмотрению Управлением представленных документов, подготовке и оформлению результата оказания муниципальной услуги является подписанное и зарегистрированное в установленном порядке: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уведомление об отказе в выдаче разрешения на вступление в брак несовершеннолетним, достигшим возраста шестнадцати лет;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постановление Уполномоченного органа о разрешении на вступление в брак несовершеннолетним, достигшим возраста шестнадцати лет.</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62. Способом фиксации результата предоставления муниципальной услуги, является отметка о регистрации результата предоставления муниципальной услуги в порядке, установленном в Уполномоченном органе.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63. Максимальный срок выполнения административной процедуры - 7 календарных дней.</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III. </w:t>
      </w:r>
      <w:r w:rsidRPr="00FB61BC">
        <w:rPr>
          <w:rFonts w:ascii="Times New Roman" w:hAnsi="Times New Roman" w:cs="Times New Roman"/>
          <w:b/>
          <w:szCs w:val="22"/>
        </w:rPr>
        <w:t>Административная процедура по межведомственному информационному взаимодействию</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64. Основанием для начала административной процедуры по межведомственному информационному взаимодействию является поступление в Управление заявлений и комплекта документов без приложения документов, предусмотренных пунктом 24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65. Должностное лицо Управления, ответственное за рассмотрение, подготовку и оформление результата оказания муниципальной услуги, в течение 3 рабочих дней, следующих за днем приемки документов, осуществляет подготовку и направление необходимых межведомственных запросов.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66. Результатом выполнения административной процедуры по межведомственному информационному взаимодействию являются документы или сведения, указанные в пункте 24 Административного регламента, полученные по межведомственным запросам.</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67. Способом фиксации результата выполнения административной процедуры по межведомственному информационному взаимодействию является отметка о регистрации межведомственного запроса о представлении сведений или документов в порядке делопроизводства.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68. Максимальный срок административной процедуры составляет 5 рабочих дней.</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Подраздел I</w:t>
      </w:r>
      <w:r w:rsidRPr="00FB61BC">
        <w:rPr>
          <w:rFonts w:ascii="Times New Roman" w:hAnsi="Times New Roman" w:cs="Times New Roman"/>
          <w:szCs w:val="22"/>
          <w:lang w:val="en-US"/>
        </w:rPr>
        <w:t>V</w:t>
      </w:r>
      <w:r w:rsidRPr="00FB61BC">
        <w:rPr>
          <w:rFonts w:ascii="Times New Roman" w:hAnsi="Times New Roman" w:cs="Times New Roman"/>
          <w:szCs w:val="22"/>
        </w:rPr>
        <w:t xml:space="preserve">. </w:t>
      </w:r>
      <w:r w:rsidRPr="00FB61BC">
        <w:rPr>
          <w:rFonts w:ascii="Times New Roman" w:hAnsi="Times New Roman" w:cs="Times New Roman"/>
          <w:b/>
          <w:szCs w:val="22"/>
        </w:rPr>
        <w:t>Административная процедура по выдаче (направлению) Заявителю результата предоставления муниципальной услуги, в том числе направление результата предоставления муниципальной услуги в Уполномоченную организацию</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69. Основанием для начала административной процедуры по выдаче (направлению) Заявителю результата предоставления муниципальной услуги, в том числе направление результата предоставления муниципальной услуги в Уполномоченную организацию является поступление должностному лицу Управления, ответственному за выдачу результата предоставления муниципальной услуги, подписанного и зарегистрированного в порядке делопроизводства постановления Уполномоченного органа о разрешении на вступление в брак несовершеннолетним, достигшим возраста шестнадцати лет, либо уведомления об отказе в выдаче разрешения на вступление в брак несовершеннолетним, достигшим возраста шестнадцати лет, являющегося результатом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Должностное лицо Управления, ответственное за выдачу результата предоставления муниципальной услуги не позднее следующего дня, с момента подписания результата предоставления муниципальной услуги, сообщает Заявителю о принятом решении по телефону или электронной почте.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В случае, если Заявитель обратился лично за получением результата оказания муниципальной услуги, должностное лицо Управления, ответственное за выдачу результата предоставления </w:t>
      </w:r>
      <w:r w:rsidRPr="00FB61BC">
        <w:rPr>
          <w:rFonts w:ascii="Times New Roman" w:hAnsi="Times New Roman" w:cs="Times New Roman"/>
          <w:szCs w:val="22"/>
        </w:rPr>
        <w:lastRenderedPageBreak/>
        <w:t>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устанавливает личность Заявителя, в том числе проверяет документ, удостоверяющий его личность;</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выдает документ, являющийся результатом оказания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Заявитель расписывается о получении документа в журнале.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В случае, если Заявителем в заявлении указан способ получения результата предоставления муниципальной услуги путем направления на почтовый адрес, то результат муниципальной услуги в течение одного рабочего дня после его подписания, направляется Заявителю на указанный им почтовый адрес заказным письмом с уведомлением о вручении.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В случае подачи заявления через Уполномоченную организацию, должностное лицо, ответственное за выдачу документов:</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 оформляет лист сопровождения, для передачи результата предоставления муниципальной услуги в Уполномоченную организацию. Лист сопровождения оформляется в 2 экземплярах, один с отметкой о получении остается в материалах дела, второй передается специалисту Уполномоченной организации;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2) передает лист сопровождения и прилагаемые к нему документы специалисту Уполномоченной организации.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70. Результатом выполнения административной процедуры по выдаче (направлению) Заявителю результата предоставления муниципальной услуги, в том числе направление результата предоставления муниципальной услуги в Уполномоченную организацию, является выдача (направление) Заявителю постановления Уполномоченного органа о разрешении на вступление в брак несовершеннолетним, достигшим возраста шестнадцати лет, либо уведомление об отказе в выдаче разрешения на вступление в брак несовершеннолетним, достигшим возраста шестнадцати лет, либо передача их специалисту Уполномоченной организации.</w:t>
      </w:r>
    </w:p>
    <w:p w:rsidR="00FB61BC" w:rsidRPr="00FB61BC" w:rsidRDefault="00FB61BC" w:rsidP="00FB61BC">
      <w:pPr>
        <w:pStyle w:val="ConsPlusNormal"/>
        <w:ind w:firstLine="709"/>
        <w:jc w:val="both"/>
        <w:outlineLvl w:val="0"/>
        <w:rPr>
          <w:rFonts w:ascii="Times New Roman" w:hAnsi="Times New Roman" w:cs="Times New Roman"/>
          <w:szCs w:val="22"/>
        </w:rPr>
      </w:pPr>
      <w:r w:rsidRPr="00FB61BC">
        <w:rPr>
          <w:rFonts w:ascii="Times New Roman" w:hAnsi="Times New Roman" w:cs="Times New Roman"/>
          <w:szCs w:val="22"/>
        </w:rPr>
        <w:t>71. Способом фиксации результата выполнения административной процедуры, является отметка в журнале о выдаче (направлении) Заявителю или специалисту Уполномоченной организации документов, являющихся результатом предоставления муниципальной услуги.</w:t>
      </w:r>
    </w:p>
    <w:p w:rsidR="00FB61BC" w:rsidRPr="00FB61BC" w:rsidRDefault="00FB61BC" w:rsidP="00FB61BC">
      <w:pPr>
        <w:pStyle w:val="ConsPlusNormal"/>
        <w:ind w:firstLine="709"/>
        <w:jc w:val="both"/>
        <w:outlineLvl w:val="0"/>
        <w:rPr>
          <w:rFonts w:ascii="Times New Roman" w:hAnsi="Times New Roman" w:cs="Times New Roman"/>
          <w:szCs w:val="22"/>
        </w:rPr>
      </w:pPr>
      <w:r w:rsidRPr="00FB61BC">
        <w:rPr>
          <w:rFonts w:ascii="Times New Roman" w:hAnsi="Times New Roman" w:cs="Times New Roman"/>
          <w:szCs w:val="22"/>
        </w:rPr>
        <w:t>72. Максимальный срок выполнения административной процедуры – 1 рабочий день.</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V. </w:t>
      </w:r>
      <w:r w:rsidRPr="00FB61BC">
        <w:rPr>
          <w:rFonts w:ascii="Times New Roman" w:hAnsi="Times New Roman" w:cs="Times New Roman"/>
          <w:b/>
          <w:szCs w:val="22"/>
        </w:rPr>
        <w:t>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73.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ошибок, допущенных в выданных в результате предоставления муниципальной услуги документах.</w:t>
      </w:r>
    </w:p>
    <w:p w:rsidR="00FB61BC" w:rsidRPr="00FB61BC" w:rsidRDefault="00FB61BC" w:rsidP="00FB61BC">
      <w:pPr>
        <w:pStyle w:val="af2"/>
        <w:ind w:firstLine="709"/>
        <w:jc w:val="both"/>
        <w:outlineLvl w:val="0"/>
        <w:rPr>
          <w:rFonts w:ascii="Times New Roman" w:hAnsi="Times New Roman" w:cs="Times New Roman"/>
        </w:rPr>
      </w:pPr>
      <w:r w:rsidRPr="00FB61BC">
        <w:rPr>
          <w:rFonts w:ascii="Times New Roman" w:hAnsi="Times New Roman" w:cs="Times New Roman"/>
        </w:rPr>
        <w:t>74. Должностное лицо Уполномоченного органа, ответственное за рассмотрение заявления об исправлении опечаток и ошибок, рассматривает заявление, представленное Заявителем, и проводит проверку указанных в заявлении сведений в срок, не превышающий 2 рабочих дня с даты регистрации соответствующего заявления.</w:t>
      </w:r>
    </w:p>
    <w:p w:rsidR="00FB61BC" w:rsidRPr="00FB61BC" w:rsidRDefault="00FB61BC" w:rsidP="00FB61BC">
      <w:pPr>
        <w:pStyle w:val="af2"/>
        <w:ind w:firstLine="709"/>
        <w:jc w:val="both"/>
        <w:outlineLvl w:val="0"/>
        <w:rPr>
          <w:rFonts w:ascii="Times New Roman" w:hAnsi="Times New Roman" w:cs="Times New Roman"/>
        </w:rPr>
      </w:pPr>
      <w:r w:rsidRPr="00FB61BC">
        <w:rPr>
          <w:rFonts w:ascii="Times New Roman" w:hAnsi="Times New Roman" w:cs="Times New Roman"/>
        </w:rPr>
        <w:t>Критерием принятия решения по административной процедуре является наличие или отсутствие таких опечаток и ошибок.</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75. В случае выявления допущенных опечаток и ошибок в выданных в результате предоставления муниципальной услуги документах, должностное лицо Уполномоченного органа, ответственное за рассмотрение заявления об исправлении опечаток и ошибок, осуществляет исправление и замену указанных документов в срок, не превышающий 5 рабочих дней с момента регистрации заявления.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76. В случае отсутствия опечаток и ошибок в документах, выданных в результате предоставления муниципальной услуги, должностное лицо Уполномоченного органа, ответственное за рассмотрение заявления об исправлении опечаток и ошибок, письменно сообщает об отсутствии таких опечаток и ошибок в срок, не превышающий 5 рабочих дней с момента регистрации соответствующего заявления.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ошибок.</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78. Способом фиксации результата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отметка о направлении исправленного документа или сообщения об отсутствии опечаток и ошибок.</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79. Максимальный срок административной процедуры - 7 рабочих дней.</w:t>
      </w:r>
    </w:p>
    <w:p w:rsidR="00FB61BC" w:rsidRPr="00FB61BC" w:rsidRDefault="00FB61BC" w:rsidP="00FB61BC">
      <w:pPr>
        <w:pStyle w:val="ConsPlusNormal"/>
        <w:ind w:firstLine="709"/>
        <w:jc w:val="both"/>
        <w:rPr>
          <w:rFonts w:ascii="Times New Roman" w:hAnsi="Times New Roman" w:cs="Times New Roman"/>
          <w:szCs w:val="22"/>
        </w:rPr>
      </w:pPr>
    </w:p>
    <w:p w:rsidR="00BC5481" w:rsidRDefault="00BC5481" w:rsidP="00FB61BC">
      <w:pPr>
        <w:pStyle w:val="ConsPlusNormal"/>
        <w:ind w:firstLine="709"/>
        <w:jc w:val="center"/>
        <w:rPr>
          <w:rFonts w:ascii="Times New Roman" w:hAnsi="Times New Roman" w:cs="Times New Roman"/>
          <w:szCs w:val="22"/>
        </w:rPr>
      </w:pPr>
    </w:p>
    <w:p w:rsidR="00FB61BC" w:rsidRPr="00FB61BC" w:rsidRDefault="00FB61BC" w:rsidP="00FB61BC">
      <w:pPr>
        <w:pStyle w:val="ConsPlusNormal"/>
        <w:ind w:firstLine="709"/>
        <w:jc w:val="center"/>
        <w:rPr>
          <w:rFonts w:ascii="Times New Roman" w:hAnsi="Times New Roman" w:cs="Times New Roman"/>
          <w:szCs w:val="22"/>
        </w:rPr>
      </w:pPr>
      <w:r w:rsidRPr="00FB61BC">
        <w:rPr>
          <w:rFonts w:ascii="Times New Roman" w:hAnsi="Times New Roman" w:cs="Times New Roman"/>
          <w:szCs w:val="22"/>
        </w:rPr>
        <w:lastRenderedPageBreak/>
        <w:t>Раздел IV.</w:t>
      </w:r>
    </w:p>
    <w:p w:rsidR="00FB61BC" w:rsidRPr="00FB61BC" w:rsidRDefault="00FB61BC" w:rsidP="00FB61BC">
      <w:pPr>
        <w:pStyle w:val="ConsPlusNormal"/>
        <w:ind w:firstLine="709"/>
        <w:jc w:val="center"/>
        <w:rPr>
          <w:rFonts w:ascii="Times New Roman" w:hAnsi="Times New Roman" w:cs="Times New Roman"/>
          <w:b/>
          <w:szCs w:val="22"/>
        </w:rPr>
      </w:pPr>
      <w:r w:rsidRPr="00FB61BC">
        <w:rPr>
          <w:rFonts w:ascii="Times New Roman" w:hAnsi="Times New Roman" w:cs="Times New Roman"/>
          <w:b/>
          <w:szCs w:val="22"/>
        </w:rPr>
        <w:t>Формы контроля за предоставлением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80.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 Уполномоченного органа.</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I. </w:t>
      </w:r>
      <w:r w:rsidRPr="00FB61BC">
        <w:rPr>
          <w:rFonts w:ascii="Times New Roman" w:hAnsi="Times New Roman" w:cs="Times New Roman"/>
          <w:b/>
          <w:szCs w:val="2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61BC" w:rsidRPr="00F97383" w:rsidRDefault="00FB61BC" w:rsidP="00FB61BC">
      <w:pPr>
        <w:pStyle w:val="ConsPlusNormal"/>
        <w:ind w:firstLine="709"/>
        <w:jc w:val="both"/>
        <w:rPr>
          <w:rStyle w:val="aff6"/>
          <w:rFonts w:ascii="Times New Roman" w:hAnsi="Times New Roman" w:cs="Times New Roman"/>
          <w:i w:val="0"/>
          <w:sz w:val="22"/>
          <w:szCs w:val="22"/>
        </w:rPr>
      </w:pPr>
      <w:r w:rsidRPr="00F97383">
        <w:rPr>
          <w:rFonts w:ascii="Times New Roman" w:hAnsi="Times New Roman" w:cs="Times New Roman"/>
          <w:szCs w:val="22"/>
        </w:rPr>
        <w:t xml:space="preserve">81. </w:t>
      </w:r>
      <w:r w:rsidRPr="00F97383">
        <w:rPr>
          <w:rStyle w:val="aff6"/>
          <w:rFonts w:ascii="Times New Roman" w:hAnsi="Times New Roman" w:cs="Times New Roman"/>
          <w:i w:val="0"/>
          <w:sz w:val="22"/>
          <w:szCs w:val="22"/>
        </w:rPr>
        <w:t xml:space="preserve">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w:t>
      </w:r>
      <w:r w:rsidRPr="00F97383">
        <w:rPr>
          <w:rFonts w:ascii="Times New Roman" w:hAnsi="Times New Roman" w:cs="Times New Roman"/>
          <w:szCs w:val="22"/>
        </w:rPr>
        <w:t>Уполномоченного органа</w:t>
      </w:r>
      <w:r w:rsidRPr="00F97383">
        <w:rPr>
          <w:rStyle w:val="aff6"/>
          <w:rFonts w:ascii="Times New Roman" w:hAnsi="Times New Roman" w:cs="Times New Roman"/>
          <w:i w:val="0"/>
          <w:sz w:val="22"/>
          <w:szCs w:val="22"/>
        </w:rPr>
        <w:t>, ответственными за организацию работы по предоставлению муниципальной услуги.</w:t>
      </w:r>
    </w:p>
    <w:p w:rsidR="00FB61BC" w:rsidRPr="00F97383" w:rsidRDefault="00FB61BC" w:rsidP="00FB61BC">
      <w:pPr>
        <w:pStyle w:val="ConsPlusNormal"/>
        <w:ind w:firstLine="709"/>
        <w:jc w:val="both"/>
        <w:rPr>
          <w:rFonts w:ascii="Times New Roman" w:hAnsi="Times New Roman" w:cs="Times New Roman"/>
          <w:szCs w:val="22"/>
        </w:rPr>
      </w:pPr>
      <w:r w:rsidRPr="00F97383">
        <w:rPr>
          <w:rStyle w:val="aff6"/>
          <w:rFonts w:ascii="Times New Roman" w:hAnsi="Times New Roman" w:cs="Times New Roman"/>
          <w:i w:val="0"/>
          <w:sz w:val="22"/>
          <w:szCs w:val="22"/>
        </w:rPr>
        <w:t>82.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требований законодательства Российской Федерации, Рязанской области, настоящего Административного регламента.</w:t>
      </w:r>
    </w:p>
    <w:p w:rsidR="00FB61BC" w:rsidRPr="00F97383" w:rsidRDefault="00FB61BC" w:rsidP="00FB61BC">
      <w:pPr>
        <w:pStyle w:val="ConsPlusNormal"/>
        <w:ind w:firstLine="709"/>
        <w:jc w:val="both"/>
        <w:rPr>
          <w:rFonts w:ascii="Times New Roman" w:hAnsi="Times New Roman" w:cs="Times New Roman"/>
          <w:b/>
          <w:szCs w:val="22"/>
        </w:rPr>
      </w:pPr>
      <w:r w:rsidRPr="00F97383">
        <w:rPr>
          <w:rFonts w:ascii="Times New Roman" w:hAnsi="Times New Roman" w:cs="Times New Roman"/>
          <w:szCs w:val="22"/>
        </w:rPr>
        <w:t xml:space="preserve">Подраздел II. </w:t>
      </w:r>
      <w:r w:rsidRPr="00F97383">
        <w:rPr>
          <w:rFonts w:ascii="Times New Roman" w:hAnsi="Times New Roman" w:cs="Times New Roman"/>
          <w:b/>
          <w:szCs w:val="2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83. Проверки являются плановыми (осуществляются на основании полугодовых или годовых планов работы Уполномоченного органа) и внеплановыми (по конкретной жалобе Заявителя).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84.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FB61BC" w:rsidRPr="00F97383" w:rsidRDefault="00FB61BC" w:rsidP="00FB61BC">
      <w:pPr>
        <w:pStyle w:val="ConsPlusNormal"/>
        <w:ind w:firstLine="709"/>
        <w:jc w:val="both"/>
        <w:rPr>
          <w:rFonts w:ascii="Times New Roman" w:hAnsi="Times New Roman" w:cs="Times New Roman"/>
          <w:b/>
          <w:szCs w:val="22"/>
        </w:rPr>
      </w:pPr>
      <w:r w:rsidRPr="00F97383">
        <w:rPr>
          <w:rFonts w:ascii="Times New Roman" w:hAnsi="Times New Roman" w:cs="Times New Roman"/>
          <w:szCs w:val="22"/>
        </w:rPr>
        <w:t xml:space="preserve">Подраздел III. </w:t>
      </w:r>
      <w:r w:rsidRPr="00F97383">
        <w:rPr>
          <w:rFonts w:ascii="Times New Roman" w:hAnsi="Times New Roman" w:cs="Times New Roman"/>
          <w:b/>
          <w:szCs w:val="2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85. Должностные лица Управления,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Управлении.</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86. Персональная ответственность должностных лиц Управления закрепляется в их должностных инструкциях.</w:t>
      </w:r>
    </w:p>
    <w:p w:rsidR="00FB61BC" w:rsidRPr="00F97383" w:rsidRDefault="00FB61BC" w:rsidP="00FB61BC">
      <w:pPr>
        <w:pStyle w:val="ConsPlusNormal"/>
        <w:ind w:firstLine="709"/>
        <w:jc w:val="both"/>
        <w:rPr>
          <w:rFonts w:ascii="Times New Roman" w:hAnsi="Times New Roman" w:cs="Times New Roman"/>
          <w:b/>
          <w:szCs w:val="22"/>
        </w:rPr>
      </w:pPr>
      <w:r w:rsidRPr="00F97383">
        <w:rPr>
          <w:rFonts w:ascii="Times New Roman" w:hAnsi="Times New Roman" w:cs="Times New Roman"/>
          <w:szCs w:val="22"/>
        </w:rPr>
        <w:t xml:space="preserve">Подраздел IV. </w:t>
      </w:r>
      <w:r w:rsidRPr="00F97383">
        <w:rPr>
          <w:rFonts w:ascii="Times New Roman" w:hAnsi="Times New Roman" w:cs="Times New Roman"/>
          <w:b/>
          <w:szCs w:val="22"/>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 xml:space="preserve">87. Контроль за предоставлением муниципальной услуги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w:t>
      </w:r>
      <w:r w:rsidRPr="00F97383">
        <w:rPr>
          <w:rStyle w:val="aff6"/>
          <w:rFonts w:ascii="Times New Roman" w:hAnsi="Times New Roman" w:cs="Times New Roman"/>
          <w:i w:val="0"/>
          <w:sz w:val="22"/>
          <w:szCs w:val="22"/>
        </w:rPr>
        <w:t>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97383">
        <w:rPr>
          <w:rFonts w:ascii="Times New Roman" w:hAnsi="Times New Roman" w:cs="Times New Roman"/>
          <w:szCs w:val="22"/>
        </w:rPr>
        <w:t xml:space="preserve"> </w:t>
      </w:r>
    </w:p>
    <w:p w:rsidR="00FB61BC" w:rsidRPr="00F97383" w:rsidRDefault="00FB61BC" w:rsidP="00FB61BC">
      <w:pPr>
        <w:pStyle w:val="ConsPlusNormal"/>
        <w:ind w:firstLine="709"/>
        <w:jc w:val="center"/>
        <w:rPr>
          <w:rFonts w:ascii="Times New Roman" w:hAnsi="Times New Roman" w:cs="Times New Roman"/>
          <w:szCs w:val="22"/>
        </w:rPr>
      </w:pPr>
    </w:p>
    <w:p w:rsidR="00FB61BC" w:rsidRPr="00F97383" w:rsidRDefault="00FB61BC" w:rsidP="00FB61BC">
      <w:pPr>
        <w:pStyle w:val="ConsPlusNormal"/>
        <w:ind w:firstLine="709"/>
        <w:jc w:val="center"/>
        <w:rPr>
          <w:rFonts w:ascii="Times New Roman" w:hAnsi="Times New Roman" w:cs="Times New Roman"/>
          <w:szCs w:val="22"/>
        </w:rPr>
      </w:pPr>
      <w:r w:rsidRPr="00F97383">
        <w:rPr>
          <w:rFonts w:ascii="Times New Roman" w:hAnsi="Times New Roman" w:cs="Times New Roman"/>
          <w:szCs w:val="22"/>
        </w:rPr>
        <w:t>Раздел V.</w:t>
      </w:r>
    </w:p>
    <w:p w:rsidR="00FB61BC" w:rsidRPr="00F97383" w:rsidRDefault="00FB61BC" w:rsidP="00FB61BC">
      <w:pPr>
        <w:pStyle w:val="ConsPlusNormal"/>
        <w:ind w:firstLine="709"/>
        <w:jc w:val="center"/>
        <w:rPr>
          <w:rFonts w:ascii="Times New Roman" w:hAnsi="Times New Roman" w:cs="Times New Roman"/>
          <w:b/>
          <w:szCs w:val="22"/>
        </w:rPr>
      </w:pPr>
      <w:r w:rsidRPr="00F97383">
        <w:rPr>
          <w:rFonts w:ascii="Times New Roman" w:hAnsi="Times New Roman" w:cs="Times New Roman"/>
          <w:b/>
          <w:szCs w:val="22"/>
        </w:rPr>
        <w:t>Досудебный (внесудебный) порядок обжалования решений и действий (бездействия) Уполномоченного органа, ее структурных подразделений, отраслевых (функциональных) органов, а также их должностных лиц</w:t>
      </w:r>
    </w:p>
    <w:p w:rsidR="00FB61BC" w:rsidRPr="00F97383" w:rsidRDefault="00FB61BC" w:rsidP="00FB61BC">
      <w:pPr>
        <w:pStyle w:val="ConsPlusNormal"/>
        <w:ind w:firstLine="709"/>
        <w:jc w:val="both"/>
        <w:rPr>
          <w:rFonts w:ascii="Times New Roman" w:hAnsi="Times New Roman" w:cs="Times New Roman"/>
          <w:b/>
          <w:szCs w:val="22"/>
        </w:rPr>
      </w:pPr>
      <w:r w:rsidRPr="00F97383">
        <w:rPr>
          <w:rFonts w:ascii="Times New Roman" w:hAnsi="Times New Roman" w:cs="Times New Roman"/>
          <w:szCs w:val="22"/>
        </w:rPr>
        <w:t xml:space="preserve">Подраздел I. </w:t>
      </w:r>
      <w:r w:rsidRPr="00F97383">
        <w:rPr>
          <w:rFonts w:ascii="Times New Roman" w:hAnsi="Times New Roman" w:cs="Times New Roman"/>
          <w:b/>
          <w:szCs w:val="22"/>
        </w:rPr>
        <w:t>Информация для Заявителя о его праве подать жалобу</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88. Заявитель вправе обратиться с жалобой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статьей 5 Федерального закона, а также в случае неисполнения Уполномоченным органом обязанностей, предусмотренных статьей 6 Федерального закона.</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lastRenderedPageBreak/>
        <w:t xml:space="preserve">Подраздел II. </w:t>
      </w:r>
      <w:r w:rsidRPr="00F97383">
        <w:rPr>
          <w:rFonts w:ascii="Times New Roman" w:hAnsi="Times New Roman" w:cs="Times New Roman"/>
          <w:b/>
          <w:szCs w:val="22"/>
        </w:rPr>
        <w:t>Предмет жалобы</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89. Заявитель может обратиться с жалобой, в том числе в следующих случаях:</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1) нарушение срока регистрации заявления, поданного Заявителем для предоставления муниципальной услуги;</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2) нарушение Управлением срока предоставления муниципальной услуги;</w:t>
      </w:r>
    </w:p>
    <w:p w:rsidR="00FB61BC" w:rsidRPr="00F97383"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97383">
        <w:rPr>
          <w:rFonts w:ascii="Times New Roman" w:hAnsi="Times New Roman" w:cs="Times New Roman"/>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w:t>
      </w:r>
      <w:r w:rsidRPr="00FB61BC">
        <w:rPr>
          <w:rFonts w:ascii="Times New Roman" w:hAnsi="Times New Roman" w:cs="Times New Roman"/>
          <w:szCs w:val="22"/>
        </w:rPr>
        <w:t xml:space="preserve"> правовыми актами для предоставления муниципальной услуги, у Заявителя;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7) 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8) нарушение срока или порядка выдачи документов по результатам предоставления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 приостановление Управлением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10) требование Управлением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90. Основанием для начала досудебного (внесудебного) обжалования является жалоба, поступившая в Уполномоченный орган, по основаниям, предусмотренным пунктом 89 Административного регламента.</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III. </w:t>
      </w:r>
      <w:r w:rsidRPr="00FB61BC">
        <w:rPr>
          <w:rFonts w:ascii="Times New Roman" w:hAnsi="Times New Roman" w:cs="Times New Roman"/>
          <w:b/>
          <w:szCs w:val="22"/>
        </w:rPr>
        <w:t>Органы местного самоуправления, организации, должностные лица, которым может быть направлена жалоба</w:t>
      </w:r>
    </w:p>
    <w:p w:rsidR="00FB61BC" w:rsidRPr="00FB61BC" w:rsidRDefault="00FB61BC" w:rsidP="00BC5481">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91. Жалоба на решение и действия (бездействие) органа, предоставляющего муниципальную услугу, его должностных лиц, подаются в Уполномоченный орган, на им</w:t>
      </w:r>
      <w:r w:rsidR="00BC5481">
        <w:rPr>
          <w:rFonts w:ascii="Times New Roman" w:hAnsi="Times New Roman" w:cs="Times New Roman"/>
          <w:szCs w:val="22"/>
        </w:rPr>
        <w:t>я главы Уполномоченного органа.</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Подраздел I</w:t>
      </w:r>
      <w:r w:rsidRPr="00FB61BC">
        <w:rPr>
          <w:rFonts w:ascii="Times New Roman" w:hAnsi="Times New Roman" w:cs="Times New Roman"/>
          <w:szCs w:val="22"/>
          <w:lang w:val="en-US"/>
        </w:rPr>
        <w:t>V</w:t>
      </w:r>
      <w:r w:rsidRPr="00FB61BC">
        <w:rPr>
          <w:rFonts w:ascii="Times New Roman" w:hAnsi="Times New Roman" w:cs="Times New Roman"/>
          <w:szCs w:val="22"/>
        </w:rPr>
        <w:t xml:space="preserve">. </w:t>
      </w:r>
      <w:r w:rsidRPr="00FB61BC">
        <w:rPr>
          <w:rFonts w:ascii="Times New Roman" w:hAnsi="Times New Roman" w:cs="Times New Roman"/>
          <w:b/>
          <w:szCs w:val="22"/>
        </w:rPr>
        <w:t>Порядок подачи и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93. Жалоба должна содержать:</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его руководителя и (или) работника, решения и действия (бездействие) которых обжалуются;</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в) сведения об обжалуемых решениях и действиях (бездействии) органа, предоставляющего муниципальную услугу, его должностного лица;</w:t>
      </w:r>
    </w:p>
    <w:p w:rsidR="00FB61BC" w:rsidRPr="00FB61BC" w:rsidRDefault="00FB61BC" w:rsidP="00FB61BC">
      <w:pPr>
        <w:pStyle w:val="af2"/>
        <w:ind w:firstLine="709"/>
        <w:jc w:val="both"/>
        <w:rPr>
          <w:rFonts w:ascii="Times New Roman" w:hAnsi="Times New Roman" w:cs="Times New Roman"/>
        </w:rPr>
      </w:pPr>
      <w:r w:rsidRPr="00FB61BC">
        <w:rPr>
          <w:rFonts w:ascii="Times New Roman" w:hAnsi="Times New Roman" w:cs="Times New Roman"/>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lastRenderedPageBreak/>
        <w:t>94. Жалоба рассматривается непосредственно главой Уполномоченного органа.</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 xml:space="preserve">Подраздел V. </w:t>
      </w:r>
      <w:r w:rsidRPr="00FB61BC">
        <w:rPr>
          <w:rFonts w:ascii="Times New Roman" w:hAnsi="Times New Roman" w:cs="Times New Roman"/>
          <w:b/>
          <w:szCs w:val="22"/>
        </w:rPr>
        <w:t>Сроки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95. Жалоба, поступившая в Уполномоченный орган,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Подраздел V</w:t>
      </w:r>
      <w:r w:rsidRPr="00FB61BC">
        <w:rPr>
          <w:rFonts w:ascii="Times New Roman" w:hAnsi="Times New Roman" w:cs="Times New Roman"/>
          <w:szCs w:val="22"/>
          <w:lang w:val="en-US"/>
        </w:rPr>
        <w:t>I</w:t>
      </w:r>
      <w:r w:rsidRPr="00FB61BC">
        <w:rPr>
          <w:rFonts w:ascii="Times New Roman" w:hAnsi="Times New Roman" w:cs="Times New Roman"/>
          <w:szCs w:val="22"/>
        </w:rPr>
        <w:t xml:space="preserve">. </w:t>
      </w:r>
      <w:r w:rsidRPr="00FB61BC">
        <w:rPr>
          <w:rFonts w:ascii="Times New Roman" w:hAnsi="Times New Roman" w:cs="Times New Roman"/>
          <w:b/>
          <w:szCs w:val="22"/>
        </w:rPr>
        <w:t>Результат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96. По результатам рассмотрения жалобы принимается одно из следующих решений:</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нормативными правовыми актами;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б) в удовлетворении жалобы отказывается.</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Подраздел V</w:t>
      </w:r>
      <w:r w:rsidRPr="00FB61BC">
        <w:rPr>
          <w:rFonts w:ascii="Times New Roman" w:hAnsi="Times New Roman" w:cs="Times New Roman"/>
          <w:szCs w:val="22"/>
          <w:lang w:val="en-US"/>
        </w:rPr>
        <w:t>I</w:t>
      </w:r>
      <w:r w:rsidRPr="00FB61BC">
        <w:rPr>
          <w:rFonts w:ascii="Times New Roman" w:hAnsi="Times New Roman" w:cs="Times New Roman"/>
          <w:szCs w:val="22"/>
        </w:rPr>
        <w:t xml:space="preserve">I. </w:t>
      </w:r>
      <w:r w:rsidRPr="00FB61BC">
        <w:rPr>
          <w:rFonts w:ascii="Times New Roman" w:hAnsi="Times New Roman" w:cs="Times New Roman"/>
          <w:b/>
          <w:szCs w:val="22"/>
        </w:rPr>
        <w:t>Порядок информирования Заявителя о результатах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97. Не позднее дня, следующего за днем принятия решения, указанного в пункте 96 Административного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98. В случае признания жалобы подлежащей удовлетворению в ответе Заявителю, указанном в пункте 97 Административного регламента,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99. В случае признания жалобы не подлежащей удовлетворению в ответе Заявителю, указанном в пункте 97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Подраздел VII</w:t>
      </w:r>
      <w:r w:rsidRPr="00FB61BC">
        <w:rPr>
          <w:rFonts w:ascii="Times New Roman" w:hAnsi="Times New Roman" w:cs="Times New Roman"/>
          <w:szCs w:val="22"/>
          <w:lang w:val="en-US"/>
        </w:rPr>
        <w:t>I</w:t>
      </w:r>
      <w:r w:rsidRPr="00FB61BC">
        <w:rPr>
          <w:rFonts w:ascii="Times New Roman" w:hAnsi="Times New Roman" w:cs="Times New Roman"/>
          <w:szCs w:val="22"/>
        </w:rPr>
        <w:t xml:space="preserve">. </w:t>
      </w:r>
      <w:r w:rsidRPr="00FB61BC">
        <w:rPr>
          <w:rFonts w:ascii="Times New Roman" w:hAnsi="Times New Roman" w:cs="Times New Roman"/>
          <w:b/>
          <w:szCs w:val="22"/>
        </w:rPr>
        <w:t>Порядок обжалования решения по жалобе</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101. Решение по жалобе может быть обжаловано в порядке, установленном законодательством Российской Федерации.</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w:t>
      </w:r>
      <w:r w:rsidRPr="00FB61BC">
        <w:rPr>
          <w:rFonts w:ascii="Times New Roman" w:hAnsi="Times New Roman" w:cs="Times New Roman"/>
          <w:szCs w:val="22"/>
          <w:lang w:val="en-US"/>
        </w:rPr>
        <w:t>I</w:t>
      </w:r>
      <w:r w:rsidRPr="00FB61BC">
        <w:rPr>
          <w:rFonts w:ascii="Times New Roman" w:hAnsi="Times New Roman" w:cs="Times New Roman"/>
          <w:szCs w:val="22"/>
        </w:rPr>
        <w:t xml:space="preserve">X. </w:t>
      </w:r>
      <w:r w:rsidRPr="00FB61BC">
        <w:rPr>
          <w:rFonts w:ascii="Times New Roman" w:hAnsi="Times New Roman" w:cs="Times New Roman"/>
          <w:b/>
          <w:szCs w:val="22"/>
        </w:rPr>
        <w:t>Право Заявителя на получение информации и документов, необходимых для обоснования и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102. Заявитель имеет право на получение информации и документов, необходимых для обоснования и рассмотрения жалобы.</w:t>
      </w:r>
    </w:p>
    <w:p w:rsidR="00FB61BC" w:rsidRPr="00FB61BC" w:rsidRDefault="00FB61BC" w:rsidP="00FB61BC">
      <w:pPr>
        <w:pStyle w:val="ConsPlusNormal"/>
        <w:ind w:firstLine="709"/>
        <w:jc w:val="both"/>
        <w:rPr>
          <w:rFonts w:ascii="Times New Roman" w:hAnsi="Times New Roman" w:cs="Times New Roman"/>
          <w:b/>
          <w:szCs w:val="22"/>
        </w:rPr>
      </w:pPr>
      <w:r w:rsidRPr="00FB61BC">
        <w:rPr>
          <w:rFonts w:ascii="Times New Roman" w:hAnsi="Times New Roman" w:cs="Times New Roman"/>
          <w:szCs w:val="22"/>
        </w:rPr>
        <w:t xml:space="preserve">Подраздел X. </w:t>
      </w:r>
      <w:r w:rsidRPr="00FB61BC">
        <w:rPr>
          <w:rFonts w:ascii="Times New Roman" w:hAnsi="Times New Roman" w:cs="Times New Roman"/>
          <w:b/>
          <w:szCs w:val="22"/>
        </w:rPr>
        <w:t>Способы информирования Заявителя о порядке подачи и рассмотрения жалобы</w:t>
      </w:r>
    </w:p>
    <w:p w:rsidR="00FB61BC" w:rsidRPr="00FB61BC" w:rsidRDefault="00FB61BC" w:rsidP="00FB61BC">
      <w:pPr>
        <w:pStyle w:val="ConsPlusNormal"/>
        <w:ind w:firstLine="709"/>
        <w:jc w:val="both"/>
        <w:rPr>
          <w:rFonts w:ascii="Times New Roman" w:hAnsi="Times New Roman" w:cs="Times New Roman"/>
          <w:szCs w:val="22"/>
        </w:rPr>
      </w:pPr>
      <w:r w:rsidRPr="00FB61BC">
        <w:rPr>
          <w:rFonts w:ascii="Times New Roman" w:hAnsi="Times New Roman" w:cs="Times New Roman"/>
          <w:szCs w:val="22"/>
        </w:rPr>
        <w:t>103. Информирование Заявителя о порядке подачи и рассмотрения жалобы осуществляется в соответствии с подразделом III раздела I Административного регламента.</w:t>
      </w: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br w:type="page"/>
      </w:r>
    </w:p>
    <w:p w:rsidR="00FB61BC" w:rsidRPr="00FB61BC" w:rsidRDefault="00FB61BC" w:rsidP="00FB61BC">
      <w:pPr>
        <w:spacing w:after="0" w:line="240" w:lineRule="auto"/>
        <w:jc w:val="right"/>
        <w:rPr>
          <w:rFonts w:ascii="Times New Roman" w:hAnsi="Times New Roman" w:cs="Times New Roman"/>
        </w:rPr>
      </w:pPr>
    </w:p>
    <w:p w:rsidR="00FB61BC" w:rsidRPr="00F97383" w:rsidRDefault="00FB61BC" w:rsidP="00FB61BC">
      <w:pPr>
        <w:spacing w:after="0" w:line="240" w:lineRule="auto"/>
        <w:jc w:val="right"/>
        <w:rPr>
          <w:rFonts w:ascii="Times New Roman" w:hAnsi="Times New Roman" w:cs="Times New Roman"/>
        </w:rPr>
      </w:pPr>
      <w:r w:rsidRPr="00F97383">
        <w:rPr>
          <w:rFonts w:ascii="Times New Roman" w:hAnsi="Times New Roman" w:cs="Times New Roman"/>
        </w:rPr>
        <w:t>Приложение 1</w:t>
      </w:r>
    </w:p>
    <w:p w:rsidR="00FB61BC" w:rsidRPr="00F97383" w:rsidRDefault="00FB61BC" w:rsidP="00FB61BC">
      <w:pPr>
        <w:spacing w:after="0" w:line="240" w:lineRule="auto"/>
        <w:jc w:val="right"/>
        <w:rPr>
          <w:rFonts w:ascii="Times New Roman" w:hAnsi="Times New Roman" w:cs="Times New Roman"/>
        </w:rPr>
      </w:pPr>
      <w:r w:rsidRPr="00F97383">
        <w:rPr>
          <w:rFonts w:ascii="Times New Roman" w:hAnsi="Times New Roman" w:cs="Times New Roman"/>
        </w:rPr>
        <w:t>к Административному регламенту</w:t>
      </w:r>
    </w:p>
    <w:p w:rsidR="00FB61BC" w:rsidRPr="00F97383" w:rsidRDefault="00FB61BC" w:rsidP="00FB61BC">
      <w:pPr>
        <w:spacing w:after="0"/>
        <w:rPr>
          <w:rFonts w:ascii="Times New Roman" w:hAnsi="Times New Roman" w:cs="Times New Roman"/>
        </w:rPr>
      </w:pPr>
    </w:p>
    <w:p w:rsidR="00FB61BC" w:rsidRPr="00F97383" w:rsidRDefault="00FB61BC" w:rsidP="00F97383">
      <w:pPr>
        <w:pStyle w:val="1"/>
        <w:spacing w:before="0"/>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УВЕДОМЛЕНИЕ № ____</w:t>
      </w:r>
    </w:p>
    <w:p w:rsidR="00FB61BC" w:rsidRPr="00F97383" w:rsidRDefault="00FB61BC" w:rsidP="00F97383">
      <w:pPr>
        <w:pStyle w:val="1"/>
        <w:spacing w:before="0"/>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об отказе в выдаче разрешения на вступление в брак несовершеннолетним, достигшим возраста шестнадцати лет</w:t>
      </w:r>
    </w:p>
    <w:p w:rsidR="00FB61BC" w:rsidRPr="00F97383" w:rsidRDefault="00FB61BC" w:rsidP="00F97383">
      <w:pPr>
        <w:pStyle w:val="1"/>
        <w:spacing w:before="0"/>
        <w:jc w:val="center"/>
        <w:rPr>
          <w:rFonts w:ascii="Times New Roman" w:hAnsi="Times New Roman" w:cs="Times New Roman"/>
          <w:b w:val="0"/>
          <w:color w:val="auto"/>
          <w:sz w:val="22"/>
          <w:szCs w:val="22"/>
        </w:rPr>
      </w:pPr>
    </w:p>
    <w:p w:rsidR="00FB61BC" w:rsidRPr="00F97383" w:rsidRDefault="00FB61BC" w:rsidP="00F97383">
      <w:pPr>
        <w:pStyle w:val="1"/>
        <w:spacing w:before="0"/>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от ___________ 20 ___ г.</w:t>
      </w:r>
    </w:p>
    <w:p w:rsidR="00FB61BC" w:rsidRPr="00F97383" w:rsidRDefault="00FB61BC" w:rsidP="00F97383">
      <w:pPr>
        <w:pStyle w:val="1"/>
        <w:spacing w:before="0"/>
        <w:jc w:val="center"/>
        <w:rPr>
          <w:rFonts w:ascii="Times New Roman" w:hAnsi="Times New Roman" w:cs="Times New Roman"/>
          <w:b w:val="0"/>
          <w:color w:val="auto"/>
          <w:sz w:val="22"/>
          <w:szCs w:val="22"/>
        </w:rPr>
      </w:pPr>
    </w:p>
    <w:p w:rsidR="00FB61BC" w:rsidRPr="00F97383" w:rsidRDefault="00FB61BC" w:rsidP="00F97383">
      <w:pPr>
        <w:pStyle w:val="1"/>
        <w:spacing w:before="0"/>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Заявителю _________________________________________________________________ .</w:t>
      </w:r>
    </w:p>
    <w:p w:rsidR="00FB61BC" w:rsidRPr="00F97383" w:rsidRDefault="00FB61BC" w:rsidP="00F97383">
      <w:pPr>
        <w:pStyle w:val="1"/>
        <w:spacing w:before="0"/>
        <w:jc w:val="center"/>
        <w:rPr>
          <w:rFonts w:ascii="Times New Roman" w:hAnsi="Times New Roman" w:cs="Times New Roman"/>
          <w:b w:val="0"/>
          <w:i/>
          <w:color w:val="auto"/>
          <w:sz w:val="22"/>
          <w:szCs w:val="22"/>
        </w:rPr>
      </w:pPr>
      <w:r w:rsidRPr="00F97383">
        <w:rPr>
          <w:rFonts w:ascii="Times New Roman" w:hAnsi="Times New Roman" w:cs="Times New Roman"/>
          <w:b w:val="0"/>
          <w:i/>
          <w:color w:val="auto"/>
          <w:sz w:val="22"/>
          <w:szCs w:val="22"/>
        </w:rPr>
        <w:t>(ФИО)</w:t>
      </w:r>
    </w:p>
    <w:p w:rsidR="00FB61BC" w:rsidRPr="00F97383" w:rsidRDefault="00FB61BC" w:rsidP="00F97383">
      <w:pPr>
        <w:pStyle w:val="1"/>
        <w:spacing w:before="0"/>
        <w:jc w:val="center"/>
        <w:rPr>
          <w:rFonts w:ascii="Times New Roman" w:hAnsi="Times New Roman" w:cs="Times New Roman"/>
          <w:b w:val="0"/>
          <w:color w:val="auto"/>
          <w:sz w:val="22"/>
          <w:szCs w:val="22"/>
        </w:rPr>
      </w:pP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Причина отказа 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Приложение: 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line="360" w:lineRule="auto"/>
        <w:jc w:val="center"/>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___________________________________________________________________________</w:t>
      </w:r>
    </w:p>
    <w:p w:rsidR="00FB61BC" w:rsidRPr="00F97383" w:rsidRDefault="00FB61BC" w:rsidP="00F97383">
      <w:pPr>
        <w:pStyle w:val="1"/>
        <w:spacing w:before="0"/>
        <w:jc w:val="center"/>
        <w:rPr>
          <w:rFonts w:ascii="Times New Roman" w:hAnsi="Times New Roman" w:cs="Times New Roman"/>
          <w:b w:val="0"/>
          <w:color w:val="auto"/>
          <w:sz w:val="22"/>
          <w:szCs w:val="22"/>
        </w:rPr>
      </w:pPr>
    </w:p>
    <w:p w:rsidR="00FB61BC" w:rsidRPr="00F97383" w:rsidRDefault="00FB61BC" w:rsidP="00FB61BC">
      <w:pPr>
        <w:pStyle w:val="1"/>
        <w:spacing w:before="0"/>
        <w:jc w:val="both"/>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 xml:space="preserve">Глава администрации </w:t>
      </w:r>
    </w:p>
    <w:p w:rsidR="00FB61BC" w:rsidRPr="00F97383" w:rsidRDefault="00FB61BC" w:rsidP="00FB61BC">
      <w:pPr>
        <w:pStyle w:val="1"/>
        <w:spacing w:before="0"/>
        <w:jc w:val="both"/>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 xml:space="preserve">муниципального образования – </w:t>
      </w:r>
    </w:p>
    <w:p w:rsidR="00FB61BC" w:rsidRPr="00F97383" w:rsidRDefault="00FB61BC" w:rsidP="00FB61BC">
      <w:pPr>
        <w:pStyle w:val="1"/>
        <w:spacing w:before="0"/>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 xml:space="preserve">Шиловский муниципальный район  </w:t>
      </w:r>
    </w:p>
    <w:p w:rsidR="00FB61BC" w:rsidRPr="00F97383" w:rsidRDefault="00FB61BC" w:rsidP="00FB61BC">
      <w:pPr>
        <w:pStyle w:val="1"/>
        <w:spacing w:before="0"/>
        <w:rPr>
          <w:rFonts w:ascii="Times New Roman" w:hAnsi="Times New Roman" w:cs="Times New Roman"/>
          <w:b w:val="0"/>
          <w:color w:val="auto"/>
          <w:sz w:val="22"/>
          <w:szCs w:val="22"/>
        </w:rPr>
      </w:pPr>
      <w:r w:rsidRPr="00F97383">
        <w:rPr>
          <w:rFonts w:ascii="Times New Roman" w:hAnsi="Times New Roman" w:cs="Times New Roman"/>
          <w:b w:val="0"/>
          <w:color w:val="auto"/>
          <w:sz w:val="22"/>
          <w:szCs w:val="22"/>
        </w:rPr>
        <w:t xml:space="preserve">Рязанской области                                                 </w:t>
      </w:r>
      <w:r w:rsidR="00F97383">
        <w:rPr>
          <w:rFonts w:ascii="Times New Roman" w:hAnsi="Times New Roman" w:cs="Times New Roman"/>
          <w:b w:val="0"/>
          <w:color w:val="auto"/>
          <w:sz w:val="22"/>
          <w:szCs w:val="22"/>
        </w:rPr>
        <w:t xml:space="preserve">              </w:t>
      </w:r>
      <w:r w:rsidRPr="00F97383">
        <w:rPr>
          <w:rFonts w:ascii="Times New Roman" w:hAnsi="Times New Roman" w:cs="Times New Roman"/>
          <w:b w:val="0"/>
          <w:color w:val="auto"/>
          <w:sz w:val="22"/>
          <w:szCs w:val="22"/>
        </w:rPr>
        <w:t xml:space="preserve">       </w:t>
      </w:r>
      <w:r w:rsidR="00F97383">
        <w:rPr>
          <w:rFonts w:ascii="Times New Roman" w:hAnsi="Times New Roman" w:cs="Times New Roman"/>
          <w:b w:val="0"/>
          <w:color w:val="auto"/>
          <w:sz w:val="22"/>
          <w:szCs w:val="22"/>
        </w:rPr>
        <w:t xml:space="preserve">    </w:t>
      </w:r>
      <w:r w:rsidRPr="00F97383">
        <w:rPr>
          <w:rFonts w:ascii="Times New Roman" w:hAnsi="Times New Roman" w:cs="Times New Roman"/>
          <w:b w:val="0"/>
          <w:color w:val="auto"/>
          <w:sz w:val="22"/>
          <w:szCs w:val="22"/>
        </w:rPr>
        <w:t xml:space="preserve"> ___________  / __________________</w:t>
      </w:r>
    </w:p>
    <w:p w:rsidR="00FB61BC" w:rsidRPr="00F97383" w:rsidRDefault="00FB61BC" w:rsidP="00FB61BC">
      <w:pPr>
        <w:pStyle w:val="1"/>
        <w:spacing w:before="0"/>
        <w:rPr>
          <w:rFonts w:ascii="Times New Roman" w:hAnsi="Times New Roman" w:cs="Times New Roman"/>
          <w:b w:val="0"/>
          <w:i/>
          <w:color w:val="auto"/>
          <w:sz w:val="22"/>
          <w:szCs w:val="22"/>
        </w:rPr>
      </w:pPr>
      <w:r w:rsidRPr="00F97383">
        <w:rPr>
          <w:rFonts w:ascii="Times New Roman" w:hAnsi="Times New Roman" w:cs="Times New Roman"/>
          <w:b w:val="0"/>
          <w:color w:val="auto"/>
          <w:sz w:val="22"/>
          <w:szCs w:val="22"/>
        </w:rPr>
        <w:t xml:space="preserve">                                                                                   </w:t>
      </w:r>
      <w:r w:rsidR="00F97383">
        <w:rPr>
          <w:rFonts w:ascii="Times New Roman" w:hAnsi="Times New Roman" w:cs="Times New Roman"/>
          <w:b w:val="0"/>
          <w:color w:val="auto"/>
          <w:sz w:val="22"/>
          <w:szCs w:val="22"/>
        </w:rPr>
        <w:t xml:space="preserve">                             </w:t>
      </w:r>
      <w:r w:rsidRPr="00F97383">
        <w:rPr>
          <w:rFonts w:ascii="Times New Roman" w:hAnsi="Times New Roman" w:cs="Times New Roman"/>
          <w:b w:val="0"/>
          <w:i/>
          <w:color w:val="auto"/>
          <w:sz w:val="22"/>
          <w:szCs w:val="22"/>
        </w:rPr>
        <w:t xml:space="preserve">подпись                     ФИО     </w:t>
      </w:r>
    </w:p>
    <w:p w:rsidR="00FB61BC" w:rsidRPr="00F97383" w:rsidRDefault="00FB61BC" w:rsidP="00FB61BC">
      <w:pPr>
        <w:pStyle w:val="1"/>
        <w:spacing w:before="0"/>
        <w:rPr>
          <w:rFonts w:ascii="Times New Roman" w:hAnsi="Times New Roman" w:cs="Times New Roman"/>
          <w:b w:val="0"/>
          <w:color w:val="auto"/>
          <w:sz w:val="22"/>
          <w:szCs w:val="22"/>
        </w:rPr>
      </w:pPr>
    </w:p>
    <w:p w:rsidR="00FB61BC" w:rsidRPr="003327A3" w:rsidRDefault="003327A3" w:rsidP="003327A3">
      <w:pPr>
        <w:pStyle w:val="1"/>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              М.П.</w:t>
      </w:r>
    </w:p>
    <w:p w:rsidR="00FB61BC" w:rsidRPr="00FB61BC" w:rsidRDefault="00FB61BC" w:rsidP="00FB61BC">
      <w:pPr>
        <w:spacing w:after="0"/>
        <w:rPr>
          <w:rFonts w:ascii="Times New Roman" w:hAnsi="Times New Roman" w:cs="Times New Roman"/>
        </w:rPr>
      </w:pPr>
    </w:p>
    <w:p w:rsidR="00FB61BC" w:rsidRPr="00FB61BC" w:rsidRDefault="00FB61BC" w:rsidP="00FB61BC">
      <w:pPr>
        <w:spacing w:after="0"/>
        <w:rPr>
          <w:rFonts w:ascii="Times New Roman" w:hAnsi="Times New Roman" w:cs="Times New Roman"/>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right"/>
        <w:outlineLvl w:val="1"/>
        <w:rPr>
          <w:rFonts w:ascii="Times New Roman" w:hAnsi="Times New Roman" w:cs="Times New Roman"/>
          <w:szCs w:val="22"/>
        </w:rPr>
      </w:pPr>
      <w:r w:rsidRPr="00FB61BC">
        <w:rPr>
          <w:rFonts w:ascii="Times New Roman" w:hAnsi="Times New Roman" w:cs="Times New Roman"/>
          <w:szCs w:val="22"/>
        </w:rPr>
        <w:t>Приложение 2</w:t>
      </w:r>
    </w:p>
    <w:p w:rsidR="00FB61BC" w:rsidRPr="00FB61BC" w:rsidRDefault="00FB61BC" w:rsidP="00FB61BC">
      <w:pPr>
        <w:pStyle w:val="ConsPlusNormal"/>
        <w:ind w:firstLine="709"/>
        <w:jc w:val="right"/>
        <w:rPr>
          <w:rFonts w:ascii="Times New Roman" w:hAnsi="Times New Roman" w:cs="Times New Roman"/>
          <w:szCs w:val="22"/>
        </w:rPr>
      </w:pPr>
      <w:r w:rsidRPr="00FB61BC">
        <w:rPr>
          <w:rFonts w:ascii="Times New Roman" w:hAnsi="Times New Roman" w:cs="Times New Roman"/>
          <w:szCs w:val="22"/>
        </w:rPr>
        <w:t>к Административному регламенту</w:t>
      </w:r>
    </w:p>
    <w:p w:rsidR="00FB61BC" w:rsidRPr="00FB61BC" w:rsidRDefault="00FB61BC" w:rsidP="00FB61BC">
      <w:pPr>
        <w:pStyle w:val="ConsPlusNormal"/>
        <w:ind w:firstLine="709"/>
        <w:jc w:val="right"/>
        <w:rPr>
          <w:rFonts w:ascii="Times New Roman" w:hAnsi="Times New Roman" w:cs="Times New Roman"/>
          <w:szCs w:val="22"/>
        </w:rPr>
      </w:pPr>
    </w:p>
    <w:p w:rsidR="00FB61BC" w:rsidRPr="00FB61BC" w:rsidRDefault="00FB61BC" w:rsidP="00FB61BC">
      <w:pPr>
        <w:pStyle w:val="ConsPlusNonformat"/>
        <w:ind w:firstLine="709"/>
        <w:jc w:val="both"/>
        <w:rPr>
          <w:rFonts w:ascii="Times New Roman" w:hAnsi="Times New Roman" w:cs="Times New Roman"/>
          <w:sz w:val="22"/>
          <w:szCs w:val="22"/>
        </w:rPr>
      </w:pPr>
    </w:p>
    <w:tbl>
      <w:tblPr>
        <w:tblW w:w="11592" w:type="dxa"/>
        <w:tblInd w:w="3369" w:type="dxa"/>
        <w:tblLayout w:type="fixed"/>
        <w:tblLook w:val="0000" w:firstRow="0" w:lastRow="0" w:firstColumn="0" w:lastColumn="0" w:noHBand="0" w:noVBand="0"/>
      </w:tblPr>
      <w:tblGrid>
        <w:gridCol w:w="710"/>
        <w:gridCol w:w="565"/>
        <w:gridCol w:w="15"/>
        <w:gridCol w:w="5088"/>
        <w:gridCol w:w="5214"/>
      </w:tblGrid>
      <w:tr w:rsidR="00FB61BC" w:rsidRPr="00FB61BC" w:rsidTr="00FB61BC">
        <w:trPr>
          <w:gridAfter w:val="1"/>
          <w:wAfter w:w="5214" w:type="dxa"/>
          <w:trHeight w:val="453"/>
        </w:trPr>
        <w:tc>
          <w:tcPr>
            <w:tcW w:w="6378" w:type="dxa"/>
            <w:gridSpan w:val="4"/>
          </w:tcPr>
          <w:p w:rsidR="00FB61BC" w:rsidRPr="00FB61BC" w:rsidRDefault="00FB61BC" w:rsidP="00FB61BC">
            <w:pPr>
              <w:pStyle w:val="ConsNormal"/>
              <w:rPr>
                <w:rFonts w:ascii="Times New Roman" w:hAnsi="Times New Roman" w:cs="Times New Roman"/>
                <w:sz w:val="22"/>
                <w:szCs w:val="22"/>
              </w:rPr>
            </w:pPr>
            <w:r w:rsidRPr="00FB61BC">
              <w:rPr>
                <w:rFonts w:ascii="Times New Roman" w:hAnsi="Times New Roman" w:cs="Times New Roman"/>
                <w:sz w:val="22"/>
                <w:szCs w:val="22"/>
              </w:rPr>
              <w:t xml:space="preserve">Главе администрации муниципального образования – Шиловский муниципальный район Рязанской области </w:t>
            </w:r>
          </w:p>
          <w:p w:rsidR="00FB61BC" w:rsidRPr="00FB61BC" w:rsidRDefault="00FB61BC" w:rsidP="00FB61BC">
            <w:pPr>
              <w:pStyle w:val="ConsNormal"/>
              <w:rPr>
                <w:rFonts w:ascii="Times New Roman" w:hAnsi="Times New Roman" w:cs="Times New Roman"/>
                <w:sz w:val="22"/>
                <w:szCs w:val="22"/>
              </w:rPr>
            </w:pPr>
            <w:r w:rsidRPr="00FB61BC">
              <w:rPr>
                <w:rFonts w:ascii="Times New Roman" w:hAnsi="Times New Roman" w:cs="Times New Roman"/>
                <w:sz w:val="22"/>
                <w:szCs w:val="22"/>
              </w:rPr>
              <w:t>___________________________________________________</w:t>
            </w:r>
          </w:p>
        </w:tc>
      </w:tr>
      <w:tr w:rsidR="00FB61BC" w:rsidRPr="00FB61BC" w:rsidTr="00FB61BC">
        <w:trPr>
          <w:gridAfter w:val="1"/>
          <w:wAfter w:w="5214" w:type="dxa"/>
        </w:trPr>
        <w:tc>
          <w:tcPr>
            <w:tcW w:w="710" w:type="dxa"/>
          </w:tcPr>
          <w:p w:rsidR="00FB61BC" w:rsidRPr="00FB61BC" w:rsidRDefault="00FB61BC" w:rsidP="00FB61BC">
            <w:pPr>
              <w:pStyle w:val="ConsNormal"/>
              <w:rPr>
                <w:rFonts w:ascii="Times New Roman" w:hAnsi="Times New Roman" w:cs="Times New Roman"/>
                <w:sz w:val="22"/>
                <w:szCs w:val="22"/>
              </w:rPr>
            </w:pPr>
            <w:r w:rsidRPr="00FB61BC">
              <w:rPr>
                <w:rFonts w:ascii="Times New Roman" w:hAnsi="Times New Roman" w:cs="Times New Roman"/>
                <w:sz w:val="22"/>
                <w:szCs w:val="22"/>
              </w:rPr>
              <w:t>(от)</w:t>
            </w:r>
          </w:p>
        </w:tc>
        <w:tc>
          <w:tcPr>
            <w:tcW w:w="5668" w:type="dxa"/>
            <w:gridSpan w:val="3"/>
            <w:tcBorders>
              <w:bottom w:val="single" w:sz="4" w:space="0" w:color="auto"/>
            </w:tcBorders>
          </w:tcPr>
          <w:p w:rsidR="00FB61BC" w:rsidRPr="00FB61BC" w:rsidRDefault="00FB61BC" w:rsidP="00FB61BC">
            <w:pPr>
              <w:pStyle w:val="ConsNormal"/>
              <w:rPr>
                <w:rFonts w:ascii="Times New Roman" w:hAnsi="Times New Roman" w:cs="Times New Roman"/>
                <w:sz w:val="22"/>
                <w:szCs w:val="22"/>
              </w:rPr>
            </w:pPr>
          </w:p>
        </w:tc>
      </w:tr>
      <w:tr w:rsidR="00FB61BC" w:rsidRPr="00FB61BC" w:rsidTr="00FB61BC">
        <w:trPr>
          <w:gridAfter w:val="1"/>
          <w:wAfter w:w="5214" w:type="dxa"/>
        </w:trPr>
        <w:tc>
          <w:tcPr>
            <w:tcW w:w="6378" w:type="dxa"/>
            <w:gridSpan w:val="4"/>
            <w:tcBorders>
              <w:bottom w:val="single" w:sz="4" w:space="0" w:color="auto"/>
            </w:tcBorders>
          </w:tcPr>
          <w:p w:rsidR="00FB61BC" w:rsidRPr="00FB61BC" w:rsidRDefault="00FB61BC" w:rsidP="00FB61BC">
            <w:pPr>
              <w:pStyle w:val="ConsNormal"/>
              <w:rPr>
                <w:rFonts w:ascii="Times New Roman" w:hAnsi="Times New Roman" w:cs="Times New Roman"/>
                <w:sz w:val="22"/>
                <w:szCs w:val="22"/>
              </w:rPr>
            </w:pPr>
          </w:p>
        </w:tc>
      </w:tr>
      <w:tr w:rsidR="00FB61BC" w:rsidRPr="00FB61BC" w:rsidTr="00FB61BC">
        <w:trPr>
          <w:gridAfter w:val="1"/>
          <w:wAfter w:w="5214" w:type="dxa"/>
        </w:trPr>
        <w:tc>
          <w:tcPr>
            <w:tcW w:w="6378" w:type="dxa"/>
            <w:gridSpan w:val="4"/>
            <w:tcBorders>
              <w:top w:val="single" w:sz="4" w:space="0" w:color="auto"/>
            </w:tcBorders>
          </w:tcPr>
          <w:p w:rsidR="00FB61BC" w:rsidRPr="00FB61BC" w:rsidRDefault="00FB61BC" w:rsidP="00FB61BC">
            <w:pPr>
              <w:pStyle w:val="ConsNormal"/>
              <w:jc w:val="center"/>
              <w:rPr>
                <w:rFonts w:ascii="Times New Roman" w:hAnsi="Times New Roman" w:cs="Times New Roman"/>
                <w:i/>
                <w:sz w:val="22"/>
                <w:szCs w:val="22"/>
              </w:rPr>
            </w:pPr>
            <w:r w:rsidRPr="00FB61BC">
              <w:rPr>
                <w:rFonts w:ascii="Times New Roman" w:hAnsi="Times New Roman" w:cs="Times New Roman"/>
                <w:i/>
                <w:sz w:val="22"/>
                <w:szCs w:val="22"/>
              </w:rPr>
              <w:t>(ФИО  (при наличии) Заявителя)</w:t>
            </w:r>
          </w:p>
        </w:tc>
      </w:tr>
      <w:tr w:rsidR="00FB61BC" w:rsidRPr="00FB61BC" w:rsidTr="00FB61BC">
        <w:tc>
          <w:tcPr>
            <w:tcW w:w="1275" w:type="dxa"/>
            <w:gridSpan w:val="2"/>
          </w:tcPr>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t>Адрес:</w:t>
            </w:r>
          </w:p>
        </w:tc>
        <w:tc>
          <w:tcPr>
            <w:tcW w:w="5103" w:type="dxa"/>
            <w:gridSpan w:val="2"/>
            <w:tcBorders>
              <w:bottom w:val="single" w:sz="4" w:space="0" w:color="auto"/>
            </w:tcBorders>
          </w:tcPr>
          <w:p w:rsidR="00FB61BC" w:rsidRPr="00FB61BC" w:rsidRDefault="00FB61BC" w:rsidP="00FB61BC">
            <w:pPr>
              <w:spacing w:after="0"/>
              <w:rPr>
                <w:rFonts w:ascii="Times New Roman" w:hAnsi="Times New Roman" w:cs="Times New Roman"/>
              </w:rPr>
            </w:pPr>
          </w:p>
        </w:tc>
        <w:tc>
          <w:tcPr>
            <w:tcW w:w="5214" w:type="dxa"/>
            <w:tcBorders>
              <w:left w:val="nil"/>
            </w:tcBorders>
          </w:tcPr>
          <w:p w:rsidR="00FB61BC" w:rsidRPr="00FB61BC" w:rsidRDefault="00FB61BC" w:rsidP="00FB61BC">
            <w:pPr>
              <w:spacing w:after="0"/>
              <w:rPr>
                <w:rFonts w:ascii="Times New Roman" w:hAnsi="Times New Roman" w:cs="Times New Roman"/>
              </w:rPr>
            </w:pPr>
          </w:p>
        </w:tc>
      </w:tr>
      <w:tr w:rsidR="00FB61BC" w:rsidRPr="00FB61BC" w:rsidTr="00FB61BC">
        <w:tc>
          <w:tcPr>
            <w:tcW w:w="1275" w:type="dxa"/>
            <w:gridSpan w:val="2"/>
            <w:tcBorders>
              <w:bottom w:val="single" w:sz="4" w:space="0" w:color="auto"/>
            </w:tcBorders>
          </w:tcPr>
          <w:p w:rsidR="00FB61BC" w:rsidRPr="00FB61BC" w:rsidRDefault="00FB61BC" w:rsidP="00FB61BC">
            <w:pPr>
              <w:spacing w:after="0"/>
              <w:rPr>
                <w:rFonts w:ascii="Times New Roman" w:hAnsi="Times New Roman" w:cs="Times New Roman"/>
              </w:rPr>
            </w:pPr>
          </w:p>
        </w:tc>
        <w:tc>
          <w:tcPr>
            <w:tcW w:w="5103" w:type="dxa"/>
            <w:gridSpan w:val="2"/>
            <w:tcBorders>
              <w:top w:val="single" w:sz="4" w:space="0" w:color="auto"/>
              <w:left w:val="nil"/>
              <w:bottom w:val="single" w:sz="4" w:space="0" w:color="auto"/>
            </w:tcBorders>
          </w:tcPr>
          <w:p w:rsidR="00FB61BC" w:rsidRPr="00FB61BC" w:rsidRDefault="00FB61BC" w:rsidP="00FB61BC">
            <w:pPr>
              <w:spacing w:after="0"/>
              <w:rPr>
                <w:rFonts w:ascii="Times New Roman" w:hAnsi="Times New Roman" w:cs="Times New Roman"/>
              </w:rPr>
            </w:pPr>
          </w:p>
        </w:tc>
        <w:tc>
          <w:tcPr>
            <w:tcW w:w="5214" w:type="dxa"/>
            <w:tcBorders>
              <w:left w:val="nil"/>
            </w:tcBorders>
          </w:tcPr>
          <w:p w:rsidR="00FB61BC" w:rsidRPr="00FB61BC" w:rsidRDefault="00FB61BC" w:rsidP="00FB61BC">
            <w:pPr>
              <w:spacing w:after="0"/>
              <w:rPr>
                <w:rFonts w:ascii="Times New Roman" w:hAnsi="Times New Roman" w:cs="Times New Roman"/>
              </w:rPr>
            </w:pPr>
          </w:p>
        </w:tc>
      </w:tr>
      <w:tr w:rsidR="00FB61BC" w:rsidRPr="00FB61BC" w:rsidTr="00FB61BC">
        <w:trPr>
          <w:gridAfter w:val="1"/>
          <w:wAfter w:w="5214" w:type="dxa"/>
          <w:trHeight w:val="440"/>
        </w:trPr>
        <w:tc>
          <w:tcPr>
            <w:tcW w:w="1290" w:type="dxa"/>
            <w:gridSpan w:val="3"/>
            <w:vMerge w:val="restart"/>
          </w:tcPr>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t>Телефон:</w:t>
            </w:r>
          </w:p>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t xml:space="preserve">Адрес </w:t>
            </w:r>
            <w:proofErr w:type="spellStart"/>
            <w:r w:rsidRPr="00FB61BC">
              <w:rPr>
                <w:rFonts w:ascii="Times New Roman" w:hAnsi="Times New Roman" w:cs="Times New Roman"/>
              </w:rPr>
              <w:t>эл.почты</w:t>
            </w:r>
            <w:proofErr w:type="spellEnd"/>
            <w:r w:rsidRPr="00FB61BC">
              <w:rPr>
                <w:rFonts w:ascii="Times New Roman" w:hAnsi="Times New Roman" w:cs="Times New Roman"/>
              </w:rPr>
              <w:t>:</w:t>
            </w:r>
          </w:p>
        </w:tc>
        <w:tc>
          <w:tcPr>
            <w:tcW w:w="5088" w:type="dxa"/>
            <w:tcBorders>
              <w:top w:val="single" w:sz="4" w:space="0" w:color="auto"/>
              <w:left w:val="nil"/>
              <w:bottom w:val="single" w:sz="4" w:space="0" w:color="auto"/>
            </w:tcBorders>
          </w:tcPr>
          <w:p w:rsidR="00FB61BC" w:rsidRPr="00FB61BC" w:rsidRDefault="00FB61BC" w:rsidP="00FB61BC">
            <w:pPr>
              <w:spacing w:after="0"/>
              <w:rPr>
                <w:rFonts w:ascii="Times New Roman" w:hAnsi="Times New Roman" w:cs="Times New Roman"/>
              </w:rPr>
            </w:pPr>
          </w:p>
        </w:tc>
      </w:tr>
      <w:tr w:rsidR="00FB61BC" w:rsidRPr="00FB61BC" w:rsidTr="00FB61BC">
        <w:trPr>
          <w:gridAfter w:val="1"/>
          <w:wAfter w:w="5214" w:type="dxa"/>
          <w:trHeight w:val="561"/>
        </w:trPr>
        <w:tc>
          <w:tcPr>
            <w:tcW w:w="1290" w:type="dxa"/>
            <w:gridSpan w:val="3"/>
            <w:vMerge/>
          </w:tcPr>
          <w:p w:rsidR="00FB61BC" w:rsidRPr="00FB61BC" w:rsidRDefault="00FB61BC" w:rsidP="00FB61BC">
            <w:pPr>
              <w:spacing w:after="0"/>
              <w:rPr>
                <w:rFonts w:ascii="Times New Roman" w:hAnsi="Times New Roman" w:cs="Times New Roman"/>
              </w:rPr>
            </w:pPr>
          </w:p>
        </w:tc>
        <w:tc>
          <w:tcPr>
            <w:tcW w:w="5088" w:type="dxa"/>
            <w:tcBorders>
              <w:top w:val="single" w:sz="4" w:space="0" w:color="auto"/>
              <w:left w:val="nil"/>
              <w:bottom w:val="single" w:sz="4" w:space="0" w:color="auto"/>
            </w:tcBorders>
          </w:tcPr>
          <w:p w:rsidR="00FB61BC" w:rsidRPr="00FB61BC" w:rsidRDefault="00FB61BC" w:rsidP="00FB61BC">
            <w:pPr>
              <w:spacing w:after="0"/>
              <w:rPr>
                <w:rFonts w:ascii="Times New Roman" w:hAnsi="Times New Roman" w:cs="Times New Roman"/>
              </w:rPr>
            </w:pPr>
          </w:p>
        </w:tc>
      </w:tr>
    </w:tbl>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center"/>
        <w:rPr>
          <w:rFonts w:ascii="Times New Roman" w:hAnsi="Times New Roman" w:cs="Times New Roman"/>
          <w:sz w:val="22"/>
          <w:szCs w:val="22"/>
        </w:rPr>
      </w:pPr>
      <w:r w:rsidRPr="00FB61BC">
        <w:rPr>
          <w:rFonts w:ascii="Times New Roman" w:hAnsi="Times New Roman" w:cs="Times New Roman"/>
          <w:sz w:val="22"/>
          <w:szCs w:val="22"/>
        </w:rPr>
        <w:t>ЗАЯВЛЕНИЕ</w:t>
      </w:r>
    </w:p>
    <w:p w:rsidR="00FB61BC" w:rsidRPr="00FB61BC" w:rsidRDefault="00FB61BC" w:rsidP="00FB61BC">
      <w:pPr>
        <w:pStyle w:val="ConsPlusNonformat"/>
        <w:ind w:firstLine="709"/>
        <w:jc w:val="center"/>
        <w:rPr>
          <w:rFonts w:ascii="Times New Roman" w:hAnsi="Times New Roman" w:cs="Times New Roman"/>
          <w:sz w:val="22"/>
          <w:szCs w:val="22"/>
        </w:rPr>
      </w:pPr>
      <w:r w:rsidRPr="00FB61BC">
        <w:rPr>
          <w:rFonts w:ascii="Times New Roman" w:hAnsi="Times New Roman" w:cs="Times New Roman"/>
          <w:sz w:val="22"/>
          <w:szCs w:val="22"/>
        </w:rPr>
        <w:t xml:space="preserve">о разрешении на вступление в брак лицом, </w:t>
      </w:r>
    </w:p>
    <w:p w:rsidR="00FB61BC" w:rsidRPr="00FB61BC" w:rsidRDefault="00FB61BC" w:rsidP="00FB61BC">
      <w:pPr>
        <w:pStyle w:val="ConsPlusNonformat"/>
        <w:ind w:firstLine="709"/>
        <w:jc w:val="center"/>
        <w:rPr>
          <w:rFonts w:ascii="Times New Roman" w:hAnsi="Times New Roman" w:cs="Times New Roman"/>
          <w:sz w:val="22"/>
          <w:szCs w:val="22"/>
        </w:rPr>
      </w:pPr>
      <w:r w:rsidRPr="00FB61BC">
        <w:rPr>
          <w:rFonts w:ascii="Times New Roman" w:hAnsi="Times New Roman" w:cs="Times New Roman"/>
          <w:sz w:val="22"/>
          <w:szCs w:val="22"/>
        </w:rPr>
        <w:t>достигшим возраста шестнадцати лет</w:t>
      </w: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r w:rsidRPr="00FB61BC">
        <w:rPr>
          <w:rFonts w:ascii="Times New Roman" w:hAnsi="Times New Roman" w:cs="Times New Roman"/>
          <w:sz w:val="22"/>
          <w:szCs w:val="22"/>
        </w:rPr>
        <w:t xml:space="preserve">В соответствии со статьей 13 Семейного Кодекса Российской Федерации прошу разрешить мне ________________________________________________ </w:t>
      </w:r>
    </w:p>
    <w:p w:rsidR="00FB61BC" w:rsidRPr="00FB61BC" w:rsidRDefault="00FB61BC" w:rsidP="00FB61BC">
      <w:pPr>
        <w:pStyle w:val="ConsPlusNonformat"/>
        <w:ind w:firstLine="709"/>
        <w:jc w:val="center"/>
        <w:rPr>
          <w:rFonts w:ascii="Times New Roman" w:hAnsi="Times New Roman" w:cs="Times New Roman"/>
          <w:i/>
          <w:sz w:val="22"/>
          <w:szCs w:val="22"/>
        </w:rPr>
      </w:pPr>
      <w:r w:rsidRPr="00FB61BC">
        <w:rPr>
          <w:rFonts w:ascii="Times New Roman" w:hAnsi="Times New Roman" w:cs="Times New Roman"/>
          <w:i/>
          <w:sz w:val="22"/>
          <w:szCs w:val="22"/>
        </w:rPr>
        <w:t>(ФИО, дата рождения)</w:t>
      </w:r>
    </w:p>
    <w:p w:rsidR="00FB61BC" w:rsidRPr="00FB61BC" w:rsidRDefault="00FB61BC" w:rsidP="00FB61BC">
      <w:pPr>
        <w:pStyle w:val="ConsPlusNonformat"/>
        <w:spacing w:line="360" w:lineRule="auto"/>
        <w:jc w:val="both"/>
        <w:rPr>
          <w:rFonts w:ascii="Times New Roman" w:hAnsi="Times New Roman" w:cs="Times New Roman"/>
          <w:sz w:val="22"/>
          <w:szCs w:val="22"/>
        </w:rPr>
      </w:pPr>
      <w:r w:rsidRPr="00FB61BC">
        <w:rPr>
          <w:rFonts w:ascii="Times New Roman" w:hAnsi="Times New Roman" w:cs="Times New Roman"/>
          <w:sz w:val="22"/>
          <w:szCs w:val="22"/>
        </w:rPr>
        <w:t xml:space="preserve">___________________________________________________________________  </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вступить в брак с ___________________________________________________,</w:t>
      </w:r>
    </w:p>
    <w:p w:rsidR="00FB61BC" w:rsidRPr="00FB61BC" w:rsidRDefault="00FB61BC" w:rsidP="00FB61BC">
      <w:pPr>
        <w:pStyle w:val="ConsPlusNonformat"/>
        <w:ind w:firstLine="709"/>
        <w:jc w:val="center"/>
        <w:rPr>
          <w:rFonts w:ascii="Times New Roman" w:hAnsi="Times New Roman" w:cs="Times New Roman"/>
          <w:i/>
          <w:sz w:val="22"/>
          <w:szCs w:val="22"/>
        </w:rPr>
      </w:pPr>
      <w:r w:rsidRPr="00FB61BC">
        <w:rPr>
          <w:rFonts w:ascii="Times New Roman" w:hAnsi="Times New Roman" w:cs="Times New Roman"/>
          <w:i/>
          <w:sz w:val="22"/>
          <w:szCs w:val="22"/>
        </w:rPr>
        <w:t>(ФИО, дата рождения)</w:t>
      </w:r>
    </w:p>
    <w:p w:rsidR="00FB61BC" w:rsidRPr="00FB61BC" w:rsidRDefault="00FB61BC" w:rsidP="00FB61BC">
      <w:pPr>
        <w:pStyle w:val="ConsPlusNonformat"/>
        <w:spacing w:line="360" w:lineRule="auto"/>
        <w:jc w:val="both"/>
        <w:rPr>
          <w:rFonts w:ascii="Times New Roman" w:hAnsi="Times New Roman" w:cs="Times New Roman"/>
          <w:i/>
          <w:sz w:val="22"/>
          <w:szCs w:val="22"/>
        </w:rPr>
      </w:pPr>
      <w:r w:rsidRPr="00FB61BC">
        <w:rPr>
          <w:rFonts w:ascii="Times New Roman" w:hAnsi="Times New Roman" w:cs="Times New Roman"/>
          <w:i/>
          <w:sz w:val="22"/>
          <w:szCs w:val="22"/>
        </w:rPr>
        <w:t xml:space="preserve">____________________________________________________________________________________, </w:t>
      </w:r>
    </w:p>
    <w:p w:rsidR="00FB61BC" w:rsidRPr="00FB61BC" w:rsidRDefault="00FB61BC" w:rsidP="00FB61BC">
      <w:pPr>
        <w:pStyle w:val="ConsPlusNonformat"/>
        <w:rPr>
          <w:rFonts w:ascii="Times New Roman" w:hAnsi="Times New Roman" w:cs="Times New Roman"/>
          <w:sz w:val="22"/>
          <w:szCs w:val="22"/>
        </w:rPr>
      </w:pPr>
      <w:r w:rsidRPr="00FB61BC">
        <w:rPr>
          <w:rFonts w:ascii="Times New Roman" w:hAnsi="Times New Roman" w:cs="Times New Roman"/>
          <w:sz w:val="22"/>
          <w:szCs w:val="22"/>
        </w:rPr>
        <w:t>в связи с  ___________________________________________________________.</w:t>
      </w:r>
    </w:p>
    <w:p w:rsidR="00FB61BC" w:rsidRPr="00FB61BC" w:rsidRDefault="00FB61BC" w:rsidP="00FB61BC">
      <w:pPr>
        <w:pStyle w:val="ConsPlusNonformat"/>
        <w:ind w:firstLine="709"/>
        <w:jc w:val="center"/>
        <w:rPr>
          <w:rFonts w:ascii="Times New Roman" w:hAnsi="Times New Roman" w:cs="Times New Roman"/>
          <w:i/>
          <w:sz w:val="22"/>
          <w:szCs w:val="22"/>
        </w:rPr>
      </w:pPr>
      <w:r w:rsidRPr="00FB61BC">
        <w:rPr>
          <w:rFonts w:ascii="Times New Roman" w:hAnsi="Times New Roman" w:cs="Times New Roman"/>
          <w:i/>
          <w:sz w:val="22"/>
          <w:szCs w:val="22"/>
        </w:rPr>
        <w:t>(указать уважительные причины)</w:t>
      </w: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r w:rsidRPr="00FB61BC">
        <w:rPr>
          <w:rFonts w:ascii="Times New Roman" w:hAnsi="Times New Roman" w:cs="Times New Roman"/>
          <w:sz w:val="22"/>
          <w:szCs w:val="22"/>
        </w:rPr>
        <w:t>Приложение:</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1. Копии документов, удостоверяющих личности вступающих в брак.</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2. Справка учреждения государственной или муниципальной системы здравоохранения о наличии беременности.</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 xml:space="preserve">Варианты дополнительно. </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3. Свидетельство о рождении общего ребенка (детей) у лиц, желающих вступить в брак, и свидетельство об установлении отцовства.</w:t>
      </w:r>
    </w:p>
    <w:p w:rsidR="00FB61BC" w:rsidRPr="00FB61BC" w:rsidRDefault="00FB61BC" w:rsidP="00FB61BC">
      <w:pPr>
        <w:pStyle w:val="ConsPlusNonformat"/>
        <w:jc w:val="both"/>
        <w:rPr>
          <w:rFonts w:ascii="Times New Roman" w:hAnsi="Times New Roman" w:cs="Times New Roman"/>
          <w:sz w:val="22"/>
          <w:szCs w:val="22"/>
        </w:rPr>
      </w:pPr>
    </w:p>
    <w:p w:rsidR="00FB61BC" w:rsidRPr="00FB61BC" w:rsidRDefault="00FB61BC" w:rsidP="00FB61BC">
      <w:pPr>
        <w:pStyle w:val="ConsPlusNonformat"/>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r w:rsidRPr="00FB61BC">
        <w:rPr>
          <w:rFonts w:ascii="Times New Roman" w:hAnsi="Times New Roman" w:cs="Times New Roman"/>
          <w:sz w:val="22"/>
          <w:szCs w:val="22"/>
        </w:rPr>
        <w:t>«___» _______________ 20___ г.</w:t>
      </w:r>
      <w:r w:rsidRPr="00FB61BC">
        <w:rPr>
          <w:rFonts w:ascii="Times New Roman" w:hAnsi="Times New Roman" w:cs="Times New Roman"/>
          <w:sz w:val="22"/>
          <w:szCs w:val="22"/>
        </w:rPr>
        <w:tab/>
      </w:r>
      <w:r w:rsidRPr="00FB61BC">
        <w:rPr>
          <w:rFonts w:ascii="Times New Roman" w:hAnsi="Times New Roman" w:cs="Times New Roman"/>
          <w:sz w:val="22"/>
          <w:szCs w:val="22"/>
        </w:rPr>
        <w:tab/>
      </w:r>
      <w:r w:rsidRPr="00FB61BC">
        <w:rPr>
          <w:rFonts w:ascii="Times New Roman" w:hAnsi="Times New Roman" w:cs="Times New Roman"/>
          <w:sz w:val="22"/>
          <w:szCs w:val="22"/>
        </w:rPr>
        <w:tab/>
      </w:r>
      <w:r w:rsidR="00F97383">
        <w:rPr>
          <w:rFonts w:ascii="Times New Roman" w:hAnsi="Times New Roman" w:cs="Times New Roman"/>
          <w:sz w:val="22"/>
          <w:szCs w:val="22"/>
        </w:rPr>
        <w:t xml:space="preserve">                         </w:t>
      </w:r>
      <w:r w:rsidRPr="00FB61BC">
        <w:rPr>
          <w:rFonts w:ascii="Times New Roman" w:hAnsi="Times New Roman" w:cs="Times New Roman"/>
          <w:sz w:val="22"/>
          <w:szCs w:val="22"/>
        </w:rPr>
        <w:t>Подпись _______________</w:t>
      </w:r>
    </w:p>
    <w:p w:rsidR="00FB61BC" w:rsidRPr="00FB61BC" w:rsidRDefault="00FB61BC" w:rsidP="00FB61BC">
      <w:pPr>
        <w:pStyle w:val="ConsPlusNormal"/>
        <w:ind w:firstLine="709"/>
        <w:jc w:val="right"/>
        <w:outlineLvl w:val="1"/>
        <w:rPr>
          <w:rFonts w:ascii="Times New Roman" w:hAnsi="Times New Roman" w:cs="Times New Roman"/>
          <w:szCs w:val="22"/>
        </w:rPr>
      </w:pPr>
    </w:p>
    <w:p w:rsidR="00FB61BC" w:rsidRPr="00FB61BC" w:rsidRDefault="00FB61BC" w:rsidP="00FB61BC">
      <w:pPr>
        <w:pStyle w:val="ConsPlusNormal"/>
        <w:ind w:firstLine="709"/>
        <w:jc w:val="right"/>
        <w:outlineLvl w:val="1"/>
        <w:rPr>
          <w:rFonts w:ascii="Times New Roman" w:hAnsi="Times New Roman" w:cs="Times New Roman"/>
          <w:szCs w:val="22"/>
        </w:rPr>
      </w:pPr>
    </w:p>
    <w:p w:rsidR="00F97383" w:rsidRDefault="00F97383" w:rsidP="00FB61BC">
      <w:pPr>
        <w:pStyle w:val="ConsPlusNormal"/>
        <w:ind w:firstLine="709"/>
        <w:jc w:val="right"/>
        <w:outlineLvl w:val="1"/>
        <w:rPr>
          <w:rFonts w:ascii="Times New Roman" w:hAnsi="Times New Roman" w:cs="Times New Roman"/>
          <w:szCs w:val="22"/>
        </w:rPr>
      </w:pPr>
    </w:p>
    <w:p w:rsidR="00FB61BC" w:rsidRPr="00FB61BC" w:rsidRDefault="00FB61BC" w:rsidP="00FB61BC">
      <w:pPr>
        <w:pStyle w:val="ConsPlusNormal"/>
        <w:ind w:firstLine="709"/>
        <w:jc w:val="right"/>
        <w:outlineLvl w:val="1"/>
        <w:rPr>
          <w:rFonts w:ascii="Times New Roman" w:hAnsi="Times New Roman" w:cs="Times New Roman"/>
          <w:szCs w:val="22"/>
        </w:rPr>
      </w:pPr>
      <w:r w:rsidRPr="00FB61BC">
        <w:rPr>
          <w:rFonts w:ascii="Times New Roman" w:hAnsi="Times New Roman" w:cs="Times New Roman"/>
          <w:szCs w:val="22"/>
        </w:rPr>
        <w:t>Приложение 3</w:t>
      </w:r>
    </w:p>
    <w:p w:rsidR="00FB61BC" w:rsidRPr="00FB61BC" w:rsidRDefault="00FB61BC" w:rsidP="00FB61BC">
      <w:pPr>
        <w:pStyle w:val="ConsPlusNormal"/>
        <w:ind w:firstLine="709"/>
        <w:jc w:val="right"/>
        <w:rPr>
          <w:rFonts w:ascii="Times New Roman" w:hAnsi="Times New Roman" w:cs="Times New Roman"/>
          <w:szCs w:val="22"/>
        </w:rPr>
      </w:pPr>
      <w:r w:rsidRPr="00FB61BC">
        <w:rPr>
          <w:rFonts w:ascii="Times New Roman" w:hAnsi="Times New Roman" w:cs="Times New Roman"/>
          <w:szCs w:val="22"/>
        </w:rPr>
        <w:t>к Административному регламенту</w:t>
      </w:r>
    </w:p>
    <w:p w:rsidR="00FB61BC" w:rsidRPr="00FB61BC" w:rsidRDefault="00FB61BC" w:rsidP="00FB61BC">
      <w:pPr>
        <w:pStyle w:val="ConsPlusNormal"/>
        <w:ind w:firstLine="709"/>
        <w:jc w:val="right"/>
        <w:rPr>
          <w:rFonts w:ascii="Times New Roman" w:hAnsi="Times New Roman" w:cs="Times New Roman"/>
          <w:szCs w:val="22"/>
        </w:rPr>
      </w:pPr>
    </w:p>
    <w:p w:rsidR="00FB61BC" w:rsidRPr="00FB61BC" w:rsidRDefault="00FB61BC" w:rsidP="00FB61BC">
      <w:pPr>
        <w:pStyle w:val="ConsPlusNonformat"/>
        <w:ind w:firstLine="709"/>
        <w:jc w:val="both"/>
        <w:rPr>
          <w:rFonts w:ascii="Times New Roman" w:hAnsi="Times New Roman" w:cs="Times New Roman"/>
          <w:b/>
          <w:sz w:val="22"/>
          <w:szCs w:val="22"/>
        </w:rPr>
      </w:pPr>
    </w:p>
    <w:tbl>
      <w:tblPr>
        <w:tblW w:w="11592" w:type="dxa"/>
        <w:tblInd w:w="3369" w:type="dxa"/>
        <w:tblLayout w:type="fixed"/>
        <w:tblLook w:val="0000" w:firstRow="0" w:lastRow="0" w:firstColumn="0" w:lastColumn="0" w:noHBand="0" w:noVBand="0"/>
      </w:tblPr>
      <w:tblGrid>
        <w:gridCol w:w="710"/>
        <w:gridCol w:w="565"/>
        <w:gridCol w:w="15"/>
        <w:gridCol w:w="5088"/>
        <w:gridCol w:w="5214"/>
      </w:tblGrid>
      <w:tr w:rsidR="00FB61BC" w:rsidRPr="00FB61BC" w:rsidTr="00FB61BC">
        <w:trPr>
          <w:gridAfter w:val="1"/>
          <w:wAfter w:w="5214" w:type="dxa"/>
          <w:trHeight w:val="453"/>
        </w:trPr>
        <w:tc>
          <w:tcPr>
            <w:tcW w:w="6378" w:type="dxa"/>
            <w:gridSpan w:val="4"/>
          </w:tcPr>
          <w:p w:rsidR="00FB61BC" w:rsidRPr="00FB61BC" w:rsidRDefault="00FB61BC" w:rsidP="00FB61BC">
            <w:pPr>
              <w:pStyle w:val="ConsNormal"/>
              <w:rPr>
                <w:rFonts w:ascii="Times New Roman" w:hAnsi="Times New Roman" w:cs="Times New Roman"/>
                <w:sz w:val="22"/>
                <w:szCs w:val="22"/>
              </w:rPr>
            </w:pPr>
            <w:r w:rsidRPr="00FB61BC">
              <w:rPr>
                <w:rFonts w:ascii="Times New Roman" w:hAnsi="Times New Roman" w:cs="Times New Roman"/>
                <w:sz w:val="22"/>
                <w:szCs w:val="22"/>
              </w:rPr>
              <w:t xml:space="preserve">Главе администрации муниципального образования – Шиловский муниципальный район Рязанской области </w:t>
            </w:r>
          </w:p>
          <w:p w:rsidR="00FB61BC" w:rsidRPr="00FB61BC" w:rsidRDefault="00FB61BC" w:rsidP="00FB61BC">
            <w:pPr>
              <w:pStyle w:val="ConsNormal"/>
              <w:rPr>
                <w:rFonts w:ascii="Times New Roman" w:hAnsi="Times New Roman" w:cs="Times New Roman"/>
                <w:sz w:val="22"/>
                <w:szCs w:val="22"/>
              </w:rPr>
            </w:pPr>
            <w:r w:rsidRPr="00FB61BC">
              <w:rPr>
                <w:rFonts w:ascii="Times New Roman" w:hAnsi="Times New Roman" w:cs="Times New Roman"/>
                <w:sz w:val="22"/>
                <w:szCs w:val="22"/>
              </w:rPr>
              <w:t>___________________________________________________</w:t>
            </w:r>
          </w:p>
        </w:tc>
      </w:tr>
      <w:tr w:rsidR="00FB61BC" w:rsidRPr="00FB61BC" w:rsidTr="00FB61BC">
        <w:trPr>
          <w:gridAfter w:val="1"/>
          <w:wAfter w:w="5214" w:type="dxa"/>
        </w:trPr>
        <w:tc>
          <w:tcPr>
            <w:tcW w:w="710" w:type="dxa"/>
          </w:tcPr>
          <w:p w:rsidR="00FB61BC" w:rsidRPr="00FB61BC" w:rsidRDefault="00FB61BC" w:rsidP="00FB61BC">
            <w:pPr>
              <w:pStyle w:val="ConsNormal"/>
              <w:rPr>
                <w:rFonts w:ascii="Times New Roman" w:hAnsi="Times New Roman" w:cs="Times New Roman"/>
                <w:sz w:val="22"/>
                <w:szCs w:val="22"/>
              </w:rPr>
            </w:pPr>
            <w:r w:rsidRPr="00FB61BC">
              <w:rPr>
                <w:rFonts w:ascii="Times New Roman" w:hAnsi="Times New Roman" w:cs="Times New Roman"/>
                <w:sz w:val="22"/>
                <w:szCs w:val="22"/>
              </w:rPr>
              <w:t>(от)</w:t>
            </w:r>
          </w:p>
        </w:tc>
        <w:tc>
          <w:tcPr>
            <w:tcW w:w="5668" w:type="dxa"/>
            <w:gridSpan w:val="3"/>
            <w:tcBorders>
              <w:bottom w:val="single" w:sz="4" w:space="0" w:color="auto"/>
            </w:tcBorders>
          </w:tcPr>
          <w:p w:rsidR="00FB61BC" w:rsidRPr="00FB61BC" w:rsidRDefault="00FB61BC" w:rsidP="00FB61BC">
            <w:pPr>
              <w:pStyle w:val="ConsNormal"/>
              <w:rPr>
                <w:rFonts w:ascii="Times New Roman" w:hAnsi="Times New Roman" w:cs="Times New Roman"/>
                <w:sz w:val="22"/>
                <w:szCs w:val="22"/>
              </w:rPr>
            </w:pPr>
          </w:p>
        </w:tc>
      </w:tr>
      <w:tr w:rsidR="00FB61BC" w:rsidRPr="00FB61BC" w:rsidTr="00FB61BC">
        <w:trPr>
          <w:gridAfter w:val="1"/>
          <w:wAfter w:w="5214" w:type="dxa"/>
        </w:trPr>
        <w:tc>
          <w:tcPr>
            <w:tcW w:w="6378" w:type="dxa"/>
            <w:gridSpan w:val="4"/>
            <w:tcBorders>
              <w:bottom w:val="single" w:sz="4" w:space="0" w:color="auto"/>
            </w:tcBorders>
          </w:tcPr>
          <w:p w:rsidR="00FB61BC" w:rsidRPr="00FB61BC" w:rsidRDefault="00FB61BC" w:rsidP="00FB61BC">
            <w:pPr>
              <w:pStyle w:val="ConsNormal"/>
              <w:rPr>
                <w:rFonts w:ascii="Times New Roman" w:hAnsi="Times New Roman" w:cs="Times New Roman"/>
                <w:sz w:val="22"/>
                <w:szCs w:val="22"/>
              </w:rPr>
            </w:pPr>
          </w:p>
        </w:tc>
      </w:tr>
      <w:tr w:rsidR="00FB61BC" w:rsidRPr="00FB61BC" w:rsidTr="00FB61BC">
        <w:trPr>
          <w:gridAfter w:val="1"/>
          <w:wAfter w:w="5214" w:type="dxa"/>
        </w:trPr>
        <w:tc>
          <w:tcPr>
            <w:tcW w:w="6378" w:type="dxa"/>
            <w:gridSpan w:val="4"/>
            <w:tcBorders>
              <w:top w:val="single" w:sz="4" w:space="0" w:color="auto"/>
            </w:tcBorders>
          </w:tcPr>
          <w:p w:rsidR="00FB61BC" w:rsidRPr="00FB61BC" w:rsidRDefault="00FB61BC" w:rsidP="00FB61BC">
            <w:pPr>
              <w:pStyle w:val="ConsNormal"/>
              <w:jc w:val="center"/>
              <w:rPr>
                <w:rFonts w:ascii="Times New Roman" w:hAnsi="Times New Roman" w:cs="Times New Roman"/>
                <w:i/>
                <w:sz w:val="22"/>
                <w:szCs w:val="22"/>
              </w:rPr>
            </w:pPr>
            <w:r w:rsidRPr="00FB61BC">
              <w:rPr>
                <w:rFonts w:ascii="Times New Roman" w:hAnsi="Times New Roman" w:cs="Times New Roman"/>
                <w:i/>
                <w:sz w:val="22"/>
                <w:szCs w:val="22"/>
              </w:rPr>
              <w:t>(ФИО  (при наличии)</w:t>
            </w:r>
          </w:p>
        </w:tc>
      </w:tr>
      <w:tr w:rsidR="00FB61BC" w:rsidRPr="00FB61BC" w:rsidTr="00FB61BC">
        <w:tc>
          <w:tcPr>
            <w:tcW w:w="1275" w:type="dxa"/>
            <w:gridSpan w:val="2"/>
          </w:tcPr>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t>Адрес:</w:t>
            </w:r>
          </w:p>
        </w:tc>
        <w:tc>
          <w:tcPr>
            <w:tcW w:w="5103" w:type="dxa"/>
            <w:gridSpan w:val="2"/>
            <w:tcBorders>
              <w:bottom w:val="single" w:sz="4" w:space="0" w:color="auto"/>
            </w:tcBorders>
          </w:tcPr>
          <w:p w:rsidR="00FB61BC" w:rsidRPr="00FB61BC" w:rsidRDefault="00FB61BC" w:rsidP="00FB61BC">
            <w:pPr>
              <w:spacing w:after="0"/>
              <w:rPr>
                <w:rFonts w:ascii="Times New Roman" w:hAnsi="Times New Roman" w:cs="Times New Roman"/>
              </w:rPr>
            </w:pPr>
          </w:p>
        </w:tc>
        <w:tc>
          <w:tcPr>
            <w:tcW w:w="5214" w:type="dxa"/>
            <w:tcBorders>
              <w:left w:val="nil"/>
            </w:tcBorders>
          </w:tcPr>
          <w:p w:rsidR="00FB61BC" w:rsidRPr="00FB61BC" w:rsidRDefault="00FB61BC" w:rsidP="00FB61BC">
            <w:pPr>
              <w:spacing w:after="0"/>
              <w:rPr>
                <w:rFonts w:ascii="Times New Roman" w:hAnsi="Times New Roman" w:cs="Times New Roman"/>
              </w:rPr>
            </w:pPr>
          </w:p>
        </w:tc>
      </w:tr>
      <w:tr w:rsidR="00FB61BC" w:rsidRPr="00FB61BC" w:rsidTr="00FB61BC">
        <w:tc>
          <w:tcPr>
            <w:tcW w:w="1275" w:type="dxa"/>
            <w:gridSpan w:val="2"/>
            <w:tcBorders>
              <w:bottom w:val="single" w:sz="4" w:space="0" w:color="auto"/>
            </w:tcBorders>
          </w:tcPr>
          <w:p w:rsidR="00FB61BC" w:rsidRPr="00FB61BC" w:rsidRDefault="00FB61BC" w:rsidP="00FB61BC">
            <w:pPr>
              <w:spacing w:after="0"/>
              <w:rPr>
                <w:rFonts w:ascii="Times New Roman" w:hAnsi="Times New Roman" w:cs="Times New Roman"/>
              </w:rPr>
            </w:pPr>
          </w:p>
        </w:tc>
        <w:tc>
          <w:tcPr>
            <w:tcW w:w="5103" w:type="dxa"/>
            <w:gridSpan w:val="2"/>
            <w:tcBorders>
              <w:top w:val="single" w:sz="4" w:space="0" w:color="auto"/>
              <w:left w:val="nil"/>
              <w:bottom w:val="single" w:sz="4" w:space="0" w:color="auto"/>
            </w:tcBorders>
          </w:tcPr>
          <w:p w:rsidR="00FB61BC" w:rsidRPr="00FB61BC" w:rsidRDefault="00FB61BC" w:rsidP="00FB61BC">
            <w:pPr>
              <w:spacing w:after="0"/>
              <w:rPr>
                <w:rFonts w:ascii="Times New Roman" w:hAnsi="Times New Roman" w:cs="Times New Roman"/>
              </w:rPr>
            </w:pPr>
          </w:p>
        </w:tc>
        <w:tc>
          <w:tcPr>
            <w:tcW w:w="5214" w:type="dxa"/>
            <w:tcBorders>
              <w:left w:val="nil"/>
            </w:tcBorders>
          </w:tcPr>
          <w:p w:rsidR="00FB61BC" w:rsidRPr="00FB61BC" w:rsidRDefault="00FB61BC" w:rsidP="00FB61BC">
            <w:pPr>
              <w:spacing w:after="0"/>
              <w:rPr>
                <w:rFonts w:ascii="Times New Roman" w:hAnsi="Times New Roman" w:cs="Times New Roman"/>
              </w:rPr>
            </w:pPr>
          </w:p>
        </w:tc>
      </w:tr>
      <w:tr w:rsidR="00FB61BC" w:rsidRPr="00FB61BC" w:rsidTr="00FB61BC">
        <w:trPr>
          <w:trHeight w:val="410"/>
        </w:trPr>
        <w:tc>
          <w:tcPr>
            <w:tcW w:w="1290" w:type="dxa"/>
            <w:gridSpan w:val="3"/>
            <w:vMerge w:val="restart"/>
          </w:tcPr>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t>Телефон:</w:t>
            </w:r>
          </w:p>
          <w:p w:rsidR="00FB61BC" w:rsidRPr="00FB61BC" w:rsidRDefault="00FB61BC" w:rsidP="00FB61BC">
            <w:pPr>
              <w:spacing w:after="0"/>
              <w:rPr>
                <w:rFonts w:ascii="Times New Roman" w:hAnsi="Times New Roman" w:cs="Times New Roman"/>
              </w:rPr>
            </w:pPr>
            <w:r w:rsidRPr="00FB61BC">
              <w:rPr>
                <w:rFonts w:ascii="Times New Roman" w:hAnsi="Times New Roman" w:cs="Times New Roman"/>
              </w:rPr>
              <w:t xml:space="preserve">Адрес </w:t>
            </w:r>
            <w:proofErr w:type="spellStart"/>
            <w:r w:rsidRPr="00FB61BC">
              <w:rPr>
                <w:rFonts w:ascii="Times New Roman" w:hAnsi="Times New Roman" w:cs="Times New Roman"/>
              </w:rPr>
              <w:t>эл.почты</w:t>
            </w:r>
            <w:proofErr w:type="spellEnd"/>
            <w:r w:rsidRPr="00FB61BC">
              <w:rPr>
                <w:rFonts w:ascii="Times New Roman" w:hAnsi="Times New Roman" w:cs="Times New Roman"/>
              </w:rPr>
              <w:t>:</w:t>
            </w:r>
          </w:p>
        </w:tc>
        <w:tc>
          <w:tcPr>
            <w:tcW w:w="5088" w:type="dxa"/>
            <w:tcBorders>
              <w:top w:val="single" w:sz="4" w:space="0" w:color="auto"/>
              <w:left w:val="nil"/>
              <w:bottom w:val="single" w:sz="4" w:space="0" w:color="auto"/>
            </w:tcBorders>
          </w:tcPr>
          <w:p w:rsidR="00FB61BC" w:rsidRPr="00FB61BC" w:rsidRDefault="00FB61BC" w:rsidP="00FB61BC">
            <w:pPr>
              <w:spacing w:after="0"/>
              <w:rPr>
                <w:rFonts w:ascii="Times New Roman" w:hAnsi="Times New Roman" w:cs="Times New Roman"/>
              </w:rPr>
            </w:pPr>
          </w:p>
        </w:tc>
        <w:tc>
          <w:tcPr>
            <w:tcW w:w="5214" w:type="dxa"/>
            <w:vMerge w:val="restart"/>
            <w:tcBorders>
              <w:left w:val="nil"/>
            </w:tcBorders>
          </w:tcPr>
          <w:p w:rsidR="00FB61BC" w:rsidRPr="00FB61BC" w:rsidRDefault="00FB61BC" w:rsidP="00FB61BC">
            <w:pPr>
              <w:spacing w:after="0"/>
              <w:rPr>
                <w:rFonts w:ascii="Times New Roman" w:hAnsi="Times New Roman" w:cs="Times New Roman"/>
              </w:rPr>
            </w:pPr>
          </w:p>
          <w:p w:rsidR="00FB61BC" w:rsidRPr="00FB61BC" w:rsidRDefault="00FB61BC" w:rsidP="00FB61BC">
            <w:pPr>
              <w:spacing w:after="0"/>
              <w:rPr>
                <w:rFonts w:ascii="Times New Roman" w:hAnsi="Times New Roman" w:cs="Times New Roman"/>
              </w:rPr>
            </w:pPr>
          </w:p>
        </w:tc>
      </w:tr>
      <w:tr w:rsidR="00FB61BC" w:rsidRPr="00FB61BC" w:rsidTr="00FB61BC">
        <w:trPr>
          <w:trHeight w:val="950"/>
        </w:trPr>
        <w:tc>
          <w:tcPr>
            <w:tcW w:w="1290" w:type="dxa"/>
            <w:gridSpan w:val="3"/>
            <w:vMerge/>
          </w:tcPr>
          <w:p w:rsidR="00FB61BC" w:rsidRPr="00FB61BC" w:rsidRDefault="00FB61BC" w:rsidP="00FB61BC">
            <w:pPr>
              <w:spacing w:after="0"/>
              <w:rPr>
                <w:rFonts w:ascii="Times New Roman" w:hAnsi="Times New Roman" w:cs="Times New Roman"/>
              </w:rPr>
            </w:pPr>
          </w:p>
        </w:tc>
        <w:tc>
          <w:tcPr>
            <w:tcW w:w="5088" w:type="dxa"/>
            <w:tcBorders>
              <w:top w:val="single" w:sz="4" w:space="0" w:color="auto"/>
              <w:left w:val="nil"/>
              <w:bottom w:val="single" w:sz="4" w:space="0" w:color="auto"/>
            </w:tcBorders>
          </w:tcPr>
          <w:p w:rsidR="00FB61BC" w:rsidRPr="00FB61BC" w:rsidRDefault="00FB61BC" w:rsidP="00FB61BC">
            <w:pPr>
              <w:spacing w:after="0"/>
              <w:rPr>
                <w:rFonts w:ascii="Times New Roman" w:hAnsi="Times New Roman" w:cs="Times New Roman"/>
              </w:rPr>
            </w:pPr>
          </w:p>
        </w:tc>
        <w:tc>
          <w:tcPr>
            <w:tcW w:w="5214" w:type="dxa"/>
            <w:vMerge/>
            <w:tcBorders>
              <w:left w:val="nil"/>
            </w:tcBorders>
          </w:tcPr>
          <w:p w:rsidR="00FB61BC" w:rsidRPr="00FB61BC" w:rsidRDefault="00FB61BC" w:rsidP="00FB61BC">
            <w:pPr>
              <w:spacing w:after="0"/>
              <w:rPr>
                <w:rFonts w:ascii="Times New Roman" w:hAnsi="Times New Roman" w:cs="Times New Roman"/>
              </w:rPr>
            </w:pPr>
          </w:p>
        </w:tc>
      </w:tr>
    </w:tbl>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nformat"/>
        <w:ind w:firstLine="709"/>
        <w:jc w:val="center"/>
        <w:rPr>
          <w:rFonts w:ascii="Times New Roman" w:hAnsi="Times New Roman" w:cs="Times New Roman"/>
          <w:sz w:val="22"/>
          <w:szCs w:val="22"/>
        </w:rPr>
      </w:pPr>
      <w:bookmarkStart w:id="9" w:name="Par334"/>
      <w:bookmarkEnd w:id="9"/>
      <w:r w:rsidRPr="00FB61BC">
        <w:rPr>
          <w:rFonts w:ascii="Times New Roman" w:hAnsi="Times New Roman" w:cs="Times New Roman"/>
          <w:sz w:val="22"/>
          <w:szCs w:val="22"/>
        </w:rPr>
        <w:t>ЗАЯВЛЕНИЕ</w:t>
      </w: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spacing w:line="360" w:lineRule="auto"/>
        <w:ind w:firstLine="709"/>
        <w:jc w:val="both"/>
        <w:rPr>
          <w:rFonts w:ascii="Times New Roman" w:hAnsi="Times New Roman" w:cs="Times New Roman"/>
          <w:sz w:val="22"/>
          <w:szCs w:val="22"/>
        </w:rPr>
      </w:pPr>
      <w:r w:rsidRPr="00FB61BC">
        <w:rPr>
          <w:rFonts w:ascii="Times New Roman" w:hAnsi="Times New Roman" w:cs="Times New Roman"/>
          <w:sz w:val="22"/>
          <w:szCs w:val="22"/>
        </w:rPr>
        <w:t>Прошу выдать разрешение на регистрацию брака с несовершеннолетним(ей) гражданином (гражданкой) _____________________</w:t>
      </w:r>
      <w:r w:rsidR="00F97383">
        <w:rPr>
          <w:rFonts w:ascii="Times New Roman" w:hAnsi="Times New Roman" w:cs="Times New Roman"/>
          <w:sz w:val="22"/>
          <w:szCs w:val="22"/>
        </w:rPr>
        <w:t>____________________________________________________</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lastRenderedPageBreak/>
        <w:t xml:space="preserve">___________________________________________________________________ , </w:t>
      </w:r>
    </w:p>
    <w:p w:rsidR="00FB61BC" w:rsidRPr="00FB61BC" w:rsidRDefault="00FB61BC" w:rsidP="00FB61BC">
      <w:pPr>
        <w:pStyle w:val="ConsPlusNonformat"/>
        <w:jc w:val="center"/>
        <w:rPr>
          <w:rFonts w:ascii="Times New Roman" w:hAnsi="Times New Roman" w:cs="Times New Roman"/>
          <w:i/>
          <w:sz w:val="22"/>
          <w:szCs w:val="22"/>
        </w:rPr>
      </w:pPr>
      <w:r w:rsidRPr="00FB61BC">
        <w:rPr>
          <w:rFonts w:ascii="Times New Roman" w:hAnsi="Times New Roman" w:cs="Times New Roman"/>
          <w:i/>
          <w:sz w:val="22"/>
          <w:szCs w:val="22"/>
        </w:rPr>
        <w:t>(ФИО, дата рождения)</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в связи с  ___________________________________________________________ .</w:t>
      </w:r>
    </w:p>
    <w:p w:rsidR="00FB61BC" w:rsidRPr="00FB61BC" w:rsidRDefault="00FB61BC" w:rsidP="00FB61BC">
      <w:pPr>
        <w:pStyle w:val="ConsPlusNonformat"/>
        <w:ind w:firstLine="709"/>
        <w:jc w:val="center"/>
        <w:rPr>
          <w:rFonts w:ascii="Times New Roman" w:hAnsi="Times New Roman" w:cs="Times New Roman"/>
          <w:i/>
          <w:sz w:val="22"/>
          <w:szCs w:val="22"/>
        </w:rPr>
      </w:pPr>
      <w:r w:rsidRPr="00FB61BC">
        <w:rPr>
          <w:rFonts w:ascii="Times New Roman" w:hAnsi="Times New Roman" w:cs="Times New Roman"/>
          <w:i/>
          <w:sz w:val="22"/>
          <w:szCs w:val="22"/>
        </w:rPr>
        <w:t>(указать уважительные причины)</w:t>
      </w: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p>
    <w:p w:rsidR="00FB61BC" w:rsidRPr="00FB61BC" w:rsidRDefault="00FB61BC" w:rsidP="00FB61BC">
      <w:pPr>
        <w:pStyle w:val="ConsPlusNonformat"/>
        <w:ind w:firstLine="709"/>
        <w:jc w:val="both"/>
        <w:rPr>
          <w:rFonts w:ascii="Times New Roman" w:hAnsi="Times New Roman" w:cs="Times New Roman"/>
          <w:sz w:val="22"/>
          <w:szCs w:val="22"/>
        </w:rPr>
      </w:pPr>
      <w:r w:rsidRPr="00FB61BC">
        <w:rPr>
          <w:rFonts w:ascii="Times New Roman" w:hAnsi="Times New Roman" w:cs="Times New Roman"/>
          <w:sz w:val="22"/>
          <w:szCs w:val="22"/>
        </w:rPr>
        <w:t xml:space="preserve">«____» _______________ 20___ г.     </w:t>
      </w:r>
      <w:r w:rsidRPr="00FB61BC">
        <w:rPr>
          <w:rFonts w:ascii="Times New Roman" w:hAnsi="Times New Roman" w:cs="Times New Roman"/>
          <w:sz w:val="22"/>
          <w:szCs w:val="22"/>
        </w:rPr>
        <w:tab/>
      </w:r>
      <w:r w:rsidR="00F97383">
        <w:rPr>
          <w:rFonts w:ascii="Times New Roman" w:hAnsi="Times New Roman" w:cs="Times New Roman"/>
          <w:sz w:val="22"/>
          <w:szCs w:val="22"/>
        </w:rPr>
        <w:t xml:space="preserve">                                          </w:t>
      </w:r>
      <w:r w:rsidRPr="00FB61BC">
        <w:rPr>
          <w:rFonts w:ascii="Times New Roman" w:hAnsi="Times New Roman" w:cs="Times New Roman"/>
          <w:sz w:val="22"/>
          <w:szCs w:val="22"/>
        </w:rPr>
        <w:tab/>
        <w:t>Подпись _______________</w:t>
      </w: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97383">
      <w:pPr>
        <w:pStyle w:val="ConsPlusNormal"/>
        <w:outlineLvl w:val="1"/>
        <w:rPr>
          <w:rFonts w:ascii="Times New Roman" w:hAnsi="Times New Roman" w:cs="Times New Roman"/>
          <w:szCs w:val="22"/>
        </w:rPr>
      </w:pPr>
    </w:p>
    <w:p w:rsidR="00FB61BC" w:rsidRPr="00FB61BC" w:rsidRDefault="00FB61BC" w:rsidP="00FB61BC">
      <w:pPr>
        <w:pStyle w:val="ConsPlusNormal"/>
        <w:ind w:firstLine="709"/>
        <w:jc w:val="right"/>
        <w:outlineLvl w:val="1"/>
        <w:rPr>
          <w:rFonts w:ascii="Times New Roman" w:hAnsi="Times New Roman" w:cs="Times New Roman"/>
          <w:szCs w:val="22"/>
        </w:rPr>
      </w:pPr>
    </w:p>
    <w:p w:rsidR="00FB61BC" w:rsidRPr="00FB61BC" w:rsidRDefault="00FB61BC" w:rsidP="00FB61BC">
      <w:pPr>
        <w:pStyle w:val="ConsPlusNormal"/>
        <w:ind w:firstLine="709"/>
        <w:jc w:val="right"/>
        <w:outlineLvl w:val="1"/>
        <w:rPr>
          <w:rFonts w:ascii="Times New Roman" w:hAnsi="Times New Roman" w:cs="Times New Roman"/>
          <w:szCs w:val="22"/>
        </w:rPr>
      </w:pPr>
      <w:r w:rsidRPr="00FB61BC">
        <w:rPr>
          <w:rFonts w:ascii="Times New Roman" w:hAnsi="Times New Roman" w:cs="Times New Roman"/>
          <w:szCs w:val="22"/>
        </w:rPr>
        <w:t>Приложение 4</w:t>
      </w:r>
    </w:p>
    <w:p w:rsidR="00FB61BC" w:rsidRPr="00FB61BC" w:rsidRDefault="00FB61BC" w:rsidP="00FB61BC">
      <w:pPr>
        <w:pStyle w:val="ConsPlusNormal"/>
        <w:ind w:firstLine="709"/>
        <w:jc w:val="right"/>
        <w:rPr>
          <w:rFonts w:ascii="Times New Roman" w:hAnsi="Times New Roman" w:cs="Times New Roman"/>
          <w:szCs w:val="22"/>
        </w:rPr>
      </w:pPr>
      <w:r w:rsidRPr="00FB61BC">
        <w:rPr>
          <w:rFonts w:ascii="Times New Roman" w:hAnsi="Times New Roman" w:cs="Times New Roman"/>
          <w:szCs w:val="22"/>
        </w:rPr>
        <w:t>к Административному регламенту</w:t>
      </w:r>
    </w:p>
    <w:p w:rsidR="00FB61BC" w:rsidRPr="00FB61BC" w:rsidRDefault="00FB61BC" w:rsidP="00FB61BC">
      <w:pPr>
        <w:pStyle w:val="ConsPlusNormal"/>
        <w:ind w:firstLine="709"/>
        <w:jc w:val="right"/>
        <w:rPr>
          <w:rFonts w:ascii="Times New Roman" w:hAnsi="Times New Roman" w:cs="Times New Roman"/>
          <w:szCs w:val="22"/>
        </w:rPr>
      </w:pPr>
    </w:p>
    <w:p w:rsidR="00FB61BC" w:rsidRPr="00FB61BC" w:rsidRDefault="00FB61BC" w:rsidP="00FB61BC">
      <w:pPr>
        <w:pStyle w:val="ConsPlusNormal"/>
        <w:ind w:firstLine="709"/>
        <w:jc w:val="right"/>
        <w:rPr>
          <w:rFonts w:ascii="Times New Roman" w:hAnsi="Times New Roman" w:cs="Times New Roman"/>
          <w:szCs w:val="22"/>
        </w:rPr>
      </w:pPr>
    </w:p>
    <w:p w:rsidR="00FB61BC" w:rsidRPr="00FB61BC" w:rsidRDefault="00FB61BC" w:rsidP="00FB61BC">
      <w:pPr>
        <w:pStyle w:val="ConsPlusNonformat"/>
        <w:jc w:val="center"/>
        <w:rPr>
          <w:rFonts w:ascii="Times New Roman" w:hAnsi="Times New Roman" w:cs="Times New Roman"/>
          <w:sz w:val="22"/>
          <w:szCs w:val="22"/>
        </w:rPr>
      </w:pPr>
      <w:r w:rsidRPr="00FB61BC">
        <w:rPr>
          <w:rFonts w:ascii="Times New Roman" w:hAnsi="Times New Roman" w:cs="Times New Roman"/>
          <w:sz w:val="22"/>
          <w:szCs w:val="22"/>
        </w:rPr>
        <w:t>СОГЛАСИЕ</w:t>
      </w:r>
    </w:p>
    <w:p w:rsidR="00FB61BC" w:rsidRPr="00FB61BC" w:rsidRDefault="00FB61BC" w:rsidP="00FB61BC">
      <w:pPr>
        <w:pStyle w:val="ConsPlusNonformat"/>
        <w:jc w:val="center"/>
        <w:rPr>
          <w:rFonts w:ascii="Times New Roman" w:hAnsi="Times New Roman" w:cs="Times New Roman"/>
          <w:sz w:val="22"/>
          <w:szCs w:val="22"/>
        </w:rPr>
      </w:pPr>
      <w:r w:rsidRPr="00FB61BC">
        <w:rPr>
          <w:rFonts w:ascii="Times New Roman" w:hAnsi="Times New Roman" w:cs="Times New Roman"/>
          <w:sz w:val="22"/>
          <w:szCs w:val="22"/>
        </w:rPr>
        <w:t xml:space="preserve">на обработку персональных данных </w:t>
      </w:r>
    </w:p>
    <w:p w:rsidR="00FB61BC" w:rsidRPr="00FB61BC" w:rsidRDefault="00F97383" w:rsidP="00FB61B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FB61BC" w:rsidRPr="00FB61BC">
        <w:rPr>
          <w:rFonts w:ascii="Times New Roman" w:hAnsi="Times New Roman" w:cs="Times New Roman"/>
          <w:sz w:val="22"/>
          <w:szCs w:val="22"/>
        </w:rPr>
        <w:t>Я, __________________________________________________________________,</w:t>
      </w:r>
    </w:p>
    <w:p w:rsidR="00FB61BC" w:rsidRPr="00FB61BC" w:rsidRDefault="00FB61BC" w:rsidP="00FB61BC">
      <w:pPr>
        <w:pStyle w:val="ConsPlusNonformat"/>
        <w:jc w:val="center"/>
        <w:rPr>
          <w:rFonts w:ascii="Times New Roman" w:hAnsi="Times New Roman" w:cs="Times New Roman"/>
          <w:i/>
          <w:sz w:val="22"/>
          <w:szCs w:val="22"/>
        </w:rPr>
      </w:pPr>
      <w:r w:rsidRPr="00FB61BC">
        <w:rPr>
          <w:rFonts w:ascii="Times New Roman" w:hAnsi="Times New Roman" w:cs="Times New Roman"/>
          <w:i/>
          <w:sz w:val="22"/>
          <w:szCs w:val="22"/>
        </w:rPr>
        <w:t>(ФИО  (последнее - при наличии), дата рождения)</w:t>
      </w:r>
    </w:p>
    <w:p w:rsidR="00FB61BC" w:rsidRPr="00FB61BC" w:rsidRDefault="00FB61BC" w:rsidP="00FB61BC">
      <w:pPr>
        <w:pStyle w:val="ConsPlusNonformat"/>
        <w:jc w:val="both"/>
        <w:rPr>
          <w:rFonts w:ascii="Times New Roman" w:hAnsi="Times New Roman" w:cs="Times New Roman"/>
          <w:sz w:val="22"/>
          <w:szCs w:val="22"/>
        </w:rPr>
      </w:pP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документ, удостоверяющий личность:</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____________________________________________________________________</w:t>
      </w:r>
    </w:p>
    <w:p w:rsidR="00FB61BC" w:rsidRPr="00FB61BC" w:rsidRDefault="00FB61BC" w:rsidP="00FB61BC">
      <w:pPr>
        <w:pStyle w:val="ConsPlusNonformat"/>
        <w:jc w:val="center"/>
        <w:rPr>
          <w:rFonts w:ascii="Times New Roman" w:hAnsi="Times New Roman" w:cs="Times New Roman"/>
          <w:i/>
          <w:sz w:val="22"/>
          <w:szCs w:val="22"/>
        </w:rPr>
      </w:pPr>
      <w:r w:rsidRPr="00FB61BC">
        <w:rPr>
          <w:rFonts w:ascii="Times New Roman" w:hAnsi="Times New Roman" w:cs="Times New Roman"/>
          <w:i/>
          <w:sz w:val="22"/>
          <w:szCs w:val="22"/>
        </w:rPr>
        <w:t>(наименование, серия и номер документа, дата выдачи,</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____________________________________________________________________,</w:t>
      </w:r>
    </w:p>
    <w:p w:rsidR="00FB61BC" w:rsidRPr="00FB61BC" w:rsidRDefault="00FB61BC" w:rsidP="00FB61BC">
      <w:pPr>
        <w:pStyle w:val="ConsPlusNonformat"/>
        <w:jc w:val="center"/>
        <w:rPr>
          <w:rFonts w:ascii="Times New Roman" w:hAnsi="Times New Roman" w:cs="Times New Roman"/>
          <w:i/>
          <w:sz w:val="22"/>
          <w:szCs w:val="22"/>
        </w:rPr>
      </w:pPr>
      <w:r w:rsidRPr="00FB61BC">
        <w:rPr>
          <w:rFonts w:ascii="Times New Roman" w:hAnsi="Times New Roman" w:cs="Times New Roman"/>
          <w:i/>
          <w:sz w:val="22"/>
          <w:szCs w:val="22"/>
        </w:rPr>
        <w:t xml:space="preserve">орган, выдавший документ) </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зарегистрирован__ по адресу: __________________________________________</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____________________________________________________________________,</w:t>
      </w:r>
    </w:p>
    <w:p w:rsidR="00FB61BC" w:rsidRPr="00FB61BC" w:rsidRDefault="00FB61BC" w:rsidP="00FB61BC">
      <w:pPr>
        <w:pStyle w:val="ConsPlusNonformat"/>
        <w:jc w:val="center"/>
        <w:rPr>
          <w:rFonts w:ascii="Times New Roman" w:hAnsi="Times New Roman" w:cs="Times New Roman"/>
          <w:i/>
          <w:sz w:val="22"/>
          <w:szCs w:val="22"/>
        </w:rPr>
      </w:pPr>
      <w:r w:rsidRPr="00FB61BC">
        <w:rPr>
          <w:rFonts w:ascii="Times New Roman" w:hAnsi="Times New Roman" w:cs="Times New Roman"/>
          <w:i/>
          <w:sz w:val="22"/>
          <w:szCs w:val="22"/>
        </w:rPr>
        <w:t>(адрес регистрации)</w:t>
      </w:r>
    </w:p>
    <w:p w:rsidR="00FB61BC" w:rsidRPr="00FB61BC" w:rsidRDefault="00FB61BC" w:rsidP="00FB61BC">
      <w:pPr>
        <w:pStyle w:val="ConsPlusNonformat"/>
        <w:ind w:firstLine="567"/>
        <w:jc w:val="both"/>
        <w:rPr>
          <w:rFonts w:ascii="Times New Roman" w:hAnsi="Times New Roman" w:cs="Times New Roman"/>
          <w:sz w:val="22"/>
          <w:szCs w:val="22"/>
        </w:rPr>
      </w:pPr>
      <w:r w:rsidRPr="00FB61BC">
        <w:rPr>
          <w:rFonts w:ascii="Times New Roman" w:hAnsi="Times New Roman" w:cs="Times New Roman"/>
          <w:sz w:val="22"/>
          <w:szCs w:val="22"/>
        </w:rPr>
        <w:t xml:space="preserve">В  соответствии со </w:t>
      </w:r>
      <w:hyperlink r:id="rId48" w:history="1">
        <w:r w:rsidRPr="00FB61BC">
          <w:rPr>
            <w:rFonts w:ascii="Times New Roman" w:hAnsi="Times New Roman" w:cs="Times New Roman"/>
            <w:sz w:val="22"/>
            <w:szCs w:val="22"/>
          </w:rPr>
          <w:t>статьей 9</w:t>
        </w:r>
      </w:hyperlink>
      <w:r w:rsidRPr="00FB61BC">
        <w:rPr>
          <w:rFonts w:ascii="Times New Roman" w:hAnsi="Times New Roman" w:cs="Times New Roman"/>
          <w:sz w:val="22"/>
          <w:szCs w:val="22"/>
        </w:rPr>
        <w:t xml:space="preserve"> Федерального закона от 27.07.2006 № 152-ФЗ «О  персональных данных» даю согласие администрации муниципального образования – Шиловский муниципальный район Рязанской области, находящейся по адресу: Рязанская область, Шиловский район, </w:t>
      </w:r>
      <w:proofErr w:type="spellStart"/>
      <w:r w:rsidRPr="00FB61BC">
        <w:rPr>
          <w:rFonts w:ascii="Times New Roman" w:hAnsi="Times New Roman" w:cs="Times New Roman"/>
          <w:sz w:val="22"/>
          <w:szCs w:val="22"/>
        </w:rPr>
        <w:t>р.п.Шилово</w:t>
      </w:r>
      <w:proofErr w:type="spellEnd"/>
      <w:r w:rsidRPr="00FB61BC">
        <w:rPr>
          <w:rFonts w:ascii="Times New Roman" w:hAnsi="Times New Roman" w:cs="Times New Roman"/>
          <w:sz w:val="22"/>
          <w:szCs w:val="22"/>
        </w:rPr>
        <w:t xml:space="preserve">, </w:t>
      </w:r>
      <w:proofErr w:type="spellStart"/>
      <w:r w:rsidRPr="00FB61BC">
        <w:rPr>
          <w:rFonts w:ascii="Times New Roman" w:hAnsi="Times New Roman" w:cs="Times New Roman"/>
          <w:sz w:val="22"/>
          <w:szCs w:val="22"/>
        </w:rPr>
        <w:t>ул.Советская</w:t>
      </w:r>
      <w:proofErr w:type="spellEnd"/>
      <w:r w:rsidRPr="00FB61BC">
        <w:rPr>
          <w:rFonts w:ascii="Times New Roman" w:hAnsi="Times New Roman" w:cs="Times New Roman"/>
          <w:sz w:val="22"/>
          <w:szCs w:val="22"/>
        </w:rPr>
        <w:t>, д.14 а,  на осуществление действий с моими персональными данными (данными несовершенн</w:t>
      </w:r>
      <w:r w:rsidR="00F97383">
        <w:rPr>
          <w:rFonts w:ascii="Times New Roman" w:hAnsi="Times New Roman" w:cs="Times New Roman"/>
          <w:sz w:val="22"/>
          <w:szCs w:val="22"/>
        </w:rPr>
        <w:t>олетнего) (нужное подчеркнуть),</w:t>
      </w:r>
      <w:r w:rsidRPr="00FB61BC">
        <w:rPr>
          <w:rFonts w:ascii="Times New Roman" w:hAnsi="Times New Roman" w:cs="Times New Roman"/>
          <w:sz w:val="22"/>
          <w:szCs w:val="22"/>
        </w:rPr>
        <w:t>а именно:_____________________________</w:t>
      </w:r>
      <w:r w:rsidR="00F97383">
        <w:rPr>
          <w:rFonts w:ascii="Times New Roman" w:hAnsi="Times New Roman" w:cs="Times New Roman"/>
          <w:sz w:val="22"/>
          <w:szCs w:val="22"/>
        </w:rPr>
        <w:t>_____________</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____________________________________________________________________</w:t>
      </w:r>
      <w:r w:rsidR="00F97383">
        <w:rPr>
          <w:rFonts w:ascii="Times New Roman" w:hAnsi="Times New Roman" w:cs="Times New Roman"/>
          <w:sz w:val="22"/>
          <w:szCs w:val="22"/>
        </w:rPr>
        <w:t>______________</w:t>
      </w:r>
      <w:r w:rsidRPr="00FB61BC">
        <w:rPr>
          <w:rFonts w:ascii="Times New Roman" w:hAnsi="Times New Roman" w:cs="Times New Roman"/>
          <w:sz w:val="22"/>
          <w:szCs w:val="22"/>
        </w:rPr>
        <w:t xml:space="preserve">, </w:t>
      </w:r>
    </w:p>
    <w:p w:rsidR="00FB61BC" w:rsidRPr="00FB61BC" w:rsidRDefault="00FB61BC" w:rsidP="00FB61BC">
      <w:pPr>
        <w:pStyle w:val="ConsPlusNonformat"/>
        <w:ind w:firstLine="567"/>
        <w:jc w:val="center"/>
        <w:rPr>
          <w:rFonts w:ascii="Times New Roman" w:hAnsi="Times New Roman" w:cs="Times New Roman"/>
          <w:sz w:val="22"/>
          <w:szCs w:val="22"/>
        </w:rPr>
      </w:pPr>
      <w:r w:rsidRPr="00FB61BC">
        <w:rPr>
          <w:rFonts w:ascii="Times New Roman" w:hAnsi="Times New Roman" w:cs="Times New Roman"/>
          <w:i/>
          <w:sz w:val="22"/>
          <w:szCs w:val="22"/>
        </w:rPr>
        <w:t>(указать перечень персональных данных, на обработку которых дается согласие субъекта персональных данных)</w:t>
      </w:r>
      <w:r w:rsidRPr="00FB61BC">
        <w:rPr>
          <w:rFonts w:ascii="Times New Roman" w:hAnsi="Times New Roman" w:cs="Times New Roman"/>
          <w:sz w:val="22"/>
          <w:szCs w:val="22"/>
        </w:rPr>
        <w:t>,</w:t>
      </w: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включая их сбор, систематизацию, накопление, хранение, уточнение (обновление, изменение), использование, распространение (передачу, ознакомление, предоставление доступа), обезличивание, блокирование, уничтожение в документальной и электронной формах, в целях предоставления муниципальной услуги «Выдача разрешения на вступление в брак несовершеннолетним, достигшим возраста шестнадцати лет».</w:t>
      </w:r>
    </w:p>
    <w:p w:rsidR="00FB61BC" w:rsidRPr="00FB61BC" w:rsidRDefault="00FB61BC" w:rsidP="00FB61BC">
      <w:pPr>
        <w:pStyle w:val="ConsPlusNonformat"/>
        <w:ind w:firstLine="567"/>
        <w:jc w:val="both"/>
        <w:rPr>
          <w:rFonts w:ascii="Times New Roman" w:hAnsi="Times New Roman" w:cs="Times New Roman"/>
          <w:sz w:val="22"/>
          <w:szCs w:val="22"/>
        </w:rPr>
      </w:pPr>
      <w:r w:rsidRPr="00FB61BC">
        <w:rPr>
          <w:rFonts w:ascii="Times New Roman" w:hAnsi="Times New Roman" w:cs="Times New Roman"/>
          <w:sz w:val="22"/>
          <w:szCs w:val="22"/>
        </w:rPr>
        <w:t>Настоящее согласие на обработку персональных данных действует со дня его подписания до момента достижения цели обработки персональных данных или его отзыва. Мне разъяснено, что согласие на обработку персональных данных может быть отозвано путем подачи письменного заявления.</w:t>
      </w:r>
    </w:p>
    <w:p w:rsidR="00FB61BC" w:rsidRPr="00FB61BC" w:rsidRDefault="00FB61BC" w:rsidP="00FB61BC">
      <w:pPr>
        <w:pStyle w:val="ConsPlusNonformat"/>
        <w:ind w:firstLine="567"/>
        <w:jc w:val="both"/>
        <w:rPr>
          <w:rFonts w:ascii="Times New Roman" w:hAnsi="Times New Roman" w:cs="Times New Roman"/>
          <w:sz w:val="22"/>
          <w:szCs w:val="22"/>
        </w:rPr>
      </w:pPr>
      <w:r w:rsidRPr="00FB61BC">
        <w:rPr>
          <w:rFonts w:ascii="Times New Roman" w:hAnsi="Times New Roman" w:cs="Times New Roman"/>
          <w:sz w:val="22"/>
          <w:szCs w:val="22"/>
        </w:rPr>
        <w:t xml:space="preserve">Я ознакомлен(а) с тем, что в случае отзыва согласия на обработку персональных данных администрация муниципального образования – Шиловский муниципальный района Рязанской области вправе продолжить обработку персональных данных без моего согласия при наличии оснований, указанных в </w:t>
      </w:r>
      <w:hyperlink r:id="rId49" w:history="1">
        <w:r w:rsidRPr="00FB61BC">
          <w:rPr>
            <w:rFonts w:ascii="Times New Roman" w:hAnsi="Times New Roman" w:cs="Times New Roman"/>
            <w:sz w:val="22"/>
            <w:szCs w:val="22"/>
          </w:rPr>
          <w:t>пунктах 2</w:t>
        </w:r>
      </w:hyperlink>
      <w:r w:rsidRPr="00FB61BC">
        <w:rPr>
          <w:rFonts w:ascii="Times New Roman" w:hAnsi="Times New Roman" w:cs="Times New Roman"/>
          <w:sz w:val="22"/>
          <w:szCs w:val="22"/>
        </w:rPr>
        <w:t xml:space="preserve"> - </w:t>
      </w:r>
      <w:hyperlink r:id="rId50" w:history="1">
        <w:r w:rsidRPr="00FB61BC">
          <w:rPr>
            <w:rFonts w:ascii="Times New Roman" w:hAnsi="Times New Roman" w:cs="Times New Roman"/>
            <w:sz w:val="22"/>
            <w:szCs w:val="22"/>
          </w:rPr>
          <w:t>11 части 1 статьи 6</w:t>
        </w:r>
      </w:hyperlink>
      <w:r w:rsidRPr="00FB61BC">
        <w:rPr>
          <w:rFonts w:ascii="Times New Roman" w:hAnsi="Times New Roman" w:cs="Times New Roman"/>
          <w:sz w:val="22"/>
          <w:szCs w:val="22"/>
        </w:rPr>
        <w:t xml:space="preserve">, </w:t>
      </w:r>
      <w:hyperlink r:id="rId51" w:history="1">
        <w:r w:rsidRPr="00FB61BC">
          <w:rPr>
            <w:rFonts w:ascii="Times New Roman" w:hAnsi="Times New Roman" w:cs="Times New Roman"/>
            <w:sz w:val="22"/>
            <w:szCs w:val="22"/>
          </w:rPr>
          <w:t>части 2 статьи 10</w:t>
        </w:r>
      </w:hyperlink>
      <w:r w:rsidRPr="00FB61BC">
        <w:rPr>
          <w:rFonts w:ascii="Times New Roman" w:hAnsi="Times New Roman" w:cs="Times New Roman"/>
          <w:sz w:val="22"/>
          <w:szCs w:val="22"/>
        </w:rPr>
        <w:t xml:space="preserve"> и </w:t>
      </w:r>
      <w:hyperlink r:id="rId52" w:history="1">
        <w:r w:rsidRPr="00FB61BC">
          <w:rPr>
            <w:rFonts w:ascii="Times New Roman" w:hAnsi="Times New Roman" w:cs="Times New Roman"/>
            <w:sz w:val="22"/>
            <w:szCs w:val="22"/>
          </w:rPr>
          <w:t>части 2 статьи 11</w:t>
        </w:r>
      </w:hyperlink>
      <w:r w:rsidRPr="00FB61BC">
        <w:rPr>
          <w:rFonts w:ascii="Times New Roman" w:hAnsi="Times New Roman" w:cs="Times New Roman"/>
          <w:sz w:val="22"/>
          <w:szCs w:val="22"/>
        </w:rPr>
        <w:t xml:space="preserve"> Федерального закона от 27.07.2006 № 152-ФЗ «О персональных данных».</w:t>
      </w:r>
    </w:p>
    <w:p w:rsidR="00FB61BC" w:rsidRPr="00FB61BC" w:rsidRDefault="00FB61BC" w:rsidP="00FB61BC">
      <w:pPr>
        <w:pStyle w:val="ConsPlusNonformat"/>
        <w:jc w:val="both"/>
        <w:rPr>
          <w:rFonts w:ascii="Times New Roman" w:hAnsi="Times New Roman" w:cs="Times New Roman"/>
          <w:sz w:val="22"/>
          <w:szCs w:val="22"/>
        </w:rPr>
      </w:pPr>
    </w:p>
    <w:p w:rsidR="00FB61BC" w:rsidRPr="00FB61BC" w:rsidRDefault="00FB61BC" w:rsidP="00FB61BC">
      <w:pPr>
        <w:pStyle w:val="ConsPlusNonformat"/>
        <w:jc w:val="both"/>
        <w:rPr>
          <w:rFonts w:ascii="Times New Roman" w:hAnsi="Times New Roman" w:cs="Times New Roman"/>
          <w:sz w:val="22"/>
          <w:szCs w:val="22"/>
        </w:rPr>
      </w:pPr>
      <w:r w:rsidRPr="00FB61BC">
        <w:rPr>
          <w:rFonts w:ascii="Times New Roman" w:hAnsi="Times New Roman" w:cs="Times New Roman"/>
          <w:sz w:val="22"/>
          <w:szCs w:val="22"/>
        </w:rPr>
        <w:t xml:space="preserve">«___» ___________ 20___ г.                                  </w:t>
      </w:r>
      <w:r w:rsidR="00F97383">
        <w:rPr>
          <w:rFonts w:ascii="Times New Roman" w:hAnsi="Times New Roman" w:cs="Times New Roman"/>
          <w:sz w:val="22"/>
          <w:szCs w:val="22"/>
        </w:rPr>
        <w:t xml:space="preserve">                          </w:t>
      </w:r>
      <w:r w:rsidRPr="00FB61BC">
        <w:rPr>
          <w:rFonts w:ascii="Times New Roman" w:hAnsi="Times New Roman" w:cs="Times New Roman"/>
          <w:sz w:val="22"/>
          <w:szCs w:val="22"/>
        </w:rPr>
        <w:t>___________________</w:t>
      </w:r>
    </w:p>
    <w:p w:rsidR="00FB61BC" w:rsidRPr="00FB61BC" w:rsidRDefault="00FB61BC" w:rsidP="00FB61BC">
      <w:pPr>
        <w:pStyle w:val="ConsPlusNonformat"/>
        <w:jc w:val="both"/>
        <w:rPr>
          <w:rFonts w:ascii="Times New Roman" w:hAnsi="Times New Roman" w:cs="Times New Roman"/>
          <w:i/>
          <w:sz w:val="22"/>
          <w:szCs w:val="22"/>
        </w:rPr>
      </w:pPr>
      <w:r w:rsidRPr="00FB61BC">
        <w:rPr>
          <w:rFonts w:ascii="Times New Roman" w:hAnsi="Times New Roman" w:cs="Times New Roman"/>
          <w:i/>
          <w:sz w:val="22"/>
          <w:szCs w:val="22"/>
        </w:rPr>
        <w:t xml:space="preserve">                                                                                                                        (подпись)</w:t>
      </w:r>
    </w:p>
    <w:p w:rsidR="00FB61BC" w:rsidRPr="00FB61BC" w:rsidRDefault="00FB61BC" w:rsidP="00FB61BC">
      <w:pPr>
        <w:spacing w:after="0"/>
        <w:ind w:left="7788"/>
        <w:rPr>
          <w:rFonts w:ascii="Times New Roman" w:hAnsi="Times New Roman" w:cs="Times New Roman"/>
        </w:rPr>
      </w:pPr>
      <w:r w:rsidRPr="00FB61BC">
        <w:rPr>
          <w:rFonts w:ascii="Times New Roman" w:hAnsi="Times New Roman" w:cs="Times New Roman"/>
        </w:rPr>
        <w:br w:type="page"/>
      </w:r>
      <w:r w:rsidRPr="00FB61BC">
        <w:rPr>
          <w:rFonts w:ascii="Times New Roman" w:hAnsi="Times New Roman" w:cs="Times New Roman"/>
        </w:rPr>
        <w:lastRenderedPageBreak/>
        <w:t>Приложение 5</w:t>
      </w:r>
    </w:p>
    <w:p w:rsidR="00FB61BC" w:rsidRPr="00FB61BC" w:rsidRDefault="00FB61BC" w:rsidP="00FB61BC">
      <w:pPr>
        <w:pStyle w:val="ConsPlusNormal"/>
        <w:ind w:firstLine="709"/>
        <w:jc w:val="right"/>
        <w:rPr>
          <w:rFonts w:ascii="Times New Roman" w:hAnsi="Times New Roman" w:cs="Times New Roman"/>
          <w:szCs w:val="22"/>
        </w:rPr>
      </w:pPr>
      <w:r w:rsidRPr="00FB61BC">
        <w:rPr>
          <w:rFonts w:ascii="Times New Roman" w:hAnsi="Times New Roman" w:cs="Times New Roman"/>
          <w:szCs w:val="22"/>
        </w:rPr>
        <w:t>к Административному регламенту</w:t>
      </w:r>
    </w:p>
    <w:p w:rsidR="00FB61BC" w:rsidRPr="00FB61BC" w:rsidRDefault="00FB61BC" w:rsidP="00FB61BC">
      <w:pPr>
        <w:pStyle w:val="ConsPlusNormal"/>
        <w:ind w:firstLine="709"/>
        <w:jc w:val="right"/>
        <w:rPr>
          <w:rFonts w:ascii="Times New Roman" w:hAnsi="Times New Roman" w:cs="Times New Roman"/>
          <w:szCs w:val="22"/>
        </w:rPr>
      </w:pPr>
    </w:p>
    <w:p w:rsidR="00FB61BC" w:rsidRPr="00FB61BC" w:rsidRDefault="00FB61BC" w:rsidP="00FB61BC">
      <w:pPr>
        <w:pStyle w:val="ConsPlusNormal"/>
        <w:ind w:firstLine="709"/>
        <w:jc w:val="center"/>
        <w:rPr>
          <w:rFonts w:ascii="Times New Roman" w:hAnsi="Times New Roman" w:cs="Times New Roman"/>
          <w:szCs w:val="22"/>
        </w:rPr>
      </w:pPr>
      <w:r w:rsidRPr="00FB61BC">
        <w:rPr>
          <w:rFonts w:ascii="Times New Roman" w:hAnsi="Times New Roman" w:cs="Times New Roman"/>
          <w:szCs w:val="22"/>
        </w:rPr>
        <w:t>Блок-схема предоставления муниципальной услуги</w:t>
      </w:r>
    </w:p>
    <w:p w:rsidR="00FB61BC" w:rsidRPr="00FB61BC" w:rsidRDefault="007C78B9" w:rsidP="00FB61BC">
      <w:pPr>
        <w:pStyle w:val="ConsPlusNormal"/>
        <w:ind w:firstLine="709"/>
        <w:jc w:val="right"/>
        <w:rPr>
          <w:rFonts w:ascii="Times New Roman" w:hAnsi="Times New Roman" w:cs="Times New Roman"/>
          <w:szCs w:val="22"/>
        </w:rPr>
      </w:pPr>
      <w:r>
        <w:rPr>
          <w:rFonts w:ascii="Times New Roman" w:hAnsi="Times New Roman" w:cs="Times New Roman"/>
          <w:noProof/>
          <w:szCs w:val="22"/>
        </w:rPr>
        <w:pict>
          <v:shapetype id="_x0000_t202" coordsize="21600,21600" o:spt="202" path="m,l,21600r21600,l21600,xe">
            <v:stroke joinstyle="miter"/>
            <v:path gradientshapeok="t" o:connecttype="rect"/>
          </v:shapetype>
          <v:shape id="_x0000_s1030" type="#_x0000_t202" style="position:absolute;left:0;text-align:left;margin-left:69.45pt;margin-top:15.1pt;width:383.5pt;height:38.5pt;z-index:251660288">
            <v:textbox style="mso-next-textbox:#_x0000_s1030">
              <w:txbxContent>
                <w:p w:rsidR="007C78B9" w:rsidRDefault="007C78B9" w:rsidP="00FB61BC">
                  <w:pPr>
                    <w:spacing w:after="0" w:line="240" w:lineRule="auto"/>
                    <w:jc w:val="center"/>
                    <w:rPr>
                      <w:rFonts w:ascii="Times New Roman" w:hAnsi="Times New Roman" w:cs="Times New Roman"/>
                      <w:sz w:val="24"/>
                      <w:szCs w:val="24"/>
                    </w:rPr>
                  </w:pPr>
                  <w:r w:rsidRPr="005371D8">
                    <w:rPr>
                      <w:rFonts w:ascii="Times New Roman" w:hAnsi="Times New Roman" w:cs="Times New Roman"/>
                      <w:sz w:val="24"/>
                      <w:szCs w:val="24"/>
                    </w:rPr>
                    <w:t xml:space="preserve">Прием </w:t>
                  </w:r>
                  <w:r>
                    <w:rPr>
                      <w:rFonts w:ascii="Times New Roman" w:hAnsi="Times New Roman" w:cs="Times New Roman"/>
                      <w:sz w:val="24"/>
                      <w:szCs w:val="24"/>
                    </w:rPr>
                    <w:t>и регистрация заявлений и документов, необходимых для предоставления муниципальной услуги</w:t>
                  </w:r>
                </w:p>
                <w:p w:rsidR="007C78B9" w:rsidRDefault="007C78B9" w:rsidP="00FB61BC">
                  <w:pPr>
                    <w:spacing w:after="0" w:line="240" w:lineRule="auto"/>
                    <w:jc w:val="center"/>
                    <w:rPr>
                      <w:rFonts w:ascii="Times New Roman" w:hAnsi="Times New Roman" w:cs="Times New Roman"/>
                      <w:sz w:val="24"/>
                      <w:szCs w:val="24"/>
                    </w:rPr>
                  </w:pPr>
                </w:p>
                <w:p w:rsidR="007C78B9" w:rsidRPr="004424B8" w:rsidRDefault="007C78B9" w:rsidP="00FB61BC">
                  <w:pPr>
                    <w:spacing w:after="0" w:line="240" w:lineRule="auto"/>
                    <w:jc w:val="center"/>
                    <w:rPr>
                      <w:rFonts w:ascii="Times New Roman" w:hAnsi="Times New Roman" w:cs="Times New Roman"/>
                      <w:sz w:val="24"/>
                      <w:szCs w:val="24"/>
                    </w:rPr>
                  </w:pPr>
                </w:p>
              </w:txbxContent>
            </v:textbox>
          </v:shape>
        </w:pict>
      </w:r>
    </w:p>
    <w:p w:rsidR="00FB61BC" w:rsidRPr="00FB61BC" w:rsidRDefault="00FB61BC" w:rsidP="00FB61BC">
      <w:pPr>
        <w:pStyle w:val="ConsPlusNormal"/>
        <w:ind w:firstLine="709"/>
        <w:jc w:val="right"/>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7C78B9" w:rsidP="00FB61BC">
      <w:pPr>
        <w:pStyle w:val="ConsPlusNormal"/>
        <w:ind w:firstLine="709"/>
        <w:jc w:val="both"/>
        <w:rPr>
          <w:rFonts w:ascii="Times New Roman" w:hAnsi="Times New Roman" w:cs="Times New Roman"/>
          <w:szCs w:val="22"/>
        </w:rPr>
      </w:pPr>
      <w:r>
        <w:rPr>
          <w:rFonts w:ascii="Times New Roman" w:hAnsi="Times New Roman" w:cs="Times New Roman"/>
          <w:noProof/>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left:0;text-align:left;margin-left:94.15pt;margin-top:3pt;width:27pt;height:30.1pt;z-index:251664384"/>
        </w:pict>
      </w:r>
    </w:p>
    <w:p w:rsidR="00FB61BC" w:rsidRPr="00FB61BC" w:rsidRDefault="00FB61BC" w:rsidP="00FB61BC">
      <w:pPr>
        <w:pStyle w:val="ConsPlusNormal"/>
        <w:ind w:firstLine="709"/>
        <w:jc w:val="both"/>
        <w:rPr>
          <w:rFonts w:ascii="Times New Roman" w:hAnsi="Times New Roman" w:cs="Times New Roman"/>
          <w:szCs w:val="22"/>
        </w:rPr>
      </w:pPr>
    </w:p>
    <w:p w:rsidR="00FB61BC" w:rsidRPr="00FB61BC" w:rsidRDefault="007C78B9" w:rsidP="00FB61BC">
      <w:pPr>
        <w:pStyle w:val="ConsPlusNormal"/>
        <w:ind w:firstLine="709"/>
        <w:jc w:val="both"/>
        <w:rPr>
          <w:rFonts w:ascii="Times New Roman" w:hAnsi="Times New Roman" w:cs="Times New Roman"/>
          <w:szCs w:val="22"/>
        </w:rPr>
      </w:pPr>
      <w:r>
        <w:rPr>
          <w:rFonts w:ascii="Times New Roman" w:hAnsi="Times New Roman" w:cs="Times New Roman"/>
          <w:b/>
          <w:noProof/>
          <w:szCs w:val="22"/>
        </w:rPr>
        <w:pict>
          <v:shape id="_x0000_s1031" type="#_x0000_t202" style="position:absolute;left:0;text-align:left;margin-left:293.95pt;margin-top:7.8pt;width:186pt;height:52.1pt;z-index:251661312">
            <v:textbox style="mso-next-textbox:#_x0000_s1031">
              <w:txbxContent>
                <w:p w:rsidR="007C78B9" w:rsidRDefault="007C78B9" w:rsidP="00FB61BC">
                  <w:pPr>
                    <w:spacing w:after="0" w:line="240" w:lineRule="auto"/>
                    <w:ind w:right="-117"/>
                    <w:jc w:val="center"/>
                    <w:rPr>
                      <w:rFonts w:ascii="Times New Roman" w:hAnsi="Times New Roman" w:cs="Times New Roman"/>
                      <w:sz w:val="24"/>
                      <w:szCs w:val="24"/>
                    </w:rPr>
                  </w:pPr>
                  <w:r>
                    <w:rPr>
                      <w:rFonts w:ascii="Times New Roman" w:hAnsi="Times New Roman" w:cs="Times New Roman"/>
                      <w:sz w:val="24"/>
                      <w:szCs w:val="24"/>
                    </w:rPr>
                    <w:t xml:space="preserve">Межведомственное </w:t>
                  </w:r>
                </w:p>
                <w:p w:rsidR="007C78B9" w:rsidRDefault="007C78B9" w:rsidP="00FB61BC">
                  <w:pPr>
                    <w:spacing w:after="0" w:line="240" w:lineRule="auto"/>
                    <w:ind w:right="-117"/>
                    <w:jc w:val="center"/>
                    <w:rPr>
                      <w:rFonts w:ascii="Times New Roman" w:hAnsi="Times New Roman" w:cs="Times New Roman"/>
                      <w:sz w:val="24"/>
                      <w:szCs w:val="24"/>
                    </w:rPr>
                  </w:pPr>
                  <w:r>
                    <w:rPr>
                      <w:rFonts w:ascii="Times New Roman" w:hAnsi="Times New Roman" w:cs="Times New Roman"/>
                      <w:sz w:val="24"/>
                      <w:szCs w:val="24"/>
                    </w:rPr>
                    <w:t xml:space="preserve">информационное </w:t>
                  </w:r>
                </w:p>
                <w:p w:rsidR="007C78B9" w:rsidRPr="005371D8" w:rsidRDefault="007C78B9" w:rsidP="00FB61BC">
                  <w:pPr>
                    <w:spacing w:after="0" w:line="240" w:lineRule="auto"/>
                    <w:ind w:right="-117"/>
                    <w:jc w:val="center"/>
                    <w:rPr>
                      <w:rFonts w:ascii="Times New Roman" w:hAnsi="Times New Roman" w:cs="Times New Roman"/>
                      <w:sz w:val="24"/>
                      <w:szCs w:val="24"/>
                    </w:rPr>
                  </w:pPr>
                  <w:r>
                    <w:rPr>
                      <w:rFonts w:ascii="Times New Roman" w:hAnsi="Times New Roman" w:cs="Times New Roman"/>
                      <w:sz w:val="24"/>
                      <w:szCs w:val="24"/>
                    </w:rPr>
                    <w:t>взаимодействие</w:t>
                  </w:r>
                </w:p>
              </w:txbxContent>
            </v:textbox>
          </v:shape>
        </w:pict>
      </w:r>
    </w:p>
    <w:p w:rsidR="00FB61BC" w:rsidRPr="00FB61BC" w:rsidRDefault="007C78B9" w:rsidP="00FB61BC">
      <w:pPr>
        <w:pStyle w:val="ConsPlusNormal"/>
        <w:ind w:firstLine="709"/>
        <w:jc w:val="both"/>
        <w:rPr>
          <w:rFonts w:ascii="Times New Roman" w:hAnsi="Times New Roman" w:cs="Times New Roman"/>
          <w:szCs w:val="22"/>
        </w:rPr>
      </w:pPr>
      <w:r>
        <w:rPr>
          <w:rFonts w:ascii="Times New Roman" w:hAnsi="Times New Roman" w:cs="Times New Roman"/>
          <w:b/>
          <w:noProof/>
          <w:szCs w:val="22"/>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236.45pt;margin-top:5.4pt;width:57.5pt;height:30pt;z-index:251666432"/>
        </w:pict>
      </w:r>
      <w:r>
        <w:rPr>
          <w:rFonts w:ascii="Times New Roman" w:hAnsi="Times New Roman" w:cs="Times New Roman"/>
          <w:noProof/>
          <w:szCs w:val="22"/>
        </w:rPr>
        <w:pict>
          <v:shape id="_x0000_s1035" type="#_x0000_t202" style="position:absolute;left:0;text-align:left;margin-left:-5.85pt;margin-top:3.15pt;width:241.3pt;height:67.1pt;z-index:251665408">
            <v:textbox style="mso-next-textbox:#_x0000_s1035">
              <w:txbxContent>
                <w:p w:rsidR="007C78B9" w:rsidRPr="007B3F85" w:rsidRDefault="007C78B9" w:rsidP="00FB6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Управлением представленных документов, п</w:t>
                  </w:r>
                  <w:r w:rsidRPr="007B3F85">
                    <w:rPr>
                      <w:rFonts w:ascii="Times New Roman" w:hAnsi="Times New Roman" w:cs="Times New Roman"/>
                      <w:sz w:val="24"/>
                      <w:szCs w:val="24"/>
                    </w:rPr>
                    <w:t xml:space="preserve">одготовка </w:t>
                  </w:r>
                  <w:r>
                    <w:rPr>
                      <w:rFonts w:ascii="Times New Roman" w:hAnsi="Times New Roman" w:cs="Times New Roman"/>
                      <w:sz w:val="24"/>
                      <w:szCs w:val="24"/>
                    </w:rPr>
                    <w:t>и оформление результата предоставления муниципальной услуги</w:t>
                  </w:r>
                </w:p>
              </w:txbxContent>
            </v:textbox>
          </v:shape>
        </w:pict>
      </w: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7C78B9" w:rsidP="00FB61BC">
      <w:pPr>
        <w:autoSpaceDE w:val="0"/>
        <w:autoSpaceDN w:val="0"/>
        <w:adjustRightInd w:val="0"/>
        <w:spacing w:after="0"/>
        <w:ind w:firstLine="709"/>
        <w:jc w:val="right"/>
        <w:outlineLvl w:val="0"/>
        <w:rPr>
          <w:rFonts w:ascii="Times New Roman" w:hAnsi="Times New Roman" w:cs="Times New Roman"/>
          <w:b/>
        </w:rPr>
      </w:pPr>
      <w:r>
        <w:rPr>
          <w:rFonts w:ascii="Times New Roman" w:hAnsi="Times New Roman" w:cs="Times New Roman"/>
          <w:b/>
          <w:noProof/>
        </w:rPr>
        <w:pict>
          <v:shape id="_x0000_s1029" type="#_x0000_t67" style="position:absolute;left:0;text-align:left;margin-left:94.15pt;margin-top:.3pt;width:27pt;height:30.1pt;z-index:251659264"/>
        </w:pict>
      </w: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7C78B9" w:rsidP="00FB61BC">
      <w:pPr>
        <w:autoSpaceDE w:val="0"/>
        <w:autoSpaceDN w:val="0"/>
        <w:adjustRightInd w:val="0"/>
        <w:spacing w:after="0"/>
        <w:ind w:firstLine="709"/>
        <w:jc w:val="right"/>
        <w:outlineLvl w:val="0"/>
        <w:rPr>
          <w:rFonts w:ascii="Times New Roman" w:hAnsi="Times New Roman" w:cs="Times New Roman"/>
          <w:b/>
        </w:rPr>
      </w:pPr>
      <w:r>
        <w:rPr>
          <w:rFonts w:ascii="Times New Roman" w:hAnsi="Times New Roman" w:cs="Times New Roman"/>
          <w:b/>
          <w:noProof/>
        </w:rPr>
        <w:pict>
          <v:shape id="_x0000_s1032" type="#_x0000_t202" style="position:absolute;left:0;text-align:left;margin-left:-5.85pt;margin-top:3.35pt;width:237.5pt;height:122pt;z-index:251662336">
            <v:textbox style="mso-next-textbox:#_x0000_s1032">
              <w:txbxContent>
                <w:p w:rsidR="007C78B9" w:rsidRPr="00907C01" w:rsidRDefault="007C78B9" w:rsidP="00FB61BC">
                  <w:pPr>
                    <w:spacing w:after="0" w:line="240" w:lineRule="auto"/>
                    <w:jc w:val="center"/>
                    <w:rPr>
                      <w:rFonts w:ascii="Times New Roman" w:hAnsi="Times New Roman" w:cs="Times New Roman"/>
                      <w:sz w:val="16"/>
                      <w:szCs w:val="24"/>
                    </w:rPr>
                  </w:pPr>
                </w:p>
                <w:p w:rsidR="007C78B9" w:rsidRDefault="007C78B9" w:rsidP="00FB61BC">
                  <w:pPr>
                    <w:spacing w:after="0" w:line="240" w:lineRule="auto"/>
                    <w:jc w:val="center"/>
                    <w:rPr>
                      <w:rFonts w:ascii="Times New Roman" w:hAnsi="Times New Roman" w:cs="Times New Roman"/>
                      <w:sz w:val="24"/>
                      <w:szCs w:val="24"/>
                    </w:rPr>
                  </w:pPr>
                  <w:r w:rsidRPr="0037718A">
                    <w:rPr>
                      <w:rFonts w:ascii="Times New Roman" w:hAnsi="Times New Roman" w:cs="Times New Roman"/>
                      <w:sz w:val="24"/>
                      <w:szCs w:val="24"/>
                    </w:rPr>
                    <w:t xml:space="preserve">Выдача </w:t>
                  </w:r>
                  <w:r>
                    <w:rPr>
                      <w:rFonts w:ascii="Times New Roman" w:hAnsi="Times New Roman" w:cs="Times New Roman"/>
                      <w:sz w:val="24"/>
                      <w:szCs w:val="24"/>
                    </w:rPr>
                    <w:t>(направление)</w:t>
                  </w:r>
                </w:p>
                <w:p w:rsidR="007C78B9" w:rsidRDefault="007C78B9" w:rsidP="00FB61BC">
                  <w:pPr>
                    <w:spacing w:after="0" w:line="240" w:lineRule="auto"/>
                    <w:ind w:right="-117"/>
                    <w:jc w:val="center"/>
                    <w:rPr>
                      <w:rFonts w:ascii="Times New Roman" w:hAnsi="Times New Roman" w:cs="Times New Roman"/>
                      <w:sz w:val="24"/>
                      <w:szCs w:val="24"/>
                    </w:rPr>
                  </w:pPr>
                  <w:r>
                    <w:rPr>
                      <w:rFonts w:ascii="Times New Roman" w:hAnsi="Times New Roman" w:cs="Times New Roman"/>
                      <w:sz w:val="24"/>
                      <w:szCs w:val="24"/>
                    </w:rPr>
                    <w:t>З</w:t>
                  </w:r>
                  <w:r w:rsidRPr="0037718A">
                    <w:rPr>
                      <w:rFonts w:ascii="Times New Roman" w:hAnsi="Times New Roman" w:cs="Times New Roman"/>
                      <w:sz w:val="24"/>
                      <w:szCs w:val="24"/>
                    </w:rPr>
                    <w:t>аявител</w:t>
                  </w:r>
                  <w:r>
                    <w:rPr>
                      <w:rFonts w:ascii="Times New Roman" w:hAnsi="Times New Roman" w:cs="Times New Roman"/>
                      <w:sz w:val="24"/>
                      <w:szCs w:val="24"/>
                    </w:rPr>
                    <w:t>ю</w:t>
                  </w:r>
                  <w:r w:rsidRPr="0037718A">
                    <w:rPr>
                      <w:rFonts w:ascii="Times New Roman" w:hAnsi="Times New Roman" w:cs="Times New Roman"/>
                      <w:sz w:val="24"/>
                      <w:szCs w:val="24"/>
                    </w:rPr>
                    <w:t xml:space="preserve"> </w:t>
                  </w:r>
                  <w:r>
                    <w:rPr>
                      <w:rFonts w:ascii="Times New Roman" w:hAnsi="Times New Roman" w:cs="Times New Roman"/>
                      <w:sz w:val="24"/>
                      <w:szCs w:val="24"/>
                    </w:rPr>
                    <w:t xml:space="preserve">результата предоставления муниципальной услуги Управлением, </w:t>
                  </w:r>
                </w:p>
                <w:p w:rsidR="007C78B9" w:rsidRDefault="007C78B9" w:rsidP="00FB61BC">
                  <w:pPr>
                    <w:spacing w:after="0" w:line="240" w:lineRule="auto"/>
                    <w:ind w:right="-117"/>
                    <w:jc w:val="center"/>
                    <w:rPr>
                      <w:rFonts w:ascii="Times New Roman" w:hAnsi="Times New Roman" w:cs="Times New Roman"/>
                      <w:sz w:val="24"/>
                      <w:szCs w:val="24"/>
                    </w:rPr>
                  </w:pPr>
                  <w:r>
                    <w:rPr>
                      <w:rFonts w:ascii="Times New Roman" w:hAnsi="Times New Roman" w:cs="Times New Roman"/>
                      <w:sz w:val="24"/>
                      <w:szCs w:val="24"/>
                    </w:rPr>
                    <w:t xml:space="preserve">в том числе направление </w:t>
                  </w:r>
                </w:p>
                <w:p w:rsidR="007C78B9" w:rsidRPr="0037718A" w:rsidRDefault="007C78B9" w:rsidP="00FB6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результата</w:t>
                  </w:r>
                  <w:r w:rsidRPr="005371D8">
                    <w:rPr>
                      <w:rFonts w:ascii="Times New Roman" w:hAnsi="Times New Roman" w:cs="Times New Roman"/>
                      <w:sz w:val="24"/>
                      <w:szCs w:val="24"/>
                    </w:rPr>
                    <w:t xml:space="preserve"> </w:t>
                  </w:r>
                  <w:r>
                    <w:rPr>
                      <w:rFonts w:ascii="Times New Roman" w:hAnsi="Times New Roman" w:cs="Times New Roman"/>
                      <w:sz w:val="24"/>
                      <w:szCs w:val="24"/>
                    </w:rPr>
                    <w:t>предоставления муниципальной услуги в Уполномоченную организацию</w:t>
                  </w:r>
                </w:p>
              </w:txbxContent>
            </v:textbox>
          </v:shape>
        </w:pict>
      </w: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97383" w:rsidRDefault="00F97383" w:rsidP="00FB61BC">
      <w:pPr>
        <w:autoSpaceDE w:val="0"/>
        <w:autoSpaceDN w:val="0"/>
        <w:adjustRightInd w:val="0"/>
        <w:spacing w:after="0"/>
        <w:ind w:firstLine="709"/>
        <w:jc w:val="right"/>
        <w:outlineLvl w:val="0"/>
        <w:rPr>
          <w:rFonts w:ascii="Times New Roman" w:hAnsi="Times New Roman" w:cs="Times New Roman"/>
          <w:b/>
        </w:rPr>
      </w:pPr>
    </w:p>
    <w:p w:rsidR="00F97383" w:rsidRDefault="00F97383" w:rsidP="00FB61BC">
      <w:pPr>
        <w:autoSpaceDE w:val="0"/>
        <w:autoSpaceDN w:val="0"/>
        <w:adjustRightInd w:val="0"/>
        <w:spacing w:after="0"/>
        <w:ind w:firstLine="709"/>
        <w:jc w:val="right"/>
        <w:outlineLvl w:val="0"/>
        <w:rPr>
          <w:rFonts w:ascii="Times New Roman" w:hAnsi="Times New Roman" w:cs="Times New Roman"/>
          <w:b/>
        </w:rPr>
      </w:pPr>
    </w:p>
    <w:p w:rsidR="00F97383" w:rsidRDefault="00F97383" w:rsidP="00FB61BC">
      <w:pPr>
        <w:autoSpaceDE w:val="0"/>
        <w:autoSpaceDN w:val="0"/>
        <w:adjustRightInd w:val="0"/>
        <w:spacing w:after="0"/>
        <w:ind w:firstLine="709"/>
        <w:jc w:val="right"/>
        <w:outlineLvl w:val="0"/>
        <w:rPr>
          <w:rFonts w:ascii="Times New Roman" w:hAnsi="Times New Roman" w:cs="Times New Roman"/>
          <w:b/>
        </w:rPr>
      </w:pPr>
    </w:p>
    <w:p w:rsidR="00F97383" w:rsidRDefault="00F97383" w:rsidP="00FB61BC">
      <w:pPr>
        <w:autoSpaceDE w:val="0"/>
        <w:autoSpaceDN w:val="0"/>
        <w:adjustRightInd w:val="0"/>
        <w:spacing w:after="0"/>
        <w:ind w:firstLine="709"/>
        <w:jc w:val="right"/>
        <w:outlineLvl w:val="0"/>
        <w:rPr>
          <w:rFonts w:ascii="Times New Roman" w:hAnsi="Times New Roman" w:cs="Times New Roman"/>
          <w:b/>
        </w:rPr>
      </w:pPr>
    </w:p>
    <w:p w:rsidR="00F97383" w:rsidRPr="00FB61BC" w:rsidRDefault="00F97383"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7C78B9" w:rsidP="00FB61BC">
      <w:pPr>
        <w:autoSpaceDE w:val="0"/>
        <w:autoSpaceDN w:val="0"/>
        <w:adjustRightInd w:val="0"/>
        <w:spacing w:after="0"/>
        <w:ind w:firstLine="709"/>
        <w:jc w:val="right"/>
        <w:outlineLvl w:val="0"/>
        <w:rPr>
          <w:rFonts w:ascii="Times New Roman" w:hAnsi="Times New Roman" w:cs="Times New Roman"/>
          <w:b/>
        </w:rPr>
      </w:pPr>
      <w:r>
        <w:rPr>
          <w:rFonts w:ascii="Times New Roman" w:hAnsi="Times New Roman" w:cs="Times New Roman"/>
          <w:b/>
          <w:noProof/>
        </w:rPr>
        <w:pict>
          <v:shape id="_x0000_s1033" type="#_x0000_t202" style="position:absolute;left:0;text-align:left;margin-left:47.45pt;margin-top:.25pt;width:381.5pt;height:52.1pt;z-index:251663360">
            <v:textbox style="mso-next-textbox:#_x0000_s1033">
              <w:txbxContent>
                <w:p w:rsidR="007C78B9" w:rsidRPr="005D5871" w:rsidRDefault="007C78B9" w:rsidP="00FB61BC">
                  <w:pPr>
                    <w:spacing w:after="0" w:line="240" w:lineRule="auto"/>
                    <w:jc w:val="center"/>
                    <w:rPr>
                      <w:rFonts w:ascii="Times New Roman" w:hAnsi="Times New Roman" w:cs="Times New Roman"/>
                      <w:sz w:val="12"/>
                      <w:szCs w:val="12"/>
                    </w:rPr>
                  </w:pPr>
                </w:p>
                <w:p w:rsidR="007C78B9" w:rsidRPr="0037718A" w:rsidRDefault="007C78B9" w:rsidP="00FB61B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txbxContent>
            </v:textbox>
          </v:shape>
        </w:pict>
      </w: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autoSpaceDE w:val="0"/>
        <w:autoSpaceDN w:val="0"/>
        <w:adjustRightInd w:val="0"/>
        <w:spacing w:after="0"/>
        <w:ind w:firstLine="709"/>
        <w:jc w:val="right"/>
        <w:outlineLvl w:val="0"/>
        <w:rPr>
          <w:rFonts w:ascii="Times New Roman" w:hAnsi="Times New Roman" w:cs="Times New Roman"/>
          <w:b/>
        </w:rPr>
      </w:pPr>
    </w:p>
    <w:p w:rsidR="00FB61BC" w:rsidRPr="00FB61BC" w:rsidRDefault="00FB61BC" w:rsidP="00FB61BC">
      <w:pPr>
        <w:spacing w:after="0"/>
        <w:rPr>
          <w:rFonts w:ascii="Times New Roman" w:hAnsi="Times New Roman" w:cs="Times New Roman"/>
          <w:b/>
        </w:rPr>
      </w:pPr>
      <w:r w:rsidRPr="00FB61BC">
        <w:rPr>
          <w:rFonts w:ascii="Times New Roman" w:hAnsi="Times New Roman" w:cs="Times New Roman"/>
          <w:b/>
        </w:rPr>
        <w:br w:type="page"/>
      </w:r>
    </w:p>
    <w:p w:rsidR="00FB61BC" w:rsidRPr="00FB61BC" w:rsidRDefault="00FB61BC" w:rsidP="00FB61BC">
      <w:pPr>
        <w:spacing w:after="0" w:line="240" w:lineRule="auto"/>
        <w:jc w:val="right"/>
        <w:rPr>
          <w:rFonts w:ascii="Times New Roman" w:hAnsi="Times New Roman" w:cs="Times New Roman"/>
        </w:rPr>
      </w:pPr>
      <w:r w:rsidRPr="00FB61BC">
        <w:rPr>
          <w:rFonts w:ascii="Times New Roman" w:hAnsi="Times New Roman" w:cs="Times New Roman"/>
        </w:rPr>
        <w:lastRenderedPageBreak/>
        <w:t>Приложение 6</w:t>
      </w:r>
    </w:p>
    <w:p w:rsidR="00FB61BC" w:rsidRPr="00FB61BC" w:rsidRDefault="00FB61BC" w:rsidP="00FB61BC">
      <w:pPr>
        <w:spacing w:after="0" w:line="240" w:lineRule="auto"/>
        <w:jc w:val="right"/>
        <w:rPr>
          <w:rFonts w:ascii="Times New Roman" w:hAnsi="Times New Roman" w:cs="Times New Roman"/>
        </w:rPr>
      </w:pPr>
      <w:r w:rsidRPr="00FB61BC">
        <w:rPr>
          <w:rFonts w:ascii="Times New Roman" w:hAnsi="Times New Roman" w:cs="Times New Roman"/>
        </w:rPr>
        <w:t>к Административному регламенту</w:t>
      </w:r>
    </w:p>
    <w:p w:rsidR="00FB61BC" w:rsidRPr="00FB61BC" w:rsidRDefault="00FB61BC" w:rsidP="00FB61BC">
      <w:pPr>
        <w:spacing w:after="0"/>
        <w:rPr>
          <w:rFonts w:ascii="Times New Roman" w:hAnsi="Times New Roman" w:cs="Times New Roman"/>
        </w:rPr>
      </w:pPr>
    </w:p>
    <w:p w:rsidR="00FB61BC" w:rsidRPr="00FB61BC" w:rsidRDefault="00FB61BC" w:rsidP="00FB61BC">
      <w:pPr>
        <w:spacing w:after="0" w:line="240" w:lineRule="auto"/>
        <w:jc w:val="center"/>
        <w:rPr>
          <w:rFonts w:ascii="Times New Roman" w:hAnsi="Times New Roman" w:cs="Times New Roman"/>
        </w:rPr>
      </w:pPr>
      <w:r w:rsidRPr="00FB61BC">
        <w:rPr>
          <w:rFonts w:ascii="Times New Roman" w:hAnsi="Times New Roman" w:cs="Times New Roman"/>
        </w:rPr>
        <w:t>РАСПИСКА</w:t>
      </w:r>
    </w:p>
    <w:p w:rsidR="00FB61BC" w:rsidRPr="00FB61BC" w:rsidRDefault="00FB61BC" w:rsidP="00FB61BC">
      <w:pPr>
        <w:spacing w:after="0" w:line="240" w:lineRule="auto"/>
        <w:jc w:val="center"/>
        <w:rPr>
          <w:rFonts w:ascii="Times New Roman" w:hAnsi="Times New Roman" w:cs="Times New Roman"/>
        </w:rPr>
      </w:pPr>
      <w:r w:rsidRPr="00FB61BC">
        <w:rPr>
          <w:rFonts w:ascii="Times New Roman" w:hAnsi="Times New Roman" w:cs="Times New Roman"/>
        </w:rPr>
        <w:t>в получении документов</w:t>
      </w:r>
    </w:p>
    <w:p w:rsidR="00FB61BC" w:rsidRPr="00FB61BC" w:rsidRDefault="00FB61BC" w:rsidP="00FB61BC">
      <w:pPr>
        <w:spacing w:after="0"/>
        <w:jc w:val="both"/>
        <w:rPr>
          <w:rFonts w:ascii="Times New Roman" w:hAnsi="Times New Roman" w:cs="Times New Roman"/>
        </w:rPr>
      </w:pPr>
    </w:p>
    <w:p w:rsidR="00FB61BC" w:rsidRPr="00FB61BC" w:rsidRDefault="00FB61BC" w:rsidP="00FB61BC">
      <w:pPr>
        <w:spacing w:after="0" w:line="240" w:lineRule="auto"/>
        <w:jc w:val="both"/>
        <w:rPr>
          <w:rFonts w:ascii="Times New Roman" w:hAnsi="Times New Roman" w:cs="Times New Roman"/>
        </w:rPr>
      </w:pPr>
      <w:r w:rsidRPr="00FB61BC">
        <w:rPr>
          <w:rFonts w:ascii="Times New Roman" w:hAnsi="Times New Roman" w:cs="Times New Roman"/>
        </w:rPr>
        <w:t>Настоящим удостоверяется, что заявитель ___________________________________________</w:t>
      </w:r>
    </w:p>
    <w:p w:rsidR="00FB61BC" w:rsidRPr="00FB61BC" w:rsidRDefault="00FB61BC" w:rsidP="00FB61BC">
      <w:pPr>
        <w:spacing w:after="0" w:line="240" w:lineRule="auto"/>
        <w:jc w:val="center"/>
        <w:rPr>
          <w:rFonts w:ascii="Times New Roman" w:hAnsi="Times New Roman" w:cs="Times New Roman"/>
          <w:i/>
        </w:rPr>
      </w:pPr>
      <w:r w:rsidRPr="00FB61BC">
        <w:rPr>
          <w:rFonts w:ascii="Times New Roman" w:hAnsi="Times New Roman" w:cs="Times New Roman"/>
          <w:i/>
        </w:rPr>
        <w:t xml:space="preserve">                                            ( ФИО)</w:t>
      </w:r>
    </w:p>
    <w:p w:rsidR="00FB61BC" w:rsidRPr="00FB61BC" w:rsidRDefault="00FB61BC" w:rsidP="00FB61BC">
      <w:pPr>
        <w:spacing w:after="0" w:line="240" w:lineRule="auto"/>
        <w:jc w:val="both"/>
        <w:rPr>
          <w:rFonts w:ascii="Times New Roman" w:hAnsi="Times New Roman" w:cs="Times New Roman"/>
        </w:rPr>
      </w:pPr>
      <w:r w:rsidRPr="00FB61BC">
        <w:rPr>
          <w:rFonts w:ascii="Times New Roman" w:hAnsi="Times New Roman" w:cs="Times New Roman"/>
        </w:rPr>
        <w:t>________________________________________________________________________________</w:t>
      </w:r>
    </w:p>
    <w:p w:rsidR="00FB61BC" w:rsidRPr="00FB61BC" w:rsidRDefault="00FB61BC" w:rsidP="00FB61BC">
      <w:pPr>
        <w:spacing w:after="0" w:line="240" w:lineRule="auto"/>
        <w:ind w:right="140"/>
        <w:jc w:val="both"/>
        <w:rPr>
          <w:rFonts w:ascii="Times New Roman" w:hAnsi="Times New Roman" w:cs="Times New Roman"/>
        </w:rPr>
      </w:pPr>
      <w:r w:rsidRPr="00FB61BC">
        <w:rPr>
          <w:rFonts w:ascii="Times New Roman" w:hAnsi="Times New Roman" w:cs="Times New Roman"/>
        </w:rPr>
        <w:t>для получения муниципальной услуги «Выдача разрешения на вступление в брак несовершеннолетним, достигшим возраста шестнадцати лет»  представил в администрацию муниципального образования - Шиловский муниципальный район Рязанской области следующие документы:</w:t>
      </w:r>
    </w:p>
    <w:p w:rsidR="00FB61BC" w:rsidRPr="00FB61BC" w:rsidRDefault="00FB61BC" w:rsidP="00FB61BC">
      <w:pPr>
        <w:spacing w:after="0" w:line="240" w:lineRule="auto"/>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2693"/>
        <w:gridCol w:w="1701"/>
        <w:gridCol w:w="1457"/>
        <w:gridCol w:w="1417"/>
        <w:gridCol w:w="1361"/>
      </w:tblGrid>
      <w:tr w:rsidR="00FB61BC" w:rsidRPr="00FB61BC" w:rsidTr="00FB61BC">
        <w:tc>
          <w:tcPr>
            <w:tcW w:w="85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62" w:right="-62"/>
              <w:jc w:val="center"/>
              <w:rPr>
                <w:rFonts w:ascii="Times New Roman" w:hAnsi="Times New Roman" w:cs="Times New Roman"/>
              </w:rPr>
            </w:pPr>
            <w:r w:rsidRPr="00FB61BC">
              <w:rPr>
                <w:rFonts w:ascii="Times New Roman" w:hAnsi="Times New Roman" w:cs="Times New Roman"/>
              </w:rPr>
              <w:t>№ п/п</w:t>
            </w:r>
          </w:p>
        </w:tc>
        <w:tc>
          <w:tcPr>
            <w:tcW w:w="2693"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62"/>
              <w:jc w:val="center"/>
              <w:rPr>
                <w:rFonts w:ascii="Times New Roman" w:hAnsi="Times New Roman" w:cs="Times New Roman"/>
              </w:rPr>
            </w:pPr>
            <w:r w:rsidRPr="00FB61BC">
              <w:rPr>
                <w:rFonts w:ascii="Times New Roman" w:hAnsi="Times New Roman" w:cs="Times New Roman"/>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center"/>
              <w:rPr>
                <w:rFonts w:ascii="Times New Roman" w:hAnsi="Times New Roman" w:cs="Times New Roman"/>
              </w:rPr>
            </w:pPr>
            <w:r w:rsidRPr="00FB61BC">
              <w:rPr>
                <w:rFonts w:ascii="Times New Roman" w:hAnsi="Times New Roman" w:cs="Times New Roman"/>
              </w:rPr>
              <w:t>Количество экземпляров</w:t>
            </w:r>
          </w:p>
        </w:tc>
        <w:tc>
          <w:tcPr>
            <w:tcW w:w="145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firstLine="7"/>
              <w:jc w:val="center"/>
              <w:rPr>
                <w:rFonts w:ascii="Times New Roman" w:hAnsi="Times New Roman" w:cs="Times New Roman"/>
              </w:rPr>
            </w:pPr>
            <w:r w:rsidRPr="00FB61BC">
              <w:rPr>
                <w:rFonts w:ascii="Times New Roman" w:hAnsi="Times New Roman" w:cs="Times New Roman"/>
              </w:rPr>
              <w:t>Количество листов</w:t>
            </w:r>
          </w:p>
        </w:tc>
        <w:tc>
          <w:tcPr>
            <w:tcW w:w="141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62" w:firstLine="30"/>
              <w:jc w:val="center"/>
              <w:rPr>
                <w:rFonts w:ascii="Times New Roman" w:hAnsi="Times New Roman" w:cs="Times New Roman"/>
              </w:rPr>
            </w:pPr>
            <w:r w:rsidRPr="00FB61BC">
              <w:rPr>
                <w:rFonts w:ascii="Times New Roman" w:hAnsi="Times New Roman" w:cs="Times New Roman"/>
              </w:rPr>
              <w:t>Отметка о выдаче документов заявителю</w:t>
            </w:r>
          </w:p>
        </w:tc>
        <w:tc>
          <w:tcPr>
            <w:tcW w:w="136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center"/>
              <w:rPr>
                <w:rFonts w:ascii="Times New Roman" w:hAnsi="Times New Roman" w:cs="Times New Roman"/>
              </w:rPr>
            </w:pPr>
            <w:r w:rsidRPr="00FB61BC">
              <w:rPr>
                <w:rFonts w:ascii="Times New Roman" w:hAnsi="Times New Roman" w:cs="Times New Roman"/>
              </w:rPr>
              <w:t>Дата и подпись заявителя</w:t>
            </w:r>
          </w:p>
        </w:tc>
      </w:tr>
      <w:tr w:rsidR="00FB61BC" w:rsidRPr="00FB61BC" w:rsidTr="00FB61BC">
        <w:tc>
          <w:tcPr>
            <w:tcW w:w="85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both"/>
              <w:rPr>
                <w:rFonts w:ascii="Times New Roman" w:hAnsi="Times New Roman" w:cs="Times New Roman"/>
              </w:rPr>
            </w:pPr>
            <w:r w:rsidRPr="00FB61BC">
              <w:rPr>
                <w:rFonts w:ascii="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62"/>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5" w:right="-273"/>
              <w:jc w:val="center"/>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31" w:right="-233"/>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145" w:right="-234"/>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center"/>
              <w:rPr>
                <w:rFonts w:ascii="Times New Roman" w:hAnsi="Times New Roman" w:cs="Times New Roman"/>
              </w:rPr>
            </w:pPr>
          </w:p>
        </w:tc>
      </w:tr>
      <w:tr w:rsidR="00FB61BC" w:rsidRPr="00FB61BC" w:rsidTr="00FB61BC">
        <w:tc>
          <w:tcPr>
            <w:tcW w:w="85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both"/>
              <w:rPr>
                <w:rFonts w:ascii="Times New Roman" w:hAnsi="Times New Roman" w:cs="Times New Roman"/>
              </w:rPr>
            </w:pPr>
            <w:r w:rsidRPr="00FB61BC">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62"/>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5" w:right="-273"/>
              <w:jc w:val="center"/>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31" w:right="-233"/>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145" w:right="-234"/>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center"/>
              <w:rPr>
                <w:rFonts w:ascii="Times New Roman" w:hAnsi="Times New Roman" w:cs="Times New Roman"/>
              </w:rPr>
            </w:pPr>
          </w:p>
        </w:tc>
      </w:tr>
      <w:tr w:rsidR="00FB61BC" w:rsidRPr="00FB61BC" w:rsidTr="00FB61BC">
        <w:tc>
          <w:tcPr>
            <w:tcW w:w="85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both"/>
              <w:rPr>
                <w:rFonts w:ascii="Times New Roman" w:hAnsi="Times New Roman" w:cs="Times New Roman"/>
              </w:rPr>
            </w:pPr>
            <w:r w:rsidRPr="00FB61BC">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62"/>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5" w:right="-273"/>
              <w:jc w:val="center"/>
              <w:rPr>
                <w:rFonts w:ascii="Times New Roman" w:hAnsi="Times New Roman" w:cs="Times New Roman"/>
              </w:rPr>
            </w:pPr>
          </w:p>
        </w:tc>
        <w:tc>
          <w:tcPr>
            <w:tcW w:w="145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31" w:right="-233"/>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ind w:left="-145" w:right="-234"/>
              <w:jc w:val="center"/>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FB61BC" w:rsidRPr="00FB61BC" w:rsidRDefault="00FB61BC" w:rsidP="00FB61BC">
            <w:pPr>
              <w:spacing w:after="0"/>
              <w:jc w:val="center"/>
              <w:rPr>
                <w:rFonts w:ascii="Times New Roman" w:hAnsi="Times New Roman" w:cs="Times New Roman"/>
              </w:rPr>
            </w:pPr>
          </w:p>
        </w:tc>
      </w:tr>
    </w:tbl>
    <w:p w:rsidR="00FB61BC" w:rsidRPr="00FB61BC" w:rsidRDefault="00FB61BC" w:rsidP="00FB61BC">
      <w:pPr>
        <w:spacing w:after="0"/>
        <w:jc w:val="both"/>
        <w:rPr>
          <w:rFonts w:ascii="Times New Roman" w:hAnsi="Times New Roman" w:cs="Times New Roman"/>
        </w:rPr>
      </w:pPr>
    </w:p>
    <w:p w:rsidR="00FB61BC" w:rsidRPr="00FB61BC" w:rsidRDefault="00FB61BC" w:rsidP="00FB61BC">
      <w:pPr>
        <w:spacing w:after="0"/>
        <w:jc w:val="both"/>
        <w:rPr>
          <w:rFonts w:ascii="Times New Roman" w:hAnsi="Times New Roman" w:cs="Times New Roman"/>
        </w:rPr>
      </w:pPr>
      <w:r w:rsidRPr="00FB61BC">
        <w:rPr>
          <w:rFonts w:ascii="Times New Roman" w:hAnsi="Times New Roman" w:cs="Times New Roman"/>
        </w:rPr>
        <w:t>_________________________________________/________________/__________________</w:t>
      </w:r>
    </w:p>
    <w:p w:rsidR="00FB61BC" w:rsidRPr="00FB61BC" w:rsidRDefault="00FB61BC" w:rsidP="00FB61BC">
      <w:pPr>
        <w:pStyle w:val="ConsNormal"/>
        <w:jc w:val="left"/>
        <w:rPr>
          <w:rFonts w:ascii="Times New Roman" w:hAnsi="Times New Roman" w:cs="Times New Roman"/>
          <w:i/>
          <w:sz w:val="22"/>
          <w:szCs w:val="22"/>
        </w:rPr>
      </w:pPr>
      <w:r w:rsidRPr="00FB61BC">
        <w:rPr>
          <w:rFonts w:ascii="Times New Roman" w:eastAsia="Courier New" w:hAnsi="Times New Roman" w:cs="Times New Roman"/>
          <w:bCs/>
          <w:i/>
          <w:sz w:val="22"/>
          <w:szCs w:val="22"/>
        </w:rPr>
        <w:t xml:space="preserve">           (должность лица, принявшего документы)                   </w:t>
      </w:r>
      <w:r w:rsidRPr="00FB61BC">
        <w:rPr>
          <w:rFonts w:ascii="Times New Roman" w:hAnsi="Times New Roman" w:cs="Times New Roman"/>
          <w:i/>
          <w:sz w:val="22"/>
          <w:szCs w:val="22"/>
        </w:rPr>
        <w:t>(подпись, расшифровка)</w:t>
      </w:r>
    </w:p>
    <w:p w:rsidR="00FB61BC" w:rsidRPr="00FB61BC" w:rsidRDefault="00FB61BC" w:rsidP="00FB61BC">
      <w:pPr>
        <w:spacing w:after="0"/>
        <w:jc w:val="both"/>
        <w:rPr>
          <w:rFonts w:ascii="Times New Roman" w:hAnsi="Times New Roman" w:cs="Times New Roman"/>
        </w:rPr>
      </w:pPr>
    </w:p>
    <w:p w:rsidR="00FB61BC" w:rsidRPr="00FB61BC" w:rsidRDefault="00FB61BC" w:rsidP="00FB61BC">
      <w:pPr>
        <w:spacing w:after="0" w:line="240" w:lineRule="auto"/>
        <w:jc w:val="both"/>
        <w:rPr>
          <w:rFonts w:ascii="Times New Roman" w:hAnsi="Times New Roman" w:cs="Times New Roman"/>
        </w:rPr>
      </w:pPr>
      <w:r w:rsidRPr="00FB61BC">
        <w:rPr>
          <w:rFonts w:ascii="Times New Roman" w:hAnsi="Times New Roman" w:cs="Times New Roman"/>
        </w:rPr>
        <w:t>«___» _____________ 20___ г.</w:t>
      </w:r>
    </w:p>
    <w:p w:rsidR="00FB61BC" w:rsidRPr="00FB61BC" w:rsidRDefault="00FB61BC" w:rsidP="00FB61BC">
      <w:pPr>
        <w:spacing w:after="0"/>
        <w:jc w:val="both"/>
        <w:rPr>
          <w:rFonts w:ascii="Times New Roman" w:hAnsi="Times New Roman" w:cs="Times New Roman"/>
        </w:rPr>
      </w:pPr>
    </w:p>
    <w:p w:rsidR="00FB61BC" w:rsidRPr="00FB61BC" w:rsidRDefault="00FB61BC" w:rsidP="00FB61BC">
      <w:pPr>
        <w:spacing w:after="0" w:line="240" w:lineRule="auto"/>
        <w:jc w:val="both"/>
        <w:rPr>
          <w:rFonts w:ascii="Times New Roman" w:hAnsi="Times New Roman" w:cs="Times New Roman"/>
        </w:rPr>
      </w:pPr>
      <w:r w:rsidRPr="00FB61BC">
        <w:rPr>
          <w:rFonts w:ascii="Times New Roman" w:hAnsi="Times New Roman" w:cs="Times New Roman"/>
        </w:rPr>
        <w:t>_______________________________________/______________________________________</w:t>
      </w:r>
    </w:p>
    <w:p w:rsidR="00FB61BC" w:rsidRPr="00FB61BC" w:rsidRDefault="00FB61BC" w:rsidP="00FB61BC">
      <w:pPr>
        <w:pStyle w:val="ConsNormal"/>
        <w:jc w:val="center"/>
        <w:rPr>
          <w:rFonts w:ascii="Times New Roman" w:hAnsi="Times New Roman" w:cs="Times New Roman"/>
          <w:i/>
          <w:sz w:val="22"/>
          <w:szCs w:val="22"/>
        </w:rPr>
      </w:pPr>
      <w:r w:rsidRPr="00FB61BC">
        <w:rPr>
          <w:rFonts w:ascii="Times New Roman" w:hAnsi="Times New Roman" w:cs="Times New Roman"/>
          <w:i/>
          <w:sz w:val="22"/>
          <w:szCs w:val="22"/>
        </w:rPr>
        <w:t>(подпись заявителя, расшифровка)</w:t>
      </w:r>
    </w:p>
    <w:p w:rsidR="00FB61BC" w:rsidRDefault="00FB61BC" w:rsidP="00FB61BC">
      <w:pPr>
        <w:spacing w:after="0" w:line="240" w:lineRule="auto"/>
        <w:rPr>
          <w:rFonts w:ascii="Times New Roman" w:eastAsia="Calibri" w:hAnsi="Times New Roman" w:cs="Times New Roman"/>
        </w:rPr>
      </w:pPr>
    </w:p>
    <w:p w:rsidR="00F97383" w:rsidRDefault="00F97383" w:rsidP="00FB61BC">
      <w:pPr>
        <w:spacing w:after="0" w:line="240" w:lineRule="auto"/>
        <w:rPr>
          <w:rFonts w:ascii="Times New Roman" w:eastAsia="Calibri" w:hAnsi="Times New Roman" w:cs="Times New Roman"/>
        </w:rPr>
      </w:pPr>
    </w:p>
    <w:p w:rsidR="00F97383" w:rsidRPr="00FB61BC" w:rsidRDefault="00F97383" w:rsidP="00FB61BC">
      <w:pPr>
        <w:spacing w:after="0" w:line="240" w:lineRule="auto"/>
        <w:rPr>
          <w:rFonts w:ascii="Times New Roman" w:hAnsi="Times New Roman" w:cs="Times New Roman"/>
        </w:rPr>
      </w:pPr>
    </w:p>
    <w:p w:rsidR="00FB61BC" w:rsidRPr="00FB61BC" w:rsidRDefault="00FB61BC" w:rsidP="00FB61BC">
      <w:pPr>
        <w:spacing w:after="0"/>
        <w:rPr>
          <w:rFonts w:ascii="Times New Roman" w:hAnsi="Times New Roman" w:cs="Times New Roman"/>
        </w:rPr>
      </w:pPr>
    </w:p>
    <w:p w:rsidR="00FB61BC" w:rsidRPr="00FB61BC" w:rsidRDefault="00FB61BC" w:rsidP="00FB61BC">
      <w:pPr>
        <w:pStyle w:val="af2"/>
        <w:jc w:val="center"/>
        <w:rPr>
          <w:rFonts w:ascii="Times New Roman" w:hAnsi="Times New Roman" w:cs="Times New Roman"/>
        </w:rPr>
      </w:pPr>
      <w:r w:rsidRPr="00FB61BC">
        <w:rPr>
          <w:rFonts w:ascii="Times New Roman" w:hAnsi="Times New Roman" w:cs="Times New Roman"/>
        </w:rPr>
        <w:t xml:space="preserve">Нормативные правовые акты, </w:t>
      </w:r>
    </w:p>
    <w:p w:rsidR="00FB61BC" w:rsidRPr="00FB61BC" w:rsidRDefault="00FB61BC" w:rsidP="00FB61BC">
      <w:pPr>
        <w:pStyle w:val="af2"/>
        <w:jc w:val="center"/>
        <w:rPr>
          <w:rFonts w:ascii="Times New Roman" w:hAnsi="Times New Roman" w:cs="Times New Roman"/>
        </w:rPr>
      </w:pPr>
      <w:r w:rsidRPr="00FB61BC">
        <w:rPr>
          <w:rFonts w:ascii="Times New Roman" w:hAnsi="Times New Roman" w:cs="Times New Roman"/>
        </w:rPr>
        <w:t>регулирующие предоставление муниципальной услуги</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 Конституция Российской Федерации (принята всенародным голосованием 12.12.1993 с изменениями, одобренными в ходе общероссийского голосования 01.07.2020, официальный текст Конституции РФ с внесенными поправками от 14.03.2020 опубликован на официальном интернет-портале правовой информации http://www.pravo.gov.ru, 04.07.2020);</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2. Гражданский кодекс Российской Федерации от 30.11.1994 № 51-ФЗ  (Первоначальный текст документа опубликован в изданиях «Собрание законодательства РФ», 05.12.1994, № 32, ст. 3301, «Российская газета», № 238-239, 08.12.1994. Изменения, внесенные Федеральным законом от 08.12.2020                № 427-ФЗ, вступили в силу со дня официального опубликования, опубликован на официальном интернет-портале правовой информации http://pravo.gov.ru - 08.12.2020);</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3. Семейный кодекс Российской Федерации от 29.12.1995 № 223-ФЗ (Первоначальный текст документа опубликован в изданиях «Собрание законодательства РФ», 01.01.1996, № 1, ст. 16, «Российская газета», № 17, 27.01.1996. Изменения, внесенные Федеральным законом от 04.02.2021   № 5-ФЗ, вступили в силу со дня официального опубликования, опубликован на официальном интернет-портале правовой информации http://pravo.gov.ru - 04.02.2021);</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 xml:space="preserve">4.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w:t>
      </w:r>
      <w:r w:rsidRPr="00FB61BC">
        <w:rPr>
          <w:rFonts w:ascii="Times New Roman" w:hAnsi="Times New Roman" w:cs="Times New Roman"/>
        </w:rPr>
        <w:lastRenderedPageBreak/>
        <w:t>«Собрание законодательства РФ», 06.10.2003, № 40, ст. 3822, «Парламентская газета», № 186, 08.10.2003, «Российская газета», № 202, 08.10.2003);</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5. Федеральный закон от 27.07.2010 № 210-ФЗ «Об организации предоставления государственных и муниципальных услуг» (с изменениями и дополнениями, вступившими в силу с 01.01.2021) (Первоначальный текст документа опубликован в изданиях «Российская газета», № 168, 30.07.2010, «Собрание законодательства РФ», 02.08.2010, № 31, ст. 4179)</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6.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7. Федеральный закон от 24.11.1995 № 181-ФЗ  «О социальной защите инвалидов в Российской Федерации» (с изменениями и дополнениями, вступившими в силу с 19.12.2020. Первоначальный текст документа опубликован в изданиях «Собрание законодательства РФ», 27.11.1995, № 48, ст. 4563, «Российская газета», № 234, 02.12.1995);</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8. Федеральный закон от 27.07.2006 № 152-ФЗ «О персональных данных» (с изменениями и дополнениями, вступившими в силу с 01.03.2021.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9. Федеральный закон от 15.11.1997 № 143-ФЗ «Об актах гражданского состояния» (с изменениями и дополнениями, вступившими в силу с 01.01.2021. Первоначальный текст документа опубликован в изданиях «Российская газета», № 224, 20.11.1997, «Собрание законодательства РФ», 24.11.1997, № 47, ст. 5340;</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10. Федеральный закон от 24.04.2008 № 48-ФЗ «Об опеке и попечительстве». (Первоначальный текст документа опубликован в изданиях «Собрание законодательства РФ», 28.04.2008, № 17, ст. 1755, «Российская газета», № 94, 30.04.2008, «Парламентская газета», № 31-32, 07.05.2008);</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11. Закон Рязанской области от 13.11.2010 № 135-ОЗ  «Об организации и осуществлении деятельности по опеке и попечительству в Рязанской области» (принят Постановлением Рязанской областной Думы от 27.10.2010 № 386-V РОД. Первоначальный текст документа опубликован в издании «Рязанские ведомости», № 216, 14.11.2010);</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12. Закон Рязанской области от 28.12.2007 № 242-ОЗ «О наделении органов местного самоуправления отдельными государственными полномочиями Рязанской области по организации и осуществлению деятельности по опеке и попечительству» (принят Постановлением Рязанской областной Думы от 21.12.2007 № 852-IV РОД. Первоначальный текст документа опубликован в издании «Рязанские ведомости», № 344, 29.12.2007;</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13. Устав муниципального образования - Шиловский муниципальный район Рязанской области (принят Решением Думы муниципального   образования - Шиловский муниципальный район Рязанской области от 13.11.2020 № 9/52) (Первоначальный текст документа опубликован в издании «Информационный бюллетень муниципального образования - Шиловский муниципальный район», № 44, 27.11.2020);</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14. Постановление администрации муниципального образования – Шиловский муниципальный район Рязанской области от 29.07.2019 № 433 «О разработке и утверждении администрацией муниципального образования – Шиловский муниципальный район Рязанской области административных регламентов осуществления муниципального контроля и административных регламентов предоставления муниципальных услуг» («Информационный бюллетень муниципального образования - Шиловский муниципальный район», № 14, 31.07.2019).</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15. Положение об управлении образования администрации муниципального образования – Шиловский муниципальный район Рязанской области, утвержденное решением Думы муниципального образования – Шиловский муниципальный район Рязанской области от 27.05.2021 № 4/23.</w:t>
      </w: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97383" w:rsidRDefault="00F97383" w:rsidP="00FB61BC">
      <w:pPr>
        <w:pStyle w:val="af2"/>
        <w:jc w:val="center"/>
        <w:rPr>
          <w:rFonts w:ascii="Times New Roman" w:hAnsi="Times New Roman" w:cs="Times New Roman"/>
        </w:rPr>
      </w:pPr>
    </w:p>
    <w:p w:rsidR="00FB61BC" w:rsidRPr="00FB61BC" w:rsidRDefault="00FB61BC" w:rsidP="00FB61BC">
      <w:pPr>
        <w:pStyle w:val="af2"/>
        <w:jc w:val="center"/>
        <w:rPr>
          <w:rFonts w:ascii="Times New Roman" w:hAnsi="Times New Roman" w:cs="Times New Roman"/>
        </w:rPr>
      </w:pPr>
      <w:r w:rsidRPr="00FB61BC">
        <w:rPr>
          <w:rFonts w:ascii="Times New Roman" w:hAnsi="Times New Roman" w:cs="Times New Roman"/>
        </w:rPr>
        <w:t xml:space="preserve">Справочная информация к административному регламенту </w:t>
      </w:r>
    </w:p>
    <w:p w:rsidR="00FB61BC" w:rsidRPr="00FB61BC" w:rsidRDefault="00FB61BC" w:rsidP="00FB61BC">
      <w:pPr>
        <w:pStyle w:val="af2"/>
        <w:jc w:val="center"/>
        <w:rPr>
          <w:rFonts w:ascii="Times New Roman" w:hAnsi="Times New Roman" w:cs="Times New Roman"/>
        </w:rPr>
      </w:pPr>
      <w:r w:rsidRPr="00FB61BC">
        <w:rPr>
          <w:rFonts w:ascii="Times New Roman" w:hAnsi="Times New Roman" w:cs="Times New Roman"/>
        </w:rPr>
        <w:t xml:space="preserve">«Выдача разрешения на вступление в брак несовершеннолетним, </w:t>
      </w:r>
    </w:p>
    <w:p w:rsidR="00FB61BC" w:rsidRPr="00FB61BC" w:rsidRDefault="00FB61BC" w:rsidP="00FB61BC">
      <w:pPr>
        <w:pStyle w:val="af2"/>
        <w:jc w:val="center"/>
        <w:rPr>
          <w:rFonts w:ascii="Times New Roman" w:hAnsi="Times New Roman" w:cs="Times New Roman"/>
        </w:rPr>
      </w:pPr>
      <w:r w:rsidRPr="00FB61BC">
        <w:rPr>
          <w:rFonts w:ascii="Times New Roman" w:hAnsi="Times New Roman" w:cs="Times New Roman"/>
        </w:rPr>
        <w:t>достигшим возраста шестнадцати лет»</w:t>
      </w:r>
    </w:p>
    <w:p w:rsidR="00FB61BC" w:rsidRPr="00FB61BC" w:rsidRDefault="00FB61BC" w:rsidP="00FB61BC">
      <w:pPr>
        <w:pStyle w:val="af2"/>
        <w:jc w:val="center"/>
        <w:rPr>
          <w:rFonts w:ascii="Times New Roman" w:hAnsi="Times New Roman" w:cs="Times New Roman"/>
        </w:rPr>
      </w:pPr>
    </w:p>
    <w:p w:rsidR="00FB61BC" w:rsidRPr="00FB61BC" w:rsidRDefault="00FB61BC" w:rsidP="00FB61BC">
      <w:pPr>
        <w:pStyle w:val="af2"/>
        <w:ind w:firstLine="567"/>
        <w:jc w:val="both"/>
        <w:rPr>
          <w:rFonts w:ascii="Times New Roman" w:hAnsi="Times New Roman" w:cs="Times New Roman"/>
        </w:rPr>
      </w:pPr>
      <w:r w:rsidRPr="00FB61BC">
        <w:rPr>
          <w:rFonts w:ascii="Times New Roman" w:hAnsi="Times New Roman" w:cs="Times New Roman"/>
        </w:rPr>
        <w:t>1. Администрация муниципального образования - Шиловский муниципальный район Рязанской области</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Адрес: 391500, Рязанская область, </w:t>
      </w:r>
      <w:proofErr w:type="spellStart"/>
      <w:r w:rsidRPr="00FB61BC">
        <w:rPr>
          <w:rFonts w:ascii="Times New Roman" w:hAnsi="Times New Roman" w:cs="Times New Roman"/>
        </w:rPr>
        <w:t>р.п</w:t>
      </w:r>
      <w:proofErr w:type="spellEnd"/>
      <w:r w:rsidRPr="00FB61BC">
        <w:rPr>
          <w:rFonts w:ascii="Times New Roman" w:hAnsi="Times New Roman" w:cs="Times New Roman"/>
        </w:rPr>
        <w:t xml:space="preserve">. Шилово, ул. Советская д.14 «а» </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Контактный телефон приемной: 8 (49136) 2-11-80</w:t>
      </w:r>
    </w:p>
    <w:p w:rsidR="00FB61BC" w:rsidRPr="00FB61BC" w:rsidRDefault="00FB61BC" w:rsidP="00FB61BC">
      <w:pPr>
        <w:pStyle w:val="af2"/>
        <w:jc w:val="both"/>
        <w:rPr>
          <w:rFonts w:ascii="Times New Roman" w:eastAsia="Lucida Sans Unicode" w:hAnsi="Times New Roman" w:cs="Times New Roman"/>
        </w:rPr>
      </w:pPr>
      <w:r w:rsidRPr="00FB61BC">
        <w:rPr>
          <w:rFonts w:ascii="Times New Roman" w:hAnsi="Times New Roman" w:cs="Times New Roman"/>
        </w:rPr>
        <w:t xml:space="preserve">Адрес электронной почты: </w:t>
      </w:r>
      <w:hyperlink r:id="rId53" w:history="1">
        <w:r w:rsidRPr="00FB61BC">
          <w:rPr>
            <w:rStyle w:val="af7"/>
            <w:rFonts w:ascii="Times New Roman" w:hAnsi="Times New Roman" w:cs="Times New Roman"/>
            <w:color w:val="auto"/>
            <w:lang w:val="en-US"/>
          </w:rPr>
          <w:t>s</w:t>
        </w:r>
        <w:r w:rsidRPr="00FB61BC">
          <w:rPr>
            <w:rStyle w:val="af7"/>
            <w:rFonts w:ascii="Times New Roman" w:hAnsi="Times New Roman" w:cs="Times New Roman"/>
            <w:color w:val="auto"/>
          </w:rPr>
          <w:t>hilovoadmrz@yandex.ru</w:t>
        </w:r>
      </w:hyperlink>
    </w:p>
    <w:p w:rsidR="00FB61BC" w:rsidRPr="00FB61BC" w:rsidRDefault="00FB61BC" w:rsidP="00FB61BC">
      <w:pPr>
        <w:pStyle w:val="af2"/>
        <w:jc w:val="both"/>
        <w:rPr>
          <w:rFonts w:ascii="Times New Roman" w:eastAsia="Lucida Sans Unicode" w:hAnsi="Times New Roman" w:cs="Times New Roman"/>
        </w:rPr>
      </w:pPr>
      <w:r w:rsidRPr="00FB61BC">
        <w:rPr>
          <w:rFonts w:ascii="Times New Roman" w:eastAsia="Lucida Sans Unicode" w:hAnsi="Times New Roman" w:cs="Times New Roman"/>
        </w:rPr>
        <w:t xml:space="preserve">Адрес официального сайта: </w:t>
      </w:r>
      <w:r w:rsidRPr="00FB61BC">
        <w:rPr>
          <w:rFonts w:ascii="Times New Roman" w:hAnsi="Times New Roman" w:cs="Times New Roman"/>
        </w:rPr>
        <w:t>http://</w:t>
      </w:r>
      <w:r w:rsidRPr="00FB61BC">
        <w:rPr>
          <w:rFonts w:ascii="Times New Roman" w:hAnsi="Times New Roman" w:cs="Times New Roman"/>
          <w:lang w:val="en-US"/>
        </w:rPr>
        <w:t>s</w:t>
      </w:r>
      <w:r w:rsidRPr="00FB61BC">
        <w:rPr>
          <w:rFonts w:ascii="Times New Roman" w:hAnsi="Times New Roman" w:cs="Times New Roman"/>
        </w:rPr>
        <w:t>hilovoadm.ru</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График работы: понедельник - четверг с 08.00 до 17.15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пятница - с 08.00 до 16-00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перерыв на обед с 12.00 до 13.00</w:t>
      </w:r>
    </w:p>
    <w:p w:rsidR="00FB61BC" w:rsidRPr="00C43C29" w:rsidRDefault="00FB61BC" w:rsidP="00FB61BC">
      <w:pPr>
        <w:pStyle w:val="af2"/>
        <w:jc w:val="both"/>
        <w:rPr>
          <w:rFonts w:ascii="Times New Roman" w:hAnsi="Times New Roman" w:cs="Times New Roman"/>
        </w:rPr>
      </w:pPr>
      <w:r w:rsidRPr="00FB61BC">
        <w:rPr>
          <w:rFonts w:ascii="Times New Roman" w:hAnsi="Times New Roman" w:cs="Times New Roman"/>
        </w:rPr>
        <w:t>суббота и воскресенье - выходные дни</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ind w:firstLine="567"/>
        <w:jc w:val="both"/>
        <w:rPr>
          <w:rFonts w:ascii="Times New Roman" w:hAnsi="Times New Roman" w:cs="Times New Roman"/>
        </w:rPr>
      </w:pPr>
      <w:r w:rsidRPr="00FB61BC">
        <w:rPr>
          <w:rFonts w:ascii="Times New Roman" w:hAnsi="Times New Roman" w:cs="Times New Roman"/>
        </w:rPr>
        <w:t>2. Управление образования администрации муниципального   образования - Шиловский муниципальный район Рязанской области</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Адрес: 391500, Рязанская область, </w:t>
      </w:r>
      <w:proofErr w:type="spellStart"/>
      <w:r w:rsidRPr="00FB61BC">
        <w:rPr>
          <w:rFonts w:ascii="Times New Roman" w:hAnsi="Times New Roman" w:cs="Times New Roman"/>
        </w:rPr>
        <w:t>р.п</w:t>
      </w:r>
      <w:proofErr w:type="spellEnd"/>
      <w:r w:rsidRPr="00FB61BC">
        <w:rPr>
          <w:rFonts w:ascii="Times New Roman" w:hAnsi="Times New Roman" w:cs="Times New Roman"/>
        </w:rPr>
        <w:t xml:space="preserve">. Шилово, ул. Советская д.14 «а» </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Контактный телефон приемной: 8 (49136) 2-18-07; 8 (49136) 2-22-57</w:t>
      </w:r>
    </w:p>
    <w:p w:rsidR="00FB61BC" w:rsidRPr="00FB61BC" w:rsidRDefault="00FB61BC" w:rsidP="00FB61BC">
      <w:pPr>
        <w:pStyle w:val="af2"/>
        <w:jc w:val="both"/>
        <w:rPr>
          <w:rFonts w:ascii="Times New Roman" w:eastAsia="Lucida Sans Unicode" w:hAnsi="Times New Roman" w:cs="Times New Roman"/>
        </w:rPr>
      </w:pPr>
      <w:r w:rsidRPr="00FB61BC">
        <w:rPr>
          <w:rFonts w:ascii="Times New Roman" w:hAnsi="Times New Roman" w:cs="Times New Roman"/>
        </w:rPr>
        <w:t xml:space="preserve">Адрес электронной почты: </w:t>
      </w:r>
      <w:hyperlink r:id="rId54" w:history="1">
        <w:r w:rsidRPr="00FB61BC">
          <w:rPr>
            <w:rStyle w:val="af7"/>
            <w:rFonts w:ascii="Times New Roman" w:hAnsi="Times New Roman" w:cs="Times New Roman"/>
            <w:color w:val="auto"/>
            <w:lang w:val="en-US"/>
          </w:rPr>
          <w:t>yomp</w:t>
        </w:r>
        <w:r w:rsidRPr="00FB61BC">
          <w:rPr>
            <w:rStyle w:val="af7"/>
            <w:rFonts w:ascii="Times New Roman" w:hAnsi="Times New Roman" w:cs="Times New Roman"/>
            <w:color w:val="auto"/>
          </w:rPr>
          <w:t>-</w:t>
        </w:r>
        <w:r w:rsidRPr="00FB61BC">
          <w:rPr>
            <w:rStyle w:val="af7"/>
            <w:rFonts w:ascii="Times New Roman" w:hAnsi="Times New Roman" w:cs="Times New Roman"/>
            <w:color w:val="auto"/>
            <w:lang w:val="en-US"/>
          </w:rPr>
          <w:t>shilovo</w:t>
        </w:r>
        <w:r w:rsidRPr="00FB61BC">
          <w:rPr>
            <w:rStyle w:val="af7"/>
            <w:rFonts w:ascii="Times New Roman" w:hAnsi="Times New Roman" w:cs="Times New Roman"/>
            <w:color w:val="auto"/>
          </w:rPr>
          <w:t>@yandex.ru</w:t>
        </w:r>
      </w:hyperlink>
    </w:p>
    <w:p w:rsidR="00FB61BC" w:rsidRPr="00FB61BC" w:rsidRDefault="00FB61BC" w:rsidP="00FB61BC">
      <w:pPr>
        <w:pStyle w:val="af2"/>
        <w:jc w:val="both"/>
        <w:rPr>
          <w:rFonts w:ascii="Times New Roman" w:eastAsia="Lucida Sans Unicode" w:hAnsi="Times New Roman" w:cs="Times New Roman"/>
        </w:rPr>
      </w:pPr>
      <w:r w:rsidRPr="00FB61BC">
        <w:rPr>
          <w:rFonts w:ascii="Times New Roman" w:eastAsia="Lucida Sans Unicode" w:hAnsi="Times New Roman" w:cs="Times New Roman"/>
        </w:rPr>
        <w:t xml:space="preserve">Адрес официального сайта: </w:t>
      </w:r>
      <w:r w:rsidRPr="00FB61BC">
        <w:rPr>
          <w:rFonts w:ascii="Times New Roman" w:hAnsi="Times New Roman" w:cs="Times New Roman"/>
          <w:lang w:val="en-US"/>
        </w:rPr>
        <w:t>http</w:t>
      </w:r>
      <w:r w:rsidRPr="00FB61BC">
        <w:rPr>
          <w:rFonts w:ascii="Times New Roman" w:hAnsi="Times New Roman" w:cs="Times New Roman"/>
        </w:rPr>
        <w:t>://</w:t>
      </w:r>
      <w:proofErr w:type="spellStart"/>
      <w:r w:rsidRPr="00FB61BC">
        <w:rPr>
          <w:rFonts w:ascii="Times New Roman" w:hAnsi="Times New Roman" w:cs="Times New Roman"/>
          <w:lang w:val="en-US"/>
        </w:rPr>
        <w:t>yoshilovo</w:t>
      </w:r>
      <w:proofErr w:type="spellEnd"/>
      <w:r w:rsidRPr="00FB61BC">
        <w:rPr>
          <w:rFonts w:ascii="Times New Roman" w:hAnsi="Times New Roman" w:cs="Times New Roman"/>
        </w:rPr>
        <w:t>.</w:t>
      </w:r>
      <w:proofErr w:type="spellStart"/>
      <w:r w:rsidRPr="00FB61BC">
        <w:rPr>
          <w:rFonts w:ascii="Times New Roman" w:hAnsi="Times New Roman" w:cs="Times New Roman"/>
          <w:lang w:val="en-US"/>
        </w:rPr>
        <w:t>ru</w:t>
      </w:r>
      <w:proofErr w:type="spellEnd"/>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График работы: понедельник - четверг с 08.00 до 17.15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пятница - с 08.00 до 16-00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перерыв на обед с 12.00 до 13.00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суббота и воскресенье - выходные дни</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ind w:firstLine="567"/>
        <w:jc w:val="both"/>
        <w:rPr>
          <w:rFonts w:ascii="Times New Roman" w:hAnsi="Times New Roman" w:cs="Times New Roman"/>
        </w:rPr>
      </w:pPr>
      <w:r w:rsidRPr="00FB61BC">
        <w:rPr>
          <w:rFonts w:ascii="Times New Roman" w:hAnsi="Times New Roman" w:cs="Times New Roman"/>
        </w:rPr>
        <w:t>3. Сведения о месте нахождения и режиме работы территориальных отделов ГБУ РО «МФЦ Рязанской области»</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Рязанская область:</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1. </w:t>
      </w:r>
      <w:proofErr w:type="spellStart"/>
      <w:r w:rsidRPr="00FB61BC">
        <w:rPr>
          <w:rFonts w:ascii="Times New Roman" w:hAnsi="Times New Roman" w:cs="Times New Roman"/>
        </w:rPr>
        <w:t>р.п</w:t>
      </w:r>
      <w:proofErr w:type="spellEnd"/>
      <w:r w:rsidRPr="00FB61BC">
        <w:rPr>
          <w:rFonts w:ascii="Times New Roman" w:hAnsi="Times New Roman" w:cs="Times New Roman"/>
        </w:rPr>
        <w:t>. Шилово, ул. Спасская, д. 21 (4912) 2-10-77 (приоритетно);</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2. с. Путятино, Ленинский пр-т, д. 59а, корп. 2,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3. </w:t>
      </w:r>
      <w:proofErr w:type="spellStart"/>
      <w:r w:rsidRPr="00FB61BC">
        <w:rPr>
          <w:rFonts w:ascii="Times New Roman" w:hAnsi="Times New Roman" w:cs="Times New Roman"/>
        </w:rPr>
        <w:t>р.п</w:t>
      </w:r>
      <w:proofErr w:type="spellEnd"/>
      <w:r w:rsidRPr="00FB61BC">
        <w:rPr>
          <w:rFonts w:ascii="Times New Roman" w:hAnsi="Times New Roman" w:cs="Times New Roman"/>
        </w:rPr>
        <w:t>. Ухолово, ул. Советская, д. 15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4. </w:t>
      </w:r>
      <w:proofErr w:type="spellStart"/>
      <w:r w:rsidRPr="00FB61BC">
        <w:rPr>
          <w:rFonts w:ascii="Times New Roman" w:hAnsi="Times New Roman" w:cs="Times New Roman"/>
        </w:rPr>
        <w:t>р.п</w:t>
      </w:r>
      <w:proofErr w:type="spellEnd"/>
      <w:r w:rsidRPr="00FB61BC">
        <w:rPr>
          <w:rFonts w:ascii="Times New Roman" w:hAnsi="Times New Roman" w:cs="Times New Roman"/>
        </w:rPr>
        <w:t>. Чучково, ул. Ленина, д. 38 (49138) 7-13-22, 7-13-23;</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5. г. Шацк, ул. Интернациональная, д. 14 (49147) 2-14-45;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6. г. Спасск-Рязанский, ул. Рязанское шоссе, д. 5а (49135) 3-32-69;</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7. г. Кораблино, ул. Шахтерская, д. 14а (49143) 5-00-08;</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8. г. Михайлов, пл. Освобождения, д. 1 (49130) 2-13-49;</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9. г. Сасово, пр-т Свободы, д. 19 (49133) 2-40-50;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10. г. </w:t>
      </w:r>
      <w:proofErr w:type="spellStart"/>
      <w:r w:rsidRPr="00FB61BC">
        <w:rPr>
          <w:rFonts w:ascii="Times New Roman" w:hAnsi="Times New Roman" w:cs="Times New Roman"/>
        </w:rPr>
        <w:t>Касимов</w:t>
      </w:r>
      <w:proofErr w:type="spellEnd"/>
      <w:r w:rsidRPr="00FB61BC">
        <w:rPr>
          <w:rFonts w:ascii="Times New Roman" w:hAnsi="Times New Roman" w:cs="Times New Roman"/>
        </w:rPr>
        <w:t>, ул. Карла Маркса, д. 2 (49131) 2-48-21;</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11. г. Спас-Клепики, ул. Ленина, д. 1 (49142) 2-62-40;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12. г. Ряжск, ул. М. Горького, д. 2 (49132) 2-17-85;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13. г. </w:t>
      </w:r>
      <w:proofErr w:type="spellStart"/>
      <w:r w:rsidRPr="00FB61BC">
        <w:rPr>
          <w:rFonts w:ascii="Times New Roman" w:hAnsi="Times New Roman" w:cs="Times New Roman"/>
        </w:rPr>
        <w:t>Пронск</w:t>
      </w:r>
      <w:proofErr w:type="spellEnd"/>
      <w:r w:rsidRPr="00FB61BC">
        <w:rPr>
          <w:rFonts w:ascii="Times New Roman" w:hAnsi="Times New Roman" w:cs="Times New Roman"/>
        </w:rPr>
        <w:t>, ул. Советская, д. 20 (49155) 3-16-46;</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14. г. </w:t>
      </w:r>
      <w:proofErr w:type="spellStart"/>
      <w:r w:rsidRPr="00FB61BC">
        <w:rPr>
          <w:rFonts w:ascii="Times New Roman" w:hAnsi="Times New Roman" w:cs="Times New Roman"/>
        </w:rPr>
        <w:t>Новомичуринск</w:t>
      </w:r>
      <w:proofErr w:type="spellEnd"/>
      <w:r w:rsidRPr="00FB61BC">
        <w:rPr>
          <w:rFonts w:ascii="Times New Roman" w:hAnsi="Times New Roman" w:cs="Times New Roman"/>
        </w:rPr>
        <w:t>, ул. Волкова, д. 10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15. г. Рыбное, пл. Ленина, д. 16 (49137) 5-27-07;</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16. г. Скопин, ул. Ленина, д. 19 (49156) 2-00-07;</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17. </w:t>
      </w:r>
      <w:proofErr w:type="spellStart"/>
      <w:r w:rsidRPr="00FB61BC">
        <w:rPr>
          <w:rFonts w:ascii="Times New Roman" w:hAnsi="Times New Roman" w:cs="Times New Roman"/>
        </w:rPr>
        <w:t>р.п</w:t>
      </w:r>
      <w:proofErr w:type="spellEnd"/>
      <w:r w:rsidRPr="00FB61BC">
        <w:rPr>
          <w:rFonts w:ascii="Times New Roman" w:hAnsi="Times New Roman" w:cs="Times New Roman"/>
        </w:rPr>
        <w:t>. Милославское, ул. Ленина, д. 6 (49157) 2-11-01, 2-11-02;</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18. с. Захарово, ул. Центральная, д. 96 (49153) 5-14-02, 5-14-03;</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19. </w:t>
      </w:r>
      <w:proofErr w:type="spellStart"/>
      <w:r w:rsidRPr="00FB61BC">
        <w:rPr>
          <w:rFonts w:ascii="Times New Roman" w:hAnsi="Times New Roman" w:cs="Times New Roman"/>
        </w:rPr>
        <w:t>пгт</w:t>
      </w:r>
      <w:proofErr w:type="spellEnd"/>
      <w:r w:rsidRPr="00FB61BC">
        <w:rPr>
          <w:rFonts w:ascii="Times New Roman" w:hAnsi="Times New Roman" w:cs="Times New Roman"/>
        </w:rPr>
        <w:t>. Сапожок, ул. Пушкинская, д. 2 (49152) 2-22-85, 2-22-95;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20. </w:t>
      </w:r>
      <w:proofErr w:type="spellStart"/>
      <w:r w:rsidRPr="00FB61BC">
        <w:rPr>
          <w:rFonts w:ascii="Times New Roman" w:hAnsi="Times New Roman" w:cs="Times New Roman"/>
        </w:rPr>
        <w:t>р.п</w:t>
      </w:r>
      <w:proofErr w:type="spellEnd"/>
      <w:r w:rsidRPr="00FB61BC">
        <w:rPr>
          <w:rFonts w:ascii="Times New Roman" w:hAnsi="Times New Roman" w:cs="Times New Roman"/>
        </w:rPr>
        <w:t xml:space="preserve">. </w:t>
      </w:r>
      <w:proofErr w:type="spellStart"/>
      <w:r w:rsidRPr="00FB61BC">
        <w:rPr>
          <w:rFonts w:ascii="Times New Roman" w:hAnsi="Times New Roman" w:cs="Times New Roman"/>
        </w:rPr>
        <w:t>Кадом</w:t>
      </w:r>
      <w:proofErr w:type="spellEnd"/>
      <w:r w:rsidRPr="00FB61BC">
        <w:rPr>
          <w:rFonts w:ascii="Times New Roman" w:hAnsi="Times New Roman" w:cs="Times New Roman"/>
        </w:rPr>
        <w:t>, ул. Ленина, д. 37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21. </w:t>
      </w:r>
      <w:proofErr w:type="spellStart"/>
      <w:r w:rsidRPr="00FB61BC">
        <w:rPr>
          <w:rFonts w:ascii="Times New Roman" w:hAnsi="Times New Roman" w:cs="Times New Roman"/>
        </w:rPr>
        <w:t>р.п</w:t>
      </w:r>
      <w:proofErr w:type="spellEnd"/>
      <w:r w:rsidRPr="00FB61BC">
        <w:rPr>
          <w:rFonts w:ascii="Times New Roman" w:hAnsi="Times New Roman" w:cs="Times New Roman"/>
        </w:rPr>
        <w:t>. Старожилово, ул. Головнина, д. 6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22. </w:t>
      </w:r>
      <w:proofErr w:type="spellStart"/>
      <w:r w:rsidRPr="00FB61BC">
        <w:rPr>
          <w:rFonts w:ascii="Times New Roman" w:hAnsi="Times New Roman" w:cs="Times New Roman"/>
        </w:rPr>
        <w:t>р.п</w:t>
      </w:r>
      <w:proofErr w:type="spellEnd"/>
      <w:r w:rsidRPr="00FB61BC">
        <w:rPr>
          <w:rFonts w:ascii="Times New Roman" w:hAnsi="Times New Roman" w:cs="Times New Roman"/>
        </w:rPr>
        <w:t xml:space="preserve">. </w:t>
      </w:r>
      <w:proofErr w:type="spellStart"/>
      <w:r w:rsidRPr="00FB61BC">
        <w:rPr>
          <w:rFonts w:ascii="Times New Roman" w:hAnsi="Times New Roman" w:cs="Times New Roman"/>
        </w:rPr>
        <w:t>Пителино</w:t>
      </w:r>
      <w:proofErr w:type="spellEnd"/>
      <w:r w:rsidRPr="00FB61BC">
        <w:rPr>
          <w:rFonts w:ascii="Times New Roman" w:hAnsi="Times New Roman" w:cs="Times New Roman"/>
        </w:rPr>
        <w:t>, ул. Советская, д. 35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23. </w:t>
      </w:r>
      <w:proofErr w:type="spellStart"/>
      <w:r w:rsidRPr="00FB61BC">
        <w:rPr>
          <w:rFonts w:ascii="Times New Roman" w:hAnsi="Times New Roman" w:cs="Times New Roman"/>
        </w:rPr>
        <w:t>р.п</w:t>
      </w:r>
      <w:proofErr w:type="spellEnd"/>
      <w:r w:rsidRPr="00FB61BC">
        <w:rPr>
          <w:rFonts w:ascii="Times New Roman" w:hAnsi="Times New Roman" w:cs="Times New Roman"/>
        </w:rPr>
        <w:t>. Александро-Невский, ул. Советская, д. 44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24. г. </w:t>
      </w:r>
      <w:proofErr w:type="spellStart"/>
      <w:r w:rsidRPr="00FB61BC">
        <w:rPr>
          <w:rFonts w:ascii="Times New Roman" w:hAnsi="Times New Roman" w:cs="Times New Roman"/>
        </w:rPr>
        <w:t>Новомичуринск</w:t>
      </w:r>
      <w:proofErr w:type="spellEnd"/>
      <w:r w:rsidRPr="00FB61BC">
        <w:rPr>
          <w:rFonts w:ascii="Times New Roman" w:hAnsi="Times New Roman" w:cs="Times New Roman"/>
        </w:rPr>
        <w:t>, ул. Волкова, д. 10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25. </w:t>
      </w:r>
      <w:proofErr w:type="spellStart"/>
      <w:r w:rsidRPr="00FB61BC">
        <w:rPr>
          <w:rFonts w:ascii="Times New Roman" w:hAnsi="Times New Roman" w:cs="Times New Roman"/>
        </w:rPr>
        <w:t>р.п</w:t>
      </w:r>
      <w:proofErr w:type="spellEnd"/>
      <w:r w:rsidRPr="00FB61BC">
        <w:rPr>
          <w:rFonts w:ascii="Times New Roman" w:hAnsi="Times New Roman" w:cs="Times New Roman"/>
        </w:rPr>
        <w:t xml:space="preserve">. </w:t>
      </w:r>
      <w:proofErr w:type="spellStart"/>
      <w:r w:rsidRPr="00FB61BC">
        <w:rPr>
          <w:rFonts w:ascii="Times New Roman" w:hAnsi="Times New Roman" w:cs="Times New Roman"/>
        </w:rPr>
        <w:t>Ермиш</w:t>
      </w:r>
      <w:proofErr w:type="spellEnd"/>
      <w:r w:rsidRPr="00FB61BC">
        <w:rPr>
          <w:rFonts w:ascii="Times New Roman" w:hAnsi="Times New Roman" w:cs="Times New Roman"/>
        </w:rPr>
        <w:t>, пл. Ленина, д. 62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lastRenderedPageBreak/>
        <w:t xml:space="preserve">26. </w:t>
      </w:r>
      <w:proofErr w:type="spellStart"/>
      <w:r w:rsidRPr="00FB61BC">
        <w:rPr>
          <w:rFonts w:ascii="Times New Roman" w:hAnsi="Times New Roman" w:cs="Times New Roman"/>
        </w:rPr>
        <w:t>р.п</w:t>
      </w:r>
      <w:proofErr w:type="spellEnd"/>
      <w:r w:rsidRPr="00FB61BC">
        <w:rPr>
          <w:rFonts w:ascii="Times New Roman" w:hAnsi="Times New Roman" w:cs="Times New Roman"/>
        </w:rPr>
        <w:t>. Сараи, ул. Ленина, д. 122 (4912) 55-50-55.</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Режим работы МФЦ в Рязанской области:</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 </w:t>
      </w:r>
      <w:proofErr w:type="spellStart"/>
      <w:r w:rsidRPr="00FB61BC">
        <w:rPr>
          <w:rFonts w:ascii="Times New Roman" w:hAnsi="Times New Roman" w:cs="Times New Roman"/>
        </w:rPr>
        <w:t>пн</w:t>
      </w:r>
      <w:proofErr w:type="spellEnd"/>
      <w:r w:rsidRPr="00FB61BC">
        <w:rPr>
          <w:rFonts w:ascii="Times New Roman" w:hAnsi="Times New Roman" w:cs="Times New Roman"/>
        </w:rPr>
        <w:t xml:space="preserve">, ср, </w:t>
      </w:r>
      <w:proofErr w:type="spellStart"/>
      <w:r w:rsidRPr="00FB61BC">
        <w:rPr>
          <w:rFonts w:ascii="Times New Roman" w:hAnsi="Times New Roman" w:cs="Times New Roman"/>
        </w:rPr>
        <w:t>чт</w:t>
      </w:r>
      <w:proofErr w:type="spellEnd"/>
      <w:r w:rsidRPr="00FB61BC">
        <w:rPr>
          <w:rFonts w:ascii="Times New Roman" w:hAnsi="Times New Roman" w:cs="Times New Roman"/>
        </w:rPr>
        <w:t xml:space="preserve">, </w:t>
      </w:r>
      <w:proofErr w:type="spellStart"/>
      <w:r w:rsidRPr="00FB61BC">
        <w:rPr>
          <w:rFonts w:ascii="Times New Roman" w:hAnsi="Times New Roman" w:cs="Times New Roman"/>
        </w:rPr>
        <w:t>пт</w:t>
      </w:r>
      <w:proofErr w:type="spellEnd"/>
      <w:r w:rsidRPr="00FB61BC">
        <w:rPr>
          <w:rFonts w:ascii="Times New Roman" w:hAnsi="Times New Roman" w:cs="Times New Roman"/>
        </w:rPr>
        <w:t xml:space="preserve"> – с 8:00 до 18:00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 </w:t>
      </w:r>
      <w:proofErr w:type="spellStart"/>
      <w:r w:rsidRPr="00FB61BC">
        <w:rPr>
          <w:rFonts w:ascii="Times New Roman" w:hAnsi="Times New Roman" w:cs="Times New Roman"/>
        </w:rPr>
        <w:t>вт</w:t>
      </w:r>
      <w:proofErr w:type="spellEnd"/>
      <w:r w:rsidRPr="00FB61BC">
        <w:rPr>
          <w:rFonts w:ascii="Times New Roman" w:hAnsi="Times New Roman" w:cs="Times New Roman"/>
        </w:rPr>
        <w:t xml:space="preserve"> – с 8:00 до 20:00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 </w:t>
      </w:r>
      <w:proofErr w:type="spellStart"/>
      <w:r w:rsidRPr="00FB61BC">
        <w:rPr>
          <w:rFonts w:ascii="Times New Roman" w:hAnsi="Times New Roman" w:cs="Times New Roman"/>
        </w:rPr>
        <w:t>сб</w:t>
      </w:r>
      <w:proofErr w:type="spellEnd"/>
      <w:r w:rsidRPr="00FB61BC">
        <w:rPr>
          <w:rFonts w:ascii="Times New Roman" w:hAnsi="Times New Roman" w:cs="Times New Roman"/>
        </w:rPr>
        <w:t xml:space="preserve"> – с 9:00 до 13:00.</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г. Рязань:</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1. ул. Почтовая, д. 61, (4912) 55-50-55;</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2. ул. Каширина, д. 1, (4912) 77-72-97, 77-72-98;</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3. ул. Новоселов, д. 33 к. 2, (4912) 50-37-81;</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4. ул. Крупской, д. 14 к. 2, (4912)50-37-53.</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Режим работы МФЦ в г. Рязани:</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 </w:t>
      </w:r>
      <w:proofErr w:type="spellStart"/>
      <w:r w:rsidRPr="00FB61BC">
        <w:rPr>
          <w:rFonts w:ascii="Times New Roman" w:hAnsi="Times New Roman" w:cs="Times New Roman"/>
        </w:rPr>
        <w:t>пн</w:t>
      </w:r>
      <w:proofErr w:type="spellEnd"/>
      <w:r w:rsidRPr="00FB61BC">
        <w:rPr>
          <w:rFonts w:ascii="Times New Roman" w:hAnsi="Times New Roman" w:cs="Times New Roman"/>
        </w:rPr>
        <w:t xml:space="preserve">, ср, </w:t>
      </w:r>
      <w:proofErr w:type="spellStart"/>
      <w:r w:rsidRPr="00FB61BC">
        <w:rPr>
          <w:rFonts w:ascii="Times New Roman" w:hAnsi="Times New Roman" w:cs="Times New Roman"/>
        </w:rPr>
        <w:t>пт</w:t>
      </w:r>
      <w:proofErr w:type="spellEnd"/>
      <w:r w:rsidRPr="00FB61BC">
        <w:rPr>
          <w:rFonts w:ascii="Times New Roman" w:hAnsi="Times New Roman" w:cs="Times New Roman"/>
        </w:rPr>
        <w:t xml:space="preserve"> – с 8:30 до 18:00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 </w:t>
      </w:r>
      <w:proofErr w:type="spellStart"/>
      <w:r w:rsidRPr="00FB61BC">
        <w:rPr>
          <w:rFonts w:ascii="Times New Roman" w:hAnsi="Times New Roman" w:cs="Times New Roman"/>
        </w:rPr>
        <w:t>вт</w:t>
      </w:r>
      <w:proofErr w:type="spellEnd"/>
      <w:r w:rsidRPr="00FB61BC">
        <w:rPr>
          <w:rFonts w:ascii="Times New Roman" w:hAnsi="Times New Roman" w:cs="Times New Roman"/>
        </w:rPr>
        <w:t xml:space="preserve">, </w:t>
      </w:r>
      <w:proofErr w:type="spellStart"/>
      <w:r w:rsidRPr="00FB61BC">
        <w:rPr>
          <w:rFonts w:ascii="Times New Roman" w:hAnsi="Times New Roman" w:cs="Times New Roman"/>
        </w:rPr>
        <w:t>чт</w:t>
      </w:r>
      <w:proofErr w:type="spellEnd"/>
      <w:r w:rsidRPr="00FB61BC">
        <w:rPr>
          <w:rFonts w:ascii="Times New Roman" w:hAnsi="Times New Roman" w:cs="Times New Roman"/>
        </w:rPr>
        <w:t xml:space="preserve"> – с 8:30 до 20:00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 </w:t>
      </w:r>
      <w:proofErr w:type="spellStart"/>
      <w:r w:rsidRPr="00FB61BC">
        <w:rPr>
          <w:rFonts w:ascii="Times New Roman" w:hAnsi="Times New Roman" w:cs="Times New Roman"/>
        </w:rPr>
        <w:t>сб</w:t>
      </w:r>
      <w:proofErr w:type="spellEnd"/>
      <w:r w:rsidRPr="00FB61BC">
        <w:rPr>
          <w:rFonts w:ascii="Times New Roman" w:hAnsi="Times New Roman" w:cs="Times New Roman"/>
        </w:rPr>
        <w:t xml:space="preserve"> – с 9:00 до 13:00</w:t>
      </w:r>
    </w:p>
    <w:p w:rsidR="00FB61BC" w:rsidRPr="00FB61BC" w:rsidRDefault="00FB61BC" w:rsidP="00FB61BC">
      <w:pPr>
        <w:pStyle w:val="af2"/>
        <w:jc w:val="both"/>
        <w:rPr>
          <w:rFonts w:ascii="Times New Roman" w:hAnsi="Times New Roman" w:cs="Times New Roman"/>
        </w:rPr>
      </w:pP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Сведения о месте нахождения и режиме работы территориально обособленных структурных подразделениях (ТОПС) ГБУ РО «МФЦ Рязанской области»</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 xml:space="preserve">1. ТОСП в ОАО «Сбербанк», г. Рязань, Первомайский проспект, д. 18 </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тел. (4912) 91-19-60</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режим работы: </w:t>
      </w:r>
    </w:p>
    <w:p w:rsidR="00FB61BC" w:rsidRPr="00FB61BC" w:rsidRDefault="00FB61BC" w:rsidP="00FB61BC">
      <w:pPr>
        <w:pStyle w:val="af2"/>
        <w:jc w:val="both"/>
        <w:rPr>
          <w:rFonts w:ascii="Times New Roman" w:hAnsi="Times New Roman" w:cs="Times New Roman"/>
        </w:rPr>
      </w:pPr>
      <w:proofErr w:type="spellStart"/>
      <w:r w:rsidRPr="00FB61BC">
        <w:rPr>
          <w:rFonts w:ascii="Times New Roman" w:hAnsi="Times New Roman" w:cs="Times New Roman"/>
        </w:rPr>
        <w:t>пн-пт</w:t>
      </w:r>
      <w:proofErr w:type="spellEnd"/>
      <w:r w:rsidRPr="00FB61BC">
        <w:rPr>
          <w:rFonts w:ascii="Times New Roman" w:hAnsi="Times New Roman" w:cs="Times New Roman"/>
        </w:rPr>
        <w:t xml:space="preserve"> 9:00 -18:00 (обед с 13:00 до 14:00);</w:t>
      </w:r>
    </w:p>
    <w:p w:rsidR="00FB61BC" w:rsidRPr="00FB61BC" w:rsidRDefault="00FB61BC" w:rsidP="00FB61BC">
      <w:pPr>
        <w:pStyle w:val="af2"/>
        <w:ind w:firstLine="708"/>
        <w:jc w:val="both"/>
        <w:rPr>
          <w:rFonts w:ascii="Times New Roman" w:hAnsi="Times New Roman" w:cs="Times New Roman"/>
        </w:rPr>
      </w:pPr>
      <w:r w:rsidRPr="00FB61BC">
        <w:rPr>
          <w:rFonts w:ascii="Times New Roman" w:hAnsi="Times New Roman" w:cs="Times New Roman"/>
        </w:rPr>
        <w:t>2. ТОСП в ОАО «</w:t>
      </w:r>
      <w:proofErr w:type="spellStart"/>
      <w:r w:rsidRPr="00FB61BC">
        <w:rPr>
          <w:rFonts w:ascii="Times New Roman" w:hAnsi="Times New Roman" w:cs="Times New Roman"/>
        </w:rPr>
        <w:t>Прио</w:t>
      </w:r>
      <w:proofErr w:type="spellEnd"/>
      <w:r w:rsidRPr="00FB61BC">
        <w:rPr>
          <w:rFonts w:ascii="Times New Roman" w:hAnsi="Times New Roman" w:cs="Times New Roman"/>
        </w:rPr>
        <w:t xml:space="preserve">-Внешторгбанк», г. Рязань, ул. Есенина, д. 82/26, </w:t>
      </w:r>
    </w:p>
    <w:p w:rsidR="00FB61BC" w:rsidRPr="00FB61BC" w:rsidRDefault="00FB61BC" w:rsidP="00FB61BC">
      <w:pPr>
        <w:pStyle w:val="af2"/>
        <w:jc w:val="both"/>
        <w:rPr>
          <w:rFonts w:ascii="Times New Roman" w:hAnsi="Times New Roman" w:cs="Times New Roman"/>
        </w:rPr>
      </w:pPr>
      <w:r w:rsidRPr="00FB61BC">
        <w:rPr>
          <w:rFonts w:ascii="Times New Roman" w:hAnsi="Times New Roman" w:cs="Times New Roman"/>
        </w:rPr>
        <w:t xml:space="preserve">режим работы: </w:t>
      </w:r>
    </w:p>
    <w:p w:rsidR="00FB61BC" w:rsidRPr="00FB61BC" w:rsidRDefault="00FB61BC" w:rsidP="00FB61BC">
      <w:pPr>
        <w:pStyle w:val="af2"/>
        <w:jc w:val="both"/>
        <w:rPr>
          <w:rFonts w:ascii="Times New Roman" w:hAnsi="Times New Roman" w:cs="Times New Roman"/>
        </w:rPr>
      </w:pPr>
      <w:proofErr w:type="spellStart"/>
      <w:r w:rsidRPr="00FB61BC">
        <w:rPr>
          <w:rFonts w:ascii="Times New Roman" w:hAnsi="Times New Roman" w:cs="Times New Roman"/>
        </w:rPr>
        <w:t>пн-пт</w:t>
      </w:r>
      <w:proofErr w:type="spellEnd"/>
      <w:r w:rsidRPr="00FB61BC">
        <w:rPr>
          <w:rFonts w:ascii="Times New Roman" w:hAnsi="Times New Roman" w:cs="Times New Roman"/>
        </w:rPr>
        <w:t xml:space="preserve"> с 9:00 до 18:00 (обед с 13:30 до 14:00).</w:t>
      </w:r>
    </w:p>
    <w:p w:rsidR="00FB61BC" w:rsidRPr="00DF160D" w:rsidRDefault="00FB61BC" w:rsidP="00FB61BC">
      <w:pPr>
        <w:pStyle w:val="af2"/>
        <w:jc w:val="both"/>
        <w:rPr>
          <w:rFonts w:ascii="Times New Roman" w:hAnsi="Times New Roman" w:cs="Times New Roman"/>
          <w:sz w:val="28"/>
          <w:szCs w:val="28"/>
        </w:rPr>
      </w:pPr>
    </w:p>
    <w:p w:rsidR="00752BC5" w:rsidRPr="00612D58" w:rsidRDefault="00752BC5" w:rsidP="00752BC5">
      <w:pPr>
        <w:rPr>
          <w:rFonts w:ascii="Times New Roman" w:hAnsi="Times New Roman" w:cs="Times New Roman"/>
        </w:rPr>
      </w:pPr>
    </w:p>
    <w:p w:rsidR="00752BC5" w:rsidRPr="00612D58" w:rsidRDefault="00752BC5" w:rsidP="00752BC5">
      <w:pPr>
        <w:rPr>
          <w:rFonts w:ascii="Times New Roman" w:hAnsi="Times New Roman" w:cs="Times New Roman"/>
        </w:rPr>
      </w:pPr>
    </w:p>
    <w:p w:rsidR="00752BC5" w:rsidRPr="00612D58" w:rsidRDefault="00752BC5" w:rsidP="00752BC5">
      <w:pPr>
        <w:rPr>
          <w:rFonts w:ascii="Times New Roman" w:hAnsi="Times New Roman" w:cs="Times New Roman"/>
        </w:rPr>
      </w:pPr>
    </w:p>
    <w:p w:rsidR="00752BC5" w:rsidRPr="00612D58" w:rsidRDefault="00752BC5" w:rsidP="00752BC5">
      <w:pPr>
        <w:rPr>
          <w:rFonts w:ascii="Times New Roman" w:hAnsi="Times New Roman" w:cs="Times New Roman"/>
        </w:rPr>
      </w:pPr>
    </w:p>
    <w:p w:rsidR="00752BC5" w:rsidRPr="00612D58" w:rsidRDefault="00752BC5" w:rsidP="00752BC5">
      <w:pPr>
        <w:tabs>
          <w:tab w:val="left" w:pos="3686"/>
        </w:tabs>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752BC5" w:rsidRPr="00612D58" w:rsidRDefault="00752BC5" w:rsidP="00752BC5">
      <w:pPr>
        <w:ind w:firstLine="567"/>
        <w:jc w:val="both"/>
        <w:rPr>
          <w:rFonts w:ascii="Times New Roman" w:hAnsi="Times New Roman" w:cs="Times New Roman"/>
        </w:rPr>
      </w:pPr>
    </w:p>
    <w:p w:rsidR="001D680C" w:rsidRPr="00612D58" w:rsidRDefault="001D680C" w:rsidP="00545B8B">
      <w:pPr>
        <w:pStyle w:val="af5"/>
        <w:rPr>
          <w:sz w:val="22"/>
          <w:szCs w:val="22"/>
        </w:rPr>
      </w:pPr>
    </w:p>
    <w:p w:rsidR="007A36D8" w:rsidRPr="00612D58" w:rsidRDefault="007A36D8" w:rsidP="004A05C7">
      <w:pPr>
        <w:pStyle w:val="ae"/>
        <w:suppressAutoHyphens/>
        <w:autoSpaceDE w:val="0"/>
        <w:autoSpaceDN w:val="0"/>
        <w:adjustRightInd w:val="0"/>
        <w:spacing w:after="0" w:line="240" w:lineRule="auto"/>
        <w:ind w:left="0"/>
        <w:contextualSpacing w:val="0"/>
        <w:jc w:val="both"/>
        <w:rPr>
          <w:rFonts w:ascii="Times New Roman" w:hAnsi="Times New Roman"/>
          <w:sz w:val="28"/>
          <w:szCs w:val="28"/>
        </w:rPr>
      </w:pPr>
      <w:r w:rsidRPr="00612D58">
        <w:rPr>
          <w:rFonts w:ascii="Times New Roman" w:hAnsi="Times New Roman"/>
          <w:sz w:val="28"/>
          <w:szCs w:val="28"/>
        </w:rPr>
        <w:lastRenderedPageBreak/>
        <w:t>Печатное средство массовой информации «Информационный бюллетень муниципального образования – Шиловский муниципальный район Рязанской области» учреждено решением Думы муниципального образования – Шиловский муниципальный район Рязанской области № 9/55 от 13.11.2020 г.</w:t>
      </w:r>
    </w:p>
    <w:p w:rsidR="007A36D8" w:rsidRPr="00612D58" w:rsidRDefault="007A36D8" w:rsidP="007A36D8">
      <w:pPr>
        <w:pStyle w:val="ae"/>
        <w:numPr>
          <w:ilvl w:val="0"/>
          <w:numId w:val="2"/>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612D58">
        <w:rPr>
          <w:rFonts w:ascii="Times New Roman" w:hAnsi="Times New Roman"/>
          <w:sz w:val="28"/>
          <w:szCs w:val="28"/>
        </w:rPr>
        <w:t>Подготовлено к печати администрацией муниципального образования – Шиловский муниципальный район Рязанской области.</w:t>
      </w:r>
    </w:p>
    <w:p w:rsidR="007A36D8" w:rsidRPr="00612D58" w:rsidRDefault="007A36D8" w:rsidP="007A36D8">
      <w:pPr>
        <w:pStyle w:val="ae"/>
        <w:numPr>
          <w:ilvl w:val="0"/>
          <w:numId w:val="2"/>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612D58">
        <w:rPr>
          <w:rFonts w:ascii="Times New Roman" w:hAnsi="Times New Roman"/>
          <w:sz w:val="28"/>
          <w:szCs w:val="28"/>
        </w:rPr>
        <w:t>Тираж - 17 экз.</w:t>
      </w:r>
    </w:p>
    <w:p w:rsidR="007A36D8" w:rsidRPr="00612D58" w:rsidRDefault="007A36D8" w:rsidP="007A36D8">
      <w:pPr>
        <w:pStyle w:val="ae"/>
        <w:numPr>
          <w:ilvl w:val="0"/>
          <w:numId w:val="2"/>
        </w:numPr>
        <w:suppressAutoHyphens/>
        <w:autoSpaceDE w:val="0"/>
        <w:autoSpaceDN w:val="0"/>
        <w:adjustRightInd w:val="0"/>
        <w:spacing w:before="280" w:after="0" w:line="240" w:lineRule="auto"/>
        <w:ind w:left="0"/>
        <w:contextualSpacing w:val="0"/>
        <w:jc w:val="both"/>
        <w:rPr>
          <w:rFonts w:ascii="Times New Roman" w:hAnsi="Times New Roman"/>
          <w:sz w:val="28"/>
          <w:szCs w:val="28"/>
        </w:rPr>
      </w:pPr>
      <w:r w:rsidRPr="00612D58">
        <w:rPr>
          <w:rFonts w:ascii="Times New Roman" w:hAnsi="Times New Roman"/>
          <w:sz w:val="28"/>
          <w:szCs w:val="28"/>
        </w:rPr>
        <w:t xml:space="preserve">Отпечатано и размножено с помощью оргтехники администрации муниципального образования – Шиловский муниципальный район Рязанской области                           (адрес: 391500, Рязанская область, </w:t>
      </w:r>
      <w:proofErr w:type="spellStart"/>
      <w:r w:rsidRPr="00612D58">
        <w:rPr>
          <w:rFonts w:ascii="Times New Roman" w:hAnsi="Times New Roman"/>
          <w:sz w:val="28"/>
          <w:szCs w:val="28"/>
        </w:rPr>
        <w:t>р.п</w:t>
      </w:r>
      <w:proofErr w:type="spellEnd"/>
      <w:r w:rsidRPr="00612D58">
        <w:rPr>
          <w:rFonts w:ascii="Times New Roman" w:hAnsi="Times New Roman"/>
          <w:sz w:val="28"/>
          <w:szCs w:val="28"/>
        </w:rPr>
        <w:t>. Шилово, ул. Советская, д. 14а).</w:t>
      </w:r>
    </w:p>
    <w:p w:rsidR="007A36D8" w:rsidRPr="00612D58" w:rsidRDefault="007A36D8" w:rsidP="007A36D8">
      <w:pPr>
        <w:jc w:val="both"/>
        <w:rPr>
          <w:rFonts w:ascii="Times New Roman" w:hAnsi="Times New Roman" w:cs="Times New Roman"/>
          <w:sz w:val="28"/>
          <w:szCs w:val="28"/>
        </w:rPr>
      </w:pPr>
    </w:p>
    <w:p w:rsidR="007A36D8" w:rsidRPr="00612D58" w:rsidRDefault="007A36D8" w:rsidP="007A36D8">
      <w:pPr>
        <w:jc w:val="both"/>
        <w:rPr>
          <w:rFonts w:ascii="Times New Roman" w:hAnsi="Times New Roman" w:cs="Times New Roman"/>
        </w:rPr>
      </w:pPr>
    </w:p>
    <w:sectPr w:rsidR="007A36D8" w:rsidRPr="00612D58" w:rsidSect="004F305C">
      <w:pgSz w:w="11906" w:h="16838" w:code="9"/>
      <w:pgMar w:top="567"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B9" w:rsidRDefault="007C78B9" w:rsidP="007A36D8">
      <w:pPr>
        <w:spacing w:after="0" w:line="240" w:lineRule="auto"/>
      </w:pPr>
      <w:r>
        <w:separator/>
      </w:r>
    </w:p>
  </w:endnote>
  <w:endnote w:type="continuationSeparator" w:id="0">
    <w:p w:rsidR="007C78B9" w:rsidRDefault="007C78B9" w:rsidP="007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B9" w:rsidRDefault="007C78B9" w:rsidP="007A36D8">
      <w:pPr>
        <w:spacing w:after="0" w:line="240" w:lineRule="auto"/>
      </w:pPr>
      <w:r>
        <w:separator/>
      </w:r>
    </w:p>
  </w:footnote>
  <w:footnote w:type="continuationSeparator" w:id="0">
    <w:p w:rsidR="007C78B9" w:rsidRDefault="007C78B9" w:rsidP="007A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176815"/>
      <w:docPartObj>
        <w:docPartGallery w:val="Page Numbers (Top of Page)"/>
        <w:docPartUnique/>
      </w:docPartObj>
    </w:sdtPr>
    <w:sdtContent>
      <w:p w:rsidR="007C78B9" w:rsidRDefault="007C78B9">
        <w:pPr>
          <w:pStyle w:val="a5"/>
          <w:jc w:val="center"/>
        </w:pPr>
        <w:r>
          <w:fldChar w:fldCharType="begin"/>
        </w:r>
        <w:r>
          <w:instrText>PAGE   \* MERGEFORMAT</w:instrText>
        </w:r>
        <w:r>
          <w:fldChar w:fldCharType="separate"/>
        </w:r>
        <w:r w:rsidR="009866F8">
          <w:rPr>
            <w:noProof/>
          </w:rPr>
          <w:t>8</w:t>
        </w:r>
        <w:r>
          <w:fldChar w:fldCharType="end"/>
        </w:r>
      </w:p>
    </w:sdtContent>
  </w:sdt>
  <w:p w:rsidR="007C78B9" w:rsidRDefault="007C78B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pPr>
      <w:pStyle w:val="a5"/>
      <w:jc w:val="center"/>
    </w:pPr>
  </w:p>
  <w:p w:rsidR="007C78B9" w:rsidRDefault="007C78B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58020"/>
      <w:docPartObj>
        <w:docPartGallery w:val="Page Numbers (Top of Page)"/>
        <w:docPartUnique/>
      </w:docPartObj>
    </w:sdtPr>
    <w:sdtContent>
      <w:p w:rsidR="007C78B9" w:rsidRDefault="007C78B9">
        <w:pPr>
          <w:pStyle w:val="a5"/>
          <w:jc w:val="center"/>
        </w:pPr>
        <w:r>
          <w:fldChar w:fldCharType="begin"/>
        </w:r>
        <w:r>
          <w:instrText>PAGE   \* MERGEFORMAT</w:instrText>
        </w:r>
        <w:r>
          <w:fldChar w:fldCharType="separate"/>
        </w:r>
        <w:r w:rsidR="009866F8">
          <w:rPr>
            <w:noProof/>
          </w:rPr>
          <w:t>19</w:t>
        </w:r>
        <w:r>
          <w:fldChar w:fldCharType="end"/>
        </w:r>
      </w:p>
    </w:sdtContent>
  </w:sdt>
  <w:p w:rsidR="007C78B9" w:rsidRDefault="007C78B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64485"/>
      <w:docPartObj>
        <w:docPartGallery w:val="Page Numbers (Top of Page)"/>
        <w:docPartUnique/>
      </w:docPartObj>
    </w:sdtPr>
    <w:sdtContent>
      <w:p w:rsidR="007C78B9" w:rsidRDefault="007C78B9">
        <w:pPr>
          <w:pStyle w:val="a5"/>
          <w:jc w:val="center"/>
        </w:pPr>
        <w:r>
          <w:fldChar w:fldCharType="begin"/>
        </w:r>
        <w:r>
          <w:instrText>PAGE   \* MERGEFORMAT</w:instrText>
        </w:r>
        <w:r>
          <w:fldChar w:fldCharType="separate"/>
        </w:r>
        <w:r w:rsidR="00BA651D">
          <w:rPr>
            <w:noProof/>
          </w:rPr>
          <w:t>44</w:t>
        </w:r>
        <w:r>
          <w:fldChar w:fldCharType="end"/>
        </w:r>
      </w:p>
    </w:sdtContent>
  </w:sdt>
  <w:p w:rsidR="007C78B9" w:rsidRDefault="007C78B9" w:rsidP="00752BC5">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rsidP="00752BC5">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7C78B9" w:rsidRDefault="007C78B9">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08104"/>
      <w:docPartObj>
        <w:docPartGallery w:val="Page Numbers (Top of Page)"/>
        <w:docPartUnique/>
      </w:docPartObj>
    </w:sdtPr>
    <w:sdtContent>
      <w:p w:rsidR="007C78B9" w:rsidRDefault="007C78B9">
        <w:pPr>
          <w:pStyle w:val="a5"/>
          <w:jc w:val="center"/>
        </w:pPr>
        <w:r>
          <w:fldChar w:fldCharType="begin"/>
        </w:r>
        <w:r>
          <w:instrText>PAGE   \* MERGEFORMAT</w:instrText>
        </w:r>
        <w:r>
          <w:fldChar w:fldCharType="separate"/>
        </w:r>
        <w:r w:rsidR="00BA651D">
          <w:rPr>
            <w:noProof/>
          </w:rPr>
          <w:t>37</w:t>
        </w:r>
        <w:r>
          <w:fldChar w:fldCharType="end"/>
        </w:r>
      </w:p>
    </w:sdtContent>
  </w:sdt>
  <w:p w:rsidR="007C78B9" w:rsidRDefault="007C78B9">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B9" w:rsidRDefault="007C78B9">
    <w:pPr>
      <w:pStyle w:val="a5"/>
      <w:jc w:val="center"/>
    </w:pPr>
    <w:r>
      <w:fldChar w:fldCharType="begin"/>
    </w:r>
    <w:r>
      <w:instrText xml:space="preserve"> PAGE   \* MERGEFORMAT </w:instrText>
    </w:r>
    <w:r>
      <w:fldChar w:fldCharType="separate"/>
    </w:r>
    <w:r w:rsidR="00BA651D">
      <w:rPr>
        <w:noProof/>
      </w:rPr>
      <w:t>46</w:t>
    </w:r>
    <w:r>
      <w:fldChar w:fldCharType="end"/>
    </w:r>
  </w:p>
  <w:p w:rsidR="007C78B9" w:rsidRDefault="007C78B9">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397066"/>
      <w:docPartObj>
        <w:docPartGallery w:val="Page Numbers (Top of Page)"/>
        <w:docPartUnique/>
      </w:docPartObj>
    </w:sdtPr>
    <w:sdtContent>
      <w:p w:rsidR="007C78B9" w:rsidRDefault="007C78B9">
        <w:pPr>
          <w:pStyle w:val="a5"/>
          <w:jc w:val="center"/>
        </w:pPr>
        <w:r>
          <w:fldChar w:fldCharType="begin"/>
        </w:r>
        <w:r>
          <w:instrText>PAGE   \* MERGEFORMAT</w:instrText>
        </w:r>
        <w:r>
          <w:fldChar w:fldCharType="separate"/>
        </w:r>
        <w:r w:rsidR="00BA651D">
          <w:rPr>
            <w:noProof/>
          </w:rPr>
          <w:t>55</w:t>
        </w:r>
        <w:r>
          <w:fldChar w:fldCharType="end"/>
        </w:r>
      </w:p>
    </w:sdtContent>
  </w:sdt>
  <w:p w:rsidR="007C78B9" w:rsidRPr="00F9146E" w:rsidRDefault="007C78B9" w:rsidP="00F914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6"/>
    <w:lvl w:ilvl="0">
      <w:start w:val="2"/>
      <w:numFmt w:val="decimal"/>
      <w:lvlText w:val="2.%1."/>
      <w:lvlJc w:val="left"/>
      <w:pPr>
        <w:tabs>
          <w:tab w:val="num" w:pos="0"/>
        </w:tabs>
        <w:ind w:left="720" w:hanging="360"/>
      </w:pPr>
    </w:lvl>
    <w:lvl w:ilvl="1">
      <w:start w:val="1"/>
      <w:numFmt w:val="lowerLetter"/>
      <w:lvlText w:val="%2."/>
      <w:lvlJc w:val="left"/>
      <w:pPr>
        <w:tabs>
          <w:tab w:val="num" w:pos="1866"/>
        </w:tabs>
        <w:ind w:left="1866" w:hanging="360"/>
      </w:pPr>
    </w:lvl>
    <w:lvl w:ilvl="2">
      <w:start w:val="1"/>
      <w:numFmt w:val="lowerRoman"/>
      <w:lvlText w:val="%2.%3."/>
      <w:lvlJc w:val="right"/>
      <w:pPr>
        <w:tabs>
          <w:tab w:val="num" w:pos="2586"/>
        </w:tabs>
        <w:ind w:left="2586" w:hanging="180"/>
      </w:pPr>
    </w:lvl>
    <w:lvl w:ilvl="3">
      <w:start w:val="1"/>
      <w:numFmt w:val="decimal"/>
      <w:lvlText w:val="%2.%3.%4."/>
      <w:lvlJc w:val="left"/>
      <w:pPr>
        <w:tabs>
          <w:tab w:val="num" w:pos="3306"/>
        </w:tabs>
        <w:ind w:left="3306" w:hanging="360"/>
      </w:pPr>
    </w:lvl>
    <w:lvl w:ilvl="4">
      <w:start w:val="1"/>
      <w:numFmt w:val="lowerLetter"/>
      <w:lvlText w:val="%2.%3.%4.%5."/>
      <w:lvlJc w:val="left"/>
      <w:pPr>
        <w:tabs>
          <w:tab w:val="num" w:pos="4026"/>
        </w:tabs>
        <w:ind w:left="4026" w:hanging="360"/>
      </w:pPr>
    </w:lvl>
    <w:lvl w:ilvl="5">
      <w:start w:val="1"/>
      <w:numFmt w:val="lowerRoman"/>
      <w:lvlText w:val="%2.%3.%4.%5.%6."/>
      <w:lvlJc w:val="right"/>
      <w:pPr>
        <w:tabs>
          <w:tab w:val="num" w:pos="4746"/>
        </w:tabs>
        <w:ind w:left="4746" w:hanging="180"/>
      </w:pPr>
    </w:lvl>
    <w:lvl w:ilvl="6">
      <w:start w:val="1"/>
      <w:numFmt w:val="decimal"/>
      <w:lvlText w:val="%2.%3.%4.%5.%6.%7."/>
      <w:lvlJc w:val="left"/>
      <w:pPr>
        <w:tabs>
          <w:tab w:val="num" w:pos="5466"/>
        </w:tabs>
        <w:ind w:left="5466" w:hanging="360"/>
      </w:pPr>
    </w:lvl>
    <w:lvl w:ilvl="7">
      <w:start w:val="1"/>
      <w:numFmt w:val="lowerLetter"/>
      <w:lvlText w:val="%2.%3.%4.%5.%6.%7.%8."/>
      <w:lvlJc w:val="left"/>
      <w:pPr>
        <w:tabs>
          <w:tab w:val="num" w:pos="6186"/>
        </w:tabs>
        <w:ind w:left="6186" w:hanging="360"/>
      </w:pPr>
    </w:lvl>
    <w:lvl w:ilvl="8">
      <w:start w:val="1"/>
      <w:numFmt w:val="lowerRoman"/>
      <w:lvlText w:val="%2.%3.%4.%5.%6.%7.%8.%9."/>
      <w:lvlJc w:val="right"/>
      <w:pPr>
        <w:tabs>
          <w:tab w:val="num" w:pos="6906"/>
        </w:tabs>
        <w:ind w:left="6906" w:hanging="180"/>
      </w:pPr>
    </w:lvl>
  </w:abstractNum>
  <w:abstractNum w:abstractNumId="3">
    <w:nsid w:val="001D16F2"/>
    <w:multiLevelType w:val="hybridMultilevel"/>
    <w:tmpl w:val="0B8A21F0"/>
    <w:lvl w:ilvl="0" w:tplc="29A878EC">
      <w:start w:val="1"/>
      <w:numFmt w:val="decimal"/>
      <w:lvlText w:val="%1"/>
      <w:lvlJc w:val="left"/>
      <w:pPr>
        <w:tabs>
          <w:tab w:val="num" w:pos="1004"/>
        </w:tabs>
        <w:ind w:left="1004" w:firstLine="0"/>
      </w:pPr>
      <w:rPr>
        <w:rFonts w:hint="default"/>
        <w:caps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1C047A8"/>
    <w:multiLevelType w:val="hybridMultilevel"/>
    <w:tmpl w:val="5BF8AAF2"/>
    <w:lvl w:ilvl="0" w:tplc="9E2EE0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A18791D"/>
    <w:multiLevelType w:val="hybridMultilevel"/>
    <w:tmpl w:val="DC8EC2DC"/>
    <w:lvl w:ilvl="0" w:tplc="EC3EBB6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6">
    <w:nsid w:val="0DD72177"/>
    <w:multiLevelType w:val="hybridMultilevel"/>
    <w:tmpl w:val="68C02D2A"/>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767C73"/>
    <w:multiLevelType w:val="hybridMultilevel"/>
    <w:tmpl w:val="E2F223F0"/>
    <w:lvl w:ilvl="0" w:tplc="0F1057F6">
      <w:start w:val="1"/>
      <w:numFmt w:val="decimal"/>
      <w:lvlText w:val="%1."/>
      <w:lvlJc w:val="left"/>
      <w:pPr>
        <w:ind w:left="2737" w:hanging="132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EA7111B"/>
    <w:multiLevelType w:val="hybridMultilevel"/>
    <w:tmpl w:val="55FC0F98"/>
    <w:lvl w:ilvl="0" w:tplc="E07ED80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1FF23DCF"/>
    <w:multiLevelType w:val="hybridMultilevel"/>
    <w:tmpl w:val="EF14883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0">
    <w:nsid w:val="20063CA6"/>
    <w:multiLevelType w:val="multilevel"/>
    <w:tmpl w:val="DA92C03E"/>
    <w:lvl w:ilvl="0">
      <w:start w:val="1"/>
      <w:numFmt w:val="decimal"/>
      <w:suff w:val="space"/>
      <w:lvlText w:val="%1."/>
      <w:lvlJc w:val="left"/>
      <w:pPr>
        <w:ind w:left="1446" w:hanging="1020"/>
      </w:pPr>
    </w:lvl>
    <w:lvl w:ilvl="1">
      <w:start w:val="1"/>
      <w:numFmt w:val="decimal"/>
      <w:isLgl/>
      <w:lvlText w:val="%1.%2."/>
      <w:lvlJc w:val="left"/>
      <w:pPr>
        <w:ind w:left="1791" w:hanging="1365"/>
      </w:pPr>
    </w:lvl>
    <w:lvl w:ilvl="2">
      <w:start w:val="1"/>
      <w:numFmt w:val="decimal"/>
      <w:isLgl/>
      <w:lvlText w:val="%1.%2.%3."/>
      <w:lvlJc w:val="left"/>
      <w:pPr>
        <w:ind w:left="1791" w:hanging="1365"/>
      </w:pPr>
    </w:lvl>
    <w:lvl w:ilvl="3">
      <w:start w:val="1"/>
      <w:numFmt w:val="decimal"/>
      <w:isLgl/>
      <w:lvlText w:val="%1.%2.%3.%4."/>
      <w:lvlJc w:val="left"/>
      <w:pPr>
        <w:ind w:left="1791" w:hanging="1365"/>
      </w:pPr>
    </w:lvl>
    <w:lvl w:ilvl="4">
      <w:start w:val="1"/>
      <w:numFmt w:val="decimal"/>
      <w:isLgl/>
      <w:lvlText w:val="%1.%2.%3.%4.%5."/>
      <w:lvlJc w:val="left"/>
      <w:pPr>
        <w:ind w:left="1791" w:hanging="1365"/>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1">
    <w:nsid w:val="27825AAE"/>
    <w:multiLevelType w:val="hybridMultilevel"/>
    <w:tmpl w:val="874AC272"/>
    <w:lvl w:ilvl="0" w:tplc="E0048D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94F77EA"/>
    <w:multiLevelType w:val="hybridMultilevel"/>
    <w:tmpl w:val="641AC372"/>
    <w:lvl w:ilvl="0" w:tplc="6C1C03AC">
      <w:start w:val="1"/>
      <w:numFmt w:val="decimal"/>
      <w:lvlText w:val="%1."/>
      <w:lvlJc w:val="left"/>
      <w:pPr>
        <w:ind w:left="19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D7B5E"/>
    <w:multiLevelType w:val="hybridMultilevel"/>
    <w:tmpl w:val="4F84F54A"/>
    <w:lvl w:ilvl="0" w:tplc="ADC28A50">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3F669D"/>
    <w:multiLevelType w:val="hybridMultilevel"/>
    <w:tmpl w:val="CB66AE68"/>
    <w:lvl w:ilvl="0" w:tplc="48122F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656CDE"/>
    <w:multiLevelType w:val="hybridMultilevel"/>
    <w:tmpl w:val="E4448FCA"/>
    <w:lvl w:ilvl="0" w:tplc="28AA6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815365"/>
    <w:multiLevelType w:val="hybridMultilevel"/>
    <w:tmpl w:val="9B9E79EE"/>
    <w:lvl w:ilvl="0" w:tplc="60144A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F67A22"/>
    <w:multiLevelType w:val="multilevel"/>
    <w:tmpl w:val="19FC307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2297A85"/>
    <w:multiLevelType w:val="hybridMultilevel"/>
    <w:tmpl w:val="3990D3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B45336"/>
    <w:multiLevelType w:val="hybridMultilevel"/>
    <w:tmpl w:val="EE06E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52DE"/>
    <w:multiLevelType w:val="hybridMultilevel"/>
    <w:tmpl w:val="45AAD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70E55"/>
    <w:multiLevelType w:val="hybridMultilevel"/>
    <w:tmpl w:val="0B80A2F8"/>
    <w:lvl w:ilvl="0" w:tplc="0419000F">
      <w:start w:val="1"/>
      <w:numFmt w:val="decimal"/>
      <w:lvlText w:val="%1."/>
      <w:lvlJc w:val="left"/>
      <w:pPr>
        <w:ind w:left="11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D40735"/>
    <w:multiLevelType w:val="hybridMultilevel"/>
    <w:tmpl w:val="02B06072"/>
    <w:lvl w:ilvl="0" w:tplc="2836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2F71E0"/>
    <w:multiLevelType w:val="hybridMultilevel"/>
    <w:tmpl w:val="D3D65F7C"/>
    <w:lvl w:ilvl="0" w:tplc="F3AE1B0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AC4D35"/>
    <w:multiLevelType w:val="hybridMultilevel"/>
    <w:tmpl w:val="E67A8A32"/>
    <w:lvl w:ilvl="0" w:tplc="A014BFE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5">
    <w:nsid w:val="4CD25F44"/>
    <w:multiLevelType w:val="hybridMultilevel"/>
    <w:tmpl w:val="0B2AB0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CF22D0"/>
    <w:multiLevelType w:val="multilevel"/>
    <w:tmpl w:val="F11E980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DC30BC"/>
    <w:multiLevelType w:val="hybridMultilevel"/>
    <w:tmpl w:val="D466E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F31102"/>
    <w:multiLevelType w:val="hybridMultilevel"/>
    <w:tmpl w:val="D36EC958"/>
    <w:lvl w:ilvl="0" w:tplc="4B2E9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012BC7"/>
    <w:multiLevelType w:val="hybridMultilevel"/>
    <w:tmpl w:val="E4448FCA"/>
    <w:lvl w:ilvl="0" w:tplc="28AA6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C047E2"/>
    <w:multiLevelType w:val="hybridMultilevel"/>
    <w:tmpl w:val="C5EC8D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DA34540"/>
    <w:multiLevelType w:val="hybridMultilevel"/>
    <w:tmpl w:val="1512B9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056907"/>
    <w:multiLevelType w:val="hybridMultilevel"/>
    <w:tmpl w:val="8EE8FD94"/>
    <w:lvl w:ilvl="0" w:tplc="0E622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DC03F7"/>
    <w:multiLevelType w:val="hybridMultilevel"/>
    <w:tmpl w:val="86701C56"/>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4"/>
  </w:num>
  <w:num w:numId="6">
    <w:abstractNumId w:val="3"/>
  </w:num>
  <w:num w:numId="7">
    <w:abstractNumId w:val="18"/>
  </w:num>
  <w:num w:numId="8">
    <w:abstractNumId w:val="17"/>
  </w:num>
  <w:num w:numId="9">
    <w:abstractNumId w:val="19"/>
  </w:num>
  <w:num w:numId="10">
    <w:abstractNumId w:val="15"/>
  </w:num>
  <w:num w:numId="11">
    <w:abstractNumId w:val="29"/>
  </w:num>
  <w:num w:numId="12">
    <w:abstractNumId w:val="12"/>
  </w:num>
  <w:num w:numId="13">
    <w:abstractNumId w:val="26"/>
  </w:num>
  <w:num w:numId="14">
    <w:abstractNumId w:val="33"/>
  </w:num>
  <w:num w:numId="15">
    <w:abstractNumId w:val="27"/>
  </w:num>
  <w:num w:numId="16">
    <w:abstractNumId w:val="9"/>
  </w:num>
  <w:num w:numId="17">
    <w:abstractNumId w:val="28"/>
  </w:num>
  <w:num w:numId="18">
    <w:abstractNumId w:val="2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1"/>
  </w:num>
  <w:num w:numId="22">
    <w:abstractNumId w:val="23"/>
  </w:num>
  <w:num w:numId="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5"/>
  </w:num>
  <w:num w:numId="26">
    <w:abstractNumId w:val="11"/>
  </w:num>
  <w:num w:numId="27">
    <w:abstractNumId w:val="32"/>
  </w:num>
  <w:num w:numId="28">
    <w:abstractNumId w:val="22"/>
  </w:num>
  <w:num w:numId="29">
    <w:abstractNumId w:val="8"/>
  </w:num>
  <w:num w:numId="30">
    <w:abstractNumId w:val="24"/>
  </w:num>
  <w:num w:numId="31">
    <w:abstractNumId w:val="5"/>
  </w:num>
  <w:num w:numId="32">
    <w:abstractNumId w:val="0"/>
  </w:num>
  <w:num w:numId="33">
    <w:abstractNumId w:val="1"/>
  </w:num>
  <w:num w:numId="34">
    <w:abstractNumId w:val="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9A"/>
    <w:rsid w:val="000354B9"/>
    <w:rsid w:val="00037477"/>
    <w:rsid w:val="000469CC"/>
    <w:rsid w:val="00055960"/>
    <w:rsid w:val="00066D4C"/>
    <w:rsid w:val="00090181"/>
    <w:rsid w:val="0009337F"/>
    <w:rsid w:val="000A1858"/>
    <w:rsid w:val="000A776D"/>
    <w:rsid w:val="000F6500"/>
    <w:rsid w:val="001336CB"/>
    <w:rsid w:val="0016277D"/>
    <w:rsid w:val="001831FC"/>
    <w:rsid w:val="001D680C"/>
    <w:rsid w:val="0020374D"/>
    <w:rsid w:val="00217185"/>
    <w:rsid w:val="00221949"/>
    <w:rsid w:val="002A047D"/>
    <w:rsid w:val="002A269B"/>
    <w:rsid w:val="002E17FE"/>
    <w:rsid w:val="002F6076"/>
    <w:rsid w:val="00310878"/>
    <w:rsid w:val="003208A3"/>
    <w:rsid w:val="003327A3"/>
    <w:rsid w:val="0033422B"/>
    <w:rsid w:val="00380C7E"/>
    <w:rsid w:val="003A6C50"/>
    <w:rsid w:val="003A7ECA"/>
    <w:rsid w:val="003D00D4"/>
    <w:rsid w:val="003D5B08"/>
    <w:rsid w:val="004010BC"/>
    <w:rsid w:val="00413594"/>
    <w:rsid w:val="0041478D"/>
    <w:rsid w:val="00443307"/>
    <w:rsid w:val="00461CD1"/>
    <w:rsid w:val="004A05C7"/>
    <w:rsid w:val="004B7293"/>
    <w:rsid w:val="004D0553"/>
    <w:rsid w:val="004D38F3"/>
    <w:rsid w:val="004D5176"/>
    <w:rsid w:val="004D7465"/>
    <w:rsid w:val="004F305C"/>
    <w:rsid w:val="0053057D"/>
    <w:rsid w:val="00545B8B"/>
    <w:rsid w:val="00553E63"/>
    <w:rsid w:val="0059130A"/>
    <w:rsid w:val="00592150"/>
    <w:rsid w:val="00597D35"/>
    <w:rsid w:val="005C13ED"/>
    <w:rsid w:val="005D1C88"/>
    <w:rsid w:val="00602CCA"/>
    <w:rsid w:val="00612D58"/>
    <w:rsid w:val="006205FA"/>
    <w:rsid w:val="0062156F"/>
    <w:rsid w:val="00623F15"/>
    <w:rsid w:val="006405F8"/>
    <w:rsid w:val="00654B6E"/>
    <w:rsid w:val="00665F82"/>
    <w:rsid w:val="006B5529"/>
    <w:rsid w:val="006F3B47"/>
    <w:rsid w:val="0070184F"/>
    <w:rsid w:val="00710FA1"/>
    <w:rsid w:val="007416EC"/>
    <w:rsid w:val="00743452"/>
    <w:rsid w:val="007443E2"/>
    <w:rsid w:val="00744948"/>
    <w:rsid w:val="00752BC5"/>
    <w:rsid w:val="007710CD"/>
    <w:rsid w:val="007A36D8"/>
    <w:rsid w:val="007B1A8B"/>
    <w:rsid w:val="007B74F1"/>
    <w:rsid w:val="007C78B9"/>
    <w:rsid w:val="007D14B5"/>
    <w:rsid w:val="00821183"/>
    <w:rsid w:val="00857FC1"/>
    <w:rsid w:val="008833DC"/>
    <w:rsid w:val="0089605E"/>
    <w:rsid w:val="008F45DD"/>
    <w:rsid w:val="00964193"/>
    <w:rsid w:val="009708E6"/>
    <w:rsid w:val="00984B31"/>
    <w:rsid w:val="009866F8"/>
    <w:rsid w:val="00A96CDA"/>
    <w:rsid w:val="00AF0E9A"/>
    <w:rsid w:val="00AF297A"/>
    <w:rsid w:val="00B074BB"/>
    <w:rsid w:val="00B12CA8"/>
    <w:rsid w:val="00B62196"/>
    <w:rsid w:val="00B74E36"/>
    <w:rsid w:val="00B90FA6"/>
    <w:rsid w:val="00BA651D"/>
    <w:rsid w:val="00BB3ACA"/>
    <w:rsid w:val="00BC4468"/>
    <w:rsid w:val="00BC5481"/>
    <w:rsid w:val="00BD1B3F"/>
    <w:rsid w:val="00BE6ABF"/>
    <w:rsid w:val="00BE7843"/>
    <w:rsid w:val="00BF207F"/>
    <w:rsid w:val="00C30F65"/>
    <w:rsid w:val="00C43C29"/>
    <w:rsid w:val="00CB0D12"/>
    <w:rsid w:val="00D57BCF"/>
    <w:rsid w:val="00D65C56"/>
    <w:rsid w:val="00E0090B"/>
    <w:rsid w:val="00E27F45"/>
    <w:rsid w:val="00E46E76"/>
    <w:rsid w:val="00E47311"/>
    <w:rsid w:val="00E60CC8"/>
    <w:rsid w:val="00EB1F11"/>
    <w:rsid w:val="00ED61D5"/>
    <w:rsid w:val="00EE1BC4"/>
    <w:rsid w:val="00EE7E87"/>
    <w:rsid w:val="00F55024"/>
    <w:rsid w:val="00F76105"/>
    <w:rsid w:val="00F87451"/>
    <w:rsid w:val="00F9146E"/>
    <w:rsid w:val="00F94C3F"/>
    <w:rsid w:val="00F97383"/>
    <w:rsid w:val="00FB61BC"/>
    <w:rsid w:val="00FC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45B8B"/>
    <w:rPr>
      <w:rFonts w:ascii="Cambria" w:eastAsia="Times New Roman" w:hAnsi="Cambria" w:cs="Times New Roman"/>
      <w:b/>
      <w:bCs/>
      <w:sz w:val="26"/>
      <w:szCs w:val="26"/>
      <w:lang w:val="x-none" w:eastAsia="x-none"/>
    </w:rPr>
  </w:style>
  <w:style w:type="paragraph" w:styleId="a3">
    <w:name w:val="Balloon Text"/>
    <w:basedOn w:val="a"/>
    <w:link w:val="a4"/>
    <w:uiPriority w:val="99"/>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654B6E"/>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link w:val="af6"/>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7">
    <w:name w:val="Hyperlink"/>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8">
    <w:name w:val="page number"/>
    <w:basedOn w:val="a0"/>
    <w:rsid w:val="00545B8B"/>
  </w:style>
  <w:style w:type="paragraph" w:styleId="af9">
    <w:name w:val="Body Text"/>
    <w:basedOn w:val="a"/>
    <w:link w:val="afa"/>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uiPriority w:val="99"/>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B8B"/>
    <w:rPr>
      <w:rFonts w:ascii="Courier New" w:eastAsia="Times New Roman" w:hAnsi="Courier New" w:cs="Courier New"/>
      <w:sz w:val="20"/>
      <w:szCs w:val="20"/>
      <w:lang w:eastAsia="ru-RU"/>
    </w:rPr>
  </w:style>
  <w:style w:type="paragraph" w:styleId="afb">
    <w:name w:val="Subtitle"/>
    <w:basedOn w:val="a"/>
    <w:next w:val="af9"/>
    <w:link w:val="afc"/>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c">
    <w:name w:val="Подзаголовок Знак"/>
    <w:basedOn w:val="a0"/>
    <w:link w:val="afb"/>
    <w:rsid w:val="00545B8B"/>
    <w:rPr>
      <w:rFonts w:ascii="Times New Roman" w:eastAsia="Times New Roman" w:hAnsi="Times New Roman" w:cs="Times New Roman"/>
      <w:b/>
      <w:bCs/>
      <w:sz w:val="28"/>
      <w:szCs w:val="24"/>
      <w:lang w:eastAsia="ar-SA"/>
    </w:rPr>
  </w:style>
  <w:style w:type="paragraph" w:customStyle="1" w:styleId="afd">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f">
    <w:name w:val="Strong"/>
    <w:uiPriority w:val="99"/>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1">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52BC5"/>
    <w:pPr>
      <w:spacing w:after="0" w:line="240" w:lineRule="auto"/>
    </w:pPr>
    <w:rPr>
      <w:rFonts w:ascii="Calibri" w:eastAsia="Times New Roman" w:hAnsi="Calibri" w:cs="Times New Roman"/>
      <w:lang w:eastAsia="ru-RU"/>
    </w:rPr>
  </w:style>
  <w:style w:type="character" w:customStyle="1" w:styleId="FontStyle23">
    <w:name w:val="Font Style23"/>
    <w:rsid w:val="00752BC5"/>
    <w:rPr>
      <w:rFonts w:ascii="Arial" w:hAnsi="Arial" w:cs="Arial"/>
      <w:sz w:val="14"/>
      <w:szCs w:val="14"/>
    </w:rPr>
  </w:style>
  <w:style w:type="paragraph" w:customStyle="1" w:styleId="211">
    <w:name w:val="Основной текст с отступом 21"/>
    <w:basedOn w:val="a"/>
    <w:rsid w:val="00752BC5"/>
    <w:pPr>
      <w:suppressAutoHyphens/>
      <w:spacing w:after="0" w:line="240" w:lineRule="auto"/>
      <w:ind w:left="3119"/>
    </w:pPr>
    <w:rPr>
      <w:rFonts w:ascii="Times New Roman" w:eastAsia="Times New Roman" w:hAnsi="Times New Roman" w:cs="Times New Roman"/>
      <w:kern w:val="1"/>
      <w:sz w:val="24"/>
      <w:szCs w:val="20"/>
      <w:lang w:eastAsia="ar-SA"/>
    </w:rPr>
  </w:style>
  <w:style w:type="paragraph" w:styleId="aff2">
    <w:name w:val="Title"/>
    <w:basedOn w:val="a"/>
    <w:link w:val="16"/>
    <w:qFormat/>
    <w:rsid w:val="00752BC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3">
    <w:name w:val="Название Знак"/>
    <w:basedOn w:val="a0"/>
    <w:uiPriority w:val="10"/>
    <w:rsid w:val="00752BC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f2"/>
    <w:locked/>
    <w:rsid w:val="00752BC5"/>
    <w:rPr>
      <w:rFonts w:ascii="Times New Roman" w:eastAsia="Times New Roman" w:hAnsi="Times New Roman" w:cs="Times New Roman"/>
      <w:b/>
      <w:bCs/>
      <w:sz w:val="28"/>
      <w:szCs w:val="24"/>
      <w:lang w:val="x-none" w:eastAsia="x-none"/>
    </w:rPr>
  </w:style>
  <w:style w:type="paragraph" w:customStyle="1" w:styleId="aff4">
    <w:name w:val="Для таблиц"/>
    <w:basedOn w:val="a"/>
    <w:rsid w:val="00752BC5"/>
    <w:pPr>
      <w:suppressAutoHyphens/>
      <w:spacing w:after="0" w:line="240" w:lineRule="auto"/>
    </w:pPr>
    <w:rPr>
      <w:rFonts w:ascii="Times New Roman" w:eastAsia="Times New Roman" w:hAnsi="Times New Roman" w:cs="Times New Roman"/>
      <w:sz w:val="28"/>
      <w:szCs w:val="28"/>
      <w:lang w:eastAsia="ru-RU"/>
    </w:rPr>
  </w:style>
  <w:style w:type="numbering" w:customStyle="1" w:styleId="17">
    <w:name w:val="Нет списка1"/>
    <w:next w:val="a2"/>
    <w:uiPriority w:val="99"/>
    <w:semiHidden/>
    <w:unhideWhenUsed/>
    <w:rsid w:val="00EE1BC4"/>
  </w:style>
  <w:style w:type="character" w:customStyle="1" w:styleId="aff5">
    <w:name w:val="Основной текст_"/>
    <w:link w:val="25"/>
    <w:rsid w:val="00FB61BC"/>
    <w:rPr>
      <w:rFonts w:ascii="Calibri" w:eastAsia="Calibri" w:hAnsi="Calibri" w:cs="Calibri"/>
      <w:sz w:val="21"/>
      <w:szCs w:val="21"/>
      <w:shd w:val="clear" w:color="auto" w:fill="FFFFFF"/>
    </w:rPr>
  </w:style>
  <w:style w:type="paragraph" w:customStyle="1" w:styleId="25">
    <w:name w:val="Основной текст2"/>
    <w:basedOn w:val="a"/>
    <w:link w:val="aff5"/>
    <w:rsid w:val="00FB61BC"/>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f6">
    <w:name w:val="Основной текст + Курсив"/>
    <w:rsid w:val="00FB61BC"/>
    <w:rPr>
      <w:rFonts w:ascii="Calibri" w:eastAsia="Calibri" w:hAnsi="Calibri" w:cs="Calibri"/>
      <w:i/>
      <w:iCs/>
      <w:color w:val="000000"/>
      <w:spacing w:val="0"/>
      <w:w w:val="100"/>
      <w:position w:val="0"/>
      <w:sz w:val="21"/>
      <w:szCs w:val="21"/>
      <w:shd w:val="clear" w:color="auto" w:fill="FFFFFF"/>
      <w:lang w:val="ru-RU"/>
    </w:rPr>
  </w:style>
  <w:style w:type="character" w:customStyle="1" w:styleId="af6">
    <w:name w:val="Обычный (веб) Знак"/>
    <w:basedOn w:val="a0"/>
    <w:link w:val="af5"/>
    <w:uiPriority w:val="99"/>
    <w:locked/>
    <w:rsid w:val="00FB61BC"/>
    <w:rPr>
      <w:rFonts w:ascii="Times New Roman" w:eastAsia="Times New Roman" w:hAnsi="Times New Roman" w:cs="Times New Roman"/>
      <w:sz w:val="24"/>
      <w:szCs w:val="24"/>
      <w:lang w:eastAsia="ru-RU"/>
    </w:rPr>
  </w:style>
  <w:style w:type="paragraph" w:customStyle="1" w:styleId="ConsNormal">
    <w:name w:val="ConsNormal"/>
    <w:uiPriority w:val="99"/>
    <w:rsid w:val="00FB61BC"/>
    <w:pPr>
      <w:autoSpaceDE w:val="0"/>
      <w:autoSpaceDN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6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4B6E"/>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545B8B"/>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AB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54B6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545B8B"/>
    <w:rPr>
      <w:rFonts w:ascii="Cambria" w:eastAsia="Times New Roman" w:hAnsi="Cambria" w:cs="Times New Roman"/>
      <w:b/>
      <w:bCs/>
      <w:sz w:val="26"/>
      <w:szCs w:val="26"/>
      <w:lang w:val="x-none" w:eastAsia="x-none"/>
    </w:rPr>
  </w:style>
  <w:style w:type="paragraph" w:styleId="a3">
    <w:name w:val="Balloon Text"/>
    <w:basedOn w:val="a"/>
    <w:link w:val="a4"/>
    <w:uiPriority w:val="99"/>
    <w:semiHidden/>
    <w:unhideWhenUsed/>
    <w:rsid w:val="00BE6A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6ABF"/>
    <w:rPr>
      <w:rFonts w:ascii="Tahoma" w:hAnsi="Tahoma" w:cs="Tahoma"/>
      <w:sz w:val="16"/>
      <w:szCs w:val="16"/>
    </w:rPr>
  </w:style>
  <w:style w:type="paragraph" w:customStyle="1" w:styleId="FR1">
    <w:name w:val="FR1"/>
    <w:rsid w:val="00BE6ABF"/>
    <w:pPr>
      <w:widowControl w:val="0"/>
      <w:snapToGrid w:val="0"/>
      <w:spacing w:after="0" w:line="300" w:lineRule="auto"/>
      <w:ind w:firstLine="120"/>
    </w:pPr>
    <w:rPr>
      <w:rFonts w:ascii="Times New Roman" w:eastAsia="Times New Roman" w:hAnsi="Times New Roman" w:cs="Times New Roman"/>
      <w:sz w:val="24"/>
      <w:szCs w:val="24"/>
      <w:lang w:eastAsia="ru-RU"/>
    </w:rPr>
  </w:style>
  <w:style w:type="paragraph" w:customStyle="1" w:styleId="ConsPlusNormal">
    <w:name w:val="ConsPlusNormal"/>
    <w:link w:val="ConsPlusNormal1"/>
    <w:rsid w:val="00BE6AB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1">
    <w:name w:val="ConsPlusNormal1"/>
    <w:link w:val="ConsPlusNormal"/>
    <w:uiPriority w:val="99"/>
    <w:locked/>
    <w:rsid w:val="00654B6E"/>
    <w:rPr>
      <w:rFonts w:ascii="Calibri" w:eastAsia="Times New Roman" w:hAnsi="Calibri" w:cs="Calibri"/>
      <w:szCs w:val="20"/>
      <w:lang w:eastAsia="ru-RU"/>
    </w:rPr>
  </w:style>
  <w:style w:type="paragraph" w:customStyle="1" w:styleId="ConsPlusTitle">
    <w:name w:val="ConsPlusTitle"/>
    <w:uiPriority w:val="99"/>
    <w:rsid w:val="00BE6ABF"/>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BE6ABF"/>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BE6ABF"/>
    <w:rPr>
      <w:rFonts w:eastAsiaTheme="minorEastAsia"/>
      <w:lang w:eastAsia="ru-RU"/>
    </w:rPr>
  </w:style>
  <w:style w:type="paragraph" w:customStyle="1" w:styleId="a7">
    <w:name w:val="Текст письма"/>
    <w:qFormat/>
    <w:rsid w:val="00BE6ABF"/>
    <w:pPr>
      <w:spacing w:after="0" w:line="240" w:lineRule="auto"/>
      <w:ind w:firstLine="709"/>
      <w:jc w:val="both"/>
    </w:pPr>
    <w:rPr>
      <w:rFonts w:ascii="Times New Roman" w:eastAsia="Times New Roman" w:hAnsi="Times New Roman" w:cs="Times New Roman"/>
      <w:sz w:val="28"/>
      <w:szCs w:val="28"/>
      <w:lang w:eastAsia="ru-RU"/>
    </w:rPr>
  </w:style>
  <w:style w:type="table" w:styleId="a8">
    <w:name w:val="Table Grid"/>
    <w:basedOn w:val="a1"/>
    <w:uiPriority w:val="59"/>
    <w:rsid w:val="00BE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w:qFormat/>
    <w:rsid w:val="00E46E76"/>
    <w:pPr>
      <w:spacing w:after="0" w:line="240" w:lineRule="auto"/>
      <w:jc w:val="center"/>
    </w:pPr>
    <w:rPr>
      <w:rFonts w:ascii="Times New Roman" w:eastAsia="Times New Roman" w:hAnsi="Times New Roman" w:cs="Times New Roman"/>
      <w:sz w:val="28"/>
      <w:szCs w:val="28"/>
      <w:lang w:eastAsia="ru-RU"/>
    </w:rPr>
  </w:style>
  <w:style w:type="paragraph" w:customStyle="1" w:styleId="aa">
    <w:name w:val="ФИО"/>
    <w:qFormat/>
    <w:rsid w:val="00E46E76"/>
    <w:pPr>
      <w:tabs>
        <w:tab w:val="left" w:pos="720"/>
        <w:tab w:val="left" w:pos="900"/>
        <w:tab w:val="left" w:pos="1080"/>
      </w:tabs>
      <w:spacing w:after="0" w:line="240" w:lineRule="auto"/>
      <w:jc w:val="right"/>
      <w:outlineLvl w:val="0"/>
    </w:pPr>
    <w:rPr>
      <w:rFonts w:ascii="Times New Roman" w:eastAsia="Times New Roman" w:hAnsi="Times New Roman" w:cs="Times New Roman"/>
      <w:bCs/>
      <w:color w:val="000000"/>
      <w:sz w:val="28"/>
      <w:szCs w:val="28"/>
      <w:lang w:eastAsia="ru-RU"/>
    </w:rPr>
  </w:style>
  <w:style w:type="paragraph" w:customStyle="1" w:styleId="ab">
    <w:name w:val="Должность"/>
    <w:qFormat/>
    <w:rsid w:val="00E46E76"/>
    <w:pPr>
      <w:keepNext/>
      <w:keepLines/>
      <w:tabs>
        <w:tab w:val="left" w:pos="720"/>
        <w:tab w:val="left" w:pos="900"/>
        <w:tab w:val="left" w:pos="1080"/>
      </w:tabs>
      <w:spacing w:after="0" w:line="240" w:lineRule="auto"/>
      <w:outlineLvl w:val="0"/>
    </w:pPr>
    <w:rPr>
      <w:rFonts w:ascii="Times New Roman" w:eastAsia="Times New Roman" w:hAnsi="Times New Roman" w:cs="Times New Roman"/>
      <w:bCs/>
      <w:color w:val="000000"/>
      <w:sz w:val="28"/>
      <w:szCs w:val="28"/>
      <w:lang w:eastAsia="ru-RU"/>
    </w:rPr>
  </w:style>
  <w:style w:type="paragraph" w:customStyle="1" w:styleId="ac">
    <w:name w:val="Число"/>
    <w:aliases w:val="номер"/>
    <w:qFormat/>
    <w:locked/>
    <w:rsid w:val="00E46E76"/>
    <w:pPr>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ConsPlusNonformat">
    <w:name w:val="ConsPlusNonformat"/>
    <w:uiPriority w:val="99"/>
    <w:rsid w:val="00E46E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46E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a"/>
    <w:basedOn w:val="a"/>
    <w:rsid w:val="00E46E76"/>
    <w:pPr>
      <w:spacing w:before="100" w:beforeAutospacing="1" w:after="100" w:afterAutospacing="1" w:line="240" w:lineRule="auto"/>
    </w:pPr>
    <w:rPr>
      <w:rFonts w:ascii="Times New Roman" w:eastAsia="Calibri" w:hAnsi="Times New Roman" w:cs="Times New Roman"/>
      <w:sz w:val="18"/>
      <w:szCs w:val="18"/>
      <w:lang w:eastAsia="ru-RU"/>
    </w:rPr>
  </w:style>
  <w:style w:type="paragraph" w:customStyle="1" w:styleId="11">
    <w:name w:val="Абзац списка1"/>
    <w:basedOn w:val="a"/>
    <w:rsid w:val="00E46E76"/>
    <w:pPr>
      <w:spacing w:after="0" w:line="240" w:lineRule="auto"/>
      <w:ind w:left="720"/>
    </w:pPr>
    <w:rPr>
      <w:rFonts w:ascii="TimesET" w:eastAsia="Calibri" w:hAnsi="TimesET" w:cs="Times New Roman"/>
      <w:sz w:val="20"/>
      <w:szCs w:val="20"/>
      <w:lang w:eastAsia="ru-RU"/>
    </w:rPr>
  </w:style>
  <w:style w:type="paragraph" w:styleId="ae">
    <w:name w:val="List Paragraph"/>
    <w:basedOn w:val="a"/>
    <w:link w:val="af"/>
    <w:uiPriority w:val="34"/>
    <w:qFormat/>
    <w:rsid w:val="00E46E76"/>
    <w:pPr>
      <w:ind w:left="720"/>
      <w:contextualSpacing/>
    </w:pPr>
    <w:rPr>
      <w:rFonts w:ascii="Calibri" w:eastAsia="Calibri" w:hAnsi="Calibri" w:cs="Times New Roman"/>
    </w:rPr>
  </w:style>
  <w:style w:type="character" w:customStyle="1" w:styleId="af">
    <w:name w:val="Абзац списка Знак"/>
    <w:link w:val="ae"/>
    <w:uiPriority w:val="99"/>
    <w:locked/>
    <w:rsid w:val="00654B6E"/>
    <w:rPr>
      <w:rFonts w:ascii="Calibri" w:eastAsia="Calibri" w:hAnsi="Calibri" w:cs="Times New Roman"/>
    </w:rPr>
  </w:style>
  <w:style w:type="paragraph" w:styleId="af0">
    <w:name w:val="footer"/>
    <w:basedOn w:val="a"/>
    <w:link w:val="af1"/>
    <w:uiPriority w:val="99"/>
    <w:unhideWhenUsed/>
    <w:rsid w:val="00E46E7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0"/>
    <w:uiPriority w:val="99"/>
    <w:rsid w:val="00E46E76"/>
    <w:rPr>
      <w:rFonts w:ascii="Times New Roman" w:eastAsia="Times New Roman" w:hAnsi="Times New Roman" w:cs="Times New Roman"/>
      <w:sz w:val="28"/>
      <w:szCs w:val="24"/>
      <w:lang w:eastAsia="ru-RU"/>
    </w:rPr>
  </w:style>
  <w:style w:type="paragraph" w:customStyle="1" w:styleId="12">
    <w:name w:val="Стиль1"/>
    <w:basedOn w:val="a"/>
    <w:qFormat/>
    <w:rsid w:val="00F76105"/>
    <w:pPr>
      <w:keepNext/>
      <w:pageBreakBefore/>
      <w:spacing w:after="0" w:line="240" w:lineRule="auto"/>
    </w:pPr>
    <w:rPr>
      <w:rFonts w:ascii="Times New Roman" w:eastAsia="Times New Roman" w:hAnsi="Times New Roman" w:cs="Times New Roman"/>
      <w:sz w:val="28"/>
      <w:szCs w:val="28"/>
      <w:lang w:eastAsia="ru-RU"/>
    </w:rPr>
  </w:style>
  <w:style w:type="paragraph" w:styleId="af2">
    <w:name w:val="No Spacing"/>
    <w:qFormat/>
    <w:rsid w:val="00037477"/>
    <w:pPr>
      <w:spacing w:after="0" w:line="240" w:lineRule="auto"/>
    </w:pPr>
    <w:rPr>
      <w:rFonts w:eastAsiaTheme="minorEastAsia"/>
      <w:lang w:eastAsia="ru-RU"/>
    </w:rPr>
  </w:style>
  <w:style w:type="paragraph" w:customStyle="1" w:styleId="13">
    <w:name w:val="Заголовок1"/>
    <w:qFormat/>
    <w:rsid w:val="00037477"/>
    <w:pPr>
      <w:spacing w:after="0" w:line="240" w:lineRule="auto"/>
      <w:jc w:val="center"/>
    </w:pPr>
    <w:rPr>
      <w:rFonts w:ascii="Times New Roman" w:eastAsia="Times New Roman" w:hAnsi="Times New Roman" w:cs="Times New Roman"/>
      <w:sz w:val="28"/>
      <w:szCs w:val="28"/>
      <w:lang w:eastAsia="ru-RU"/>
    </w:rPr>
  </w:style>
  <w:style w:type="paragraph" w:customStyle="1" w:styleId="ConsPlusTitlePage">
    <w:name w:val="ConsPlusTitlePage"/>
    <w:rsid w:val="00055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4">
    <w:name w:val="Название1"/>
    <w:basedOn w:val="a"/>
    <w:qFormat/>
    <w:locked/>
    <w:rsid w:val="00654B6E"/>
    <w:pPr>
      <w:spacing w:after="0" w:line="240" w:lineRule="auto"/>
      <w:jc w:val="center"/>
    </w:pPr>
    <w:rPr>
      <w:rFonts w:ascii="Times New Roman" w:eastAsia="Times New Roman" w:hAnsi="Times New Roman" w:cs="Times New Roman"/>
      <w:b/>
      <w:bCs/>
      <w:sz w:val="28"/>
      <w:szCs w:val="24"/>
      <w:lang w:eastAsia="ru-RU"/>
    </w:rPr>
  </w:style>
  <w:style w:type="paragraph" w:customStyle="1" w:styleId="af3">
    <w:name w:val="Знак"/>
    <w:basedOn w:val="a"/>
    <w:locked/>
    <w:rsid w:val="00654B6E"/>
    <w:pPr>
      <w:spacing w:after="160" w:line="240" w:lineRule="exact"/>
    </w:pPr>
    <w:rPr>
      <w:rFonts w:ascii="Verdana" w:eastAsia="Times New Roman" w:hAnsi="Verdana" w:cs="Times New Roman"/>
      <w:sz w:val="24"/>
      <w:szCs w:val="24"/>
      <w:lang w:val="en-US"/>
    </w:rPr>
  </w:style>
  <w:style w:type="paragraph" w:customStyle="1" w:styleId="af4">
    <w:name w:val="Головка_табл"/>
    <w:basedOn w:val="a"/>
    <w:locked/>
    <w:rsid w:val="00654B6E"/>
    <w:pPr>
      <w:widowControl w:val="0"/>
      <w:spacing w:after="0" w:line="240" w:lineRule="auto"/>
      <w:jc w:val="center"/>
    </w:pPr>
    <w:rPr>
      <w:rFonts w:ascii="Times New Roman" w:eastAsia="Times New Roman" w:hAnsi="Times New Roman" w:cs="Times New Roman"/>
      <w:sz w:val="24"/>
      <w:szCs w:val="20"/>
      <w:lang w:eastAsia="ru-RU"/>
    </w:rPr>
  </w:style>
  <w:style w:type="paragraph" w:styleId="af5">
    <w:name w:val="Normal (Web)"/>
    <w:basedOn w:val="a"/>
    <w:link w:val="af6"/>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locked/>
    <w:rsid w:val="00654B6E"/>
    <w:pPr>
      <w:widowControl w:val="0"/>
      <w:spacing w:after="0" w:line="240" w:lineRule="auto"/>
      <w:ind w:left="40"/>
      <w:jc w:val="center"/>
    </w:pPr>
    <w:rPr>
      <w:rFonts w:ascii="Times New Roman" w:eastAsia="Times New Roman" w:hAnsi="Times New Roman" w:cs="Times New Roman"/>
      <w:b/>
      <w:snapToGrid w:val="0"/>
      <w:sz w:val="28"/>
      <w:szCs w:val="20"/>
      <w:lang w:eastAsia="ru-RU"/>
    </w:rPr>
  </w:style>
  <w:style w:type="character" w:styleId="af7">
    <w:name w:val="Hyperlink"/>
    <w:rsid w:val="00654B6E"/>
    <w:rPr>
      <w:color w:val="0000FF"/>
      <w:u w:val="single"/>
    </w:rPr>
  </w:style>
  <w:style w:type="paragraph" w:customStyle="1" w:styleId="ConsPlusDocList">
    <w:name w:val="ConsPlusDocList"/>
    <w:next w:val="a"/>
    <w:rsid w:val="00654B6E"/>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msonormalbullet1gif">
    <w:name w:val="msonormalbullet1.gif"/>
    <w:basedOn w:val="a"/>
    <w:uiPriority w:val="99"/>
    <w:rsid w:val="00654B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extended-textshort">
    <w:name w:val="extendedtext-short extended-text__short"/>
    <w:basedOn w:val="a0"/>
    <w:uiPriority w:val="99"/>
    <w:rsid w:val="00654B6E"/>
  </w:style>
  <w:style w:type="paragraph" w:customStyle="1" w:styleId="s1">
    <w:name w:val="s_1"/>
    <w:basedOn w:val="a"/>
    <w:uiPriority w:val="99"/>
    <w:rsid w:val="00654B6E"/>
    <w:pPr>
      <w:spacing w:after="0" w:line="240" w:lineRule="auto"/>
      <w:ind w:firstLine="720"/>
      <w:jc w:val="both"/>
    </w:pPr>
    <w:rPr>
      <w:rFonts w:ascii="Arial" w:eastAsia="Times New Roman" w:hAnsi="Arial" w:cs="Arial"/>
      <w:sz w:val="26"/>
      <w:szCs w:val="26"/>
      <w:lang w:eastAsia="ru-RU"/>
    </w:rPr>
  </w:style>
  <w:style w:type="paragraph" w:customStyle="1" w:styleId="Heading">
    <w:name w:val="Heading"/>
    <w:rsid w:val="00545B8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545B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545B8B"/>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styleId="af8">
    <w:name w:val="page number"/>
    <w:basedOn w:val="a0"/>
    <w:rsid w:val="00545B8B"/>
  </w:style>
  <w:style w:type="paragraph" w:styleId="af9">
    <w:name w:val="Body Text"/>
    <w:basedOn w:val="a"/>
    <w:link w:val="afa"/>
    <w:rsid w:val="00545B8B"/>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545B8B"/>
    <w:rPr>
      <w:rFonts w:ascii="Times New Roman" w:eastAsia="Times New Roman" w:hAnsi="Times New Roman" w:cs="Times New Roman"/>
      <w:sz w:val="28"/>
      <w:szCs w:val="20"/>
      <w:lang w:eastAsia="ru-RU"/>
    </w:rPr>
  </w:style>
  <w:style w:type="paragraph" w:styleId="21">
    <w:name w:val="Body Text 2"/>
    <w:basedOn w:val="a"/>
    <w:link w:val="22"/>
    <w:rsid w:val="00545B8B"/>
    <w:pPr>
      <w:widowControl w:val="0"/>
      <w:autoSpaceDE w:val="0"/>
      <w:autoSpaceDN w:val="0"/>
      <w:adjustRightInd w:val="0"/>
      <w:spacing w:after="120" w:line="480" w:lineRule="auto"/>
    </w:pPr>
    <w:rPr>
      <w:rFonts w:ascii="Arial" w:eastAsia="Times New Roman" w:hAnsi="Arial" w:cs="Arial"/>
      <w:sz w:val="18"/>
      <w:szCs w:val="18"/>
      <w:lang w:eastAsia="ru-RU"/>
    </w:rPr>
  </w:style>
  <w:style w:type="character" w:customStyle="1" w:styleId="22">
    <w:name w:val="Основной текст 2 Знак"/>
    <w:basedOn w:val="a0"/>
    <w:link w:val="21"/>
    <w:rsid w:val="00545B8B"/>
    <w:rPr>
      <w:rFonts w:ascii="Arial" w:eastAsia="Times New Roman" w:hAnsi="Arial" w:cs="Arial"/>
      <w:sz w:val="18"/>
      <w:szCs w:val="18"/>
      <w:lang w:eastAsia="ru-RU"/>
    </w:rPr>
  </w:style>
  <w:style w:type="paragraph" w:styleId="HTML">
    <w:name w:val="HTML Preformatted"/>
    <w:basedOn w:val="a"/>
    <w:link w:val="HTML0"/>
    <w:uiPriority w:val="99"/>
    <w:rsid w:val="00545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45B8B"/>
    <w:rPr>
      <w:rFonts w:ascii="Courier New" w:eastAsia="Times New Roman" w:hAnsi="Courier New" w:cs="Courier New"/>
      <w:sz w:val="20"/>
      <w:szCs w:val="20"/>
      <w:lang w:eastAsia="ru-RU"/>
    </w:rPr>
  </w:style>
  <w:style w:type="paragraph" w:styleId="afb">
    <w:name w:val="Subtitle"/>
    <w:basedOn w:val="a"/>
    <w:next w:val="af9"/>
    <w:link w:val="afc"/>
    <w:qFormat/>
    <w:rsid w:val="00545B8B"/>
    <w:pPr>
      <w:spacing w:after="0" w:line="240" w:lineRule="auto"/>
      <w:jc w:val="center"/>
    </w:pPr>
    <w:rPr>
      <w:rFonts w:ascii="Times New Roman" w:eastAsia="Times New Roman" w:hAnsi="Times New Roman" w:cs="Times New Roman"/>
      <w:b/>
      <w:bCs/>
      <w:sz w:val="28"/>
      <w:szCs w:val="24"/>
      <w:lang w:eastAsia="ar-SA"/>
    </w:rPr>
  </w:style>
  <w:style w:type="character" w:customStyle="1" w:styleId="afc">
    <w:name w:val="Подзаголовок Знак"/>
    <w:basedOn w:val="a0"/>
    <w:link w:val="afb"/>
    <w:rsid w:val="00545B8B"/>
    <w:rPr>
      <w:rFonts w:ascii="Times New Roman" w:eastAsia="Times New Roman" w:hAnsi="Times New Roman" w:cs="Times New Roman"/>
      <w:b/>
      <w:bCs/>
      <w:sz w:val="28"/>
      <w:szCs w:val="24"/>
      <w:lang w:eastAsia="ar-SA"/>
    </w:rPr>
  </w:style>
  <w:style w:type="paragraph" w:customStyle="1" w:styleId="afd">
    <w:name w:val="Таблицы (моноширинный)"/>
    <w:basedOn w:val="a"/>
    <w:next w:val="a"/>
    <w:uiPriority w:val="99"/>
    <w:rsid w:val="00545B8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e">
    <w:name w:val="Гипертекстовая ссылка"/>
    <w:uiPriority w:val="99"/>
    <w:rsid w:val="00545B8B"/>
    <w:rPr>
      <w:color w:val="008000"/>
    </w:rPr>
  </w:style>
  <w:style w:type="character" w:customStyle="1" w:styleId="285pt">
    <w:name w:val="Основной текст (2) + 8;5 pt"/>
    <w:rsid w:val="00545B8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styleId="aff">
    <w:name w:val="Strong"/>
    <w:uiPriority w:val="99"/>
    <w:qFormat/>
    <w:rsid w:val="00545B8B"/>
    <w:rPr>
      <w:b/>
      <w:bCs/>
    </w:rPr>
  </w:style>
  <w:style w:type="paragraph" w:styleId="23">
    <w:name w:val="Body Text Indent 2"/>
    <w:basedOn w:val="a"/>
    <w:link w:val="210"/>
    <w:rsid w:val="00545B8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3"/>
    <w:locked/>
    <w:rsid w:val="00545B8B"/>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rsid w:val="00545B8B"/>
  </w:style>
  <w:style w:type="paragraph" w:styleId="31">
    <w:name w:val="Body Text Indent 3"/>
    <w:basedOn w:val="a"/>
    <w:link w:val="32"/>
    <w:rsid w:val="00545B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45B8B"/>
    <w:rPr>
      <w:rFonts w:ascii="Times New Roman" w:eastAsia="Times New Roman" w:hAnsi="Times New Roman" w:cs="Times New Roman"/>
      <w:sz w:val="16"/>
      <w:szCs w:val="16"/>
      <w:lang w:eastAsia="ru-RU"/>
    </w:rPr>
  </w:style>
  <w:style w:type="paragraph" w:customStyle="1" w:styleId="aff0">
    <w:name w:val="Знак Знак Знак Знак Знак Знак"/>
    <w:basedOn w:val="a"/>
    <w:rsid w:val="00545B8B"/>
    <w:pPr>
      <w:spacing w:after="160" w:line="240" w:lineRule="exact"/>
    </w:pPr>
    <w:rPr>
      <w:rFonts w:ascii="Verdana" w:eastAsia="Times New Roman" w:hAnsi="Verdana" w:cs="Verdana"/>
      <w:sz w:val="20"/>
      <w:szCs w:val="20"/>
      <w:lang w:val="en-US"/>
    </w:rPr>
  </w:style>
  <w:style w:type="character" w:styleId="aff1">
    <w:name w:val="line number"/>
    <w:basedOn w:val="a0"/>
    <w:rsid w:val="007D14B5"/>
  </w:style>
  <w:style w:type="paragraph" w:customStyle="1" w:styleId="consplustitle0">
    <w:name w:val="consplustitle"/>
    <w:basedOn w:val="a"/>
    <w:rsid w:val="004A05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Без интервала1"/>
    <w:rsid w:val="00752BC5"/>
    <w:pPr>
      <w:spacing w:after="0" w:line="240" w:lineRule="auto"/>
    </w:pPr>
    <w:rPr>
      <w:rFonts w:ascii="Calibri" w:eastAsia="Times New Roman" w:hAnsi="Calibri" w:cs="Times New Roman"/>
      <w:lang w:eastAsia="ru-RU"/>
    </w:rPr>
  </w:style>
  <w:style w:type="character" w:customStyle="1" w:styleId="FontStyle23">
    <w:name w:val="Font Style23"/>
    <w:rsid w:val="00752BC5"/>
    <w:rPr>
      <w:rFonts w:ascii="Arial" w:hAnsi="Arial" w:cs="Arial"/>
      <w:sz w:val="14"/>
      <w:szCs w:val="14"/>
    </w:rPr>
  </w:style>
  <w:style w:type="paragraph" w:customStyle="1" w:styleId="211">
    <w:name w:val="Основной текст с отступом 21"/>
    <w:basedOn w:val="a"/>
    <w:rsid w:val="00752BC5"/>
    <w:pPr>
      <w:suppressAutoHyphens/>
      <w:spacing w:after="0" w:line="240" w:lineRule="auto"/>
      <w:ind w:left="3119"/>
    </w:pPr>
    <w:rPr>
      <w:rFonts w:ascii="Times New Roman" w:eastAsia="Times New Roman" w:hAnsi="Times New Roman" w:cs="Times New Roman"/>
      <w:kern w:val="1"/>
      <w:sz w:val="24"/>
      <w:szCs w:val="20"/>
      <w:lang w:eastAsia="ar-SA"/>
    </w:rPr>
  </w:style>
  <w:style w:type="paragraph" w:styleId="aff2">
    <w:name w:val="Title"/>
    <w:basedOn w:val="a"/>
    <w:link w:val="16"/>
    <w:qFormat/>
    <w:rsid w:val="00752BC5"/>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f3">
    <w:name w:val="Название Знак"/>
    <w:basedOn w:val="a0"/>
    <w:uiPriority w:val="10"/>
    <w:rsid w:val="00752BC5"/>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ff2"/>
    <w:locked/>
    <w:rsid w:val="00752BC5"/>
    <w:rPr>
      <w:rFonts w:ascii="Times New Roman" w:eastAsia="Times New Roman" w:hAnsi="Times New Roman" w:cs="Times New Roman"/>
      <w:b/>
      <w:bCs/>
      <w:sz w:val="28"/>
      <w:szCs w:val="24"/>
      <w:lang w:val="x-none" w:eastAsia="x-none"/>
    </w:rPr>
  </w:style>
  <w:style w:type="paragraph" w:customStyle="1" w:styleId="aff4">
    <w:name w:val="Для таблиц"/>
    <w:basedOn w:val="a"/>
    <w:rsid w:val="00752BC5"/>
    <w:pPr>
      <w:suppressAutoHyphens/>
      <w:spacing w:after="0" w:line="240" w:lineRule="auto"/>
    </w:pPr>
    <w:rPr>
      <w:rFonts w:ascii="Times New Roman" w:eastAsia="Times New Roman" w:hAnsi="Times New Roman" w:cs="Times New Roman"/>
      <w:sz w:val="28"/>
      <w:szCs w:val="28"/>
      <w:lang w:eastAsia="ru-RU"/>
    </w:rPr>
  </w:style>
  <w:style w:type="numbering" w:customStyle="1" w:styleId="17">
    <w:name w:val="Нет списка1"/>
    <w:next w:val="a2"/>
    <w:uiPriority w:val="99"/>
    <w:semiHidden/>
    <w:unhideWhenUsed/>
    <w:rsid w:val="00EE1BC4"/>
  </w:style>
  <w:style w:type="character" w:customStyle="1" w:styleId="aff5">
    <w:name w:val="Основной текст_"/>
    <w:link w:val="25"/>
    <w:rsid w:val="00FB61BC"/>
    <w:rPr>
      <w:rFonts w:ascii="Calibri" w:eastAsia="Calibri" w:hAnsi="Calibri" w:cs="Calibri"/>
      <w:sz w:val="21"/>
      <w:szCs w:val="21"/>
      <w:shd w:val="clear" w:color="auto" w:fill="FFFFFF"/>
    </w:rPr>
  </w:style>
  <w:style w:type="paragraph" w:customStyle="1" w:styleId="25">
    <w:name w:val="Основной текст2"/>
    <w:basedOn w:val="a"/>
    <w:link w:val="aff5"/>
    <w:rsid w:val="00FB61BC"/>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ff6">
    <w:name w:val="Основной текст + Курсив"/>
    <w:rsid w:val="00FB61BC"/>
    <w:rPr>
      <w:rFonts w:ascii="Calibri" w:eastAsia="Calibri" w:hAnsi="Calibri" w:cs="Calibri"/>
      <w:i/>
      <w:iCs/>
      <w:color w:val="000000"/>
      <w:spacing w:val="0"/>
      <w:w w:val="100"/>
      <w:position w:val="0"/>
      <w:sz w:val="21"/>
      <w:szCs w:val="21"/>
      <w:shd w:val="clear" w:color="auto" w:fill="FFFFFF"/>
      <w:lang w:val="ru-RU"/>
    </w:rPr>
  </w:style>
  <w:style w:type="character" w:customStyle="1" w:styleId="af6">
    <w:name w:val="Обычный (веб) Знак"/>
    <w:basedOn w:val="a0"/>
    <w:link w:val="af5"/>
    <w:uiPriority w:val="99"/>
    <w:locked/>
    <w:rsid w:val="00FB61BC"/>
    <w:rPr>
      <w:rFonts w:ascii="Times New Roman" w:eastAsia="Times New Roman" w:hAnsi="Times New Roman" w:cs="Times New Roman"/>
      <w:sz w:val="24"/>
      <w:szCs w:val="24"/>
      <w:lang w:eastAsia="ru-RU"/>
    </w:rPr>
  </w:style>
  <w:style w:type="paragraph" w:customStyle="1" w:styleId="ConsNormal">
    <w:name w:val="ConsNormal"/>
    <w:uiPriority w:val="99"/>
    <w:rsid w:val="00FB61BC"/>
    <w:pPr>
      <w:autoSpaceDE w:val="0"/>
      <w:autoSpaceDN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940">
      <w:bodyDiv w:val="1"/>
      <w:marLeft w:val="0"/>
      <w:marRight w:val="0"/>
      <w:marTop w:val="0"/>
      <w:marBottom w:val="0"/>
      <w:divBdr>
        <w:top w:val="none" w:sz="0" w:space="0" w:color="auto"/>
        <w:left w:val="none" w:sz="0" w:space="0" w:color="auto"/>
        <w:bottom w:val="none" w:sz="0" w:space="0" w:color="auto"/>
        <w:right w:val="none" w:sz="0" w:space="0" w:color="auto"/>
      </w:divBdr>
    </w:div>
    <w:div w:id="641813602">
      <w:bodyDiv w:val="1"/>
      <w:marLeft w:val="0"/>
      <w:marRight w:val="0"/>
      <w:marTop w:val="0"/>
      <w:marBottom w:val="0"/>
      <w:divBdr>
        <w:top w:val="none" w:sz="0" w:space="0" w:color="auto"/>
        <w:left w:val="none" w:sz="0" w:space="0" w:color="auto"/>
        <w:bottom w:val="none" w:sz="0" w:space="0" w:color="auto"/>
        <w:right w:val="none" w:sz="0" w:space="0" w:color="auto"/>
      </w:divBdr>
    </w:div>
    <w:div w:id="665668814">
      <w:bodyDiv w:val="1"/>
      <w:marLeft w:val="0"/>
      <w:marRight w:val="0"/>
      <w:marTop w:val="0"/>
      <w:marBottom w:val="0"/>
      <w:divBdr>
        <w:top w:val="none" w:sz="0" w:space="0" w:color="auto"/>
        <w:left w:val="none" w:sz="0" w:space="0" w:color="auto"/>
        <w:bottom w:val="none" w:sz="0" w:space="0" w:color="auto"/>
        <w:right w:val="none" w:sz="0" w:space="0" w:color="auto"/>
      </w:divBdr>
    </w:div>
    <w:div w:id="1335105879">
      <w:bodyDiv w:val="1"/>
      <w:marLeft w:val="0"/>
      <w:marRight w:val="0"/>
      <w:marTop w:val="0"/>
      <w:marBottom w:val="0"/>
      <w:divBdr>
        <w:top w:val="none" w:sz="0" w:space="0" w:color="auto"/>
        <w:left w:val="none" w:sz="0" w:space="0" w:color="auto"/>
        <w:bottom w:val="none" w:sz="0" w:space="0" w:color="auto"/>
        <w:right w:val="none" w:sz="0" w:space="0" w:color="auto"/>
      </w:divBdr>
    </w:div>
    <w:div w:id="21455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71EF45BF6936A1EA5D05A7895879E0463BBAA8102ECAB5C8A55618F48B1677652E002D7A117D69CF3A413AFC0FBB70c9G3I" TargetMode="External"/><Relationship Id="rId18" Type="http://schemas.openxmlformats.org/officeDocument/2006/relationships/hyperlink" Target="consultantplus://offline/ref=8171EF45BF6936A1EA5D1BAA9F3427EA4638E1A5142CC5E49DFA0D45A3821C20306101713F4C6E69C73A423AE0c0GCI" TargetMode="External"/><Relationship Id="rId26" Type="http://schemas.openxmlformats.org/officeDocument/2006/relationships/header" Target="header3.xml"/><Relationship Id="rId39" Type="http://schemas.openxmlformats.org/officeDocument/2006/relationships/hyperlink" Target="consultantplus://offline/ref=DF8E98E5F22A9815C11CEAA867C6E3C90C6028B81D55A0E2B65EBEA2DA445C83A94F301CE4BD91CB4E4348EA81D6A0C8FCb2kCF" TargetMode="External"/><Relationship Id="rId21" Type="http://schemas.openxmlformats.org/officeDocument/2006/relationships/hyperlink" Target="consultantplus://offline/ref=55392A369C1917DA24AE7775B68208B0984BF3288D654ED6B58CAA3B43DA9817CDL4G4G" TargetMode="External"/><Relationship Id="rId34" Type="http://schemas.openxmlformats.org/officeDocument/2006/relationships/hyperlink" Target="consultantplus://offline/ref=849FB7277865A911A4480DED01C6B026227DF4C76CFEAC96A4A05ED7793FE09642CDCD0BD8y4s3N" TargetMode="External"/><Relationship Id="rId42" Type="http://schemas.openxmlformats.org/officeDocument/2006/relationships/hyperlink" Target="consultantplus://offline/ref=DF8E98E5F22A9815C11CEAA867C6E3C90C6028B81D52A4E1BD5EBEA2DA445C83A94F301CF6BDC9C74F4251E989C3F699BA7863C2861CD4C5AC373769bCk2F" TargetMode="External"/><Relationship Id="rId47" Type="http://schemas.openxmlformats.org/officeDocument/2006/relationships/hyperlink" Target="http://www.shilovoadm.ru" TargetMode="External"/><Relationship Id="rId50" Type="http://schemas.openxmlformats.org/officeDocument/2006/relationships/hyperlink" Target="https://login.consultant.ru/link/?req=doc&amp;base=RZB&amp;n=351273&amp;date=27.10.2020&amp;dst=100269&amp;fld=134"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171EF45BF6936A1EA5D1BAA9F3427EA4732E4A4162CC5E49DFA0D45A3821C20306101713F4C6E69C73A423AE0c0GCI" TargetMode="External"/><Relationship Id="rId17" Type="http://schemas.openxmlformats.org/officeDocument/2006/relationships/hyperlink" Target="consultantplus://offline/ref=8171EF45BF6936A1EA5D1BAA9F3427EA4630ECAD1628C5E49DFA0D45A3821C20306101713F4C6E69C73A423AE0c0GCI" TargetMode="External"/><Relationship Id="rId25" Type="http://schemas.openxmlformats.org/officeDocument/2006/relationships/footer" Target="footer2.xml"/><Relationship Id="rId33" Type="http://schemas.openxmlformats.org/officeDocument/2006/relationships/hyperlink" Target="consultantplus://offline/ref=849FB7277865A911A4480DED01C6B026227DF4C76CFEAC96A4A05ED7793FE09642CDCD0AD1y4s1N" TargetMode="External"/><Relationship Id="rId38" Type="http://schemas.openxmlformats.org/officeDocument/2006/relationships/hyperlink" Target="consultantplus://offline/ref=DF8E98E5F22A9815C11CEAA867C6E3C90C6028B81C59A4E4B158BEA2DA445C83A94F301CE4BD91CB4E4348EA81D6A0C8FCb2kCF" TargetMode="External"/><Relationship Id="rId46" Type="http://schemas.openxmlformats.org/officeDocument/2006/relationships/hyperlink" Target="https://login.consultant.ru/link/?req=doc&amp;base=RLAW073&amp;n=287244&amp;date=31.03.2021" TargetMode="External"/><Relationship Id="rId2" Type="http://schemas.openxmlformats.org/officeDocument/2006/relationships/numbering" Target="numbering.xml"/><Relationship Id="rId16" Type="http://schemas.openxmlformats.org/officeDocument/2006/relationships/hyperlink" Target="consultantplus://offline/ref=8171EF45BF6936A1EA5D1BAA9F3427EA4732E4A4162CC5E49DFA0D45A3821C202261597D3E44706AC02F146BA658B6739AFD57BF67EE27E0c4GCI" TargetMode="External"/><Relationship Id="rId20" Type="http://schemas.openxmlformats.org/officeDocument/2006/relationships/hyperlink" Target="consultantplus://offline/ref=55392A369C1917DA24AE6978A0EE56BA9A48AF228C644583E8DBAC6C1CL8GAG" TargetMode="External"/><Relationship Id="rId29" Type="http://schemas.openxmlformats.org/officeDocument/2006/relationships/header" Target="header5.xml"/><Relationship Id="rId41" Type="http://schemas.openxmlformats.org/officeDocument/2006/relationships/hyperlink" Target="consultantplus://offline/ref=A8B08A1613FFF562DBDBE0C61C327120157E054CE73A75C251CC5A6E4E1D6E51110CB08DB9BFA2098E325E367D3C72ACCA0612I" TargetMode="External"/><Relationship Id="rId54" Type="http://schemas.openxmlformats.org/officeDocument/2006/relationships/hyperlink" Target="mailto:yomp-shilovo@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71EF45BF6936A1EA5D1BAA9F3427EA4638E1A5142CC5E49DFA0D45A3821C20306101713F4C6E69C73A423AE0c0GCI" TargetMode="External"/><Relationship Id="rId24" Type="http://schemas.openxmlformats.org/officeDocument/2006/relationships/footer" Target="footer1.xml"/><Relationship Id="rId32" Type="http://schemas.openxmlformats.org/officeDocument/2006/relationships/hyperlink" Target="consultantplus://offline/ref=849FB7277865A911A4480DED01C6B026227DF4C76CFEAC96A4A05ED7793FE09642CDCD0AD0y4s8N" TargetMode="External"/><Relationship Id="rId37" Type="http://schemas.openxmlformats.org/officeDocument/2006/relationships/hyperlink" Target="consultantplus://offline/ref=DF8E98E5F22A9815C11CF4A571AABDC30C6377B11951A8B0E908B8F585145AD6FB0F6E45B4FBDAC74E5F54EB82bCk9F" TargetMode="External"/><Relationship Id="rId40" Type="http://schemas.openxmlformats.org/officeDocument/2006/relationships/hyperlink" Target="consultantplus://offline/ref=DF8E98E5F22A9815C11CEAA867C6E3C90C6028B81D50A5E0BD5ABEA2DA445C83A94F301CE4BD91CB4E4348EA81D6A0C8FCb2kCF" TargetMode="External"/><Relationship Id="rId45" Type="http://schemas.openxmlformats.org/officeDocument/2006/relationships/header" Target="header9.xml"/><Relationship Id="rId53" Type="http://schemas.openxmlformats.org/officeDocument/2006/relationships/hyperlink" Target="mailto:shilovoadmrz@yandex.ru" TargetMode="External"/><Relationship Id="rId5" Type="http://schemas.openxmlformats.org/officeDocument/2006/relationships/settings" Target="settings.xml"/><Relationship Id="rId15" Type="http://schemas.openxmlformats.org/officeDocument/2006/relationships/hyperlink" Target="consultantplus://offline/ref=8171EF45BF6936A1EA5D1BAA9F3427EA4630ECAD1628C5E49DFA0D45A3821C20306101713F4C6E69C73A423AE0c0GCI"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consultantplus://offline/ref=DF8E98E5F22A9815C11CF4A571AABDC30C637FB11C59A8B0E908B8F585145AD6FB0F6E45B4FBDAC74E5F54EB82bCk9F" TargetMode="External"/><Relationship Id="rId49" Type="http://schemas.openxmlformats.org/officeDocument/2006/relationships/hyperlink" Target="https://login.consultant.ru/link/?req=doc&amp;base=RZB&amp;n=351273&amp;date=27.10.2020&amp;dst=100260&amp;fld=134" TargetMode="External"/><Relationship Id="rId10" Type="http://schemas.openxmlformats.org/officeDocument/2006/relationships/hyperlink" Target="consultantplus://offline/ref=8171EF45BF6936A1EA5D1BAA9F3427EA4630ECAD1628C5E49DFA0D45A3821C20306101713F4C6E69C73A423AE0c0GCI" TargetMode="External"/><Relationship Id="rId19" Type="http://schemas.openxmlformats.org/officeDocument/2006/relationships/hyperlink" Target="consultantplus://offline/ref=8171EF45BF6936A1EA5D1BAA9F3427EA4732E4A4162CC5E49DFA0D45A3821C20306101713F4C6E69C73A423AE0c0GCI" TargetMode="External"/><Relationship Id="rId31" Type="http://schemas.openxmlformats.org/officeDocument/2006/relationships/header" Target="header7.xml"/><Relationship Id="rId44" Type="http://schemas.openxmlformats.org/officeDocument/2006/relationships/header" Target="header8.xml"/><Relationship Id="rId52" Type="http://schemas.openxmlformats.org/officeDocument/2006/relationships/hyperlink" Target="https://login.consultant.ru/link/?req=doc&amp;base=RZB&amp;n=351273&amp;date=27.10.2020&amp;dst=23&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171EF45BF6936A1EA5D05A7895879E0463BBAA8142CC7B7C6AD0B12FCD21A7562215F286F002565C62C5E3BE213B97290cEG2I"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yperlink" Target="http://www.torgi.gov.ru/" TargetMode="External"/><Relationship Id="rId43" Type="http://schemas.openxmlformats.org/officeDocument/2006/relationships/hyperlink" Target="consultantplus://offline/ref=DF8E98E5F22A9815C11CEAA867C6E3C90C6028B81D52A4E1BD5EBEA2DA445C83A94F301CF6BDC9C74F4556EA83C3F699BA7863C2861CD4C5AC373769bCk2F" TargetMode="External"/><Relationship Id="rId48" Type="http://schemas.openxmlformats.org/officeDocument/2006/relationships/hyperlink" Target="https://login.consultant.ru/link/?req=doc&amp;base=RZB&amp;n=351273&amp;date=27.10.2020&amp;dst=100278&amp;fld=134"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login.consultant.ru/link/?req=doc&amp;base=RZB&amp;n=351273&amp;date=27.10.2020&amp;dst=100082&amp;f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F1B0-5921-4429-87B2-84CEA126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100</Pages>
  <Words>30369</Words>
  <Characters>173104</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бочарова</dc:creator>
  <cp:lastModifiedBy>бочарова</cp:lastModifiedBy>
  <cp:revision>12</cp:revision>
  <cp:lastPrinted>2021-09-24T06:11:00Z</cp:lastPrinted>
  <dcterms:created xsi:type="dcterms:W3CDTF">2021-11-17T10:11:00Z</dcterms:created>
  <dcterms:modified xsi:type="dcterms:W3CDTF">2021-11-17T11:42:00Z</dcterms:modified>
</cp:coreProperties>
</file>